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1502F5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1502F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395013" w:rsidP="001502F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ІМЕНІ ВАСИЛЯ СТЕФАНИКА</w:t>
      </w:r>
    </w:p>
    <w:p w:rsidR="00395013" w:rsidRDefault="00395013" w:rsidP="001502F5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1502F5">
        <w:rPr>
          <w:sz w:val="28"/>
          <w:szCs w:val="28"/>
          <w:lang w:val="uk-UA"/>
        </w:rPr>
        <w:t xml:space="preserve"> психології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1502F5">
        <w:rPr>
          <w:sz w:val="28"/>
          <w:szCs w:val="28"/>
          <w:lang w:val="uk-UA"/>
        </w:rPr>
        <w:t>соціальної психології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1502F5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МЕТОДОЛОГІЧНІ ТА ТЕОРЕТИЧНІ ПРОБЛЕМИ ПСИХОЛОГІЇ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>грама</w:t>
      </w:r>
      <w:r w:rsidR="001502F5">
        <w:rPr>
          <w:sz w:val="28"/>
          <w:szCs w:val="28"/>
          <w:lang w:val="uk-UA"/>
        </w:rPr>
        <w:t>: Психологія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1502F5" w:rsidRDefault="00B93336" w:rsidP="001502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1502F5">
        <w:rPr>
          <w:sz w:val="28"/>
          <w:szCs w:val="28"/>
          <w:lang w:val="uk-UA"/>
        </w:rPr>
        <w:t>Спеціальність: 053</w:t>
      </w:r>
      <w:r w:rsidR="001502F5" w:rsidRPr="00194C37">
        <w:rPr>
          <w:sz w:val="28"/>
          <w:szCs w:val="28"/>
          <w:lang w:val="uk-UA"/>
        </w:rPr>
        <w:t xml:space="preserve"> –</w:t>
      </w:r>
      <w:r w:rsidR="001502F5">
        <w:rPr>
          <w:sz w:val="28"/>
          <w:szCs w:val="28"/>
          <w:lang w:val="uk-UA"/>
        </w:rPr>
        <w:t xml:space="preserve"> </w:t>
      </w:r>
      <w:r w:rsidR="001502F5" w:rsidRPr="00194C37">
        <w:rPr>
          <w:sz w:val="28"/>
          <w:szCs w:val="28"/>
          <w:lang w:val="uk-UA"/>
        </w:rPr>
        <w:t>Психолог</w:t>
      </w:r>
      <w:r w:rsidR="001502F5">
        <w:rPr>
          <w:sz w:val="28"/>
          <w:szCs w:val="28"/>
          <w:lang w:val="uk-UA"/>
        </w:rPr>
        <w:t xml:space="preserve">ія </w:t>
      </w:r>
    </w:p>
    <w:p w:rsidR="001502F5" w:rsidRDefault="001502F5" w:rsidP="00B93336">
      <w:pPr>
        <w:rPr>
          <w:sz w:val="28"/>
          <w:szCs w:val="28"/>
          <w:lang w:val="uk-UA"/>
        </w:rPr>
      </w:pPr>
    </w:p>
    <w:p w:rsidR="001502F5" w:rsidRDefault="00B93336" w:rsidP="001502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>Галузь знань</w:t>
      </w:r>
      <w:r w:rsidR="001502F5">
        <w:rPr>
          <w:sz w:val="28"/>
          <w:szCs w:val="28"/>
          <w:lang w:val="uk-UA"/>
        </w:rPr>
        <w:t>: 05 – Соціально-поведінкові науки</w:t>
      </w:r>
    </w:p>
    <w:p w:rsidR="00B10A22" w:rsidRDefault="00B10A22" w:rsidP="00B93336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 w:rsidR="00A402FD">
        <w:rPr>
          <w:sz w:val="28"/>
          <w:szCs w:val="28"/>
          <w:lang w:val="uk-UA"/>
        </w:rPr>
        <w:t xml:space="preserve"> 2020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>Івано-Франківськ - 2020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75"/>
        <w:gridCol w:w="639"/>
        <w:gridCol w:w="705"/>
        <w:gridCol w:w="258"/>
        <w:gridCol w:w="1912"/>
        <w:gridCol w:w="996"/>
        <w:gridCol w:w="792"/>
        <w:gridCol w:w="541"/>
        <w:gridCol w:w="319"/>
        <w:gridCol w:w="1434"/>
      </w:tblGrid>
      <w:tr w:rsidR="00C67355" w:rsidRPr="00C67355" w:rsidTr="00C64EA6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F817AC" w:rsidRPr="00C67355" w:rsidTr="00EE1819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202" w:type="dxa"/>
            <w:gridSpan w:val="6"/>
          </w:tcPr>
          <w:p w:rsidR="002C2330" w:rsidRPr="00C67355" w:rsidRDefault="00014C5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Методологічні та теоретичні проблеми психології</w:t>
            </w:r>
          </w:p>
        </w:tc>
      </w:tr>
      <w:tr w:rsidR="00F817AC" w:rsidRPr="00C67355" w:rsidTr="00EE1819">
        <w:tc>
          <w:tcPr>
            <w:tcW w:w="3369" w:type="dxa"/>
            <w:gridSpan w:val="4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 xml:space="preserve">Рівень вищої освіти </w:t>
            </w:r>
          </w:p>
        </w:tc>
        <w:tc>
          <w:tcPr>
            <w:tcW w:w="6202" w:type="dxa"/>
            <w:gridSpan w:val="6"/>
          </w:tcPr>
          <w:p w:rsidR="00071F79" w:rsidRPr="00C67355" w:rsidRDefault="00FD06F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Другий (магістерський) рівень</w:t>
            </w:r>
          </w:p>
        </w:tc>
      </w:tr>
      <w:tr w:rsidR="00F817AC" w:rsidRPr="00C67355" w:rsidTr="00EE1819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202" w:type="dxa"/>
            <w:gridSpan w:val="6"/>
          </w:tcPr>
          <w:p w:rsidR="002C2330" w:rsidRPr="00C67355" w:rsidRDefault="00FD06F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Карпенко Зіновія </w:t>
            </w:r>
            <w:r w:rsidR="00014C52">
              <w:rPr>
                <w:lang w:val="uk-UA"/>
              </w:rPr>
              <w:t>С</w:t>
            </w:r>
            <w:r>
              <w:rPr>
                <w:lang w:val="uk-UA"/>
              </w:rPr>
              <w:t>тепанівна</w:t>
            </w:r>
          </w:p>
        </w:tc>
      </w:tr>
      <w:tr w:rsidR="00F817AC" w:rsidRPr="00C67355" w:rsidTr="00EE1819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</w:tcPr>
          <w:p w:rsidR="002C2330" w:rsidRPr="00C67355" w:rsidRDefault="00014C5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+380674951322</w:t>
            </w:r>
          </w:p>
        </w:tc>
      </w:tr>
      <w:tr w:rsidR="00F817AC" w:rsidRPr="00140C9A" w:rsidTr="00EE1819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202" w:type="dxa"/>
            <w:gridSpan w:val="6"/>
          </w:tcPr>
          <w:p w:rsidR="002C2330" w:rsidRPr="00C67355" w:rsidRDefault="004967A4" w:rsidP="00395013">
            <w:pPr>
              <w:jc w:val="both"/>
              <w:rPr>
                <w:lang w:val="uk-UA"/>
              </w:rPr>
            </w:pPr>
            <w:hyperlink r:id="rId7" w:history="1">
              <w:r w:rsidR="00014C52" w:rsidRPr="0023246C">
                <w:rPr>
                  <w:rStyle w:val="a8"/>
                  <w:color w:val="auto"/>
                  <w:u w:val="none"/>
                  <w:lang w:val="en-US"/>
                </w:rPr>
                <w:t>karpenkozs</w:t>
              </w:r>
              <w:r w:rsidR="00014C52" w:rsidRPr="0023246C">
                <w:rPr>
                  <w:rStyle w:val="a8"/>
                  <w:color w:val="auto"/>
                  <w:u w:val="none"/>
                  <w:lang w:val="uk-UA"/>
                </w:rPr>
                <w:t>@</w:t>
              </w:r>
              <w:r w:rsidR="00014C52" w:rsidRPr="0023246C">
                <w:rPr>
                  <w:rStyle w:val="a8"/>
                  <w:color w:val="auto"/>
                  <w:u w:val="none"/>
                  <w:lang w:val="en-US"/>
                </w:rPr>
                <w:t>ukr</w:t>
              </w:r>
              <w:r w:rsidR="00014C52" w:rsidRPr="0023246C">
                <w:rPr>
                  <w:rStyle w:val="a8"/>
                  <w:color w:val="auto"/>
                  <w:u w:val="none"/>
                  <w:lang w:val="uk-UA"/>
                </w:rPr>
                <w:t>.</w:t>
              </w:r>
              <w:r w:rsidR="00014C52" w:rsidRPr="0023246C">
                <w:rPr>
                  <w:rStyle w:val="a8"/>
                  <w:color w:val="auto"/>
                  <w:u w:val="none"/>
                  <w:lang w:val="en-US"/>
                </w:rPr>
                <w:t>net</w:t>
              </w:r>
            </w:hyperlink>
            <w:r w:rsidR="00014C52" w:rsidRPr="0023246C">
              <w:rPr>
                <w:lang w:val="uk-UA"/>
              </w:rPr>
              <w:t xml:space="preserve">; </w:t>
            </w:r>
            <w:r w:rsidR="00014C52" w:rsidRPr="0023246C">
              <w:rPr>
                <w:lang w:val="en-US"/>
              </w:rPr>
              <w:t>zinoviia</w:t>
            </w:r>
            <w:r w:rsidR="00014C52" w:rsidRPr="0023246C">
              <w:rPr>
                <w:lang w:val="uk-UA"/>
              </w:rPr>
              <w:t>.</w:t>
            </w:r>
            <w:r w:rsidR="00014C52" w:rsidRPr="0023246C">
              <w:rPr>
                <w:lang w:val="en-US"/>
              </w:rPr>
              <w:t>karpenko</w:t>
            </w:r>
            <w:r w:rsidR="00014C52" w:rsidRPr="0023246C">
              <w:rPr>
                <w:lang w:val="uk-UA"/>
              </w:rPr>
              <w:t>@</w:t>
            </w:r>
            <w:hyperlink r:id="rId8" w:history="1">
              <w:r w:rsidR="00014C52" w:rsidRPr="00FD06FB">
                <w:rPr>
                  <w:rStyle w:val="a8"/>
                  <w:color w:val="auto"/>
                  <w:u w:val="none"/>
                  <w:shd w:val="clear" w:color="auto" w:fill="FFFFFF"/>
                </w:rPr>
                <w:t>pnu</w:t>
              </w:r>
              <w:r w:rsidR="00014C52" w:rsidRPr="00FD06F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014C52" w:rsidRPr="00FD06FB">
                <w:rPr>
                  <w:rStyle w:val="a8"/>
                  <w:color w:val="auto"/>
                  <w:u w:val="none"/>
                  <w:shd w:val="clear" w:color="auto" w:fill="FFFFFF"/>
                </w:rPr>
                <w:t>edu</w:t>
              </w:r>
              <w:r w:rsidR="00014C52" w:rsidRPr="00FD06F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014C52" w:rsidRPr="00FD06FB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</w:hyperlink>
          </w:p>
        </w:tc>
      </w:tr>
      <w:tr w:rsidR="00F817AC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6"/>
          </w:tcPr>
          <w:p w:rsidR="002C2330" w:rsidRPr="00C67355" w:rsidRDefault="002964C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Нормативна</w:t>
            </w:r>
            <w:r w:rsidRPr="00B666DD">
              <w:rPr>
                <w:lang w:val="uk-UA"/>
              </w:rPr>
              <w:t xml:space="preserve"> дисципліна</w:t>
            </w:r>
          </w:p>
        </w:tc>
      </w:tr>
      <w:tr w:rsidR="00F817AC" w:rsidRPr="00C67355" w:rsidTr="00EE1819">
        <w:tc>
          <w:tcPr>
            <w:tcW w:w="3369" w:type="dxa"/>
            <w:gridSpan w:val="4"/>
          </w:tcPr>
          <w:p w:rsidR="002964CB" w:rsidRPr="00C67355" w:rsidRDefault="002964CB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6"/>
          </w:tcPr>
          <w:p w:rsidR="002964CB" w:rsidRPr="0023246C" w:rsidRDefault="002964CB" w:rsidP="00C64EA6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3 </w:t>
            </w:r>
            <w:r>
              <w:rPr>
                <w:lang w:val="uk-UA"/>
              </w:rPr>
              <w:t>кредити – 90 год.</w:t>
            </w:r>
          </w:p>
        </w:tc>
      </w:tr>
      <w:tr w:rsidR="00F817AC" w:rsidRPr="00C67355" w:rsidTr="00EE1819">
        <w:tc>
          <w:tcPr>
            <w:tcW w:w="3369" w:type="dxa"/>
            <w:gridSpan w:val="4"/>
          </w:tcPr>
          <w:p w:rsidR="002964CB" w:rsidRPr="00C67355" w:rsidRDefault="002964CB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6"/>
          </w:tcPr>
          <w:p w:rsidR="002964CB" w:rsidRPr="00F15953" w:rsidRDefault="00F15953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MOODLE</w:t>
            </w:r>
          </w:p>
        </w:tc>
      </w:tr>
      <w:tr w:rsidR="00F817AC" w:rsidRPr="00C67355" w:rsidTr="00EE1819">
        <w:tc>
          <w:tcPr>
            <w:tcW w:w="3369" w:type="dxa"/>
            <w:gridSpan w:val="4"/>
          </w:tcPr>
          <w:p w:rsidR="002964CB" w:rsidRPr="00C67355" w:rsidRDefault="002964CB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02" w:type="dxa"/>
            <w:gridSpan w:val="6"/>
          </w:tcPr>
          <w:p w:rsidR="002964CB" w:rsidRPr="00F15953" w:rsidRDefault="00F15953" w:rsidP="00395013">
            <w:pPr>
              <w:jc w:val="both"/>
              <w:rPr>
                <w:lang w:val="uk-UA"/>
              </w:rPr>
            </w:pPr>
            <w:r w:rsidRPr="0023246C">
              <w:rPr>
                <w:lang w:val="uk-UA"/>
              </w:rPr>
              <w:t>Кожний перший понеділок місяця</w:t>
            </w:r>
            <w:r>
              <w:rPr>
                <w:lang w:val="en-US"/>
              </w:rPr>
              <w:t xml:space="preserve"> 14</w:t>
            </w:r>
            <w:r>
              <w:rPr>
                <w:lang w:val="uk-UA"/>
              </w:rPr>
              <w:t>:00-15:30</w:t>
            </w:r>
          </w:p>
        </w:tc>
      </w:tr>
      <w:tr w:rsidR="002964CB" w:rsidRPr="00C67355" w:rsidTr="00C64EA6">
        <w:tc>
          <w:tcPr>
            <w:tcW w:w="9571" w:type="dxa"/>
            <w:gridSpan w:val="10"/>
          </w:tcPr>
          <w:p w:rsidR="002964CB" w:rsidRPr="00C67355" w:rsidRDefault="002964CB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>нотація до курсу</w:t>
            </w:r>
          </w:p>
        </w:tc>
      </w:tr>
      <w:tr w:rsidR="002964CB" w:rsidRPr="00140C9A" w:rsidTr="00C64EA6">
        <w:tc>
          <w:tcPr>
            <w:tcW w:w="9571" w:type="dxa"/>
            <w:gridSpan w:val="10"/>
          </w:tcPr>
          <w:p w:rsidR="002964CB" w:rsidRPr="00C67355" w:rsidRDefault="008A334E" w:rsidP="0080344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="00803448">
              <w:rPr>
                <w:lang w:val="uk-UA"/>
              </w:rPr>
              <w:t xml:space="preserve">Структуру курсу «Методологічні та теоретичні проблеми психології » складають 2 змістових модулі (ЗМ), що включають  6 тем. До першого ЗМ </w:t>
            </w:r>
            <w:r w:rsidR="00803448" w:rsidRPr="00803448">
              <w:rPr>
                <w:lang w:val="uk-UA"/>
              </w:rPr>
              <w:t>«Методологічна ситуація в сучасній психології»</w:t>
            </w:r>
            <w:r w:rsidR="00803448">
              <w:rPr>
                <w:lang w:val="uk-UA"/>
              </w:rPr>
              <w:t xml:space="preserve"> увійшли теми: «</w:t>
            </w:r>
            <w:r w:rsidR="00803448" w:rsidRPr="00803448">
              <w:rPr>
                <w:lang w:val="uk-UA"/>
              </w:rPr>
              <w:t>Основні атрибути теоретико-методологічного аналізу в психології</w:t>
            </w:r>
            <w:r w:rsidR="00803448">
              <w:rPr>
                <w:lang w:val="uk-UA"/>
              </w:rPr>
              <w:t xml:space="preserve">», </w:t>
            </w:r>
            <w:r w:rsidR="00803448" w:rsidRPr="00803448">
              <w:rPr>
                <w:lang w:val="uk-UA"/>
              </w:rPr>
              <w:t>«Методологічний паралелізм у психології», «Шляхи подолання методологічної кризи у психології»</w:t>
            </w:r>
            <w:r w:rsidR="00803448">
              <w:rPr>
                <w:lang w:val="uk-UA"/>
              </w:rPr>
              <w:t xml:space="preserve">; до другого ЗМ </w:t>
            </w:r>
            <w:r w:rsidR="00803448" w:rsidRPr="00803448">
              <w:rPr>
                <w:lang w:val="uk-UA"/>
              </w:rPr>
              <w:t>«Здобутки і актуальні проблеми психології»</w:t>
            </w:r>
            <w:r w:rsidR="00803448">
              <w:rPr>
                <w:lang w:val="uk-UA"/>
              </w:rPr>
              <w:t xml:space="preserve"> увійшли теми: «</w:t>
            </w:r>
            <w:r w:rsidR="00803448" w:rsidRPr="00803448">
              <w:rPr>
                <w:lang w:val="uk-UA"/>
              </w:rPr>
              <w:t>Принцип детермінізму та його історичні модифікації</w:t>
            </w:r>
            <w:r w:rsidR="00803448">
              <w:rPr>
                <w:lang w:val="uk-UA"/>
              </w:rPr>
              <w:t>»</w:t>
            </w:r>
            <w:r w:rsidR="00803448" w:rsidRPr="00803448">
              <w:rPr>
                <w:lang w:val="uk-UA"/>
              </w:rPr>
              <w:t xml:space="preserve">, </w:t>
            </w:r>
            <w:r w:rsidR="00803448">
              <w:rPr>
                <w:lang w:val="uk-UA"/>
              </w:rPr>
              <w:t>«</w:t>
            </w:r>
            <w:r w:rsidR="00803448" w:rsidRPr="00803448">
              <w:rPr>
                <w:lang w:val="uk-UA"/>
              </w:rPr>
              <w:t>Метод моделювання у психології</w:t>
            </w:r>
            <w:r w:rsidR="00803448">
              <w:rPr>
                <w:lang w:val="uk-UA"/>
              </w:rPr>
              <w:t>»,</w:t>
            </w:r>
            <w:r w:rsidR="00803448" w:rsidRPr="00803448">
              <w:rPr>
                <w:lang w:val="uk-UA"/>
              </w:rPr>
              <w:t xml:space="preserve"> </w:t>
            </w:r>
            <w:r w:rsidR="00803448">
              <w:rPr>
                <w:lang w:val="uk-UA"/>
              </w:rPr>
              <w:t>«</w:t>
            </w:r>
            <w:r w:rsidR="00803448" w:rsidRPr="00803448">
              <w:rPr>
                <w:lang w:val="uk-UA"/>
              </w:rPr>
              <w:t>Методологічні критерії унормування психології особистості</w:t>
            </w:r>
            <w:r w:rsidR="00803448">
              <w:rPr>
                <w:lang w:val="uk-UA"/>
              </w:rPr>
              <w:t>».</w:t>
            </w:r>
          </w:p>
        </w:tc>
      </w:tr>
      <w:tr w:rsidR="002964CB" w:rsidRPr="00C67355" w:rsidTr="00C64EA6">
        <w:tc>
          <w:tcPr>
            <w:tcW w:w="9571" w:type="dxa"/>
            <w:gridSpan w:val="10"/>
          </w:tcPr>
          <w:p w:rsidR="002964CB" w:rsidRPr="00C67355" w:rsidRDefault="002964CB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2964CB" w:rsidRPr="00140C9A" w:rsidTr="00C64EA6">
        <w:tc>
          <w:tcPr>
            <w:tcW w:w="9571" w:type="dxa"/>
            <w:gridSpan w:val="10"/>
          </w:tcPr>
          <w:p w:rsidR="002964CB" w:rsidRPr="00735DCA" w:rsidRDefault="008A334E" w:rsidP="008A334E">
            <w:pPr>
              <w:pStyle w:val="a3"/>
              <w:spacing w:after="0"/>
              <w:ind w:left="0"/>
              <w:jc w:val="both"/>
              <w:rPr>
                <w:color w:val="000000"/>
                <w:lang w:val="uk-UA"/>
              </w:rPr>
            </w:pPr>
            <w:r>
              <w:rPr>
                <w:b/>
                <w:lang w:val="uk-UA"/>
              </w:rPr>
              <w:t xml:space="preserve">     </w:t>
            </w:r>
            <w:r w:rsidR="002964CB" w:rsidRPr="00735DCA">
              <w:rPr>
                <w:b/>
                <w:lang w:val="uk-UA"/>
              </w:rPr>
              <w:t xml:space="preserve">Мета: </w:t>
            </w:r>
            <w:r w:rsidR="002964CB" w:rsidRPr="00735DCA">
              <w:rPr>
                <w:color w:val="000000"/>
                <w:lang w:val="uk-UA"/>
              </w:rPr>
              <w:t>Дисципліна “Методологічні та теоретичні проблеми психології” є інтегративною в комплексі фундаментальних і професійно орієнтованих навчальних предметів, що вивчаються майбутніми магістрами психології. Вона знайомить зі змістом провідних психологічних теорій, історичними, соціокультурними і феноменологічними передумовами конструювання і верифікації наукового психологічного знання, розглядає боротьбу ідей, шкіл, підходів, принципів наукових досліджень, правила і критерії унормування дослідницьких фактів і переведення їх в розряд наукових тощо.</w:t>
            </w:r>
          </w:p>
          <w:p w:rsidR="002964CB" w:rsidRPr="00735DCA" w:rsidRDefault="008A334E" w:rsidP="008A334E">
            <w:pPr>
              <w:pStyle w:val="a3"/>
              <w:spacing w:after="0"/>
              <w:ind w:left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 </w:t>
            </w:r>
            <w:r w:rsidR="002964CB" w:rsidRPr="00735DCA">
              <w:rPr>
                <w:color w:val="000000"/>
                <w:lang w:val="uk-UA"/>
              </w:rPr>
              <w:t xml:space="preserve">Мета проведення </w:t>
            </w:r>
            <w:r w:rsidR="002964CB" w:rsidRPr="00735DCA">
              <w:rPr>
                <w:b/>
                <w:i/>
                <w:color w:val="000000"/>
                <w:lang w:val="uk-UA"/>
              </w:rPr>
              <w:t>лекцій</w:t>
            </w:r>
            <w:r w:rsidR="002964CB" w:rsidRPr="00735DCA">
              <w:rPr>
                <w:color w:val="000000"/>
                <w:lang w:val="uk-UA"/>
              </w:rPr>
              <w:t xml:space="preserve"> полягає у структурно-логічному впорядкуванні й історико-генетичному транспективному розміщенні ключових теоретико-методологічних проблем психології, їх експериментальному і феноменологічному обґрунтуванні. Студенти – майбутні магістри-психологи вчаться розбиратися в закономірностях і провідних тенденціях розвитку психологічної науки, відстежувати міждисциплінарні взаємозв’язки, методологічно грамотно вибудовувати своє наукове дослідження, конструювати дослідницькі гіпотези, рефлексувати досягнуті результати, намічати стратегічні дослідницькі цілі й оперативні тактичні завдання, а також шляхи їх досягнення.</w:t>
            </w:r>
          </w:p>
          <w:p w:rsidR="00023B8A" w:rsidRPr="00735DCA" w:rsidRDefault="008A334E" w:rsidP="008A334E">
            <w:pPr>
              <w:pStyle w:val="a3"/>
              <w:spacing w:after="0"/>
              <w:ind w:left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 </w:t>
            </w:r>
            <w:r w:rsidR="00023B8A" w:rsidRPr="00735DCA">
              <w:rPr>
                <w:color w:val="000000"/>
                <w:lang w:val="uk-UA"/>
              </w:rPr>
              <w:t xml:space="preserve">На </w:t>
            </w:r>
            <w:r w:rsidR="00023B8A" w:rsidRPr="00735DCA">
              <w:rPr>
                <w:b/>
                <w:i/>
                <w:color w:val="000000"/>
                <w:lang w:val="uk-UA"/>
              </w:rPr>
              <w:t>семінарських</w:t>
            </w:r>
            <w:r w:rsidR="00023B8A" w:rsidRPr="00735DCA">
              <w:rPr>
                <w:color w:val="000000"/>
                <w:lang w:val="uk-UA"/>
              </w:rPr>
              <w:t xml:space="preserve"> заняттях значна увага повинна приділятися моделюванню рефлексивної методологічної ситуації, в якій за наперед визначеними критеріями здійснювалася б оцінка певних психологічних теорій, підходів, парадигм, отриманих закономірностей і прогнозованих тенденцій розвитку розглядуваних психічних явищ, ідентифікувалися б “проблемні місця” теоретико-методологічної несумісності, формалістичні побудови і псевдонаукові експериментальні результати, диференціювалися б факти й артефакти тощо.</w:t>
            </w:r>
          </w:p>
          <w:p w:rsidR="002964CB" w:rsidRPr="00C67355" w:rsidRDefault="002964CB" w:rsidP="00395013">
            <w:pPr>
              <w:jc w:val="both"/>
              <w:rPr>
                <w:lang w:val="uk-UA"/>
              </w:rPr>
            </w:pPr>
          </w:p>
        </w:tc>
      </w:tr>
      <w:tr w:rsidR="002964CB" w:rsidRPr="00C67355" w:rsidTr="00C64EA6">
        <w:tc>
          <w:tcPr>
            <w:tcW w:w="9571" w:type="dxa"/>
            <w:gridSpan w:val="10"/>
          </w:tcPr>
          <w:p w:rsidR="002964CB" w:rsidRPr="001039A3" w:rsidRDefault="002964CB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2964CB" w:rsidRPr="0049299A" w:rsidTr="00C64EA6">
        <w:tc>
          <w:tcPr>
            <w:tcW w:w="9571" w:type="dxa"/>
            <w:gridSpan w:val="10"/>
          </w:tcPr>
          <w:p w:rsidR="00FD06FB" w:rsidRDefault="00FD06FB" w:rsidP="00FD06F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t xml:space="preserve">ЗК3. Здатність генерувати нові ідеї (креативність). </w:t>
            </w:r>
            <w:r>
              <w:rPr>
                <w:lang w:val="uk-UA"/>
              </w:rPr>
              <w:t xml:space="preserve"> </w:t>
            </w:r>
          </w:p>
          <w:p w:rsidR="00FD06FB" w:rsidRDefault="00FD06FB" w:rsidP="00FD06F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t xml:space="preserve">ЗК5. Цінування та повага різноманітності та мультикультурності. </w:t>
            </w:r>
          </w:p>
          <w:p w:rsidR="00FD06FB" w:rsidRDefault="00FD06FB" w:rsidP="00FD06F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t xml:space="preserve">ЗК7. Здатність діяти соціально відповідально та свідомо. </w:t>
            </w:r>
          </w:p>
          <w:p w:rsidR="0049299A" w:rsidRPr="00FD06FB" w:rsidRDefault="00FD06FB" w:rsidP="00FD06F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t xml:space="preserve">ЗК8. Здатність розробляти та управляти проектами. </w:t>
            </w:r>
            <w:r>
              <w:rPr>
                <w:lang w:val="uk-UA"/>
              </w:rPr>
              <w:t xml:space="preserve"> </w:t>
            </w:r>
          </w:p>
          <w:p w:rsidR="00CF2CF5" w:rsidRPr="001E40C9" w:rsidRDefault="00FD06FB" w:rsidP="00FD06FB">
            <w:pPr>
              <w:pStyle w:val="a9"/>
              <w:spacing w:before="0" w:beforeAutospacing="0" w:after="0" w:afterAutospacing="0"/>
              <w:jc w:val="both"/>
            </w:pPr>
            <w:r>
              <w:t>СК1. Здатність здійснювати теоретичний, методологічний та емпіричний аналіз актуальних проблем психологічної науки та практики.</w:t>
            </w:r>
          </w:p>
          <w:p w:rsidR="00140C9A" w:rsidRDefault="00140C9A" w:rsidP="00FD06FB">
            <w:pPr>
              <w:pStyle w:val="a9"/>
              <w:spacing w:before="0" w:beforeAutospacing="0" w:after="0" w:afterAutospacing="0"/>
              <w:ind w:right="797"/>
              <w:jc w:val="both"/>
            </w:pPr>
            <w:r>
              <w:t xml:space="preserve">СК8. Здатність оцінювати межі власної фахової компетентності та підвищувати професійну кваліфікацію. </w:t>
            </w:r>
          </w:p>
          <w:p w:rsidR="002964CB" w:rsidRDefault="00140C9A" w:rsidP="00FD06FB">
            <w:pPr>
              <w:pStyle w:val="a9"/>
              <w:spacing w:before="0" w:beforeAutospacing="0" w:after="0" w:afterAutospacing="0"/>
              <w:ind w:right="797"/>
              <w:jc w:val="both"/>
              <w:rPr>
                <w:b/>
              </w:rPr>
            </w:pPr>
            <w:r>
              <w:t>СК9. Здатність дотримуватися у фаховій діяльності норм професійної етики та керуватися загальнолюдськими цінностями.</w:t>
            </w:r>
          </w:p>
        </w:tc>
      </w:tr>
      <w:tr w:rsidR="002964CB" w:rsidRPr="00C67355" w:rsidTr="00C64EA6">
        <w:tc>
          <w:tcPr>
            <w:tcW w:w="9571" w:type="dxa"/>
            <w:gridSpan w:val="10"/>
          </w:tcPr>
          <w:p w:rsidR="002964CB" w:rsidRDefault="002964CB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2964CB" w:rsidRPr="00140C9A" w:rsidTr="00C64EA6">
        <w:tc>
          <w:tcPr>
            <w:tcW w:w="9571" w:type="dxa"/>
            <w:gridSpan w:val="10"/>
          </w:tcPr>
          <w:p w:rsidR="00FD06FB" w:rsidRPr="00FD06FB" w:rsidRDefault="00FD06FB" w:rsidP="00207E4E">
            <w:pPr>
              <w:jc w:val="both"/>
              <w:rPr>
                <w:lang w:val="uk-UA"/>
              </w:rPr>
            </w:pPr>
            <w:r w:rsidRPr="00FD06FB">
              <w:rPr>
                <w:lang w:val="uk-UA"/>
              </w:rPr>
              <w:lastRenderedPageBreak/>
              <w:t>ПР1. Здійснювати пошук, опрацювання та аналіз професійно важливих знань із різних джерел із використанням сучасних інформаційно-комунікаційних технологій.</w:t>
            </w:r>
          </w:p>
          <w:p w:rsidR="00207E4E" w:rsidRPr="00207E4E" w:rsidRDefault="00207E4E" w:rsidP="00207E4E">
            <w:pPr>
              <w:jc w:val="both"/>
              <w:rPr>
                <w:lang w:val="uk-UA"/>
              </w:rPr>
            </w:pPr>
            <w:r w:rsidRPr="00207E4E">
              <w:rPr>
                <w:lang w:val="uk-UA"/>
              </w:rPr>
              <w:t xml:space="preserve">ПР7. </w:t>
            </w:r>
            <w:r w:rsidRPr="00FD06FB">
              <w:rPr>
                <w:lang w:val="uk-UA"/>
              </w:rPr>
              <w:t>Рефлексувати і критично оцінювати</w:t>
            </w:r>
            <w:r w:rsidRPr="00207E4E">
              <w:rPr>
                <w:lang w:val="uk-UA"/>
              </w:rPr>
              <w:t xml:space="preserve"> достовірність одержаних результатів психологічного дослідження, формулювати аргументовані висновки: </w:t>
            </w:r>
            <w:r w:rsidRPr="00207E4E">
              <w:rPr>
                <w:color w:val="000000"/>
                <w:lang w:val="uk-UA"/>
              </w:rPr>
              <w:t>оцінити евристичну цінність і методологічну обґрунтованість сучасних наукових пошуків у психологічній царині</w:t>
            </w:r>
            <w:r w:rsidRPr="00207E4E">
              <w:rPr>
                <w:lang w:val="uk-UA"/>
              </w:rPr>
              <w:t>.</w:t>
            </w:r>
          </w:p>
          <w:p w:rsidR="00140C9A" w:rsidRDefault="00140C9A" w:rsidP="00ED6327">
            <w:pPr>
              <w:jc w:val="both"/>
              <w:rPr>
                <w:lang w:val="uk-UA"/>
              </w:rPr>
            </w:pPr>
            <w:r w:rsidRPr="00140C9A">
              <w:rPr>
                <w:lang w:val="uk-UA"/>
              </w:rPr>
              <w:t xml:space="preserve">ПР8. </w:t>
            </w:r>
            <w:r w:rsidRPr="00FD06FB">
              <w:rPr>
                <w:lang w:val="uk-UA"/>
              </w:rPr>
              <w:t>Оцінювати</w:t>
            </w:r>
            <w:r w:rsidRPr="00140C9A">
              <w:rPr>
                <w:lang w:val="uk-UA"/>
              </w:rPr>
              <w:t xml:space="preserve"> ступінь складності завдань діяльності та приймати рішення про звернення за допомогою або підвищення кваліфікації. </w:t>
            </w:r>
          </w:p>
          <w:p w:rsidR="00140C9A" w:rsidRDefault="00140C9A" w:rsidP="00ED6327">
            <w:pPr>
              <w:jc w:val="both"/>
              <w:rPr>
                <w:lang w:val="uk-UA"/>
              </w:rPr>
            </w:pPr>
            <w:r>
              <w:t xml:space="preserve">ПР10. </w:t>
            </w:r>
            <w:r w:rsidRPr="00FD06FB">
              <w:t>Здійснювати</w:t>
            </w:r>
            <w:r>
              <w:t xml:space="preserve"> аналітичний пошук відповідної до сформульованої проблеми наукової інформації та оцінювати її за критеріями адекватності. </w:t>
            </w:r>
          </w:p>
          <w:p w:rsidR="0002279A" w:rsidRPr="00140C9A" w:rsidRDefault="00140C9A" w:rsidP="00140C9A">
            <w:pPr>
              <w:jc w:val="both"/>
              <w:rPr>
                <w:color w:val="000000"/>
                <w:lang w:val="uk-UA"/>
              </w:rPr>
            </w:pPr>
            <w:r w:rsidRPr="00140C9A">
              <w:rPr>
                <w:lang w:val="uk-UA"/>
              </w:rPr>
              <w:t xml:space="preserve">ПР11. </w:t>
            </w:r>
            <w:r w:rsidRPr="00FD06FB">
              <w:rPr>
                <w:lang w:val="uk-UA"/>
              </w:rPr>
              <w:t>Здійснювати</w:t>
            </w:r>
            <w:r w:rsidRPr="00140C9A">
              <w:rPr>
                <w:lang w:val="uk-UA"/>
              </w:rPr>
              <w:t xml:space="preserve"> адаптацію та модифікацію існуючих наукових підходів і методів до конкретних ситуацій професійної діяльності.</w:t>
            </w:r>
          </w:p>
        </w:tc>
      </w:tr>
      <w:tr w:rsidR="002964CB" w:rsidRPr="00C67355" w:rsidTr="00C64EA6">
        <w:tc>
          <w:tcPr>
            <w:tcW w:w="9571" w:type="dxa"/>
            <w:gridSpan w:val="10"/>
          </w:tcPr>
          <w:p w:rsidR="002964CB" w:rsidRPr="00C67355" w:rsidRDefault="002964CB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2964CB" w:rsidRPr="00C67355" w:rsidTr="00C64EA6">
        <w:tc>
          <w:tcPr>
            <w:tcW w:w="9571" w:type="dxa"/>
            <w:gridSpan w:val="10"/>
          </w:tcPr>
          <w:p w:rsidR="002964CB" w:rsidRPr="00C67355" w:rsidRDefault="002964CB" w:rsidP="00C67355">
            <w:pPr>
              <w:jc w:val="center"/>
              <w:rPr>
                <w:lang w:val="uk-UA"/>
              </w:rPr>
            </w:pPr>
            <w:r w:rsidRPr="00C67355">
              <w:t>Обсяг курсу</w:t>
            </w:r>
          </w:p>
        </w:tc>
      </w:tr>
      <w:tr w:rsidR="00F817AC" w:rsidRPr="00C67355" w:rsidTr="000C46E3">
        <w:tc>
          <w:tcPr>
            <w:tcW w:w="5637" w:type="dxa"/>
            <w:gridSpan w:val="6"/>
          </w:tcPr>
          <w:p w:rsidR="002964CB" w:rsidRPr="000C46E3" w:rsidRDefault="002964CB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2964CB" w:rsidRPr="000C46E3" w:rsidRDefault="002964CB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F817AC" w:rsidRPr="00C67355" w:rsidTr="000C46E3">
        <w:tc>
          <w:tcPr>
            <w:tcW w:w="5637" w:type="dxa"/>
            <w:gridSpan w:val="6"/>
          </w:tcPr>
          <w:p w:rsidR="002964CB" w:rsidRDefault="002964CB" w:rsidP="00C64EA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</w:tcPr>
          <w:p w:rsidR="002964CB" w:rsidRPr="000C46E3" w:rsidRDefault="009B5840" w:rsidP="00023B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F817AC" w:rsidRPr="00C67355" w:rsidTr="000C46E3">
        <w:tc>
          <w:tcPr>
            <w:tcW w:w="5637" w:type="dxa"/>
            <w:gridSpan w:val="6"/>
          </w:tcPr>
          <w:p w:rsidR="002964CB" w:rsidRDefault="002964CB" w:rsidP="00C64EA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/ практичні </w:t>
            </w:r>
          </w:p>
        </w:tc>
        <w:tc>
          <w:tcPr>
            <w:tcW w:w="3934" w:type="dxa"/>
            <w:gridSpan w:val="4"/>
          </w:tcPr>
          <w:p w:rsidR="002964CB" w:rsidRPr="00C67355" w:rsidRDefault="009B5840" w:rsidP="00023B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</w:tr>
      <w:tr w:rsidR="00F817AC" w:rsidRPr="00C67355" w:rsidTr="000C46E3">
        <w:tc>
          <w:tcPr>
            <w:tcW w:w="5637" w:type="dxa"/>
            <w:gridSpan w:val="6"/>
          </w:tcPr>
          <w:p w:rsidR="002964CB" w:rsidRDefault="002964CB" w:rsidP="00C64EA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</w:tcPr>
          <w:p w:rsidR="002964CB" w:rsidRPr="00C67355" w:rsidRDefault="009B5840" w:rsidP="00023B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23B8A">
              <w:rPr>
                <w:lang w:val="uk-UA"/>
              </w:rPr>
              <w:t>0</w:t>
            </w:r>
          </w:p>
        </w:tc>
      </w:tr>
      <w:tr w:rsidR="002964CB" w:rsidRPr="00C67355" w:rsidTr="00C64EA6">
        <w:tc>
          <w:tcPr>
            <w:tcW w:w="9571" w:type="dxa"/>
            <w:gridSpan w:val="10"/>
          </w:tcPr>
          <w:p w:rsidR="002964CB" w:rsidRPr="000C46E3" w:rsidRDefault="002964CB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6C6EE9" w:rsidRPr="00C67355" w:rsidTr="00C64EA6">
        <w:tc>
          <w:tcPr>
            <w:tcW w:w="2392" w:type="dxa"/>
            <w:gridSpan w:val="2"/>
            <w:vAlign w:val="center"/>
          </w:tcPr>
          <w:p w:rsidR="002964CB" w:rsidRPr="000C46E3" w:rsidRDefault="002964CB" w:rsidP="00C64EA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2964CB" w:rsidRPr="000C46E3" w:rsidRDefault="002964CB" w:rsidP="00C64EA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3"/>
          </w:tcPr>
          <w:p w:rsidR="002964CB" w:rsidRPr="000C46E3" w:rsidRDefault="002964CB" w:rsidP="00C64EA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2964CB" w:rsidRPr="000C46E3" w:rsidRDefault="002964CB" w:rsidP="00C64EA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2964CB" w:rsidRPr="00483A45" w:rsidRDefault="002964CB" w:rsidP="00C64EA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2964CB" w:rsidRPr="000C46E3" w:rsidRDefault="002964CB" w:rsidP="00C64EA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6C6EE9" w:rsidRPr="00C67355" w:rsidTr="000C46E3">
        <w:tc>
          <w:tcPr>
            <w:tcW w:w="2392" w:type="dxa"/>
            <w:gridSpan w:val="2"/>
          </w:tcPr>
          <w:p w:rsidR="002964CB" w:rsidRPr="00B34250" w:rsidRDefault="00B34250" w:rsidP="00B34250">
            <w:pPr>
              <w:jc w:val="center"/>
              <w:rPr>
                <w:lang w:val="uk-UA"/>
              </w:rPr>
            </w:pPr>
            <w:r w:rsidRPr="00B34250">
              <w:rPr>
                <w:lang w:val="uk-UA"/>
              </w:rPr>
              <w:t>1</w:t>
            </w:r>
          </w:p>
        </w:tc>
        <w:tc>
          <w:tcPr>
            <w:tcW w:w="2393" w:type="dxa"/>
            <w:gridSpan w:val="3"/>
          </w:tcPr>
          <w:p w:rsidR="002964CB" w:rsidRPr="00B34250" w:rsidRDefault="00B34250" w:rsidP="00B34250">
            <w:pPr>
              <w:jc w:val="center"/>
              <w:rPr>
                <w:lang w:val="uk-UA"/>
              </w:rPr>
            </w:pPr>
            <w:r w:rsidRPr="00B34250">
              <w:rPr>
                <w:lang w:val="uk-UA"/>
              </w:rPr>
              <w:t>053 – Психологія</w:t>
            </w:r>
          </w:p>
        </w:tc>
        <w:tc>
          <w:tcPr>
            <w:tcW w:w="2393" w:type="dxa"/>
            <w:gridSpan w:val="3"/>
          </w:tcPr>
          <w:p w:rsidR="002964CB" w:rsidRPr="00C67355" w:rsidRDefault="00B34250" w:rsidP="00B342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93" w:type="dxa"/>
            <w:gridSpan w:val="2"/>
          </w:tcPr>
          <w:p w:rsidR="002964CB" w:rsidRPr="00C67355" w:rsidRDefault="00B34250" w:rsidP="00B342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2964CB" w:rsidRPr="00C67355" w:rsidTr="00C64EA6">
        <w:tc>
          <w:tcPr>
            <w:tcW w:w="9571" w:type="dxa"/>
            <w:gridSpan w:val="10"/>
          </w:tcPr>
          <w:p w:rsidR="002964CB" w:rsidRPr="00C67355" w:rsidRDefault="002964CB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6C6EE9" w:rsidRPr="00C67355" w:rsidTr="00AC76DC">
        <w:tc>
          <w:tcPr>
            <w:tcW w:w="1595" w:type="dxa"/>
          </w:tcPr>
          <w:p w:rsidR="002964CB" w:rsidRPr="00AC76DC" w:rsidRDefault="002964CB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595" w:type="dxa"/>
            <w:gridSpan w:val="2"/>
          </w:tcPr>
          <w:p w:rsidR="002964CB" w:rsidRPr="00AC76DC" w:rsidRDefault="002964CB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595" w:type="dxa"/>
            <w:gridSpan w:val="2"/>
          </w:tcPr>
          <w:p w:rsidR="002964CB" w:rsidRPr="00AC76DC" w:rsidRDefault="002964CB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595" w:type="dxa"/>
            <w:gridSpan w:val="2"/>
          </w:tcPr>
          <w:p w:rsidR="002964CB" w:rsidRPr="00AC76DC" w:rsidRDefault="002964C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595" w:type="dxa"/>
            <w:gridSpan w:val="2"/>
          </w:tcPr>
          <w:p w:rsidR="002964CB" w:rsidRPr="00AC76DC" w:rsidRDefault="002964C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96" w:type="dxa"/>
          </w:tcPr>
          <w:p w:rsidR="002964CB" w:rsidRPr="00AC76DC" w:rsidRDefault="002964CB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6C6EE9" w:rsidRPr="006E3343" w:rsidTr="00AC76DC">
        <w:tc>
          <w:tcPr>
            <w:tcW w:w="1595" w:type="dxa"/>
          </w:tcPr>
          <w:p w:rsidR="006E3343" w:rsidRDefault="006E3343" w:rsidP="006E3343">
            <w:pPr>
              <w:tabs>
                <w:tab w:val="left" w:pos="284"/>
                <w:tab w:val="left" w:pos="567"/>
              </w:tabs>
              <w:rPr>
                <w:lang w:val="uk-UA"/>
              </w:rPr>
            </w:pPr>
            <w:r w:rsidRPr="006E3343">
              <w:rPr>
                <w:b/>
                <w:lang w:val="uk-UA"/>
              </w:rPr>
              <w:t>Тема 1.</w:t>
            </w:r>
            <w:r w:rsidRPr="006E3343">
              <w:rPr>
                <w:lang w:val="uk-UA"/>
              </w:rPr>
              <w:t xml:space="preserve"> </w:t>
            </w:r>
            <w:r w:rsidRPr="006E3343">
              <w:rPr>
                <w:u w:val="single"/>
                <w:lang w:val="uk-UA"/>
              </w:rPr>
              <w:t>Основні атрибути теоретико-методологічного аналізу в психології</w:t>
            </w:r>
            <w:r w:rsidRPr="006E3343">
              <w:rPr>
                <w:lang w:val="uk-UA"/>
              </w:rPr>
              <w:t>: співвідношення понять “наука”, “теорія”, “метод”, “методологія”, “парадигма”, “філософія”, “світогляд”; рівні професійного методологування</w:t>
            </w:r>
            <w:r>
              <w:rPr>
                <w:lang w:val="uk-UA"/>
              </w:rPr>
              <w:t xml:space="preserve"> –</w:t>
            </w:r>
            <w:r w:rsidRPr="006E3343">
              <w:rPr>
                <w:lang w:val="uk-UA"/>
              </w:rPr>
              <w:t xml:space="preserve"> філософсько-епістемологічний, рівень загальнонаукової методології, конкретно-науковий, рівень методу і методики дослідження; методологічні настановлення в сучасній психології</w:t>
            </w:r>
            <w:r>
              <w:rPr>
                <w:lang w:val="uk-UA"/>
              </w:rPr>
              <w:t xml:space="preserve"> –</w:t>
            </w:r>
            <w:r w:rsidRPr="006E3343">
              <w:rPr>
                <w:lang w:val="uk-UA"/>
              </w:rPr>
              <w:t xml:space="preserve"> ригоризм, лібералізм, </w:t>
            </w:r>
            <w:r w:rsidRPr="006E3343">
              <w:rPr>
                <w:lang w:val="uk-UA"/>
              </w:rPr>
              <w:lastRenderedPageBreak/>
              <w:t>плюралізм, монізм, амбівалентність тощо.</w:t>
            </w:r>
          </w:p>
          <w:p w:rsidR="00C64EA6" w:rsidRPr="006E3343" w:rsidRDefault="00C64EA6" w:rsidP="006E3343">
            <w:pPr>
              <w:tabs>
                <w:tab w:val="left" w:pos="284"/>
                <w:tab w:val="left" w:pos="567"/>
              </w:tabs>
              <w:rPr>
                <w:lang w:val="uk-UA"/>
              </w:rPr>
            </w:pPr>
          </w:p>
          <w:p w:rsidR="006E3343" w:rsidRDefault="006E3343" w:rsidP="006E3343">
            <w:pPr>
              <w:ind w:left="22"/>
              <w:rPr>
                <w:lang w:val="uk-UA"/>
              </w:rPr>
            </w:pPr>
            <w:r w:rsidRPr="006E3343">
              <w:rPr>
                <w:b/>
                <w:lang w:val="uk-UA"/>
              </w:rPr>
              <w:t>Тема 2</w:t>
            </w:r>
            <w:r w:rsidRPr="006E3343">
              <w:rPr>
                <w:lang w:val="uk-UA"/>
              </w:rPr>
              <w:t xml:space="preserve">. </w:t>
            </w:r>
            <w:r w:rsidRPr="006E3343">
              <w:rPr>
                <w:u w:val="single"/>
                <w:lang w:val="uk-UA"/>
              </w:rPr>
              <w:t>Методологічний паралелізм у психології</w:t>
            </w:r>
            <w:r w:rsidRPr="006E3343">
              <w:rPr>
                <w:lang w:val="uk-UA"/>
              </w:rPr>
              <w:t xml:space="preserve">: об’єктивний і суб’єктивний методи, номотетичний та ідіографічний підходи, природничо-наукова і гуманітарна парадигми, пояснювальна й описова психології, </w:t>
            </w:r>
            <w:r w:rsidRPr="006E3343">
              <w:t>Q</w:t>
            </w:r>
            <w:r w:rsidRPr="006E3343">
              <w:rPr>
                <w:lang w:val="uk-UA"/>
              </w:rPr>
              <w:t xml:space="preserve"> та </w:t>
            </w:r>
            <w:r w:rsidRPr="006E3343">
              <w:t>R</w:t>
            </w:r>
            <w:r w:rsidRPr="006E3343">
              <w:rPr>
                <w:lang w:val="uk-UA"/>
              </w:rPr>
              <w:t xml:space="preserve"> – методології, гіпотетико-дедуктивний та емпірико-індуктивний методи; необхідність методологічної тріангуляції</w:t>
            </w:r>
            <w:r w:rsidR="008664F5">
              <w:rPr>
                <w:lang w:val="uk-UA"/>
              </w:rPr>
              <w:t xml:space="preserve"> та використання змішаної методології</w:t>
            </w:r>
            <w:r w:rsidRPr="006E3343">
              <w:rPr>
                <w:lang w:val="uk-UA"/>
              </w:rPr>
              <w:t>; холістичний підхід.</w:t>
            </w:r>
          </w:p>
          <w:p w:rsidR="00C64EA6" w:rsidRPr="006E3343" w:rsidRDefault="00C64EA6" w:rsidP="006E3343">
            <w:pPr>
              <w:ind w:left="22"/>
              <w:rPr>
                <w:lang w:val="uk-UA"/>
              </w:rPr>
            </w:pPr>
          </w:p>
          <w:p w:rsidR="008664F5" w:rsidRDefault="008664F5" w:rsidP="008664F5">
            <w:pPr>
              <w:rPr>
                <w:lang w:val="uk-UA"/>
              </w:rPr>
            </w:pPr>
            <w:r w:rsidRPr="008664F5">
              <w:rPr>
                <w:b/>
                <w:lang w:val="uk-UA"/>
              </w:rPr>
              <w:t>Тема 3</w:t>
            </w:r>
            <w:r w:rsidRPr="008664F5">
              <w:rPr>
                <w:lang w:val="uk-UA"/>
              </w:rPr>
              <w:t xml:space="preserve">. </w:t>
            </w:r>
            <w:r w:rsidRPr="008664F5">
              <w:rPr>
                <w:u w:val="single"/>
                <w:lang w:val="uk-UA"/>
              </w:rPr>
              <w:t>Шляхи подолання методологічної кризи у психології:</w:t>
            </w:r>
            <w:r w:rsidRPr="008664F5">
              <w:rPr>
                <w:lang w:val="uk-UA"/>
              </w:rPr>
              <w:t xml:space="preserve"> поняття кризи у розвитку психології як науки та її основні ознаки; культурна психологія, аксіологічна психологія, антропологічна психологія, раціогуманістична психологія, органічна психологія і т.д. як відповіді на </w:t>
            </w:r>
            <w:r w:rsidRPr="008664F5">
              <w:rPr>
                <w:lang w:val="uk-UA"/>
              </w:rPr>
              <w:lastRenderedPageBreak/>
              <w:t>розв’язання кризової ситуації в методології психології.</w:t>
            </w:r>
          </w:p>
          <w:p w:rsidR="00C64EA6" w:rsidRPr="008664F5" w:rsidRDefault="00C64EA6" w:rsidP="008664F5">
            <w:pPr>
              <w:rPr>
                <w:lang w:val="uk-UA"/>
              </w:rPr>
            </w:pPr>
          </w:p>
          <w:p w:rsidR="005E0E62" w:rsidRDefault="005E0E62" w:rsidP="005E0E62">
            <w:pPr>
              <w:rPr>
                <w:lang w:val="uk-UA"/>
              </w:rPr>
            </w:pPr>
            <w:r w:rsidRPr="005E0E62">
              <w:rPr>
                <w:b/>
                <w:lang w:val="uk-UA"/>
              </w:rPr>
              <w:t xml:space="preserve">Тема 4. </w:t>
            </w:r>
            <w:r w:rsidRPr="005E0E62">
              <w:rPr>
                <w:u w:val="single"/>
                <w:lang w:val="uk-UA"/>
              </w:rPr>
              <w:t>Принцип детермінізму та його історичні модифікації:</w:t>
            </w:r>
            <w:r w:rsidRPr="005E0E62">
              <w:rPr>
                <w:lang w:val="uk-UA"/>
              </w:rPr>
              <w:t xml:space="preserve"> поняття про детермінізм і причинність; класифікація причин, за Аристотелем (матеріальна, рушійна, формальна, цільова); типи раціональності як епістемологічні моделі, за В.С. Стьопіним (класична, некласична, постнекласична), системи психології, за Н. Смітом (органоцентризм, соціоцентризм, енвайроцентризм, нонцентризм); а</w:t>
            </w:r>
            <w:r w:rsidRPr="005E0E62">
              <w:rPr>
                <w:lang w:val="en-US"/>
              </w:rPr>
              <w:t>fter</w:t>
            </w:r>
            <w:r w:rsidRPr="005E0E62">
              <w:rPr>
                <w:lang w:val="uk-UA"/>
              </w:rPr>
              <w:t>-постмодернізм та відродження ідеї холархічного влаштування сущого.</w:t>
            </w:r>
          </w:p>
          <w:p w:rsidR="00C64EA6" w:rsidRPr="005E0E62" w:rsidRDefault="00C64EA6" w:rsidP="005E0E62">
            <w:pPr>
              <w:rPr>
                <w:lang w:val="uk-UA"/>
              </w:rPr>
            </w:pPr>
          </w:p>
          <w:p w:rsidR="00C64EA6" w:rsidRDefault="005E0E62" w:rsidP="005E0E62">
            <w:pPr>
              <w:rPr>
                <w:lang w:val="uk-UA"/>
              </w:rPr>
            </w:pPr>
            <w:r w:rsidRPr="005E0E62">
              <w:rPr>
                <w:b/>
                <w:lang w:val="uk-UA"/>
              </w:rPr>
              <w:t xml:space="preserve">Тема 5. </w:t>
            </w:r>
            <w:r w:rsidRPr="005E0E62">
              <w:rPr>
                <w:u w:val="single"/>
                <w:lang w:val="uk-UA"/>
              </w:rPr>
              <w:t>Метод моделювання у психології</w:t>
            </w:r>
            <w:r w:rsidRPr="005E0E62">
              <w:rPr>
                <w:lang w:val="uk-UA"/>
              </w:rPr>
              <w:t xml:space="preserve">:  відкриття і обґрунтування як індуктивна й дедуктивна стратегії наукового дослідження; поняття про модель в контексті метафоричного (трансдуктивного) пізнання дійсності; </w:t>
            </w:r>
            <w:r w:rsidRPr="005E0E62">
              <w:rPr>
                <w:lang w:val="uk-UA"/>
              </w:rPr>
              <w:lastRenderedPageBreak/>
              <w:t>геометричне моделювання і просторові моделі у психології; дигітальні (числові) моделі як засоби професійного методологування; зв'язок типів раціональності з видами концептуального моделювання у психології; ідеї поступу і циклічності в моделюванні психічних явищ.</w:t>
            </w:r>
          </w:p>
          <w:p w:rsidR="005E0E62" w:rsidRPr="005E0E62" w:rsidRDefault="005E0E62" w:rsidP="005E0E62">
            <w:pPr>
              <w:rPr>
                <w:lang w:val="uk-UA"/>
              </w:rPr>
            </w:pPr>
            <w:r w:rsidRPr="005E0E62">
              <w:rPr>
                <w:lang w:val="uk-UA"/>
              </w:rPr>
              <w:t xml:space="preserve">  </w:t>
            </w:r>
          </w:p>
          <w:p w:rsidR="005E0E62" w:rsidRPr="005E0E62" w:rsidRDefault="005E0E62" w:rsidP="005E0E62">
            <w:pPr>
              <w:rPr>
                <w:lang w:val="uk-UA"/>
              </w:rPr>
            </w:pPr>
            <w:r w:rsidRPr="005E0E62">
              <w:rPr>
                <w:b/>
                <w:lang w:val="uk-UA"/>
              </w:rPr>
              <w:t>Тема 6.</w:t>
            </w:r>
            <w:r w:rsidRPr="005E0E62">
              <w:rPr>
                <w:lang w:val="uk-UA"/>
              </w:rPr>
              <w:t xml:space="preserve"> </w:t>
            </w:r>
            <w:r w:rsidRPr="005E0E62">
              <w:rPr>
                <w:u w:val="single"/>
                <w:lang w:val="uk-UA"/>
              </w:rPr>
              <w:t>Методологічні критерії унормування психології особистості</w:t>
            </w:r>
            <w:r w:rsidRPr="005E0E62">
              <w:rPr>
                <w:lang w:val="uk-UA"/>
              </w:rPr>
              <w:t xml:space="preserve">: проблема критеріїв виокремлення предмету психології особистості; методологічний аналіз психології особистості Л. Х’єлла і Д. Зіглера; методологічний підхід до оцінки теорії особистості Л. Первіна і О. Джона; метод корінної метафори у психологічній персонології С. Клонінгер; компаративний підхід у психології особистості С. Мадді; системи психології, за  Н. Смітом; культурологічні й аксіологічні побудови у </w:t>
            </w:r>
            <w:r w:rsidRPr="005E0E62">
              <w:rPr>
                <w:lang w:val="uk-UA"/>
              </w:rPr>
              <w:lastRenderedPageBreak/>
              <w:t>психології особистості. Аксіопсихологічна персонологія (З. С. Карпенко), її топос (картографія інтегральної суб’єктності) та хронос (актуалізація духовних інтенцій та конструювання наративних ідентичностей</w:t>
            </w:r>
            <w:r>
              <w:rPr>
                <w:lang w:val="uk-UA"/>
              </w:rPr>
              <w:t>)</w:t>
            </w:r>
            <w:r w:rsidRPr="005E0E62">
              <w:rPr>
                <w:lang w:val="uk-UA"/>
              </w:rPr>
              <w:t>.</w:t>
            </w:r>
          </w:p>
          <w:p w:rsidR="002964CB" w:rsidRPr="00AC76DC" w:rsidRDefault="002964CB" w:rsidP="006E3343">
            <w:pPr>
              <w:rPr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2964CB" w:rsidRDefault="006E3343" w:rsidP="006E334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 2 семінарські заняття</w:t>
            </w: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6E3343" w:rsidRDefault="006E3343" w:rsidP="006E3343">
            <w:pPr>
              <w:rPr>
                <w:lang w:val="uk-UA"/>
              </w:rPr>
            </w:pPr>
            <w:r>
              <w:rPr>
                <w:lang w:val="uk-UA"/>
              </w:rPr>
              <w:t>Лекція, семінарське заняття</w:t>
            </w: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A5365F" w:rsidRDefault="00A5365F" w:rsidP="006E3343">
            <w:pPr>
              <w:rPr>
                <w:lang w:val="uk-UA"/>
              </w:rPr>
            </w:pPr>
            <w:r>
              <w:rPr>
                <w:lang w:val="uk-UA"/>
              </w:rPr>
              <w:t>Лекція, 2 семінарські заняття</w:t>
            </w: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  <w:r>
              <w:rPr>
                <w:lang w:val="uk-UA"/>
              </w:rPr>
              <w:t>2 лекції, 2 семінарські заняття</w:t>
            </w: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5E0E62" w:rsidRDefault="005E0E62" w:rsidP="006E3343">
            <w:pPr>
              <w:rPr>
                <w:lang w:val="uk-UA"/>
              </w:rPr>
            </w:pPr>
            <w:r>
              <w:rPr>
                <w:lang w:val="uk-UA"/>
              </w:rPr>
              <w:t>2 лекції, 2 семінарські заняття</w:t>
            </w: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A55A7" w:rsidRDefault="00CA55A7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A55A7" w:rsidRPr="00AC76DC" w:rsidRDefault="00CA55A7" w:rsidP="006E3343">
            <w:pPr>
              <w:rPr>
                <w:lang w:val="uk-UA"/>
              </w:rPr>
            </w:pPr>
            <w:r>
              <w:rPr>
                <w:lang w:val="uk-UA"/>
              </w:rPr>
              <w:t>2 лекції, 2 семінарські заняття</w:t>
            </w:r>
          </w:p>
        </w:tc>
        <w:tc>
          <w:tcPr>
            <w:tcW w:w="1595" w:type="dxa"/>
            <w:gridSpan w:val="2"/>
          </w:tcPr>
          <w:p w:rsidR="005132AF" w:rsidRDefault="005132AF" w:rsidP="005132AF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  <w:r w:rsidRPr="005132AF">
              <w:lastRenderedPageBreak/>
              <w:t>Акопов Г. В. Психология сознания: Вопросы методологии, теории и прикладных исследований. М</w:t>
            </w:r>
            <w:r>
              <w:rPr>
                <w:lang w:val="uk-UA"/>
              </w:rPr>
              <w:t>осква</w:t>
            </w:r>
            <w:r w:rsidRPr="005132AF">
              <w:t>, 2010</w:t>
            </w:r>
            <w:r>
              <w:rPr>
                <w:lang w:val="uk-UA"/>
              </w:rPr>
              <w:t>.</w:t>
            </w:r>
          </w:p>
          <w:p w:rsidR="005132AF" w:rsidRPr="005132AF" w:rsidRDefault="005132AF" w:rsidP="005132AF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</w:p>
          <w:p w:rsidR="00ED6AB0" w:rsidRDefault="00ED6AB0" w:rsidP="006C6EE9">
            <w:pPr>
              <w:shd w:val="clear" w:color="auto" w:fill="FFFFFF"/>
              <w:tabs>
                <w:tab w:val="left" w:pos="912"/>
              </w:tabs>
              <w:rPr>
                <w:lang w:val="uk-UA"/>
              </w:rPr>
            </w:pPr>
            <w:r w:rsidRPr="00ED6AB0">
              <w:rPr>
                <w:lang w:val="uk-UA"/>
              </w:rPr>
              <w:t>Балл Г. О. До визначення засад раціогуманістичного підходу в методології психологічної науки</w:t>
            </w:r>
            <w:r>
              <w:rPr>
                <w:lang w:val="uk-UA"/>
              </w:rPr>
              <w:t>.</w:t>
            </w:r>
            <w:r w:rsidRPr="00ED6AB0">
              <w:rPr>
                <w:lang w:val="uk-UA"/>
              </w:rPr>
              <w:t xml:space="preserve"> </w:t>
            </w:r>
            <w:r w:rsidRPr="00ED6AB0">
              <w:rPr>
                <w:i/>
                <w:lang w:val="uk-UA"/>
              </w:rPr>
              <w:t>Психологія і суспільство.</w:t>
            </w:r>
            <w:r w:rsidRPr="00ED6AB0">
              <w:rPr>
                <w:lang w:val="uk-UA"/>
              </w:rPr>
              <w:t xml:space="preserve"> </w:t>
            </w:r>
            <w:r>
              <w:rPr>
                <w:lang w:val="uk-UA"/>
              </w:rPr>
              <w:t>2009, 4,</w:t>
            </w:r>
            <w:r w:rsidRPr="00ED6AB0">
              <w:rPr>
                <w:lang w:val="uk-UA"/>
              </w:rPr>
              <w:t xml:space="preserve"> 74–90.</w:t>
            </w:r>
          </w:p>
          <w:p w:rsidR="006C6EE9" w:rsidRPr="00140C9A" w:rsidRDefault="006C6EE9" w:rsidP="006C6EE9">
            <w:pPr>
              <w:shd w:val="clear" w:color="auto" w:fill="FFFFFF"/>
              <w:tabs>
                <w:tab w:val="left" w:pos="912"/>
              </w:tabs>
              <w:rPr>
                <w:bCs/>
                <w:spacing w:val="-11"/>
                <w:lang w:val="uk-UA"/>
              </w:rPr>
            </w:pPr>
          </w:p>
          <w:p w:rsidR="00ED6AB0" w:rsidRDefault="00ED6AB0" w:rsidP="006C6EE9">
            <w:pPr>
              <w:rPr>
                <w:lang w:val="uk-UA"/>
              </w:rPr>
            </w:pPr>
            <w:r w:rsidRPr="00ED6AB0">
              <w:rPr>
                <w:lang w:val="uk-UA"/>
              </w:rPr>
              <w:t>Балл Г. О. Орієнтири сучасного гуманізму (в суспільній, освітній, психологічній сферах)</w:t>
            </w:r>
            <w:r>
              <w:rPr>
                <w:lang w:val="uk-UA"/>
              </w:rPr>
              <w:t>.</w:t>
            </w:r>
            <w:r w:rsidRPr="00ED6AB0">
              <w:rPr>
                <w:lang w:val="uk-UA"/>
              </w:rPr>
              <w:t xml:space="preserve"> К. : Рівне</w:t>
            </w:r>
            <w:r>
              <w:rPr>
                <w:lang w:val="uk-UA"/>
              </w:rPr>
              <w:t>,</w:t>
            </w:r>
            <w:r w:rsidRPr="00ED6AB0">
              <w:rPr>
                <w:lang w:val="uk-UA"/>
              </w:rPr>
              <w:t xml:space="preserve"> 2007. </w:t>
            </w:r>
          </w:p>
          <w:p w:rsidR="006C6EE9" w:rsidRPr="00ED6AB0" w:rsidRDefault="006C6EE9" w:rsidP="006C6EE9">
            <w:pPr>
              <w:rPr>
                <w:lang w:val="uk-UA"/>
              </w:rPr>
            </w:pPr>
          </w:p>
          <w:p w:rsidR="00ED6AB0" w:rsidRDefault="00ED6AB0" w:rsidP="006C6EE9">
            <w:pPr>
              <w:rPr>
                <w:lang w:val="uk-UA"/>
              </w:rPr>
            </w:pPr>
            <w:r w:rsidRPr="00ED6AB0">
              <w:t xml:space="preserve">Василюк Ф. Е. Методологический </w:t>
            </w:r>
            <w:r w:rsidRPr="00ED6AB0">
              <w:lastRenderedPageBreak/>
              <w:t>анализ в психологии. М</w:t>
            </w:r>
            <w:r>
              <w:rPr>
                <w:lang w:val="uk-UA"/>
              </w:rPr>
              <w:t>осква</w:t>
            </w:r>
            <w:r w:rsidRPr="00ED6AB0">
              <w:t xml:space="preserve">, 2003. </w:t>
            </w:r>
          </w:p>
          <w:p w:rsidR="006C6EE9" w:rsidRPr="006C6EE9" w:rsidRDefault="006C6EE9" w:rsidP="006C6EE9">
            <w:pPr>
              <w:rPr>
                <w:lang w:val="uk-UA"/>
              </w:rPr>
            </w:pPr>
          </w:p>
          <w:p w:rsidR="00ED6AB0" w:rsidRDefault="00ED6AB0" w:rsidP="006C6EE9">
            <w:pPr>
              <w:rPr>
                <w:lang w:val="uk-UA"/>
              </w:rPr>
            </w:pPr>
            <w:r w:rsidRPr="00ED6AB0">
              <w:t>Веккер Л. М. Психика и реальность: Единая теория психических процессов. М</w:t>
            </w:r>
            <w:r>
              <w:rPr>
                <w:lang w:val="uk-UA"/>
              </w:rPr>
              <w:t>осква</w:t>
            </w:r>
            <w:r w:rsidRPr="00ED6AB0">
              <w:t>, 2000.</w:t>
            </w:r>
          </w:p>
          <w:p w:rsidR="006C6EE9" w:rsidRPr="006C6EE9" w:rsidRDefault="006C6EE9" w:rsidP="006C6EE9">
            <w:pPr>
              <w:rPr>
                <w:b/>
                <w:lang w:val="uk-UA"/>
              </w:rPr>
            </w:pPr>
          </w:p>
          <w:p w:rsidR="00ED6AB0" w:rsidRDefault="00ED6AB0" w:rsidP="006C6EE9">
            <w:pPr>
              <w:rPr>
                <w:lang w:val="uk-UA"/>
              </w:rPr>
            </w:pPr>
            <w:r w:rsidRPr="00ED6AB0">
              <w:t>Всемирная энциклопедия: Философия / Глав</w:t>
            </w:r>
            <w:r w:rsidR="006C6EE9">
              <w:t>н. науч. ред. и сост. А. А. Гри</w:t>
            </w:r>
            <w:r w:rsidR="006C6EE9">
              <w:rPr>
                <w:lang w:val="uk-UA"/>
              </w:rPr>
              <w:t>ц</w:t>
            </w:r>
            <w:r w:rsidRPr="00ED6AB0">
              <w:t>анов. М</w:t>
            </w:r>
            <w:r>
              <w:rPr>
                <w:lang w:val="uk-UA"/>
              </w:rPr>
              <w:t>осква, Минск</w:t>
            </w:r>
            <w:r w:rsidRPr="00ED6AB0">
              <w:t>, 2001.</w:t>
            </w:r>
          </w:p>
          <w:p w:rsidR="006C6EE9" w:rsidRPr="006C6EE9" w:rsidRDefault="006C6EE9" w:rsidP="006C6EE9">
            <w:pPr>
              <w:rPr>
                <w:lang w:val="uk-UA"/>
              </w:rPr>
            </w:pPr>
          </w:p>
          <w:p w:rsidR="00ED6AB0" w:rsidRDefault="00ED6AB0" w:rsidP="006C6EE9">
            <w:pPr>
              <w:tabs>
                <w:tab w:val="num" w:pos="0"/>
              </w:tabs>
              <w:rPr>
                <w:lang w:val="uk-UA"/>
              </w:rPr>
            </w:pPr>
            <w:r w:rsidRPr="00ED6AB0">
              <w:rPr>
                <w:lang w:val="uk-UA"/>
              </w:rPr>
              <w:t>Гусельцева</w:t>
            </w:r>
            <w:r w:rsidRPr="00ED6AB0">
              <w:t xml:space="preserve"> М. С. Методологические кризисы и типы рациональности в   психологии</w:t>
            </w:r>
            <w:r>
              <w:rPr>
                <w:lang w:val="uk-UA"/>
              </w:rPr>
              <w:t>.</w:t>
            </w:r>
            <w:r w:rsidRPr="00ED6AB0">
              <w:t xml:space="preserve"> </w:t>
            </w:r>
            <w:r w:rsidRPr="00ED6AB0">
              <w:rPr>
                <w:i/>
              </w:rPr>
              <w:t>Вопросы психологии</w:t>
            </w:r>
            <w:r w:rsidRPr="00ED6AB0">
              <w:t xml:space="preserve">. </w:t>
            </w:r>
            <w:r>
              <w:t>2006</w:t>
            </w:r>
            <w:r>
              <w:rPr>
                <w:lang w:val="uk-UA"/>
              </w:rPr>
              <w:t xml:space="preserve">, </w:t>
            </w:r>
            <w:r>
              <w:t>1</w:t>
            </w:r>
            <w:r>
              <w:rPr>
                <w:lang w:val="uk-UA"/>
              </w:rPr>
              <w:t>,</w:t>
            </w:r>
            <w:r>
              <w:t xml:space="preserve"> 3–15.</w:t>
            </w:r>
          </w:p>
          <w:p w:rsidR="00FA32E3" w:rsidRPr="00FA32E3" w:rsidRDefault="00FA32E3" w:rsidP="006C6EE9">
            <w:pPr>
              <w:tabs>
                <w:tab w:val="num" w:pos="0"/>
              </w:tabs>
              <w:rPr>
                <w:lang w:val="uk-UA"/>
              </w:rPr>
            </w:pPr>
          </w:p>
          <w:p w:rsidR="006C6EE9" w:rsidRDefault="00FA32E3" w:rsidP="006C6EE9">
            <w:pPr>
              <w:tabs>
                <w:tab w:val="num" w:pos="0"/>
              </w:tabs>
              <w:rPr>
                <w:lang w:val="uk-UA"/>
              </w:rPr>
            </w:pPr>
            <w:r w:rsidRPr="00ED6AB0">
              <w:rPr>
                <w:lang w:val="uk-UA"/>
              </w:rPr>
              <w:t>Гусельцева</w:t>
            </w:r>
            <w:r w:rsidRPr="00ED6AB0">
              <w:t xml:space="preserve"> М. С</w:t>
            </w:r>
            <w:r>
              <w:rPr>
                <w:lang w:val="uk-UA"/>
              </w:rPr>
              <w:t>. Метамодернизм в психологии: нове методологические стратегии и изменения субъективности. Вестник Сант-Петербургского университета. Психология. 2018, 4, 8, 327–340.</w:t>
            </w:r>
          </w:p>
          <w:p w:rsidR="00FA32E3" w:rsidRPr="00FA32E3" w:rsidRDefault="00FA32E3" w:rsidP="006C6EE9">
            <w:pPr>
              <w:tabs>
                <w:tab w:val="num" w:pos="0"/>
              </w:tabs>
              <w:rPr>
                <w:lang w:val="uk-UA"/>
              </w:rPr>
            </w:pPr>
          </w:p>
          <w:p w:rsidR="00ED6AB0" w:rsidRDefault="00ED6AB0" w:rsidP="006C6EE9">
            <w:pPr>
              <w:tabs>
                <w:tab w:val="num" w:pos="0"/>
              </w:tabs>
              <w:rPr>
                <w:bCs/>
                <w:lang w:val="uk-UA"/>
              </w:rPr>
            </w:pPr>
            <w:r>
              <w:rPr>
                <w:bCs/>
                <w:spacing w:val="-7"/>
              </w:rPr>
              <w:t>Дильтей В. Описательная</w:t>
            </w:r>
            <w:r>
              <w:rPr>
                <w:bCs/>
                <w:spacing w:val="-7"/>
                <w:lang w:val="uk-UA"/>
              </w:rPr>
              <w:t xml:space="preserve"> </w:t>
            </w:r>
            <w:r w:rsidRPr="00ED6AB0">
              <w:rPr>
                <w:bCs/>
                <w:spacing w:val="-7"/>
              </w:rPr>
              <w:t>психология. СПб.</w:t>
            </w:r>
            <w:r w:rsidRPr="00ED6AB0">
              <w:rPr>
                <w:bCs/>
              </w:rPr>
              <w:t xml:space="preserve">, 1996. </w:t>
            </w:r>
          </w:p>
          <w:p w:rsidR="006C6EE9" w:rsidRPr="006C6EE9" w:rsidRDefault="006C6EE9" w:rsidP="006C6EE9">
            <w:pPr>
              <w:tabs>
                <w:tab w:val="num" w:pos="0"/>
              </w:tabs>
              <w:rPr>
                <w:lang w:val="uk-UA"/>
              </w:rPr>
            </w:pPr>
          </w:p>
          <w:p w:rsidR="00ED6AB0" w:rsidRDefault="00ED6AB0" w:rsidP="006C6EE9">
            <w:pPr>
              <w:tabs>
                <w:tab w:val="num" w:pos="0"/>
              </w:tabs>
              <w:rPr>
                <w:lang w:val="uk-UA"/>
              </w:rPr>
            </w:pPr>
            <w:r w:rsidRPr="00ED6AB0">
              <w:t xml:space="preserve">Донченко Е. А. Фрактальная психология (доглубинные основания индивидуальной и социетальной жизни). К., 2005. </w:t>
            </w:r>
          </w:p>
          <w:p w:rsidR="006C6EE9" w:rsidRPr="006C6EE9" w:rsidRDefault="006C6EE9" w:rsidP="006C6EE9">
            <w:pPr>
              <w:tabs>
                <w:tab w:val="num" w:pos="0"/>
              </w:tabs>
              <w:rPr>
                <w:lang w:val="uk-UA"/>
              </w:rPr>
            </w:pPr>
          </w:p>
          <w:p w:rsidR="00ED6AB0" w:rsidRDefault="00ED6AB0" w:rsidP="006C6EE9">
            <w:pPr>
              <w:rPr>
                <w:lang w:val="uk-UA"/>
              </w:rPr>
            </w:pPr>
            <w:r w:rsidRPr="00ED6AB0">
              <w:rPr>
                <w:lang w:val="uk-UA"/>
              </w:rPr>
              <w:t xml:space="preserve">Дорфман Л. Я. Методологические </w:t>
            </w:r>
            <w:r w:rsidRPr="00ED6AB0">
              <w:rPr>
                <w:lang w:val="uk-UA"/>
              </w:rPr>
              <w:lastRenderedPageBreak/>
              <w:t>основы эмпирической психологии: от понимания к технологии: Учеб. пос. М</w:t>
            </w:r>
            <w:r>
              <w:rPr>
                <w:lang w:val="uk-UA"/>
              </w:rPr>
              <w:t>осква</w:t>
            </w:r>
            <w:r w:rsidRPr="00ED6AB0">
              <w:rPr>
                <w:lang w:val="uk-UA"/>
              </w:rPr>
              <w:t>,  2005.</w:t>
            </w:r>
          </w:p>
          <w:p w:rsidR="006C6EE9" w:rsidRPr="00ED6AB0" w:rsidRDefault="006C6EE9" w:rsidP="006C6EE9">
            <w:pPr>
              <w:rPr>
                <w:lang w:val="uk-UA"/>
              </w:rPr>
            </w:pPr>
          </w:p>
          <w:p w:rsidR="000830C1" w:rsidRDefault="00ED6AB0" w:rsidP="006C6EE9">
            <w:pPr>
              <w:rPr>
                <w:spacing w:val="-7"/>
                <w:lang w:val="uk-UA"/>
              </w:rPr>
            </w:pPr>
            <w:r w:rsidRPr="00ED6AB0">
              <w:t xml:space="preserve">Зинченко В. П. От классической к органической психологии.  </w:t>
            </w:r>
            <w:r w:rsidRPr="00ED6AB0">
              <w:rPr>
                <w:i/>
                <w:spacing w:val="-7"/>
              </w:rPr>
              <w:t>Вопросы психологии</w:t>
            </w:r>
            <w:r w:rsidRPr="00ED6AB0">
              <w:rPr>
                <w:spacing w:val="-7"/>
              </w:rPr>
              <w:t>. 1996</w:t>
            </w:r>
            <w:r>
              <w:rPr>
                <w:spacing w:val="-7"/>
                <w:lang w:val="uk-UA"/>
              </w:rPr>
              <w:t xml:space="preserve">, </w:t>
            </w:r>
            <w:r>
              <w:rPr>
                <w:spacing w:val="-7"/>
              </w:rPr>
              <w:t>5</w:t>
            </w:r>
            <w:r>
              <w:rPr>
                <w:spacing w:val="-7"/>
                <w:lang w:val="uk-UA"/>
              </w:rPr>
              <w:t>,</w:t>
            </w:r>
            <w:r w:rsidRPr="00ED6AB0">
              <w:rPr>
                <w:spacing w:val="-7"/>
              </w:rPr>
              <w:t xml:space="preserve"> 7–20; 1996</w:t>
            </w:r>
            <w:r w:rsidR="008B41D2">
              <w:rPr>
                <w:spacing w:val="-7"/>
                <w:lang w:val="uk-UA"/>
              </w:rPr>
              <w:t>,</w:t>
            </w:r>
            <w:r w:rsidR="008B41D2">
              <w:rPr>
                <w:spacing w:val="-7"/>
              </w:rPr>
              <w:t xml:space="preserve"> 6</w:t>
            </w:r>
            <w:r w:rsidR="008B41D2">
              <w:rPr>
                <w:spacing w:val="-7"/>
                <w:lang w:val="uk-UA"/>
              </w:rPr>
              <w:t>,</w:t>
            </w:r>
            <w:r w:rsidRPr="00ED6AB0">
              <w:rPr>
                <w:spacing w:val="-7"/>
              </w:rPr>
              <w:t xml:space="preserve"> 6–25.</w:t>
            </w:r>
          </w:p>
          <w:p w:rsidR="006C6EE9" w:rsidRPr="006C6EE9" w:rsidRDefault="006C6EE9" w:rsidP="006C6EE9">
            <w:pPr>
              <w:rPr>
                <w:lang w:val="uk-UA"/>
              </w:rPr>
            </w:pPr>
          </w:p>
          <w:p w:rsidR="00ED6AB0" w:rsidRDefault="00ED6AB0" w:rsidP="006C6EE9">
            <w:pPr>
              <w:rPr>
                <w:lang w:val="uk-UA"/>
              </w:rPr>
            </w:pPr>
            <w:r w:rsidRPr="00ED6AB0">
              <w:t>Идея системно</w:t>
            </w:r>
            <w:r w:rsidR="00654B0B">
              <w:t>сти в современной психологии</w:t>
            </w:r>
            <w:r w:rsidR="00654B0B">
              <w:rPr>
                <w:lang w:val="uk-UA"/>
              </w:rPr>
              <w:t xml:space="preserve"> </w:t>
            </w:r>
            <w:r w:rsidRPr="00ED6AB0">
              <w:t>/ под ред. В. А. Барабанщикова. М</w:t>
            </w:r>
            <w:r w:rsidR="000830C1">
              <w:rPr>
                <w:lang w:val="uk-UA"/>
              </w:rPr>
              <w:t>осква</w:t>
            </w:r>
            <w:r w:rsidRPr="00ED6AB0">
              <w:t xml:space="preserve">, 2005. </w:t>
            </w:r>
          </w:p>
          <w:p w:rsidR="006C6EE9" w:rsidRPr="006C6EE9" w:rsidRDefault="006C6EE9" w:rsidP="006C6EE9">
            <w:pPr>
              <w:rPr>
                <w:lang w:val="uk-UA"/>
              </w:rPr>
            </w:pPr>
          </w:p>
          <w:p w:rsidR="00ED6AB0" w:rsidRDefault="00ED6AB0" w:rsidP="006C6EE9">
            <w:pPr>
              <w:rPr>
                <w:lang w:val="uk-UA"/>
              </w:rPr>
            </w:pPr>
            <w:r w:rsidRPr="00ED6AB0">
              <w:t>Карпенко 3. С. Аксіо</w:t>
            </w:r>
            <w:r w:rsidRPr="00ED6AB0">
              <w:rPr>
                <w:lang w:val="uk-UA"/>
              </w:rPr>
              <w:t xml:space="preserve">логічна </w:t>
            </w:r>
            <w:r w:rsidRPr="00ED6AB0">
              <w:t xml:space="preserve">психологія особистості. </w:t>
            </w:r>
            <w:r w:rsidRPr="00ED6AB0">
              <w:rPr>
                <w:lang w:val="uk-UA"/>
              </w:rPr>
              <w:t>Івано-Франківськ</w:t>
            </w:r>
            <w:r w:rsidRPr="00ED6AB0">
              <w:t xml:space="preserve">, </w:t>
            </w:r>
            <w:r w:rsidRPr="00ED6AB0">
              <w:rPr>
                <w:lang w:val="uk-UA"/>
              </w:rPr>
              <w:t>20</w:t>
            </w:r>
            <w:r w:rsidR="008E1454">
              <w:rPr>
                <w:lang w:val="uk-UA"/>
              </w:rPr>
              <w:t>18</w:t>
            </w:r>
            <w:r w:rsidRPr="00ED6AB0">
              <w:t xml:space="preserve">. </w:t>
            </w:r>
            <w:r w:rsidRPr="00ED6AB0">
              <w:rPr>
                <w:lang w:val="uk-UA"/>
              </w:rPr>
              <w:t xml:space="preserve"> </w:t>
            </w:r>
          </w:p>
          <w:p w:rsidR="006C6EE9" w:rsidRPr="00ED6AB0" w:rsidRDefault="006C6EE9" w:rsidP="006C6EE9">
            <w:pPr>
              <w:rPr>
                <w:lang w:val="uk-UA"/>
              </w:rPr>
            </w:pPr>
          </w:p>
          <w:p w:rsidR="00654B0B" w:rsidRDefault="00721A49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Мазилов В. А. Методология </w:t>
            </w:r>
            <w:r w:rsidR="00ED6AB0" w:rsidRPr="00ED6AB0">
              <w:rPr>
                <w:sz w:val="24"/>
                <w:szCs w:val="24"/>
                <w:lang w:val="uk-UA"/>
              </w:rPr>
              <w:t>психологической науки</w:t>
            </w:r>
            <w:r w:rsidR="00654B0B">
              <w:rPr>
                <w:sz w:val="24"/>
                <w:szCs w:val="24"/>
                <w:lang w:val="uk-UA"/>
              </w:rPr>
              <w:t>.</w:t>
            </w:r>
            <w:r w:rsidR="00ED6AB0" w:rsidRPr="00ED6AB0">
              <w:rPr>
                <w:sz w:val="24"/>
                <w:szCs w:val="24"/>
                <w:lang w:val="uk-UA"/>
              </w:rPr>
              <w:t xml:space="preserve"> Ярославль, 2003. </w:t>
            </w:r>
          </w:p>
          <w:p w:rsidR="006C6EE9" w:rsidRDefault="006C6EE9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</w:p>
          <w:p w:rsidR="00654B0B" w:rsidRDefault="00ED6AB0" w:rsidP="006C6EE9">
            <w:pPr>
              <w:pStyle w:val="aa"/>
              <w:widowControl/>
              <w:rPr>
                <w:bCs/>
                <w:sz w:val="24"/>
                <w:szCs w:val="24"/>
                <w:lang w:val="uk-UA"/>
              </w:rPr>
            </w:pPr>
            <w:r w:rsidRPr="00ED6AB0">
              <w:rPr>
                <w:bCs/>
                <w:sz w:val="24"/>
                <w:szCs w:val="24"/>
                <w:lang w:val="uk-UA"/>
              </w:rPr>
              <w:t>Максименко С. Д.</w:t>
            </w:r>
            <w:r w:rsidR="00721A49">
              <w:rPr>
                <w:bCs/>
                <w:sz w:val="24"/>
                <w:szCs w:val="24"/>
                <w:lang w:val="uk-UA"/>
              </w:rPr>
              <w:t>, Папуча В. М.</w:t>
            </w:r>
            <w:r w:rsidRPr="00ED6AB0">
              <w:rPr>
                <w:bCs/>
                <w:sz w:val="24"/>
                <w:szCs w:val="24"/>
                <w:lang w:val="uk-UA"/>
              </w:rPr>
              <w:t xml:space="preserve"> Психологія особистості К</w:t>
            </w:r>
            <w:r w:rsidR="00721A49">
              <w:rPr>
                <w:bCs/>
                <w:sz w:val="24"/>
                <w:szCs w:val="24"/>
                <w:lang w:val="uk-UA"/>
              </w:rPr>
              <w:t>.</w:t>
            </w:r>
            <w:r w:rsidRPr="00ED6AB0">
              <w:rPr>
                <w:bCs/>
                <w:sz w:val="24"/>
                <w:szCs w:val="24"/>
                <w:lang w:val="uk-UA"/>
              </w:rPr>
              <w:t>, 2007.</w:t>
            </w:r>
          </w:p>
          <w:p w:rsidR="006C6EE9" w:rsidRDefault="006C6EE9" w:rsidP="006C6EE9">
            <w:pPr>
              <w:pStyle w:val="aa"/>
              <w:widowControl/>
              <w:rPr>
                <w:bCs/>
                <w:sz w:val="24"/>
                <w:szCs w:val="24"/>
                <w:lang w:val="uk-UA"/>
              </w:rPr>
            </w:pPr>
          </w:p>
          <w:p w:rsidR="00ED6AB0" w:rsidRDefault="00ED6AB0" w:rsidP="006C6EE9">
            <w:pPr>
              <w:pStyle w:val="aa"/>
              <w:widowControl/>
              <w:rPr>
                <w:bCs/>
                <w:sz w:val="24"/>
                <w:szCs w:val="24"/>
                <w:lang w:val="uk-UA"/>
              </w:rPr>
            </w:pPr>
            <w:r w:rsidRPr="00ED6AB0">
              <w:rPr>
                <w:bCs/>
                <w:sz w:val="24"/>
                <w:szCs w:val="24"/>
                <w:lang w:val="uk-UA"/>
              </w:rPr>
              <w:t>Никандров В. В. Методологические основы психологии. Уч</w:t>
            </w:r>
            <w:r w:rsidR="00721A49">
              <w:rPr>
                <w:bCs/>
                <w:sz w:val="24"/>
                <w:szCs w:val="24"/>
                <w:lang w:val="uk-UA"/>
              </w:rPr>
              <w:t>.</w:t>
            </w:r>
            <w:r w:rsidRPr="00ED6AB0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721A49">
              <w:rPr>
                <w:bCs/>
                <w:sz w:val="24"/>
                <w:szCs w:val="24"/>
                <w:lang w:val="uk-UA"/>
              </w:rPr>
              <w:t>п</w:t>
            </w:r>
            <w:r w:rsidRPr="00ED6AB0">
              <w:rPr>
                <w:bCs/>
                <w:sz w:val="24"/>
                <w:szCs w:val="24"/>
                <w:lang w:val="uk-UA"/>
              </w:rPr>
              <w:t>ос</w:t>
            </w:r>
            <w:r w:rsidR="00721A49">
              <w:rPr>
                <w:bCs/>
                <w:sz w:val="24"/>
                <w:szCs w:val="24"/>
                <w:lang w:val="uk-UA"/>
              </w:rPr>
              <w:t>.</w:t>
            </w:r>
            <w:r w:rsidRPr="00ED6AB0">
              <w:rPr>
                <w:bCs/>
                <w:sz w:val="24"/>
                <w:szCs w:val="24"/>
                <w:lang w:val="uk-UA"/>
              </w:rPr>
              <w:t xml:space="preserve"> СПб., 2008.</w:t>
            </w:r>
          </w:p>
          <w:p w:rsidR="006C6EE9" w:rsidRPr="00654B0B" w:rsidRDefault="006C6EE9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</w:p>
          <w:p w:rsidR="006C6EE9" w:rsidRDefault="00ED6AB0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  <w:r w:rsidRPr="00ED6AB0">
              <w:rPr>
                <w:sz w:val="24"/>
                <w:szCs w:val="24"/>
                <w:lang w:val="uk-UA"/>
              </w:rPr>
              <w:t>Розин М. В. Введение в схематологию: Схемы в философии, культуре, науке, проектировании. М</w:t>
            </w:r>
            <w:r w:rsidR="00721A49">
              <w:rPr>
                <w:sz w:val="24"/>
                <w:szCs w:val="24"/>
                <w:lang w:val="uk-UA"/>
              </w:rPr>
              <w:t>осква,</w:t>
            </w:r>
            <w:r w:rsidRPr="00ED6AB0">
              <w:rPr>
                <w:sz w:val="24"/>
                <w:szCs w:val="24"/>
                <w:lang w:val="uk-UA"/>
              </w:rPr>
              <w:t xml:space="preserve"> 2011. </w:t>
            </w:r>
          </w:p>
          <w:p w:rsidR="006C6EE9" w:rsidRDefault="006C6EE9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</w:p>
          <w:p w:rsidR="00ED6AB0" w:rsidRDefault="00ED6AB0" w:rsidP="006C6EE9">
            <w:pPr>
              <w:pStyle w:val="aa"/>
              <w:widowControl/>
              <w:rPr>
                <w:bCs/>
                <w:sz w:val="24"/>
                <w:szCs w:val="24"/>
                <w:lang w:val="uk-UA"/>
              </w:rPr>
            </w:pPr>
            <w:r w:rsidRPr="00ED6AB0">
              <w:rPr>
                <w:bCs/>
                <w:spacing w:val="-5"/>
                <w:sz w:val="24"/>
                <w:szCs w:val="24"/>
                <w:lang w:val="uk-UA"/>
              </w:rPr>
              <w:lastRenderedPageBreak/>
              <w:t>Роменець В. А. Історія психології XIX- початку XX століття. К.</w:t>
            </w:r>
            <w:r w:rsidR="00721A49">
              <w:rPr>
                <w:bCs/>
                <w:spacing w:val="-5"/>
                <w:sz w:val="24"/>
                <w:szCs w:val="24"/>
                <w:lang w:val="uk-UA"/>
              </w:rPr>
              <w:t>,</w:t>
            </w:r>
            <w:r w:rsidRPr="00ED6AB0">
              <w:rPr>
                <w:bCs/>
                <w:sz w:val="24"/>
                <w:szCs w:val="24"/>
                <w:lang w:val="uk-UA"/>
              </w:rPr>
              <w:t xml:space="preserve"> 1993. </w:t>
            </w:r>
          </w:p>
          <w:p w:rsidR="006C6EE9" w:rsidRPr="00721A49" w:rsidRDefault="006C6EE9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</w:p>
          <w:p w:rsidR="00654B0B" w:rsidRDefault="00ED6AB0" w:rsidP="006C6EE9">
            <w:pPr>
              <w:pStyle w:val="aa"/>
              <w:widowControl/>
              <w:rPr>
                <w:bCs/>
                <w:sz w:val="24"/>
                <w:szCs w:val="24"/>
                <w:lang w:val="uk-UA"/>
              </w:rPr>
            </w:pPr>
            <w:r w:rsidRPr="00ED6AB0">
              <w:rPr>
                <w:bCs/>
                <w:sz w:val="24"/>
                <w:szCs w:val="24"/>
                <w:lang w:val="uk-UA"/>
              </w:rPr>
              <w:t>Савчин М. Методологеми псих</w:t>
            </w:r>
            <w:r w:rsidR="00654B0B">
              <w:rPr>
                <w:bCs/>
                <w:sz w:val="24"/>
                <w:szCs w:val="24"/>
                <w:lang w:val="uk-UA"/>
              </w:rPr>
              <w:t>ології</w:t>
            </w:r>
            <w:r w:rsidRPr="00ED6AB0">
              <w:rPr>
                <w:bCs/>
                <w:sz w:val="24"/>
                <w:szCs w:val="24"/>
                <w:lang w:val="uk-UA"/>
              </w:rPr>
              <w:t xml:space="preserve">. К., 2013. </w:t>
            </w:r>
          </w:p>
          <w:p w:rsidR="006C6EE9" w:rsidRDefault="006C6EE9" w:rsidP="006C6EE9">
            <w:pPr>
              <w:pStyle w:val="aa"/>
              <w:widowControl/>
              <w:rPr>
                <w:bCs/>
                <w:sz w:val="24"/>
                <w:szCs w:val="24"/>
                <w:lang w:val="uk-UA"/>
              </w:rPr>
            </w:pPr>
          </w:p>
          <w:p w:rsidR="00ED6AB0" w:rsidRDefault="00ED6AB0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  <w:r w:rsidRPr="00ED6AB0">
              <w:rPr>
                <w:sz w:val="24"/>
                <w:szCs w:val="24"/>
                <w:lang w:val="uk-UA"/>
              </w:rPr>
              <w:t>Смит Н.  Современные системы психологии / Н. Смит. СПб.</w:t>
            </w:r>
            <w:r w:rsidR="00654B0B">
              <w:rPr>
                <w:sz w:val="24"/>
                <w:szCs w:val="24"/>
                <w:lang w:val="uk-UA"/>
              </w:rPr>
              <w:t xml:space="preserve">, 2003. </w:t>
            </w:r>
          </w:p>
          <w:p w:rsidR="00806BDD" w:rsidRPr="00654B0B" w:rsidRDefault="00806BDD" w:rsidP="006C6EE9">
            <w:pPr>
              <w:pStyle w:val="aa"/>
              <w:widowControl/>
              <w:rPr>
                <w:bCs/>
                <w:sz w:val="24"/>
                <w:szCs w:val="24"/>
                <w:lang w:val="uk-UA"/>
              </w:rPr>
            </w:pPr>
          </w:p>
          <w:p w:rsidR="00654B0B" w:rsidRDefault="00ED6AB0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  <w:r w:rsidRPr="00ED6AB0">
              <w:rPr>
                <w:sz w:val="24"/>
                <w:szCs w:val="24"/>
                <w:lang w:val="uk-UA"/>
              </w:rPr>
              <w:t>Степин В. С. Теоретическое знание: Структура, историческая эволюция</w:t>
            </w:r>
            <w:r w:rsidR="00654B0B">
              <w:rPr>
                <w:sz w:val="24"/>
                <w:szCs w:val="24"/>
                <w:lang w:val="uk-UA"/>
              </w:rPr>
              <w:t>.</w:t>
            </w:r>
            <w:r w:rsidRPr="00ED6AB0">
              <w:rPr>
                <w:sz w:val="24"/>
                <w:szCs w:val="24"/>
                <w:lang w:val="uk-UA"/>
              </w:rPr>
              <w:t xml:space="preserve"> М</w:t>
            </w:r>
            <w:r w:rsidR="00806BDD">
              <w:rPr>
                <w:sz w:val="24"/>
                <w:szCs w:val="24"/>
                <w:lang w:val="uk-UA"/>
              </w:rPr>
              <w:t>осква</w:t>
            </w:r>
            <w:r w:rsidR="00654B0B">
              <w:rPr>
                <w:sz w:val="24"/>
                <w:szCs w:val="24"/>
                <w:lang w:val="uk-UA"/>
              </w:rPr>
              <w:t>,</w:t>
            </w:r>
            <w:r w:rsidRPr="00ED6AB0">
              <w:rPr>
                <w:sz w:val="24"/>
                <w:szCs w:val="24"/>
                <w:lang w:val="uk-UA"/>
              </w:rPr>
              <w:t xml:space="preserve"> 2000. </w:t>
            </w:r>
          </w:p>
          <w:p w:rsidR="006C6EE9" w:rsidRDefault="006C6EE9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</w:p>
          <w:p w:rsidR="00806BDD" w:rsidRDefault="00806BDD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  <w:r w:rsidRPr="00806BDD">
              <w:rPr>
                <w:sz w:val="24"/>
                <w:szCs w:val="24"/>
                <w:lang w:val="uk-UA"/>
              </w:rPr>
              <w:t>Степин В. С. История и философия науки. М</w:t>
            </w:r>
            <w:r>
              <w:rPr>
                <w:sz w:val="24"/>
                <w:szCs w:val="24"/>
                <w:lang w:val="uk-UA"/>
              </w:rPr>
              <w:t>осква</w:t>
            </w:r>
            <w:r w:rsidRPr="00806BDD">
              <w:rPr>
                <w:sz w:val="24"/>
                <w:szCs w:val="24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06BDD">
              <w:rPr>
                <w:sz w:val="24"/>
                <w:szCs w:val="24"/>
                <w:lang w:val="uk-UA"/>
              </w:rPr>
              <w:t>2011</w:t>
            </w:r>
          </w:p>
          <w:p w:rsidR="00806BDD" w:rsidRDefault="00806BDD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</w:p>
          <w:p w:rsidR="00ED6AB0" w:rsidRDefault="00ED6AB0" w:rsidP="006C6EE9">
            <w:pPr>
              <w:pStyle w:val="aa"/>
              <w:widowControl/>
              <w:rPr>
                <w:bCs/>
                <w:sz w:val="24"/>
                <w:szCs w:val="24"/>
                <w:lang w:val="uk-UA"/>
              </w:rPr>
            </w:pPr>
            <w:r w:rsidRPr="00ED6AB0">
              <w:rPr>
                <w:bCs/>
                <w:spacing w:val="-8"/>
                <w:sz w:val="24"/>
                <w:szCs w:val="24"/>
                <w:lang w:val="uk-UA"/>
              </w:rPr>
              <w:t>Татенко В. А. Пси</w:t>
            </w:r>
            <w:r w:rsidR="00654B0B">
              <w:rPr>
                <w:bCs/>
                <w:spacing w:val="-8"/>
                <w:sz w:val="24"/>
                <w:szCs w:val="24"/>
                <w:lang w:val="uk-UA"/>
              </w:rPr>
              <w:t>хология в субъектном измерении</w:t>
            </w:r>
            <w:r w:rsidRPr="00ED6AB0">
              <w:rPr>
                <w:bCs/>
                <w:spacing w:val="-8"/>
                <w:sz w:val="24"/>
                <w:szCs w:val="24"/>
                <w:lang w:val="uk-UA"/>
              </w:rPr>
              <w:t xml:space="preserve">. </w:t>
            </w:r>
            <w:r w:rsidRPr="00ED6AB0">
              <w:rPr>
                <w:bCs/>
                <w:sz w:val="24"/>
                <w:szCs w:val="24"/>
                <w:lang w:val="uk-UA"/>
              </w:rPr>
              <w:t>К.</w:t>
            </w:r>
            <w:r w:rsidR="00654B0B">
              <w:rPr>
                <w:bCs/>
                <w:sz w:val="24"/>
                <w:szCs w:val="24"/>
                <w:lang w:val="uk-UA"/>
              </w:rPr>
              <w:t>,</w:t>
            </w:r>
            <w:r w:rsidRPr="00ED6AB0">
              <w:rPr>
                <w:bCs/>
                <w:sz w:val="24"/>
                <w:szCs w:val="24"/>
                <w:lang w:val="uk-UA"/>
              </w:rPr>
              <w:t xml:space="preserve"> 1996.</w:t>
            </w:r>
          </w:p>
          <w:p w:rsidR="006C6EE9" w:rsidRPr="00654B0B" w:rsidRDefault="006C6EE9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</w:p>
          <w:p w:rsidR="006C6EE9" w:rsidRDefault="00ED6AB0" w:rsidP="006C6EE9">
            <w:pPr>
              <w:pStyle w:val="aa"/>
              <w:widowControl/>
              <w:rPr>
                <w:bCs/>
                <w:sz w:val="24"/>
                <w:szCs w:val="24"/>
                <w:lang w:val="uk-UA"/>
              </w:rPr>
            </w:pPr>
            <w:r w:rsidRPr="00ED6AB0">
              <w:rPr>
                <w:bCs/>
                <w:sz w:val="24"/>
                <w:szCs w:val="24"/>
                <w:lang w:val="uk-UA"/>
              </w:rPr>
              <w:t xml:space="preserve">Титаренко Т. М. Сучасна психологія особистості: Навч. пос. К., 2013. </w:t>
            </w:r>
          </w:p>
          <w:p w:rsidR="006C6EE9" w:rsidRDefault="006C6EE9" w:rsidP="006C6EE9">
            <w:pPr>
              <w:pStyle w:val="aa"/>
              <w:widowControl/>
              <w:rPr>
                <w:bCs/>
                <w:sz w:val="24"/>
                <w:szCs w:val="24"/>
                <w:lang w:val="uk-UA"/>
              </w:rPr>
            </w:pPr>
          </w:p>
          <w:p w:rsidR="006C6EE9" w:rsidRDefault="00ED6AB0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  <w:r w:rsidRPr="00ED6AB0">
              <w:rPr>
                <w:sz w:val="24"/>
                <w:szCs w:val="24"/>
                <w:lang w:val="uk-UA"/>
              </w:rPr>
              <w:t>Уилбер К. Интегральная психология: Сознание, Дух, Психология, Терапия. М</w:t>
            </w:r>
            <w:r w:rsidR="006C6EE9">
              <w:rPr>
                <w:sz w:val="24"/>
                <w:szCs w:val="24"/>
                <w:lang w:val="uk-UA"/>
              </w:rPr>
              <w:t>осква</w:t>
            </w:r>
            <w:r w:rsidRPr="00ED6AB0">
              <w:rPr>
                <w:sz w:val="24"/>
                <w:szCs w:val="24"/>
                <w:lang w:val="uk-UA"/>
              </w:rPr>
              <w:t xml:space="preserve">, 2004. </w:t>
            </w:r>
          </w:p>
          <w:p w:rsidR="006C6EE9" w:rsidRDefault="006C6EE9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</w:p>
          <w:p w:rsidR="00ED6AB0" w:rsidRDefault="00ED6AB0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  <w:r w:rsidRPr="00ED6AB0">
              <w:rPr>
                <w:sz w:val="24"/>
                <w:szCs w:val="24"/>
                <w:lang w:val="uk-UA"/>
              </w:rPr>
              <w:t xml:space="preserve">Фурман А. А. Психологія особистості: </w:t>
            </w:r>
            <w:r w:rsidRPr="00ED6AB0">
              <w:rPr>
                <w:sz w:val="24"/>
                <w:szCs w:val="24"/>
                <w:lang w:val="uk-UA"/>
              </w:rPr>
              <w:lastRenderedPageBreak/>
              <w:t>ціннісно-орієнтаційний вимір</w:t>
            </w:r>
            <w:r w:rsidR="006C6EE9">
              <w:rPr>
                <w:sz w:val="24"/>
                <w:szCs w:val="24"/>
                <w:lang w:val="uk-UA"/>
              </w:rPr>
              <w:t>.</w:t>
            </w:r>
            <w:r w:rsidRPr="00ED6AB0">
              <w:rPr>
                <w:sz w:val="24"/>
                <w:szCs w:val="24"/>
                <w:lang w:val="uk-UA"/>
              </w:rPr>
              <w:t xml:space="preserve"> Одеса</w:t>
            </w:r>
            <w:r w:rsidR="006C6EE9">
              <w:rPr>
                <w:sz w:val="24"/>
                <w:szCs w:val="24"/>
                <w:lang w:val="uk-UA"/>
              </w:rPr>
              <w:t>,</w:t>
            </w:r>
            <w:r w:rsidRPr="00ED6AB0">
              <w:rPr>
                <w:sz w:val="24"/>
                <w:szCs w:val="24"/>
                <w:lang w:val="uk-UA"/>
              </w:rPr>
              <w:t xml:space="preserve"> Тернопіль, 2016.</w:t>
            </w:r>
          </w:p>
          <w:p w:rsidR="006C6EE9" w:rsidRPr="00ED6AB0" w:rsidRDefault="006C6EE9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</w:p>
          <w:p w:rsidR="006C6EE9" w:rsidRDefault="00ED6AB0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  <w:r w:rsidRPr="00ED6AB0">
              <w:rPr>
                <w:sz w:val="24"/>
                <w:szCs w:val="24"/>
                <w:lang w:val="uk-UA"/>
              </w:rPr>
              <w:t>Фурман А. В. Ідея і зміст професійного методологування</w:t>
            </w:r>
            <w:r w:rsidR="006C6EE9">
              <w:rPr>
                <w:sz w:val="24"/>
                <w:szCs w:val="24"/>
                <w:lang w:val="uk-UA"/>
              </w:rPr>
              <w:t>. Тернопіль</w:t>
            </w:r>
            <w:r w:rsidRPr="00ED6AB0">
              <w:rPr>
                <w:sz w:val="24"/>
                <w:szCs w:val="24"/>
                <w:lang w:val="uk-UA"/>
              </w:rPr>
              <w:t>, 2016.</w:t>
            </w:r>
          </w:p>
          <w:p w:rsidR="00ED6AB0" w:rsidRPr="00ED6AB0" w:rsidRDefault="00ED6AB0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  <w:r w:rsidRPr="00ED6AB0">
              <w:rPr>
                <w:sz w:val="24"/>
                <w:szCs w:val="24"/>
                <w:lang w:val="uk-UA"/>
              </w:rPr>
              <w:t xml:space="preserve"> </w:t>
            </w:r>
          </w:p>
          <w:p w:rsidR="00ED6AB0" w:rsidRDefault="00ED6AB0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  <w:r w:rsidRPr="00ED6AB0">
              <w:rPr>
                <w:sz w:val="24"/>
                <w:szCs w:val="24"/>
                <w:lang w:val="uk-UA"/>
              </w:rPr>
              <w:t>Щедровицький Г. Методологіч</w:t>
            </w:r>
            <w:r w:rsidR="006C6EE9">
              <w:rPr>
                <w:sz w:val="24"/>
                <w:szCs w:val="24"/>
                <w:lang w:val="uk-UA"/>
              </w:rPr>
              <w:t xml:space="preserve">на організація сфери психології. </w:t>
            </w:r>
            <w:r w:rsidR="006C6EE9" w:rsidRPr="006C6EE9">
              <w:rPr>
                <w:i/>
                <w:sz w:val="24"/>
                <w:szCs w:val="24"/>
                <w:lang w:val="uk-UA"/>
              </w:rPr>
              <w:t>П</w:t>
            </w:r>
            <w:r w:rsidRPr="006C6EE9">
              <w:rPr>
                <w:i/>
                <w:sz w:val="24"/>
                <w:szCs w:val="24"/>
                <w:lang w:val="uk-UA"/>
              </w:rPr>
              <w:t>сихологія і суспільство</w:t>
            </w:r>
            <w:r w:rsidRPr="00ED6AB0">
              <w:rPr>
                <w:sz w:val="24"/>
                <w:szCs w:val="24"/>
                <w:lang w:val="uk-UA"/>
              </w:rPr>
              <w:t>. 2000</w:t>
            </w:r>
            <w:r w:rsidR="006C6EE9">
              <w:rPr>
                <w:sz w:val="24"/>
                <w:szCs w:val="24"/>
                <w:lang w:val="uk-UA"/>
              </w:rPr>
              <w:t xml:space="preserve">, </w:t>
            </w:r>
            <w:r w:rsidRPr="00ED6AB0">
              <w:rPr>
                <w:sz w:val="24"/>
                <w:szCs w:val="24"/>
                <w:lang w:val="uk-UA"/>
              </w:rPr>
              <w:t>2</w:t>
            </w:r>
            <w:r w:rsidR="006C6EE9">
              <w:rPr>
                <w:sz w:val="24"/>
                <w:szCs w:val="24"/>
                <w:lang w:val="uk-UA"/>
              </w:rPr>
              <w:t>,</w:t>
            </w:r>
            <w:r w:rsidRPr="00ED6AB0">
              <w:rPr>
                <w:sz w:val="24"/>
                <w:szCs w:val="24"/>
                <w:lang w:val="uk-UA"/>
              </w:rPr>
              <w:t xml:space="preserve"> 6–24.</w:t>
            </w:r>
          </w:p>
          <w:p w:rsidR="006C6EE9" w:rsidRPr="00ED6AB0" w:rsidRDefault="006C6EE9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</w:p>
          <w:p w:rsidR="00ED6AB0" w:rsidRPr="00ED6AB0" w:rsidRDefault="00ED6AB0" w:rsidP="006C6EE9">
            <w:pPr>
              <w:pStyle w:val="aa"/>
              <w:widowControl/>
              <w:rPr>
                <w:sz w:val="24"/>
                <w:szCs w:val="24"/>
                <w:lang w:val="uk-UA"/>
              </w:rPr>
            </w:pPr>
            <w:r w:rsidRPr="00ED6AB0">
              <w:rPr>
                <w:sz w:val="24"/>
                <w:szCs w:val="24"/>
                <w:lang w:val="uk-UA"/>
              </w:rPr>
              <w:t>Юревич А. В. Перспективы парадигмального синтеза</w:t>
            </w:r>
            <w:r w:rsidR="006C6EE9">
              <w:rPr>
                <w:sz w:val="24"/>
                <w:szCs w:val="24"/>
                <w:lang w:val="uk-UA"/>
              </w:rPr>
              <w:t>.</w:t>
            </w:r>
            <w:r w:rsidRPr="00ED6AB0">
              <w:rPr>
                <w:sz w:val="24"/>
                <w:szCs w:val="24"/>
                <w:lang w:val="uk-UA"/>
              </w:rPr>
              <w:t xml:space="preserve"> </w:t>
            </w:r>
            <w:r w:rsidRPr="006C6EE9">
              <w:rPr>
                <w:i/>
                <w:sz w:val="24"/>
                <w:szCs w:val="24"/>
                <w:lang w:val="uk-UA"/>
              </w:rPr>
              <w:t xml:space="preserve">Вопросы </w:t>
            </w:r>
            <w:r w:rsidR="006C6EE9" w:rsidRPr="006C6EE9">
              <w:rPr>
                <w:i/>
                <w:sz w:val="24"/>
                <w:szCs w:val="24"/>
                <w:lang w:val="uk-UA"/>
              </w:rPr>
              <w:t>психологии</w:t>
            </w:r>
            <w:r w:rsidR="006C6EE9">
              <w:rPr>
                <w:sz w:val="24"/>
                <w:szCs w:val="24"/>
                <w:lang w:val="uk-UA"/>
              </w:rPr>
              <w:t>,</w:t>
            </w:r>
            <w:r w:rsidRPr="00ED6AB0">
              <w:rPr>
                <w:sz w:val="24"/>
                <w:szCs w:val="24"/>
                <w:lang w:val="uk-UA"/>
              </w:rPr>
              <w:t xml:space="preserve"> </w:t>
            </w:r>
            <w:r w:rsidR="006C6EE9">
              <w:rPr>
                <w:sz w:val="24"/>
                <w:szCs w:val="24"/>
                <w:lang w:val="uk-UA"/>
              </w:rPr>
              <w:t xml:space="preserve"> 2008, 1,</w:t>
            </w:r>
            <w:r w:rsidRPr="00ED6AB0">
              <w:rPr>
                <w:sz w:val="24"/>
                <w:szCs w:val="24"/>
                <w:lang w:val="uk-UA"/>
              </w:rPr>
              <w:t xml:space="preserve"> 3–15.</w:t>
            </w:r>
          </w:p>
          <w:p w:rsidR="00ED6AB0" w:rsidRPr="00ED6AB0" w:rsidRDefault="00ED6AB0" w:rsidP="006C6EE9">
            <w:pPr>
              <w:shd w:val="clear" w:color="auto" w:fill="FFFFFF"/>
              <w:rPr>
                <w:lang w:val="uk-UA"/>
              </w:rPr>
            </w:pPr>
            <w:r w:rsidRPr="00ED6AB0">
              <w:rPr>
                <w:bCs/>
                <w:spacing w:val="-6"/>
                <w:lang w:val="uk-UA"/>
              </w:rPr>
              <w:t xml:space="preserve"> </w:t>
            </w:r>
          </w:p>
          <w:p w:rsidR="002964CB" w:rsidRPr="00AC76DC" w:rsidRDefault="002964CB" w:rsidP="006C6EE9">
            <w:pPr>
              <w:rPr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911DAA" w:rsidRDefault="007C5C2A" w:rsidP="006E3343">
            <w:pPr>
              <w:rPr>
                <w:lang w:val="uk-UA"/>
              </w:rPr>
            </w:pPr>
            <w:r w:rsidRPr="007C5C2A">
              <w:rPr>
                <w:color w:val="000000" w:themeColor="text1"/>
                <w:lang w:val="uk-UA"/>
              </w:rPr>
              <w:lastRenderedPageBreak/>
              <w:t>Підготовка до фронтального опитування на семінарському занятті</w:t>
            </w:r>
            <w:r>
              <w:rPr>
                <w:color w:val="000000" w:themeColor="text1"/>
              </w:rPr>
              <w:t xml:space="preserve"> № 1</w:t>
            </w:r>
            <w:r>
              <w:rPr>
                <w:color w:val="000000" w:themeColor="text1"/>
                <w:lang w:val="uk-UA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 w:rsidR="00CA55A7">
              <w:rPr>
                <w:lang w:val="uk-UA"/>
              </w:rPr>
              <w:t>Скласти тези на теми: «Суб’єктний підхід у психології», «Вчинковий підхід у психології»</w:t>
            </w:r>
            <w:r w:rsidR="00911DAA">
              <w:rPr>
                <w:lang w:val="uk-UA"/>
              </w:rPr>
              <w:t>.</w:t>
            </w: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E1626D" w:rsidRDefault="00E1626D" w:rsidP="006E3343">
            <w:pPr>
              <w:rPr>
                <w:color w:val="000000" w:themeColor="text1"/>
                <w:lang w:val="uk-UA"/>
              </w:rPr>
            </w:pPr>
          </w:p>
          <w:p w:rsidR="00E1626D" w:rsidRDefault="00E1626D" w:rsidP="006E3343">
            <w:pPr>
              <w:rPr>
                <w:color w:val="000000" w:themeColor="text1"/>
                <w:lang w:val="uk-UA"/>
              </w:rPr>
            </w:pPr>
          </w:p>
          <w:p w:rsidR="00E1626D" w:rsidRDefault="00E1626D" w:rsidP="006E3343">
            <w:pPr>
              <w:rPr>
                <w:color w:val="000000" w:themeColor="text1"/>
                <w:lang w:val="uk-UA"/>
              </w:rPr>
            </w:pPr>
          </w:p>
          <w:p w:rsidR="002964CB" w:rsidRDefault="00911DAA" w:rsidP="006E3343">
            <w:pPr>
              <w:rPr>
                <w:color w:val="000000" w:themeColor="text1"/>
                <w:lang w:val="uk-UA"/>
              </w:rPr>
            </w:pPr>
            <w:r w:rsidRPr="007C5C2A">
              <w:rPr>
                <w:color w:val="000000" w:themeColor="text1"/>
                <w:lang w:val="uk-UA"/>
              </w:rPr>
              <w:t>Підготовка до фронтального опитування на семінарському занятті</w:t>
            </w:r>
            <w:r>
              <w:rPr>
                <w:color w:val="000000" w:themeColor="text1"/>
              </w:rPr>
              <w:t xml:space="preserve"> № </w:t>
            </w:r>
            <w:r w:rsidR="004F1A1E">
              <w:rPr>
                <w:color w:val="000000" w:themeColor="text1"/>
                <w:lang w:val="uk-UA"/>
              </w:rPr>
              <w:t>3</w:t>
            </w:r>
            <w:r>
              <w:rPr>
                <w:color w:val="000000" w:themeColor="text1"/>
                <w:lang w:val="uk-UA"/>
              </w:rPr>
              <w:t>.</w:t>
            </w:r>
          </w:p>
          <w:p w:rsidR="00911DAA" w:rsidRDefault="00911DAA" w:rsidP="00911DAA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Аналіз авторефератів дисертацій на предмет представленості у них ознак методологічного монізму, паралелізму чи спроб його подолання (методологічної тріангуляції). </w:t>
            </w:r>
          </w:p>
          <w:p w:rsidR="004F1A1E" w:rsidRDefault="004F1A1E" w:rsidP="00911DAA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911DAA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911DAA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911DAA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911DAA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911DAA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911DAA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911DAA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911DAA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911DAA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911DAA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911DAA">
            <w:pPr>
              <w:rPr>
                <w:color w:val="000000" w:themeColor="text1"/>
                <w:lang w:val="uk-UA"/>
              </w:rPr>
            </w:pPr>
          </w:p>
          <w:p w:rsidR="00E1626D" w:rsidRDefault="00E1626D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  <w:r w:rsidRPr="007C5C2A">
              <w:rPr>
                <w:color w:val="000000" w:themeColor="text1"/>
                <w:lang w:val="uk-UA"/>
              </w:rPr>
              <w:t>Підготовка до фронтального опитування на семінарському занятті</w:t>
            </w:r>
            <w:r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  <w:lang w:val="uk-UA"/>
              </w:rPr>
              <w:t>4. Колоквіум на базі опрацьованих першоджерел.</w:t>
            </w: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</w:p>
          <w:p w:rsidR="00C5596F" w:rsidRDefault="00C5596F" w:rsidP="004F1A1E">
            <w:pPr>
              <w:rPr>
                <w:color w:val="000000" w:themeColor="text1"/>
                <w:lang w:val="uk-UA"/>
              </w:rPr>
            </w:pPr>
          </w:p>
          <w:p w:rsidR="00C5596F" w:rsidRDefault="00C5596F" w:rsidP="004F1A1E">
            <w:pPr>
              <w:rPr>
                <w:color w:val="000000" w:themeColor="text1"/>
                <w:lang w:val="uk-UA"/>
              </w:rPr>
            </w:pPr>
          </w:p>
          <w:p w:rsidR="00C5596F" w:rsidRDefault="00C5596F" w:rsidP="004F1A1E">
            <w:pPr>
              <w:rPr>
                <w:color w:val="000000" w:themeColor="text1"/>
                <w:lang w:val="uk-UA"/>
              </w:rPr>
            </w:pPr>
          </w:p>
          <w:p w:rsidR="004F1A1E" w:rsidRDefault="004F1A1E" w:rsidP="004F1A1E">
            <w:pPr>
              <w:rPr>
                <w:color w:val="000000" w:themeColor="text1"/>
                <w:lang w:val="uk-UA"/>
              </w:rPr>
            </w:pPr>
            <w:r w:rsidRPr="007C5C2A">
              <w:rPr>
                <w:color w:val="000000" w:themeColor="text1"/>
                <w:lang w:val="uk-UA"/>
              </w:rPr>
              <w:t>Підготовка до фронтального опитування на семінарському занятті</w:t>
            </w:r>
            <w:r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  <w:lang w:val="uk-UA"/>
              </w:rPr>
              <w:t>6. Контрольна робота за різновидами й історичними формами провідного типу раціональності.</w:t>
            </w: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1B5482" w:rsidP="004F1A1E">
            <w:pPr>
              <w:rPr>
                <w:color w:val="000000" w:themeColor="text1"/>
                <w:lang w:val="uk-UA"/>
              </w:rPr>
            </w:pPr>
          </w:p>
          <w:p w:rsidR="00C5596F" w:rsidRDefault="00C5596F" w:rsidP="004F1A1E">
            <w:pPr>
              <w:rPr>
                <w:color w:val="000000" w:themeColor="text1"/>
                <w:lang w:val="uk-UA"/>
              </w:rPr>
            </w:pPr>
          </w:p>
          <w:p w:rsidR="00C5596F" w:rsidRDefault="00C5596F" w:rsidP="004F1A1E">
            <w:pPr>
              <w:rPr>
                <w:color w:val="000000" w:themeColor="text1"/>
                <w:lang w:val="uk-UA"/>
              </w:rPr>
            </w:pPr>
          </w:p>
          <w:p w:rsidR="00C5596F" w:rsidRDefault="00C5596F" w:rsidP="004F1A1E">
            <w:pPr>
              <w:rPr>
                <w:color w:val="000000" w:themeColor="text1"/>
                <w:lang w:val="uk-UA"/>
              </w:rPr>
            </w:pPr>
          </w:p>
          <w:p w:rsidR="001B5482" w:rsidRDefault="00DF565E" w:rsidP="004F1A1E">
            <w:pPr>
              <w:rPr>
                <w:color w:val="000000" w:themeColor="text1"/>
                <w:lang w:val="uk-UA"/>
              </w:rPr>
            </w:pPr>
            <w:r w:rsidRPr="007C5C2A">
              <w:rPr>
                <w:color w:val="000000" w:themeColor="text1"/>
                <w:lang w:val="uk-UA"/>
              </w:rPr>
              <w:t>Підготовка до фронтального опитування на семінарському занятті</w:t>
            </w:r>
            <w:r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  <w:lang w:val="uk-UA"/>
              </w:rPr>
              <w:t>8.</w:t>
            </w:r>
            <w:r w:rsidR="000544CA">
              <w:rPr>
                <w:color w:val="000000" w:themeColor="text1"/>
                <w:lang w:val="uk-UA"/>
              </w:rPr>
              <w:t xml:space="preserve"> Порівняльний аналіз 3-х концептуальних моделей психологічних досліджень, </w:t>
            </w:r>
            <w:r w:rsidR="000544CA">
              <w:rPr>
                <w:color w:val="000000" w:themeColor="text1"/>
                <w:lang w:val="uk-UA"/>
              </w:rPr>
              <w:lastRenderedPageBreak/>
              <w:t xml:space="preserve">пов’язаних із темою магістерської роботи (письмово, 3-5 стор. через 1,5 інтервали кеглем 14). </w:t>
            </w: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C5596F" w:rsidRDefault="00C5596F" w:rsidP="004F1A1E">
            <w:pPr>
              <w:rPr>
                <w:color w:val="000000" w:themeColor="text1"/>
                <w:lang w:val="uk-UA"/>
              </w:rPr>
            </w:pPr>
          </w:p>
          <w:p w:rsidR="00C5596F" w:rsidRDefault="00C5596F" w:rsidP="004F1A1E">
            <w:pPr>
              <w:rPr>
                <w:color w:val="000000" w:themeColor="text1"/>
                <w:lang w:val="uk-UA"/>
              </w:rPr>
            </w:pPr>
          </w:p>
          <w:p w:rsidR="00C5596F" w:rsidRDefault="00C5596F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  <w:r w:rsidRPr="007C5C2A">
              <w:rPr>
                <w:color w:val="000000" w:themeColor="text1"/>
                <w:lang w:val="uk-UA"/>
              </w:rPr>
              <w:t>Підготовка до фронтального опитування на семінарському занятті</w:t>
            </w:r>
            <w:r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  <w:lang w:val="uk-UA"/>
              </w:rPr>
              <w:t>10.</w:t>
            </w: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Тестування на тему досягнень у царині психології особистості прикарпатських учених</w:t>
            </w:r>
            <w:r w:rsidR="00FC79DC">
              <w:rPr>
                <w:color w:val="000000" w:themeColor="text1"/>
                <w:lang w:val="uk-UA"/>
              </w:rPr>
              <w:t>.</w:t>
            </w: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F817AC" w:rsidRDefault="00F817AC" w:rsidP="004F1A1E">
            <w:pPr>
              <w:rPr>
                <w:color w:val="000000" w:themeColor="text1"/>
                <w:lang w:val="uk-UA"/>
              </w:rPr>
            </w:pPr>
          </w:p>
          <w:p w:rsidR="004F1A1E" w:rsidRPr="00AC76DC" w:rsidRDefault="004F1A1E" w:rsidP="00911DAA">
            <w:pPr>
              <w:rPr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2964CB" w:rsidRDefault="002964CB" w:rsidP="006E3343">
            <w:pPr>
              <w:rPr>
                <w:lang w:val="uk-UA"/>
              </w:rPr>
            </w:pPr>
          </w:p>
          <w:p w:rsidR="007C5C2A" w:rsidRDefault="007C5C2A" w:rsidP="006E3343">
            <w:pPr>
              <w:rPr>
                <w:lang w:val="uk-UA"/>
              </w:rPr>
            </w:pPr>
          </w:p>
          <w:p w:rsidR="007C5C2A" w:rsidRDefault="007C5C2A" w:rsidP="006E3343">
            <w:pPr>
              <w:rPr>
                <w:lang w:val="uk-UA"/>
              </w:rPr>
            </w:pPr>
          </w:p>
          <w:p w:rsidR="007C5C2A" w:rsidRDefault="007C5C2A" w:rsidP="006E3343">
            <w:pPr>
              <w:rPr>
                <w:lang w:val="uk-UA"/>
              </w:rPr>
            </w:pPr>
          </w:p>
          <w:p w:rsidR="007C5C2A" w:rsidRDefault="007C5C2A" w:rsidP="006E3343">
            <w:pPr>
              <w:rPr>
                <w:lang w:val="uk-UA"/>
              </w:rPr>
            </w:pPr>
          </w:p>
          <w:p w:rsidR="007C5C2A" w:rsidRDefault="007C5C2A" w:rsidP="006E3343">
            <w:pPr>
              <w:rPr>
                <w:lang w:val="uk-UA"/>
              </w:rPr>
            </w:pPr>
            <w:r>
              <w:rPr>
                <w:lang w:val="uk-UA"/>
              </w:rPr>
              <w:t>До 10 балів</w:t>
            </w:r>
            <w:r w:rsidR="00DD23D9">
              <w:rPr>
                <w:lang w:val="uk-UA"/>
              </w:rPr>
              <w:t>.</w:t>
            </w: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</w:p>
          <w:p w:rsidR="00E1626D" w:rsidRDefault="00E1626D" w:rsidP="006E3343">
            <w:pPr>
              <w:rPr>
                <w:lang w:val="uk-UA"/>
              </w:rPr>
            </w:pPr>
          </w:p>
          <w:p w:rsidR="00E1626D" w:rsidRDefault="00E1626D" w:rsidP="006E3343">
            <w:pPr>
              <w:rPr>
                <w:lang w:val="uk-UA"/>
              </w:rPr>
            </w:pPr>
          </w:p>
          <w:p w:rsidR="00E1626D" w:rsidRDefault="00E1626D" w:rsidP="006E3343">
            <w:pPr>
              <w:rPr>
                <w:lang w:val="uk-UA"/>
              </w:rPr>
            </w:pPr>
          </w:p>
          <w:p w:rsidR="00911DAA" w:rsidRDefault="00911DAA" w:rsidP="006E3343">
            <w:pPr>
              <w:rPr>
                <w:lang w:val="uk-UA"/>
              </w:rPr>
            </w:pPr>
            <w:r>
              <w:rPr>
                <w:lang w:val="uk-UA"/>
              </w:rPr>
              <w:t>До 10 балів</w:t>
            </w:r>
            <w:r w:rsidR="00DD23D9">
              <w:rPr>
                <w:lang w:val="uk-UA"/>
              </w:rPr>
              <w:t>.</w:t>
            </w: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E1626D" w:rsidRDefault="00E1626D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  <w:r>
              <w:rPr>
                <w:lang w:val="uk-UA"/>
              </w:rPr>
              <w:t>До 10 балів</w:t>
            </w:r>
            <w:r w:rsidR="00DD23D9">
              <w:rPr>
                <w:lang w:val="uk-UA"/>
              </w:rPr>
              <w:t>.</w:t>
            </w: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E1626D" w:rsidRDefault="00E1626D" w:rsidP="006E3343">
            <w:pPr>
              <w:rPr>
                <w:lang w:val="uk-UA"/>
              </w:rPr>
            </w:pPr>
          </w:p>
          <w:p w:rsidR="004F1A1E" w:rsidRDefault="004F1A1E" w:rsidP="006E3343">
            <w:pPr>
              <w:rPr>
                <w:lang w:val="uk-UA"/>
              </w:rPr>
            </w:pPr>
            <w:r>
              <w:rPr>
                <w:lang w:val="uk-UA"/>
              </w:rPr>
              <w:t>До 10 балів</w:t>
            </w:r>
            <w:r w:rsidR="00DD23D9">
              <w:rPr>
                <w:lang w:val="uk-UA"/>
              </w:rPr>
              <w:t>.</w:t>
            </w: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6F724B" w:rsidRDefault="006F724B" w:rsidP="006E3343">
            <w:pPr>
              <w:rPr>
                <w:lang w:val="uk-UA"/>
              </w:rPr>
            </w:pPr>
            <w:r>
              <w:rPr>
                <w:lang w:val="uk-UA"/>
              </w:rPr>
              <w:t>До 10 балів</w:t>
            </w:r>
            <w:r w:rsidR="00DD23D9">
              <w:rPr>
                <w:lang w:val="uk-UA"/>
              </w:rPr>
              <w:t>.</w:t>
            </w: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DD23D9" w:rsidRPr="00AC76DC" w:rsidRDefault="00DD23D9" w:rsidP="006E3343">
            <w:pPr>
              <w:rPr>
                <w:lang w:val="uk-UA"/>
              </w:rPr>
            </w:pPr>
            <w:r>
              <w:rPr>
                <w:lang w:val="uk-UA"/>
              </w:rPr>
              <w:t>До 10 балів.</w:t>
            </w:r>
          </w:p>
        </w:tc>
        <w:tc>
          <w:tcPr>
            <w:tcW w:w="1596" w:type="dxa"/>
          </w:tcPr>
          <w:p w:rsidR="002964CB" w:rsidRDefault="00AB71CB" w:rsidP="006E334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2-</w:t>
            </w:r>
            <w:r w:rsidR="001536D7">
              <w:rPr>
                <w:lang w:val="uk-UA"/>
              </w:rPr>
              <w:t>3-</w:t>
            </w:r>
            <w:r>
              <w:rPr>
                <w:lang w:val="uk-UA"/>
              </w:rPr>
              <w:t>й тижн</w:t>
            </w:r>
            <w:r w:rsidR="001536D7">
              <w:rPr>
                <w:lang w:val="uk-UA"/>
              </w:rPr>
              <w:t>і</w:t>
            </w: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  <w:r>
              <w:rPr>
                <w:lang w:val="uk-UA"/>
              </w:rPr>
              <w:t>4-й тиждень</w:t>
            </w: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DD23D9" w:rsidRDefault="00DD23D9" w:rsidP="006E3343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1536D7">
              <w:rPr>
                <w:lang w:val="uk-UA"/>
              </w:rPr>
              <w:t>-7-й</w:t>
            </w:r>
            <w:r>
              <w:rPr>
                <w:lang w:val="uk-UA"/>
              </w:rPr>
              <w:t xml:space="preserve"> тижн</w:t>
            </w:r>
            <w:r w:rsidR="001536D7">
              <w:rPr>
                <w:lang w:val="uk-UA"/>
              </w:rPr>
              <w:t>і</w:t>
            </w: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E1626D" w:rsidRDefault="00E1626D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  <w:r>
              <w:rPr>
                <w:lang w:val="uk-UA"/>
              </w:rPr>
              <w:t>8-9-й тижні</w:t>
            </w: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1536D7" w:rsidRDefault="001536D7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C5596F" w:rsidRDefault="00C5596F" w:rsidP="006E3343">
            <w:pPr>
              <w:rPr>
                <w:lang w:val="uk-UA"/>
              </w:rPr>
            </w:pPr>
          </w:p>
          <w:p w:rsidR="001536D7" w:rsidRPr="00AC76DC" w:rsidRDefault="001536D7" w:rsidP="006E3343">
            <w:pPr>
              <w:rPr>
                <w:lang w:val="uk-UA"/>
              </w:rPr>
            </w:pPr>
            <w:r>
              <w:rPr>
                <w:lang w:val="uk-UA"/>
              </w:rPr>
              <w:t>10-11-й тижні</w:t>
            </w:r>
          </w:p>
        </w:tc>
      </w:tr>
      <w:tr w:rsidR="002964CB" w:rsidRPr="00C67355" w:rsidTr="00C64EA6">
        <w:tc>
          <w:tcPr>
            <w:tcW w:w="9571" w:type="dxa"/>
            <w:gridSpan w:val="10"/>
          </w:tcPr>
          <w:p w:rsidR="002964CB" w:rsidRPr="00151BC4" w:rsidRDefault="002964CB" w:rsidP="006E334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7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F817AC" w:rsidRPr="00C67355" w:rsidTr="00151BC4">
        <w:tc>
          <w:tcPr>
            <w:tcW w:w="3190" w:type="dxa"/>
            <w:gridSpan w:val="3"/>
          </w:tcPr>
          <w:p w:rsidR="002964CB" w:rsidRPr="00151BC4" w:rsidRDefault="002964CB" w:rsidP="00C64EA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81" w:type="dxa"/>
            <w:gridSpan w:val="7"/>
          </w:tcPr>
          <w:p w:rsidR="00D31CB7" w:rsidRPr="00951E72" w:rsidRDefault="00D31CB7" w:rsidP="00D31CB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51E72">
              <w:rPr>
                <w:color w:val="auto"/>
                <w:sz w:val="22"/>
                <w:szCs w:val="22"/>
                <w:lang w:val="ru-RU"/>
              </w:rPr>
              <w:t>Складання тез</w:t>
            </w:r>
            <w:r w:rsidR="00E52117" w:rsidRPr="00951E72">
              <w:rPr>
                <w:color w:val="auto"/>
                <w:sz w:val="22"/>
                <w:szCs w:val="22"/>
                <w:lang w:val="ru-RU"/>
              </w:rPr>
              <w:t xml:space="preserve"> (письмова самостійна робота)</w:t>
            </w:r>
            <w:r w:rsidRPr="00951E72">
              <w:rPr>
                <w:color w:val="auto"/>
                <w:sz w:val="22"/>
                <w:szCs w:val="22"/>
              </w:rPr>
              <w:t xml:space="preserve"> – </w:t>
            </w:r>
            <w:r w:rsidRPr="00951E72">
              <w:rPr>
                <w:color w:val="auto"/>
                <w:sz w:val="22"/>
                <w:szCs w:val="22"/>
                <w:lang w:val="ru-RU"/>
              </w:rPr>
              <w:t>10</w:t>
            </w:r>
            <w:r w:rsidRPr="00951E72">
              <w:rPr>
                <w:color w:val="auto"/>
                <w:sz w:val="22"/>
                <w:szCs w:val="22"/>
              </w:rPr>
              <w:t xml:space="preserve"> балів</w:t>
            </w:r>
          </w:p>
          <w:p w:rsidR="00D31CB7" w:rsidRPr="00951E72" w:rsidRDefault="00E52117" w:rsidP="00D31CB7">
            <w:pPr>
              <w:pStyle w:val="Default"/>
              <w:jc w:val="both"/>
              <w:rPr>
                <w:color w:val="auto"/>
                <w:sz w:val="22"/>
                <w:szCs w:val="22"/>
                <w:lang w:val="ru-RU"/>
              </w:rPr>
            </w:pPr>
            <w:r w:rsidRPr="00951E72">
              <w:rPr>
                <w:color w:val="auto"/>
                <w:sz w:val="22"/>
                <w:szCs w:val="22"/>
              </w:rPr>
              <w:t>Усне опитування (колоквіум) – 10 балів</w:t>
            </w:r>
          </w:p>
          <w:p w:rsidR="00D31CB7" w:rsidRPr="00D43137" w:rsidRDefault="00D31CB7" w:rsidP="00D31CB7">
            <w:pPr>
              <w:jc w:val="both"/>
              <w:rPr>
                <w:lang w:val="uk-UA"/>
              </w:rPr>
            </w:pPr>
            <w:r w:rsidRPr="00D43137">
              <w:t xml:space="preserve">Контрольна робота – </w:t>
            </w:r>
            <w:r>
              <w:rPr>
                <w:lang w:val="uk-UA"/>
              </w:rPr>
              <w:t>10</w:t>
            </w:r>
            <w:r w:rsidRPr="00D43137">
              <w:t xml:space="preserve"> </w:t>
            </w:r>
            <w:r w:rsidRPr="00D43137">
              <w:rPr>
                <w:lang w:val="uk-UA"/>
              </w:rPr>
              <w:t>балів</w:t>
            </w:r>
          </w:p>
          <w:p w:rsidR="00D31CB7" w:rsidRPr="00D43137" w:rsidRDefault="00E52117" w:rsidP="00D31CB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Творча письмова самостійна робота – 10</w:t>
            </w:r>
            <w:r w:rsidR="00D31CB7" w:rsidRPr="00D43137">
              <w:rPr>
                <w:lang w:val="uk-UA"/>
              </w:rPr>
              <w:t xml:space="preserve"> балів</w:t>
            </w:r>
          </w:p>
          <w:p w:rsidR="002964CB" w:rsidRDefault="00D31CB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Тестування – 10</w:t>
            </w:r>
            <w:r w:rsidRPr="00D43137">
              <w:rPr>
                <w:lang w:val="uk-UA"/>
              </w:rPr>
              <w:t xml:space="preserve"> балів</w:t>
            </w:r>
          </w:p>
          <w:p w:rsidR="00A54D60" w:rsidRPr="00C67355" w:rsidRDefault="00A54D6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Іспит – 50 балів</w:t>
            </w:r>
          </w:p>
        </w:tc>
      </w:tr>
      <w:tr w:rsidR="00F817AC" w:rsidRPr="00C67355" w:rsidTr="00151BC4">
        <w:tc>
          <w:tcPr>
            <w:tcW w:w="3190" w:type="dxa"/>
            <w:gridSpan w:val="3"/>
          </w:tcPr>
          <w:p w:rsidR="002964CB" w:rsidRPr="00151BC4" w:rsidRDefault="002964CB" w:rsidP="00C64EA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81" w:type="dxa"/>
            <w:gridSpan w:val="7"/>
          </w:tcPr>
          <w:p w:rsidR="00A54D60" w:rsidRPr="00A54D60" w:rsidRDefault="00A54D60" w:rsidP="00A54D60">
            <w:pPr>
              <w:jc w:val="both"/>
              <w:rPr>
                <w:lang w:val="uk-UA"/>
              </w:rPr>
            </w:pPr>
            <w:r w:rsidRPr="00A54D60">
              <w:rPr>
                <w:lang w:val="uk-UA"/>
              </w:rPr>
              <w:t xml:space="preserve">Деталізуючи критерії та нормативи оцінювання знань з дисципліни «Методологічні та теоретичні проблеми психології», виходимо з умовного поділу помилок на власне помилки та недоліки. Помилками вважаються огріхи, допущені у відповідях, що спотворюють або зовсім змінюють зміст означення, положення, твердження. Якщо помилка повторюється в роботі, це свідчить про незнання або нерозуміння студентом певного положення і її вважають однією помилкою. Помилки свідчать про істотні прогалини в знаннях студента. Недоліками вважаються огріхи, які є наслідком неуважності або неохайності студента під час відповіді та мають другорядне значення. Три недоліки прирівнюються до однієї помилки. В оцінюванні відповідей встановлюються такі вимоги: «відмінно» виставляється, коли у відповіді допущено не більше одного недоліку; «дуже добре» та «добре» – коли в роботі помилок немає, але допущено не більше трьох недоліків, що прирівнюються до помилки;  «задовільно» – коли в роботі допущено не більше чотирьох недоліків або зроблено дві помилки; «достатньо», коли в роботі допущено більше трьох помилок, «незадовільно» – коли в роботі допущено більше чотирьох помилок, бали 0-0,9 – коли в </w:t>
            </w:r>
            <w:r w:rsidRPr="00A54D60">
              <w:rPr>
                <w:lang w:val="uk-UA"/>
              </w:rPr>
              <w:lastRenderedPageBreak/>
              <w:t>роботі немає правильно виконаних завдань без помилок і недоліків й така робота не зараховується.</w:t>
            </w:r>
          </w:p>
          <w:p w:rsidR="002964CB" w:rsidRPr="00A54D60" w:rsidRDefault="002964CB" w:rsidP="00395013">
            <w:pPr>
              <w:jc w:val="both"/>
            </w:pPr>
          </w:p>
        </w:tc>
      </w:tr>
      <w:tr w:rsidR="00F817AC" w:rsidRPr="00FD5CBC" w:rsidTr="00151BC4">
        <w:tc>
          <w:tcPr>
            <w:tcW w:w="3190" w:type="dxa"/>
            <w:gridSpan w:val="3"/>
          </w:tcPr>
          <w:p w:rsidR="002964CB" w:rsidRPr="00151BC4" w:rsidRDefault="002964CB" w:rsidP="00C64EA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6381" w:type="dxa"/>
            <w:gridSpan w:val="7"/>
          </w:tcPr>
          <w:p w:rsidR="00FD5CBC" w:rsidRPr="00FD5CBC" w:rsidRDefault="00FD5CBC" w:rsidP="00FD5CBC">
            <w:pPr>
              <w:jc w:val="both"/>
              <w:rPr>
                <w:lang w:val="uk-UA"/>
              </w:rPr>
            </w:pPr>
            <w:r w:rsidRPr="00FD5CBC">
              <w:rPr>
                <w:lang w:val="uk-UA"/>
              </w:rPr>
              <w:t xml:space="preserve">В оцінюванні усних чи письмових відповідей та тестових завдань враховується: повнота знань (чи знає студент матеріал з даної теми в загальному аспекті); якість знань (як глибоко розуміє студент теоретичний і практичний зміст усіх понять; наскільки свідомо було засвоєно основні поняття й правила); вміння застосовувати набуті знання до розв’язання практичних завдань; знання основних положень стандартів, правильність використання термінології; вміння викласти засвоєний матеріал правильною літературною мовою. </w:t>
            </w:r>
          </w:p>
          <w:p w:rsidR="00FD5CBC" w:rsidRPr="00FD5CBC" w:rsidRDefault="00FD5CBC" w:rsidP="00FD5CBC">
            <w:pPr>
              <w:jc w:val="both"/>
              <w:rPr>
                <w:lang w:val="uk-UA"/>
              </w:rPr>
            </w:pPr>
            <w:r w:rsidRPr="00FD5CBC">
              <w:rPr>
                <w:lang w:val="uk-UA"/>
              </w:rPr>
              <w:t xml:space="preserve">Оцінка «відмінно» виставляється студенту, який  під час формулювання відповіді застосовує творчий підхід, самостійне залучення знань, одержаних з додаткової літератури, узагальнює знання одержані під час вивчення дисципліни. Оцінка «відмінно» передбачає глибину засвоєння навчального матеріалу, культуру мислення й мовлення, вільне користування термінологією, вміння застосувати знання теоретичних основ на практиці. Студент дає свідомі, правильні, повні відповіді на поставлені запитання, точно формує означення й теоретичні положення. Студент, якому виставляється оцінка «відмінно», має виявити глибокі знання з предмета, загальний високий рівень грамотності, високу ерудицію. Оцінки «дуже добре» й «добре» виставляються студенту, який міцно засвоїв програмний матеріал, уміє грамотно його викласти, не допускає істотних помилок у формулюванні відповідей на запитання, вільно оперує навчальним матеріалом із дисципліни, знає наукову й довідкову літературу з проблем навчальної дисципліни. Різниця порівняно з найвищим балом виявляється в тому, що знання студентів мають характер обмеженості, не виявляється рівень творчого володіння навчальним матеріалом, немає достатньої самостійності в аргументації відповідей. Студент глибоко й свідомо розуміє теоретичний матеріал, але нечітко формулює правила, допускає недоліки, які може самостійно виправити. Культура мови висока. Оцінки «задовільно» й «достатньо» ставляться за низький рівень якості засвоєння теоретичних знань, але виявлену здатність дати неповні відповіді на всі поставлені запитання. Студент виявляє теоретичні знання, демонструє певну самостійність у викладенні навчального матеріалу, проте робить це поверхнево із застосуванням певних штампів у відповідях, висновки сформульовані вузько. Не повністю ознайомлений з додатковою навчальною літературою. Має обмежені знання фактичного матеріалу, допускає суттєві неточності в формулюваннях, порушує послідовність у викладенні навчального матеріалу. Студент допускає помилки у відповідях, неправильно формулює те чи інше положення, після вказівок і зауважень викладача частину помилок і недоліків не може самостійно виправити. Культура письмового та усного мовлення, точність викладення мають певні вади, хоча і є мінімально достатніми. Оцінки «незадовільно» й «неприйнятно» виставляються студентові, який не засвоїв значної частини програмного матеріалу, допускає істотні помилки в формулюванні відповідей на запитання, на окремі з них не дає відповіді. Не здатен використати наявні знання програмного матеріалу на практиці. Студент не володіє </w:t>
            </w:r>
            <w:r w:rsidRPr="00FD5CBC">
              <w:rPr>
                <w:lang w:val="uk-UA"/>
              </w:rPr>
              <w:lastRenderedPageBreak/>
              <w:t>навчальним матеріалом, формально відповідає на окремі запитання, йому важко відповісти на додаткові запитання.</w:t>
            </w:r>
          </w:p>
          <w:p w:rsidR="002964CB" w:rsidRPr="00FD5CBC" w:rsidRDefault="002964CB" w:rsidP="00395013">
            <w:pPr>
              <w:jc w:val="both"/>
              <w:rPr>
                <w:lang w:val="uk-UA"/>
              </w:rPr>
            </w:pPr>
          </w:p>
        </w:tc>
      </w:tr>
      <w:tr w:rsidR="00F817AC" w:rsidRPr="00FD5CBC" w:rsidTr="00151BC4">
        <w:tc>
          <w:tcPr>
            <w:tcW w:w="3190" w:type="dxa"/>
            <w:gridSpan w:val="3"/>
          </w:tcPr>
          <w:p w:rsidR="002964CB" w:rsidRPr="00151BC4" w:rsidRDefault="002964CB" w:rsidP="00C64EA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6381" w:type="dxa"/>
            <w:gridSpan w:val="7"/>
          </w:tcPr>
          <w:p w:rsidR="002964CB" w:rsidRPr="006358FE" w:rsidRDefault="00FD5CBC" w:rsidP="00395013">
            <w:pPr>
              <w:jc w:val="both"/>
              <w:rPr>
                <w:lang w:val="uk-UA"/>
              </w:rPr>
            </w:pPr>
            <w:r w:rsidRPr="00FD5CBC">
              <w:rPr>
                <w:lang w:val="uk-UA"/>
              </w:rPr>
              <w:t xml:space="preserve">Виконання всіх передбачених цим силабусом і робочою навчальною програмою дисципліни завдань є умовою </w:t>
            </w:r>
            <w:r>
              <w:rPr>
                <w:lang w:val="uk-UA"/>
              </w:rPr>
              <w:t>допуску до складання іспиту</w:t>
            </w:r>
            <w:r w:rsidRPr="00FD5CBC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Підсумкова оцінка з дисципліни </w:t>
            </w:r>
            <w:r w:rsidRPr="00A54D60">
              <w:rPr>
                <w:lang w:val="uk-UA"/>
              </w:rPr>
              <w:t>«Методологічні та теоретичні проблеми психології»</w:t>
            </w:r>
            <w:r w:rsidRPr="00FD5CBC">
              <w:rPr>
                <w:lang w:val="uk-UA"/>
              </w:rPr>
              <w:t xml:space="preserve">  розраховується як сума оцінок за складання змістових модулів (всіх видів передбачених форм завдань/контролю за самостійною роботою студентів</w:t>
            </w:r>
            <w:r>
              <w:rPr>
                <w:lang w:val="uk-UA"/>
              </w:rPr>
              <w:t>) та оцінки за складання іспиту</w:t>
            </w:r>
            <w:r w:rsidRPr="00FD5CBC">
              <w:rPr>
                <w:lang w:val="uk-UA"/>
              </w:rPr>
              <w:t>. Допускається відтермінування не більше як на 3 тижні здача завдань, передбачених вищезазначеними документами</w:t>
            </w:r>
            <w:r w:rsidRPr="00FD5CBC">
              <w:rPr>
                <w:color w:val="FF0000"/>
                <w:lang w:val="uk-UA"/>
              </w:rPr>
              <w:t>.</w:t>
            </w:r>
          </w:p>
        </w:tc>
      </w:tr>
      <w:tr w:rsidR="002964CB" w:rsidRPr="00C67355" w:rsidTr="00C64EA6">
        <w:tc>
          <w:tcPr>
            <w:tcW w:w="9571" w:type="dxa"/>
            <w:gridSpan w:val="10"/>
          </w:tcPr>
          <w:p w:rsidR="002964CB" w:rsidRPr="00483A45" w:rsidRDefault="002964CB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2964CB" w:rsidRPr="00665AA6" w:rsidTr="00C64EA6">
        <w:tc>
          <w:tcPr>
            <w:tcW w:w="9571" w:type="dxa"/>
            <w:gridSpan w:val="10"/>
          </w:tcPr>
          <w:p w:rsidR="0085677B" w:rsidRDefault="005E3CF5" w:rsidP="0085677B">
            <w:pPr>
              <w:ind w:firstLine="720"/>
              <w:jc w:val="both"/>
              <w:rPr>
                <w:lang w:val="uk-UA"/>
              </w:rPr>
            </w:pPr>
            <w:r w:rsidRPr="005E3CF5">
              <w:rPr>
                <w:lang w:val="uk-UA"/>
              </w:rPr>
              <w:t xml:space="preserve">Політика курсу спрямована на розвиток вищої освіти в Україні, що ґрунтується на засадах гуманізму, демократизму, національної самосвідомості та міжнаціональної толерантності, й передбачає імплементацію базових принципів студентоцентрованого підходу до навчання студентів. Пріоритетними напрямами організації освітнього процесу є формування світогляду майбутніх фахівців (відкрита комунікація, обмін думками тощо), розвиток креативності, створення оптимальних умов для їх самореалізації, інтеграція неформальної освіти в формальну, широке застосування інформаційних технологій, впровадження дистанційної форми навчання, діджиталізація освіти та реалізація принципів СТЕМ-освіти.  </w:t>
            </w:r>
          </w:p>
          <w:p w:rsidR="0085677B" w:rsidRDefault="00665AA6" w:rsidP="0085677B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 процесі навчання використовуються такі методи: </w:t>
            </w:r>
            <w:r w:rsidRPr="00665AA6">
              <w:rPr>
                <w:lang w:val="uk-UA"/>
              </w:rPr>
              <w:t>лекція (ознайомлювальна, проблемно-пошукова, узагальнювальна);</w:t>
            </w:r>
            <w:r>
              <w:rPr>
                <w:lang w:val="uk-UA"/>
              </w:rPr>
              <w:t xml:space="preserve"> </w:t>
            </w:r>
            <w:r w:rsidRPr="00665AA6">
              <w:rPr>
                <w:lang w:val="uk-UA"/>
              </w:rPr>
              <w:t>моделювання (образно-символічне, концептуальне, графологічне, структурно-логічне);</w:t>
            </w:r>
            <w:r>
              <w:rPr>
                <w:lang w:val="uk-UA"/>
              </w:rPr>
              <w:t xml:space="preserve"> </w:t>
            </w:r>
            <w:r w:rsidRPr="00665AA6">
              <w:rPr>
                <w:lang w:val="uk-UA"/>
              </w:rPr>
              <w:t>компаративний аналіз;</w:t>
            </w:r>
            <w:r>
              <w:rPr>
                <w:lang w:val="uk-UA"/>
              </w:rPr>
              <w:t xml:space="preserve"> </w:t>
            </w:r>
            <w:r w:rsidRPr="00665AA6">
              <w:rPr>
                <w:lang w:val="uk-UA"/>
              </w:rPr>
              <w:t>метод наукового проектування;</w:t>
            </w:r>
            <w:r>
              <w:rPr>
                <w:lang w:val="uk-UA"/>
              </w:rPr>
              <w:t xml:space="preserve"> </w:t>
            </w:r>
            <w:r w:rsidRPr="00665AA6">
              <w:rPr>
                <w:lang w:val="uk-UA"/>
              </w:rPr>
              <w:t>евристична бесіда;</w:t>
            </w:r>
            <w:r>
              <w:rPr>
                <w:lang w:val="uk-UA"/>
              </w:rPr>
              <w:t xml:space="preserve"> </w:t>
            </w:r>
            <w:r w:rsidRPr="00665AA6">
              <w:rPr>
                <w:lang w:val="uk-UA"/>
              </w:rPr>
              <w:t>маєвтичний діалог;</w:t>
            </w:r>
            <w:r>
              <w:rPr>
                <w:lang w:val="uk-UA"/>
              </w:rPr>
              <w:t xml:space="preserve"> </w:t>
            </w:r>
            <w:r w:rsidRPr="00665AA6">
              <w:rPr>
                <w:lang w:val="uk-UA"/>
              </w:rPr>
              <w:t>метод міждисциплінарних аналогій;</w:t>
            </w:r>
            <w:r>
              <w:rPr>
                <w:lang w:val="uk-UA"/>
              </w:rPr>
              <w:t xml:space="preserve"> </w:t>
            </w:r>
            <w:r w:rsidRPr="00665AA6">
              <w:rPr>
                <w:lang w:val="uk-UA"/>
              </w:rPr>
              <w:t>опрацювання першоджерел;</w:t>
            </w:r>
            <w:r>
              <w:rPr>
                <w:lang w:val="uk-UA"/>
              </w:rPr>
              <w:t xml:space="preserve"> </w:t>
            </w:r>
            <w:r w:rsidRPr="00665AA6">
              <w:rPr>
                <w:lang w:val="uk-UA"/>
              </w:rPr>
              <w:t>індивідуальні консультації;</w:t>
            </w:r>
            <w:r>
              <w:rPr>
                <w:lang w:val="uk-UA"/>
              </w:rPr>
              <w:t xml:space="preserve"> </w:t>
            </w:r>
            <w:r w:rsidRPr="00665AA6">
              <w:rPr>
                <w:lang w:val="uk-UA"/>
              </w:rPr>
              <w:t>«Мозковий штурм».</w:t>
            </w:r>
            <w:r w:rsidR="00754C8A" w:rsidRPr="0085677B">
              <w:rPr>
                <w:lang w:val="uk-UA"/>
              </w:rPr>
              <w:t xml:space="preserve"> </w:t>
            </w:r>
          </w:p>
          <w:p w:rsidR="002964CB" w:rsidRPr="00665AA6" w:rsidRDefault="00754C8A" w:rsidP="0085677B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Серед методів контролю використано: </w:t>
            </w:r>
            <w:r>
              <w:t>складання тез (письмова самостійна робота); усне опитування (колоквіум); к</w:t>
            </w:r>
            <w:r w:rsidRPr="00D43137">
              <w:t>онтрольна робота</w:t>
            </w:r>
            <w:r>
              <w:t>; т</w:t>
            </w:r>
            <w:r>
              <w:rPr>
                <w:lang w:val="uk-UA"/>
              </w:rPr>
              <w:t>ворча письмова самостійна робота</w:t>
            </w:r>
            <w:r>
              <w:t>; т</w:t>
            </w:r>
            <w:r>
              <w:rPr>
                <w:lang w:val="uk-UA"/>
              </w:rPr>
              <w:t>естування</w:t>
            </w:r>
            <w:r>
              <w:t>.</w:t>
            </w:r>
          </w:p>
        </w:tc>
      </w:tr>
      <w:tr w:rsidR="002964CB" w:rsidRPr="00C67355" w:rsidTr="00C64EA6">
        <w:tc>
          <w:tcPr>
            <w:tcW w:w="9571" w:type="dxa"/>
            <w:gridSpan w:val="10"/>
          </w:tcPr>
          <w:p w:rsidR="002964CB" w:rsidRPr="00E1626D" w:rsidRDefault="00E1626D" w:rsidP="00E1626D">
            <w:pPr>
              <w:pStyle w:val="a5"/>
              <w:numPr>
                <w:ilvl w:val="0"/>
                <w:numId w:val="10"/>
              </w:numPr>
              <w:jc w:val="center"/>
              <w:rPr>
                <w:b/>
                <w:lang w:val="uk-UA"/>
              </w:rPr>
            </w:pPr>
            <w:r w:rsidRPr="00E1626D">
              <w:rPr>
                <w:b/>
                <w:lang w:val="uk-UA"/>
              </w:rPr>
              <w:t>Рекомендована література</w:t>
            </w:r>
          </w:p>
        </w:tc>
      </w:tr>
      <w:tr w:rsidR="002964CB" w:rsidRPr="00E1626D" w:rsidTr="00C64EA6">
        <w:tc>
          <w:tcPr>
            <w:tcW w:w="9571" w:type="dxa"/>
            <w:gridSpan w:val="10"/>
          </w:tcPr>
          <w:p w:rsidR="00E1626D" w:rsidRPr="00E1626D" w:rsidRDefault="00E1626D" w:rsidP="00E1626D">
            <w:pPr>
              <w:shd w:val="clear" w:color="auto" w:fill="FFFFFF"/>
              <w:jc w:val="center"/>
              <w:rPr>
                <w:b/>
                <w:bCs/>
                <w:i/>
                <w:spacing w:val="-6"/>
                <w:lang w:val="uk-UA"/>
              </w:rPr>
            </w:pPr>
            <w:r w:rsidRPr="00E1626D">
              <w:rPr>
                <w:b/>
                <w:bCs/>
                <w:i/>
                <w:spacing w:val="-6"/>
                <w:lang w:val="uk-UA"/>
              </w:rPr>
              <w:t>Основна</w:t>
            </w:r>
          </w:p>
          <w:p w:rsidR="00E1626D" w:rsidRPr="00E1626D" w:rsidRDefault="00E1626D" w:rsidP="00E1626D">
            <w:pPr>
              <w:shd w:val="clear" w:color="auto" w:fill="FFFFFF"/>
              <w:tabs>
                <w:tab w:val="left" w:pos="902"/>
              </w:tabs>
              <w:ind w:left="360" w:hanging="360"/>
              <w:jc w:val="both"/>
              <w:rPr>
                <w:bCs/>
              </w:rPr>
            </w:pPr>
            <w:r w:rsidRPr="00E1626D">
              <w:rPr>
                <w:bCs/>
                <w:spacing w:val="-7"/>
              </w:rPr>
              <w:t xml:space="preserve">1. Ананьев Б. Г. Человек как предмет познания / Б. Г. Ананьев. – Л. : Изд-во Ленингр. </w:t>
            </w:r>
            <w:r w:rsidRPr="00E1626D">
              <w:rPr>
                <w:bCs/>
              </w:rPr>
              <w:t>ун-та, 1968. – 336 с.</w:t>
            </w:r>
          </w:p>
          <w:p w:rsidR="00E1626D" w:rsidRPr="00E1626D" w:rsidRDefault="00E1626D" w:rsidP="00E1626D">
            <w:pPr>
              <w:shd w:val="clear" w:color="auto" w:fill="FFFFFF"/>
              <w:tabs>
                <w:tab w:val="left" w:pos="912"/>
              </w:tabs>
              <w:ind w:left="360" w:hanging="360"/>
              <w:jc w:val="both"/>
              <w:rPr>
                <w:bCs/>
                <w:spacing w:val="-11"/>
              </w:rPr>
            </w:pPr>
            <w:r w:rsidRPr="00E1626D">
              <w:rPr>
                <w:bCs/>
                <w:spacing w:val="-2"/>
              </w:rPr>
              <w:t>2.  Аристотель. Сочинения / Аристотель. – Т. 1. –  М. : Мысль, 1971. – 550 с.</w:t>
            </w:r>
          </w:p>
          <w:p w:rsidR="00E1626D" w:rsidRPr="00E1626D" w:rsidRDefault="00E1626D" w:rsidP="00E1626D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E1626D">
              <w:t xml:space="preserve">3. </w:t>
            </w:r>
            <w:r w:rsidRPr="00E1626D">
              <w:rPr>
                <w:lang w:val="uk-UA"/>
              </w:rPr>
              <w:t>Балл Г. О. До визначення засад раціогуманістичного підходу в методології психологічної науки / Г. О. Балл // Психологія і суспільство. – 2009. – № 4. – С. 74–90.</w:t>
            </w:r>
          </w:p>
          <w:p w:rsidR="00E1626D" w:rsidRPr="00E1626D" w:rsidRDefault="00E1626D" w:rsidP="00E1626D">
            <w:pPr>
              <w:ind w:left="360" w:hanging="360"/>
              <w:jc w:val="both"/>
            </w:pPr>
            <w:r w:rsidRPr="00E1626D">
              <w:rPr>
                <w:lang w:val="uk-UA"/>
              </w:rPr>
              <w:t xml:space="preserve">4. </w:t>
            </w:r>
            <w:r w:rsidRPr="00E1626D">
              <w:t>Балл Г. О. Орієнтири сучасного гуманізму (в суспільній, освітній, психологічній сферах) / Г. О. Балл. – К. : Рівне: Видавець Олег Зень, 2007. – 172 с.</w:t>
            </w:r>
          </w:p>
          <w:p w:rsidR="00E1626D" w:rsidRPr="00E1626D" w:rsidRDefault="00E1626D" w:rsidP="00E1626D">
            <w:pPr>
              <w:ind w:left="360" w:hanging="360"/>
              <w:jc w:val="both"/>
            </w:pPr>
            <w:r w:rsidRPr="00E1626D">
              <w:rPr>
                <w:lang w:val="uk-UA"/>
              </w:rPr>
              <w:t>5</w:t>
            </w:r>
            <w:r w:rsidRPr="00E1626D">
              <w:t>. Василюк Ф. Е. Методологический анализ в психологии / Ф. Е. Василюк. – М. : МГППУ; Смысл, 2003. – 240 с.</w:t>
            </w:r>
          </w:p>
          <w:p w:rsidR="00E1626D" w:rsidRPr="00E1626D" w:rsidRDefault="00E1626D" w:rsidP="00E1626D">
            <w:pPr>
              <w:ind w:left="360" w:hanging="360"/>
              <w:jc w:val="both"/>
              <w:rPr>
                <w:b/>
              </w:rPr>
            </w:pPr>
            <w:r w:rsidRPr="00E1626D">
              <w:rPr>
                <w:lang w:val="uk-UA"/>
              </w:rPr>
              <w:t>6</w:t>
            </w:r>
            <w:r w:rsidRPr="00E1626D">
              <w:t>. Веккер Л. М. Психика и реальность: Единая теория психических процессов / Л. М. Веккер. – М. : Смысл, PerSe, 2000. – 685 с.</w:t>
            </w:r>
          </w:p>
          <w:p w:rsidR="00E1626D" w:rsidRPr="00E1626D" w:rsidRDefault="00E1626D" w:rsidP="00E1626D">
            <w:pPr>
              <w:ind w:left="360" w:hanging="360"/>
              <w:jc w:val="both"/>
            </w:pPr>
            <w:r w:rsidRPr="00E1626D">
              <w:rPr>
                <w:lang w:val="uk-UA"/>
              </w:rPr>
              <w:t>7</w:t>
            </w:r>
            <w:r w:rsidRPr="00E1626D">
              <w:t xml:space="preserve">. </w:t>
            </w:r>
            <w:r w:rsidRPr="00E1626D">
              <w:rPr>
                <w:bCs/>
                <w:spacing w:val="-9"/>
              </w:rPr>
              <w:t xml:space="preserve">Выготский Л. С. Собрание сочинений в 6-ти томах / Л. С. Выготский. – М. : Педагогика, </w:t>
            </w:r>
            <w:r w:rsidRPr="00E1626D">
              <w:rPr>
                <w:bCs/>
              </w:rPr>
              <w:t>1982 – 1984.</w:t>
            </w:r>
          </w:p>
          <w:p w:rsidR="00E1626D" w:rsidRPr="00E1626D" w:rsidRDefault="00E1626D" w:rsidP="00E1626D">
            <w:pPr>
              <w:ind w:left="360" w:hanging="360"/>
              <w:jc w:val="both"/>
            </w:pPr>
            <w:r w:rsidRPr="00E1626D">
              <w:rPr>
                <w:lang w:val="uk-UA"/>
              </w:rPr>
              <w:t>8</w:t>
            </w:r>
            <w:r w:rsidRPr="00E1626D">
              <w:t>. Всемирная энциклопедия: Философия / Главн. науч. ред. и сост. А. А. Грищанов. – М. : АСТ, Мн. : Харвест, Современный литератор, 2001. – 1312 с.</w:t>
            </w:r>
          </w:p>
          <w:p w:rsidR="00E1626D" w:rsidRPr="00E1626D" w:rsidRDefault="00E1626D" w:rsidP="00E1626D">
            <w:pPr>
              <w:tabs>
                <w:tab w:val="num" w:pos="0"/>
              </w:tabs>
              <w:jc w:val="both"/>
            </w:pPr>
            <w:r w:rsidRPr="00E1626D">
              <w:rPr>
                <w:lang w:val="uk-UA"/>
              </w:rPr>
              <w:t>9</w:t>
            </w:r>
            <w:r w:rsidRPr="00E1626D">
              <w:t xml:space="preserve">. </w:t>
            </w:r>
            <w:r w:rsidRPr="00E1626D">
              <w:rPr>
                <w:lang w:val="uk-UA"/>
              </w:rPr>
              <w:t>Гусельцева</w:t>
            </w:r>
            <w:r w:rsidRPr="00E1626D">
              <w:t xml:space="preserve"> М. С. Методологические кризисы и типы рациональности в   психологии / М. С. Гусельцева // Вопросы психологии. – 2006. – № 1. – С. 3–15.</w:t>
            </w:r>
          </w:p>
          <w:p w:rsidR="00E1626D" w:rsidRPr="00E1626D" w:rsidRDefault="00E1626D" w:rsidP="00E1626D">
            <w:pPr>
              <w:shd w:val="clear" w:color="auto" w:fill="FFFFFF"/>
              <w:tabs>
                <w:tab w:val="left" w:pos="902"/>
              </w:tabs>
              <w:ind w:left="360" w:hanging="360"/>
              <w:jc w:val="both"/>
              <w:rPr>
                <w:bCs/>
                <w:spacing w:val="-5"/>
              </w:rPr>
            </w:pPr>
            <w:r w:rsidRPr="00E1626D">
              <w:rPr>
                <w:bCs/>
                <w:spacing w:val="-7"/>
                <w:lang w:val="uk-UA"/>
              </w:rPr>
              <w:t>10</w:t>
            </w:r>
            <w:r w:rsidRPr="00E1626D">
              <w:rPr>
                <w:bCs/>
                <w:spacing w:val="-7"/>
              </w:rPr>
              <w:t xml:space="preserve">. Дильтей В. Описательная психология: Пер. с нем. – 2-е изд. / В. Дильтей. – СПб. : </w:t>
            </w:r>
            <w:r w:rsidRPr="00E1626D">
              <w:rPr>
                <w:bCs/>
              </w:rPr>
              <w:t>Алетейя, 1996. – 160 с.</w:t>
            </w:r>
          </w:p>
          <w:p w:rsidR="00E1626D" w:rsidRPr="00E1626D" w:rsidRDefault="00E1626D" w:rsidP="00E1626D">
            <w:pPr>
              <w:tabs>
                <w:tab w:val="num" w:pos="0"/>
              </w:tabs>
              <w:jc w:val="both"/>
              <w:rPr>
                <w:lang w:val="uk-UA"/>
              </w:rPr>
            </w:pPr>
            <w:r w:rsidRPr="00E1626D">
              <w:t>1</w:t>
            </w:r>
            <w:r w:rsidRPr="00E1626D">
              <w:rPr>
                <w:lang w:val="uk-UA"/>
              </w:rPr>
              <w:t>1</w:t>
            </w:r>
            <w:r w:rsidRPr="00E1626D">
              <w:t>. Донченко Е. А. Фрактальная психология (доглубинные основания индивидуальной и социетальной жизни)</w:t>
            </w:r>
            <w:r w:rsidRPr="00E1626D">
              <w:rPr>
                <w:lang w:val="uk-UA"/>
              </w:rPr>
              <w:t xml:space="preserve"> / Е. А. Донченко</w:t>
            </w:r>
            <w:r w:rsidRPr="00E1626D">
              <w:t>. – К.</w:t>
            </w:r>
            <w:r w:rsidRPr="00E1626D">
              <w:rPr>
                <w:lang w:val="uk-UA"/>
              </w:rPr>
              <w:t xml:space="preserve"> </w:t>
            </w:r>
            <w:r w:rsidRPr="00E1626D">
              <w:t xml:space="preserve">: Знання, 2005. – 323 с. </w:t>
            </w:r>
          </w:p>
          <w:p w:rsidR="00E1626D" w:rsidRPr="00E1626D" w:rsidRDefault="00E1626D" w:rsidP="00E1626D">
            <w:pPr>
              <w:ind w:left="360" w:hanging="360"/>
              <w:jc w:val="both"/>
              <w:rPr>
                <w:lang w:val="uk-UA"/>
              </w:rPr>
            </w:pPr>
            <w:r w:rsidRPr="00E1626D">
              <w:rPr>
                <w:lang w:val="uk-UA"/>
              </w:rPr>
              <w:t>12. Дорфман Л. Я. Методологические основы эмпирической психологии: от понимания к технологии: Учеб. пос.  / Л. Я. Дорфман. – М. : Смысл; Изд. Центр «Академия»,  2005. – 288 с.</w:t>
            </w:r>
          </w:p>
          <w:p w:rsidR="00E1626D" w:rsidRPr="00E1626D" w:rsidRDefault="00E1626D" w:rsidP="00E1626D">
            <w:pPr>
              <w:ind w:left="360" w:hanging="360"/>
              <w:jc w:val="both"/>
            </w:pPr>
            <w:r w:rsidRPr="00E1626D">
              <w:rPr>
                <w:lang w:val="uk-UA"/>
              </w:rPr>
              <w:t xml:space="preserve">13. </w:t>
            </w:r>
            <w:r w:rsidRPr="00E1626D">
              <w:t xml:space="preserve">Зинченко В. П. От классической к органической психологии / В. П. Зинченко // </w:t>
            </w:r>
            <w:r w:rsidRPr="00E1626D">
              <w:rPr>
                <w:spacing w:val="-7"/>
              </w:rPr>
              <w:t>Вопросы психологии. – 1996. –  № 5. – С. 7 – 20; 1996. – № 6. – С. 6–25.</w:t>
            </w:r>
          </w:p>
          <w:p w:rsidR="00E1626D" w:rsidRPr="00E1626D" w:rsidRDefault="00E1626D" w:rsidP="00E1626D">
            <w:pPr>
              <w:ind w:left="360" w:hanging="360"/>
              <w:jc w:val="both"/>
            </w:pPr>
            <w:r w:rsidRPr="00E1626D">
              <w:t>1</w:t>
            </w:r>
            <w:r w:rsidRPr="00E1626D">
              <w:rPr>
                <w:lang w:val="uk-UA"/>
              </w:rPr>
              <w:t>4</w:t>
            </w:r>
            <w:r w:rsidRPr="00E1626D">
              <w:t>. Идея системности в современной психологии / под ред. В. А. Барабанщикова. – М. : Изд-во «Институт психологии РАН», 2005. – 496 с.</w:t>
            </w:r>
          </w:p>
          <w:p w:rsidR="00E1626D" w:rsidRPr="00E1626D" w:rsidRDefault="00E1626D" w:rsidP="00E1626D">
            <w:pPr>
              <w:ind w:left="360" w:hanging="360"/>
              <w:jc w:val="both"/>
              <w:rPr>
                <w:lang w:val="uk-UA"/>
              </w:rPr>
            </w:pPr>
            <w:r w:rsidRPr="00E1626D">
              <w:t>1</w:t>
            </w:r>
            <w:r w:rsidRPr="00E1626D">
              <w:rPr>
                <w:lang w:val="uk-UA"/>
              </w:rPr>
              <w:t>5</w:t>
            </w:r>
            <w:r w:rsidRPr="00E1626D">
              <w:t>. Карпенко 3. С. Аксіо</w:t>
            </w:r>
            <w:r w:rsidRPr="00E1626D">
              <w:rPr>
                <w:lang w:val="uk-UA"/>
              </w:rPr>
              <w:t xml:space="preserve">логічна </w:t>
            </w:r>
            <w:r w:rsidRPr="00E1626D">
              <w:t xml:space="preserve">психологія особистості / З. С. Карпенко. – </w:t>
            </w:r>
            <w:r w:rsidRPr="00E1626D">
              <w:rPr>
                <w:lang w:val="uk-UA"/>
              </w:rPr>
              <w:t>Івано-Франківськ</w:t>
            </w:r>
            <w:r w:rsidRPr="00E1626D">
              <w:t xml:space="preserve"> : </w:t>
            </w:r>
            <w:r w:rsidRPr="00E1626D">
              <w:rPr>
                <w:lang w:val="uk-UA"/>
              </w:rPr>
              <w:lastRenderedPageBreak/>
              <w:t>Лілея-НВ</w:t>
            </w:r>
            <w:r w:rsidRPr="00E1626D">
              <w:t xml:space="preserve">, </w:t>
            </w:r>
            <w:r w:rsidRPr="00E1626D">
              <w:rPr>
                <w:lang w:val="uk-UA"/>
              </w:rPr>
              <w:t>200</w:t>
            </w:r>
            <w:r w:rsidRPr="00E1626D">
              <w:t xml:space="preserve">9. – </w:t>
            </w:r>
            <w:r w:rsidRPr="00E1626D">
              <w:rPr>
                <w:lang w:val="uk-UA"/>
              </w:rPr>
              <w:t>512</w:t>
            </w:r>
            <w:r w:rsidRPr="00E1626D">
              <w:t xml:space="preserve"> с.</w:t>
            </w:r>
            <w:r w:rsidRPr="00E1626D">
              <w:rPr>
                <w:lang w:val="uk-UA"/>
              </w:rPr>
              <w:t xml:space="preserve"> </w:t>
            </w:r>
          </w:p>
          <w:p w:rsidR="00E1626D" w:rsidRPr="00E1626D" w:rsidRDefault="00E1626D" w:rsidP="00E1626D">
            <w:pPr>
              <w:ind w:left="360" w:hanging="360"/>
              <w:jc w:val="both"/>
              <w:rPr>
                <w:lang w:val="uk-UA"/>
              </w:rPr>
            </w:pPr>
            <w:r w:rsidRPr="00E1626D">
              <w:rPr>
                <w:lang w:val="uk-UA"/>
              </w:rPr>
              <w:t xml:space="preserve">16. </w:t>
            </w:r>
            <w:r w:rsidRPr="00E1626D">
              <w:t xml:space="preserve"> Карпенко 3. С. Аксіо</w:t>
            </w:r>
            <w:r w:rsidRPr="00E1626D">
              <w:rPr>
                <w:lang w:val="uk-UA"/>
              </w:rPr>
              <w:t xml:space="preserve">логічна </w:t>
            </w:r>
            <w:r w:rsidRPr="00E1626D">
              <w:t>психологія особистості</w:t>
            </w:r>
            <w:r w:rsidRPr="00E1626D">
              <w:rPr>
                <w:lang w:val="uk-UA"/>
              </w:rPr>
              <w:t>. 2-ге вид., перероб., доповн.</w:t>
            </w:r>
            <w:r w:rsidRPr="00E1626D">
              <w:t xml:space="preserve"> / З. С. Карпенко. – </w:t>
            </w:r>
            <w:r w:rsidRPr="00E1626D">
              <w:rPr>
                <w:lang w:val="uk-UA"/>
              </w:rPr>
              <w:t>Івано-Франківськ</w:t>
            </w:r>
            <w:r w:rsidRPr="00E1626D">
              <w:t xml:space="preserve"> : </w:t>
            </w:r>
            <w:r w:rsidRPr="00E1626D">
              <w:rPr>
                <w:lang w:val="uk-UA"/>
              </w:rPr>
              <w:t>ДВНЗ «Прикарпатський національний університет імені Василя Стефаника»</w:t>
            </w:r>
            <w:r w:rsidRPr="00E1626D">
              <w:t xml:space="preserve">, </w:t>
            </w:r>
            <w:r w:rsidRPr="00E1626D">
              <w:rPr>
                <w:lang w:val="uk-UA"/>
              </w:rPr>
              <w:t>2018</w:t>
            </w:r>
            <w:r w:rsidRPr="00E1626D">
              <w:t xml:space="preserve">. – </w:t>
            </w:r>
            <w:r w:rsidRPr="00E1626D">
              <w:rPr>
                <w:lang w:val="uk-UA"/>
              </w:rPr>
              <w:t>720</w:t>
            </w:r>
            <w:r w:rsidRPr="00E1626D">
              <w:t xml:space="preserve"> с.</w:t>
            </w:r>
            <w:r w:rsidRPr="00E1626D">
              <w:rPr>
                <w:lang w:val="uk-UA"/>
              </w:rPr>
              <w:t xml:space="preserve"> </w:t>
            </w:r>
          </w:p>
          <w:p w:rsidR="00E1626D" w:rsidRPr="00E1626D" w:rsidRDefault="00E1626D" w:rsidP="00E1626D">
            <w:pPr>
              <w:ind w:left="360" w:hanging="360"/>
              <w:jc w:val="both"/>
              <w:rPr>
                <w:lang w:val="uk-UA"/>
              </w:rPr>
            </w:pPr>
            <w:r w:rsidRPr="00E1626D">
              <w:rPr>
                <w:lang w:val="uk-UA"/>
              </w:rPr>
              <w:t xml:space="preserve">17. </w:t>
            </w:r>
            <w:r w:rsidRPr="00E1626D">
              <w:rPr>
                <w:rStyle w:val="xfm58583465"/>
                <w:lang w:val="uk-UA"/>
              </w:rPr>
              <w:t>Карпенко З.  Аксіометрика вчинку: модус самотворення / З. Карпенко // Психологія і суспільство. – 2016. – № 2. – С. 90–97.</w:t>
            </w:r>
            <w:r w:rsidRPr="00E1626D">
              <w:rPr>
                <w:lang w:val="uk-UA"/>
              </w:rPr>
              <w:t xml:space="preserve"> </w:t>
            </w:r>
          </w:p>
          <w:p w:rsidR="00E1626D" w:rsidRPr="00E1626D" w:rsidRDefault="00E1626D" w:rsidP="00E1626D">
            <w:pPr>
              <w:ind w:left="360" w:hanging="360"/>
              <w:jc w:val="both"/>
              <w:rPr>
                <w:lang w:val="uk-UA"/>
              </w:rPr>
            </w:pPr>
            <w:r w:rsidRPr="00E1626D">
              <w:rPr>
                <w:lang w:val="uk-UA"/>
              </w:rPr>
              <w:t xml:space="preserve">18. </w:t>
            </w:r>
            <w:r w:rsidRPr="00E1626D">
              <w:rPr>
                <w:rStyle w:val="ab"/>
                <w:lang w:val="uk-UA"/>
              </w:rPr>
              <w:t xml:space="preserve">Карпенко З. Епістемологічні модуси методологічної тріангуляції в персонології / </w:t>
            </w:r>
            <w:r w:rsidRPr="00E1626D">
              <w:rPr>
                <w:bCs/>
                <w:lang w:val="uk-UA"/>
              </w:rPr>
              <w:t>З.С. Карпенко // Психологія особистості. – 2017. – № 1 (8). – С. 7-13.</w:t>
            </w:r>
          </w:p>
          <w:p w:rsidR="00E1626D" w:rsidRPr="00E1626D" w:rsidRDefault="00E1626D" w:rsidP="00E1626D">
            <w:pPr>
              <w:ind w:left="360" w:hanging="360"/>
              <w:jc w:val="both"/>
            </w:pPr>
            <w:r w:rsidRPr="00E1626D">
              <w:rPr>
                <w:lang w:val="uk-UA"/>
              </w:rPr>
              <w:t xml:space="preserve">19. </w:t>
            </w:r>
            <w:r w:rsidRPr="00E1626D">
              <w:t>Карпенко З. С. Історичні модифікації принципу детермінізму в психологічній персонології / З. С. Карпенко // Вісник Прикарпатського університету. Філософські і психологічні науки. 2008. Спеціальний випуск. –  С. 53–59.</w:t>
            </w:r>
          </w:p>
          <w:p w:rsidR="00E1626D" w:rsidRPr="00E1626D" w:rsidRDefault="00E1626D" w:rsidP="00E1626D">
            <w:pPr>
              <w:ind w:left="360" w:hanging="360"/>
              <w:jc w:val="both"/>
              <w:rPr>
                <w:lang w:val="uk-UA"/>
              </w:rPr>
            </w:pPr>
            <w:r w:rsidRPr="00E1626D">
              <w:rPr>
                <w:lang w:val="uk-UA"/>
              </w:rPr>
              <w:t>20</w:t>
            </w:r>
            <w:r w:rsidRPr="00E1626D">
              <w:t>. Карпенко З.С. Методологічні ракурси психотерапевтичного дискурсу // Науковий часопис НПУ імені М.П. Драгоманова. Серія 12. Психологічні науки: Зб. наукових праць. – К.: НПУ імені М.П. Драгоманова, 2005. –  № 8 (32). – С. 18–20.</w:t>
            </w:r>
            <w:r w:rsidRPr="00E1626D">
              <w:rPr>
                <w:lang w:val="uk-UA"/>
              </w:rPr>
              <w:t xml:space="preserve"> </w:t>
            </w:r>
          </w:p>
          <w:p w:rsidR="00E1626D" w:rsidRPr="00E1626D" w:rsidRDefault="00E1626D" w:rsidP="00E1626D">
            <w:pPr>
              <w:ind w:left="360" w:hanging="360"/>
              <w:jc w:val="both"/>
            </w:pPr>
            <w:r w:rsidRPr="00E1626D">
              <w:rPr>
                <w:lang w:val="uk-UA"/>
              </w:rPr>
              <w:t xml:space="preserve">21. </w:t>
            </w:r>
            <w:r w:rsidRPr="00E1626D">
              <w:t>Карпенко З.</w:t>
            </w:r>
            <w:r w:rsidRPr="00E1626D">
              <w:rPr>
                <w:lang w:val="uk-UA"/>
              </w:rPr>
              <w:t xml:space="preserve"> </w:t>
            </w:r>
            <w:r w:rsidRPr="00E1626D">
              <w:t>С. Картографія інтегральної суб’єктності: пост-постмодерністський проект</w:t>
            </w:r>
            <w:r w:rsidRPr="00E1626D">
              <w:rPr>
                <w:lang w:val="uk-UA"/>
              </w:rPr>
              <w:t xml:space="preserve"> </w:t>
            </w:r>
            <w:r w:rsidRPr="00E1626D">
              <w:t>/</w:t>
            </w:r>
            <w:r w:rsidRPr="00E1626D">
              <w:rPr>
                <w:lang w:val="uk-UA"/>
              </w:rPr>
              <w:t xml:space="preserve"> З. С. Карпенко </w:t>
            </w:r>
            <w:r w:rsidRPr="00E1626D">
              <w:t xml:space="preserve">// Людина. Суб’єкт. Вчинок: Філософсько-психологічні студії / </w:t>
            </w:r>
            <w:r w:rsidRPr="00E1626D">
              <w:rPr>
                <w:lang w:val="uk-UA"/>
              </w:rPr>
              <w:t>З</w:t>
            </w:r>
            <w:r w:rsidRPr="00E1626D">
              <w:t>а заг. ред. В.</w:t>
            </w:r>
            <w:r w:rsidRPr="00E1626D">
              <w:rPr>
                <w:lang w:val="uk-UA"/>
              </w:rPr>
              <w:t xml:space="preserve"> </w:t>
            </w:r>
            <w:r w:rsidRPr="00E1626D">
              <w:t>О. Татенка. – К.</w:t>
            </w:r>
            <w:r w:rsidRPr="00E1626D">
              <w:rPr>
                <w:lang w:val="uk-UA"/>
              </w:rPr>
              <w:t xml:space="preserve"> </w:t>
            </w:r>
            <w:r w:rsidRPr="00E1626D">
              <w:t>: Либідь, 2006. – С.157</w:t>
            </w:r>
            <w:r w:rsidRPr="00E1626D">
              <w:rPr>
                <w:lang w:val="uk-UA"/>
              </w:rPr>
              <w:t>-</w:t>
            </w:r>
            <w:r w:rsidRPr="00E1626D">
              <w:t>175.</w:t>
            </w:r>
          </w:p>
          <w:p w:rsidR="00E1626D" w:rsidRPr="00E1626D" w:rsidRDefault="00E1626D" w:rsidP="00E1626D">
            <w:pPr>
              <w:ind w:left="360" w:hanging="360"/>
              <w:jc w:val="both"/>
              <w:rPr>
                <w:lang w:val="uk-UA"/>
              </w:rPr>
            </w:pPr>
            <w:r w:rsidRPr="00E1626D">
              <w:rPr>
                <w:lang w:val="uk-UA"/>
              </w:rPr>
              <w:t>22. Карпенко З. Онтологічне обгрунтування аксіологічної персонології / З. Карпенко // Психологія особистості. – 2011. – № 1 (2). – С. 182–190.</w:t>
            </w:r>
          </w:p>
          <w:p w:rsidR="00E1626D" w:rsidRPr="00E1626D" w:rsidRDefault="00E1626D" w:rsidP="00E1626D">
            <w:pPr>
              <w:ind w:left="360" w:hanging="360"/>
              <w:jc w:val="both"/>
              <w:rPr>
                <w:bCs/>
              </w:rPr>
            </w:pPr>
            <w:r w:rsidRPr="00E1626D">
              <w:rPr>
                <w:bCs/>
                <w:spacing w:val="-18"/>
                <w:lang w:val="uk-UA"/>
              </w:rPr>
              <w:t xml:space="preserve">23.  </w:t>
            </w:r>
            <w:r w:rsidRPr="00E1626D">
              <w:rPr>
                <w:bCs/>
                <w:spacing w:val="-18"/>
              </w:rPr>
              <w:t>Костюк  Г. С. Избранные психологические труды</w:t>
            </w:r>
            <w:r w:rsidRPr="00E1626D">
              <w:rPr>
                <w:bCs/>
                <w:spacing w:val="-18"/>
                <w:lang w:val="uk-UA"/>
              </w:rPr>
              <w:t xml:space="preserve"> </w:t>
            </w:r>
            <w:r w:rsidRPr="00E1626D">
              <w:rPr>
                <w:bCs/>
                <w:spacing w:val="-18"/>
              </w:rPr>
              <w:t xml:space="preserve"> / Г. С. </w:t>
            </w:r>
            <w:r w:rsidRPr="00E1626D">
              <w:rPr>
                <w:bCs/>
                <w:spacing w:val="-18"/>
                <w:lang w:val="uk-UA"/>
              </w:rPr>
              <w:t xml:space="preserve"> </w:t>
            </w:r>
            <w:r w:rsidRPr="00E1626D">
              <w:rPr>
                <w:bCs/>
                <w:spacing w:val="-18"/>
              </w:rPr>
              <w:t xml:space="preserve">Костюк. – М. : Педагогика, </w:t>
            </w:r>
            <w:r w:rsidRPr="00E1626D">
              <w:rPr>
                <w:bCs/>
              </w:rPr>
              <w:t>1988. – 304 с.</w:t>
            </w:r>
          </w:p>
          <w:p w:rsidR="00E1626D" w:rsidRPr="00E1626D" w:rsidRDefault="00E1626D" w:rsidP="00E1626D">
            <w:pPr>
              <w:shd w:val="clear" w:color="auto" w:fill="FFFFFF"/>
              <w:tabs>
                <w:tab w:val="left" w:pos="1051"/>
              </w:tabs>
              <w:ind w:left="360" w:hanging="360"/>
              <w:jc w:val="both"/>
              <w:rPr>
                <w:bCs/>
                <w:spacing w:val="-19"/>
              </w:rPr>
            </w:pPr>
            <w:r w:rsidRPr="00E1626D">
              <w:rPr>
                <w:bCs/>
              </w:rPr>
              <w:t>2</w:t>
            </w:r>
            <w:r w:rsidRPr="00E1626D">
              <w:rPr>
                <w:bCs/>
                <w:lang w:val="uk-UA"/>
              </w:rPr>
              <w:t>4</w:t>
            </w:r>
            <w:r w:rsidRPr="00E1626D">
              <w:rPr>
                <w:bCs/>
              </w:rPr>
              <w:t xml:space="preserve">. </w:t>
            </w:r>
            <w:r w:rsidRPr="00E1626D">
              <w:rPr>
                <w:bCs/>
                <w:spacing w:val="-15"/>
              </w:rPr>
              <w:t xml:space="preserve">Крипнер С. Проблема метода в гуманистической </w:t>
            </w:r>
            <w:r w:rsidRPr="00E1626D">
              <w:rPr>
                <w:bCs/>
                <w:spacing w:val="-13"/>
              </w:rPr>
              <w:t xml:space="preserve">психологии / С. </w:t>
            </w:r>
            <w:r w:rsidRPr="00E1626D">
              <w:rPr>
                <w:bCs/>
                <w:spacing w:val="-15"/>
              </w:rPr>
              <w:t xml:space="preserve">Крипнер, Р. де Карвало </w:t>
            </w:r>
            <w:r w:rsidRPr="00E1626D">
              <w:rPr>
                <w:bCs/>
                <w:spacing w:val="-13"/>
              </w:rPr>
              <w:t xml:space="preserve"> // Психологический журнал. – 1993. – №  2. – С. </w:t>
            </w:r>
            <w:r w:rsidRPr="00E1626D">
              <w:rPr>
                <w:bCs/>
              </w:rPr>
              <w:t>113–1</w:t>
            </w:r>
            <w:r w:rsidRPr="00E1626D">
              <w:rPr>
                <w:bCs/>
                <w:spacing w:val="-13"/>
              </w:rPr>
              <w:t>26.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sz w:val="24"/>
                <w:szCs w:val="24"/>
                <w:lang w:val="uk-UA"/>
              </w:rPr>
            </w:pPr>
            <w:r w:rsidRPr="00E1626D">
              <w:rPr>
                <w:sz w:val="24"/>
                <w:szCs w:val="24"/>
                <w:lang w:val="uk-UA"/>
              </w:rPr>
              <w:t>25. Мазилов В. А. Методология психологической науки / В. А. Мазилов. – Ярославль : МАПН, 2003. – 198 с.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1626D">
              <w:rPr>
                <w:sz w:val="24"/>
                <w:szCs w:val="24"/>
                <w:lang w:val="uk-UA"/>
              </w:rPr>
              <w:t xml:space="preserve">26. </w:t>
            </w:r>
            <w:r w:rsidRPr="00E1626D">
              <w:rPr>
                <w:bCs/>
                <w:sz w:val="24"/>
                <w:szCs w:val="24"/>
                <w:lang w:val="uk-UA"/>
              </w:rPr>
              <w:t>Максименко С. Д. Психологія особистості / С. Д. Максименко, К. С. Максименко, М. В. Папуча. К. : ТОВ «КММ», 2007. – 296 с.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sz w:val="24"/>
                <w:szCs w:val="24"/>
                <w:lang w:val="uk-UA"/>
              </w:rPr>
            </w:pPr>
            <w:r w:rsidRPr="00E1626D">
              <w:rPr>
                <w:sz w:val="24"/>
                <w:szCs w:val="24"/>
                <w:lang w:val="uk-UA"/>
              </w:rPr>
              <w:t>27. Максименко С. Д. Теоретичні засади психології особистості: ґенеза нужди / С. Д. Максименко // Наукові записки Інституту психології ім. Г. С. Костюка АПН України. – К. : Главник, 2005. – Вип. 26, в 4-х томах, том 1. – С. 3–18.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bCs/>
                <w:sz w:val="24"/>
                <w:szCs w:val="24"/>
                <w:lang w:val="uk-UA"/>
              </w:rPr>
            </w:pPr>
            <w:r w:rsidRPr="00E1626D">
              <w:rPr>
                <w:sz w:val="24"/>
                <w:szCs w:val="24"/>
                <w:lang w:val="uk-UA"/>
              </w:rPr>
              <w:t xml:space="preserve">28. </w:t>
            </w:r>
            <w:r w:rsidRPr="00E1626D">
              <w:rPr>
                <w:bCs/>
                <w:sz w:val="24"/>
                <w:szCs w:val="24"/>
                <w:lang w:val="uk-UA"/>
              </w:rPr>
              <w:t>Никандров В. В. Методологические основы психологии. Учебное пособие / В. В. Никандров. – СПб. : Речь, 2008. – 235 с.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bCs/>
                <w:spacing w:val="-7"/>
                <w:sz w:val="24"/>
                <w:szCs w:val="24"/>
                <w:lang w:val="uk-UA"/>
              </w:rPr>
            </w:pPr>
            <w:r w:rsidRPr="00E1626D">
              <w:rPr>
                <w:bCs/>
                <w:sz w:val="24"/>
                <w:szCs w:val="24"/>
                <w:lang w:val="uk-UA"/>
              </w:rPr>
              <w:t xml:space="preserve">29. </w:t>
            </w:r>
            <w:r w:rsidRPr="00E1626D">
              <w:rPr>
                <w:bCs/>
                <w:spacing w:val="-4"/>
                <w:sz w:val="24"/>
                <w:szCs w:val="24"/>
                <w:lang w:val="uk-UA"/>
              </w:rPr>
              <w:t>Петровский А. В. Возможности и пути построения общепсихо</w:t>
            </w:r>
            <w:r w:rsidRPr="00E1626D">
              <w:rPr>
                <w:bCs/>
                <w:spacing w:val="-7"/>
                <w:sz w:val="24"/>
                <w:szCs w:val="24"/>
                <w:lang w:val="uk-UA"/>
              </w:rPr>
              <w:t>логической теории личности / А. В. Петровский // Вопросы психологии. – 1987. – № 4. – С. 30–44.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sz w:val="24"/>
                <w:szCs w:val="24"/>
                <w:lang w:val="uk-UA"/>
              </w:rPr>
            </w:pPr>
            <w:r w:rsidRPr="00E1626D">
              <w:rPr>
                <w:bCs/>
                <w:spacing w:val="-7"/>
                <w:sz w:val="24"/>
                <w:szCs w:val="24"/>
                <w:lang w:val="uk-UA"/>
              </w:rPr>
              <w:t xml:space="preserve">30. </w:t>
            </w:r>
            <w:r w:rsidRPr="00E1626D">
              <w:rPr>
                <w:sz w:val="24"/>
                <w:szCs w:val="24"/>
                <w:lang w:val="uk-UA"/>
              </w:rPr>
              <w:t xml:space="preserve">Розин М. В. Введение в схематологию: Схемы в философии, культуре, науке, проектировании / М. В. Розин. – М. : Книжный дом «ЛИБРОКОМ», 2011. 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rStyle w:val="a8"/>
                <w:sz w:val="24"/>
                <w:szCs w:val="24"/>
                <w:lang w:val="uk-UA"/>
              </w:rPr>
            </w:pPr>
            <w:r w:rsidRPr="00E1626D">
              <w:rPr>
                <w:sz w:val="24"/>
                <w:szCs w:val="24"/>
                <w:lang w:val="uk-UA"/>
              </w:rPr>
              <w:t xml:space="preserve">31. </w:t>
            </w:r>
            <w:r w:rsidRPr="00E1626D">
              <w:rPr>
                <w:sz w:val="24"/>
                <w:szCs w:val="24"/>
              </w:rPr>
              <w:t xml:space="preserve">Розов Н. С. </w:t>
            </w:r>
            <w:r w:rsidRPr="00E1626D"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E1626D">
              <w:rPr>
                <w:sz w:val="24"/>
                <w:szCs w:val="24"/>
              </w:rPr>
              <w:t xml:space="preserve">«Рациональность» как реифицированный атрибут и разнообразие образцов разумности. [Електр. ресурс] - Режим доступу: </w:t>
            </w:r>
            <w:hyperlink r:id="rId9" w:history="1">
              <w:r w:rsidRPr="00E1626D">
                <w:rPr>
                  <w:rStyle w:val="a8"/>
                  <w:sz w:val="24"/>
                  <w:szCs w:val="24"/>
                </w:rPr>
                <w:t>http://www.philosophy.nsc.ru/conference/forum/rozov.htm</w:t>
              </w:r>
            </w:hyperlink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bCs/>
                <w:sz w:val="24"/>
                <w:szCs w:val="24"/>
                <w:lang w:val="uk-UA"/>
              </w:rPr>
            </w:pPr>
            <w:r w:rsidRPr="00E1626D">
              <w:rPr>
                <w:bCs/>
                <w:spacing w:val="-5"/>
                <w:sz w:val="24"/>
                <w:szCs w:val="24"/>
                <w:lang w:val="uk-UA"/>
              </w:rPr>
              <w:t xml:space="preserve">32. Роменець В. А. Історія психології XIX- початку XX століття / В. А. Роменець. – К. : </w:t>
            </w:r>
            <w:r w:rsidRPr="00E1626D">
              <w:rPr>
                <w:bCs/>
                <w:sz w:val="24"/>
                <w:szCs w:val="24"/>
                <w:lang w:val="uk-UA"/>
              </w:rPr>
              <w:t>Вища школа, 1993. – 568 с.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bCs/>
                <w:sz w:val="24"/>
                <w:szCs w:val="24"/>
                <w:lang w:val="uk-UA"/>
              </w:rPr>
            </w:pPr>
            <w:r w:rsidRPr="00E1626D">
              <w:rPr>
                <w:bCs/>
                <w:sz w:val="24"/>
                <w:szCs w:val="24"/>
                <w:lang w:val="uk-UA"/>
              </w:rPr>
              <w:t>33. Савчин М. Методологеми психології : монографія / М. Савчин. – К. : Академвидав, 2013. – 224 с.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sz w:val="24"/>
                <w:szCs w:val="24"/>
                <w:lang w:val="uk-UA"/>
              </w:rPr>
            </w:pPr>
            <w:r w:rsidRPr="00E1626D">
              <w:rPr>
                <w:sz w:val="24"/>
                <w:szCs w:val="24"/>
                <w:lang w:val="uk-UA"/>
              </w:rPr>
              <w:t>34. Смит Н.  Современные системы психологии / Н. Смит. – СПб. : Прайм- ЕВРОЗНАК, 2003. – 384 с.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sz w:val="24"/>
                <w:szCs w:val="24"/>
                <w:lang w:val="uk-UA"/>
              </w:rPr>
            </w:pPr>
            <w:r w:rsidRPr="00E1626D">
              <w:rPr>
                <w:sz w:val="24"/>
                <w:szCs w:val="24"/>
                <w:lang w:val="uk-UA"/>
              </w:rPr>
              <w:t>35. Соколова Е. Е. Нетерпимость толерантных (Еще раз о монизме, плюрализме и дискуссиях о методологических ориентациях психологии) / Е. Е. Соколова // Вопросы психологии. – 2008. – № 3. – С. 138–146.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sz w:val="24"/>
                <w:szCs w:val="24"/>
                <w:lang w:val="uk-UA"/>
              </w:rPr>
            </w:pPr>
            <w:r w:rsidRPr="00E1626D">
              <w:rPr>
                <w:sz w:val="24"/>
                <w:szCs w:val="24"/>
                <w:lang w:val="uk-UA"/>
              </w:rPr>
              <w:t>36. Степин В. С. Теоретическое знание: Структура, историческая эволюция / В. С. Степин. – М. : Прогресс – Традиция, 2000. –  744 с.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bCs/>
                <w:sz w:val="24"/>
                <w:szCs w:val="24"/>
                <w:lang w:val="uk-UA"/>
              </w:rPr>
            </w:pPr>
            <w:r w:rsidRPr="00E1626D">
              <w:rPr>
                <w:sz w:val="24"/>
                <w:szCs w:val="24"/>
                <w:lang w:val="uk-UA"/>
              </w:rPr>
              <w:t xml:space="preserve">37. </w:t>
            </w:r>
            <w:r w:rsidRPr="00E1626D">
              <w:rPr>
                <w:bCs/>
                <w:spacing w:val="-8"/>
                <w:sz w:val="24"/>
                <w:szCs w:val="24"/>
                <w:lang w:val="uk-UA"/>
              </w:rPr>
              <w:t xml:space="preserve">Татенко В. А. Психология в субъектном измерении: Монография / В. А. Татенко. – </w:t>
            </w:r>
            <w:r w:rsidRPr="00E1626D">
              <w:rPr>
                <w:bCs/>
                <w:sz w:val="24"/>
                <w:szCs w:val="24"/>
                <w:lang w:val="uk-UA"/>
              </w:rPr>
              <w:t>К. : Видавничий центр «Просвіта», 1996. – 404 с.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bCs/>
                <w:sz w:val="24"/>
                <w:szCs w:val="24"/>
                <w:lang w:val="uk-UA"/>
              </w:rPr>
            </w:pPr>
            <w:r w:rsidRPr="00E1626D">
              <w:rPr>
                <w:bCs/>
                <w:sz w:val="24"/>
                <w:szCs w:val="24"/>
                <w:lang w:val="uk-UA"/>
              </w:rPr>
              <w:t xml:space="preserve">38. </w:t>
            </w:r>
            <w:r w:rsidRPr="00E1626D">
              <w:rPr>
                <w:bCs/>
                <w:spacing w:val="-6"/>
                <w:sz w:val="24"/>
                <w:szCs w:val="24"/>
                <w:lang w:val="uk-UA"/>
              </w:rPr>
              <w:t xml:space="preserve">Тейяр де Шарден П. Феномен человека / П. Теяр де Шарден. – М. : Гл. ред. изданий для </w:t>
            </w:r>
            <w:r w:rsidRPr="00E1626D">
              <w:rPr>
                <w:bCs/>
                <w:sz w:val="24"/>
                <w:szCs w:val="24"/>
                <w:lang w:val="uk-UA"/>
              </w:rPr>
              <w:t>заруб, стран изд-ва «Наука», 1987. –  240 с.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bCs/>
                <w:sz w:val="24"/>
                <w:szCs w:val="24"/>
                <w:lang w:val="uk-UA"/>
              </w:rPr>
            </w:pPr>
            <w:r w:rsidRPr="00E1626D">
              <w:rPr>
                <w:bCs/>
                <w:sz w:val="24"/>
                <w:szCs w:val="24"/>
                <w:lang w:val="uk-UA"/>
              </w:rPr>
              <w:t>39. Титаренко Т. М. Сучасна психологія особистості: Навч. посібник. 2-е вид. / Т. М. Титаренко. – К. : Каравела, 2013. – 372 с.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sz w:val="24"/>
                <w:szCs w:val="24"/>
                <w:lang w:val="uk-UA"/>
              </w:rPr>
            </w:pPr>
            <w:r w:rsidRPr="00E1626D">
              <w:rPr>
                <w:sz w:val="24"/>
                <w:szCs w:val="24"/>
                <w:lang w:val="uk-UA"/>
              </w:rPr>
              <w:lastRenderedPageBreak/>
              <w:t>40. Уилбер К. Интегральная психология: Сознание, Дух, Психология, Терапия: Пер. с англ./ К. Уилбер. – М. : ООО «Изд-во АСТ» и др., 2004. –  412 с.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sz w:val="24"/>
                <w:szCs w:val="24"/>
                <w:lang w:val="uk-UA"/>
              </w:rPr>
            </w:pPr>
            <w:r w:rsidRPr="00E1626D">
              <w:rPr>
                <w:sz w:val="24"/>
                <w:szCs w:val="24"/>
                <w:lang w:val="uk-UA"/>
              </w:rPr>
              <w:t>41. Фурман А. А. Психологія особистості: ціннісно-орієнтаційний вимір: [монографія] / А. А. Фурман. – Одеса : ОНПУ; Тернопіль : ТНЕУ, 2016. – 312 с.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sz w:val="24"/>
                <w:szCs w:val="24"/>
                <w:lang w:val="uk-UA"/>
              </w:rPr>
            </w:pPr>
            <w:r w:rsidRPr="00E1626D">
              <w:rPr>
                <w:sz w:val="24"/>
                <w:szCs w:val="24"/>
                <w:lang w:val="uk-UA"/>
              </w:rPr>
              <w:t xml:space="preserve"> 42. Фурман А. В. Ідея і зміст професійного методологування : [монографія] / А. В. Фурман. – Тернопіль : ТНЕУ, 2016. – 378 с.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sz w:val="24"/>
                <w:szCs w:val="24"/>
                <w:lang w:val="uk-UA"/>
              </w:rPr>
            </w:pPr>
            <w:r w:rsidRPr="00E1626D">
              <w:rPr>
                <w:sz w:val="24"/>
                <w:szCs w:val="24"/>
                <w:lang w:val="uk-UA"/>
              </w:rPr>
              <w:t>43. Щедровицький Г. Методологічна організація сфери психології // Психологія і суспільство. – 2000. – № 2. – С. 6–24.</w:t>
            </w:r>
          </w:p>
          <w:p w:rsidR="00E1626D" w:rsidRPr="00E1626D" w:rsidRDefault="00E1626D" w:rsidP="00E1626D">
            <w:pPr>
              <w:pStyle w:val="aa"/>
              <w:widowControl/>
              <w:ind w:left="360" w:hanging="360"/>
              <w:jc w:val="both"/>
              <w:rPr>
                <w:sz w:val="24"/>
                <w:szCs w:val="24"/>
                <w:lang w:val="uk-UA"/>
              </w:rPr>
            </w:pPr>
            <w:r w:rsidRPr="00E1626D">
              <w:rPr>
                <w:sz w:val="24"/>
                <w:szCs w:val="24"/>
                <w:lang w:val="uk-UA"/>
              </w:rPr>
              <w:t>44. Юревич А. В. Перспективы парадигмального синтеза / А. В. Юревич // Вопросы психологии. – 2008. – № 1. – С. 3–15.</w:t>
            </w:r>
          </w:p>
          <w:p w:rsidR="00E1626D" w:rsidRPr="00E1626D" w:rsidRDefault="00E1626D" w:rsidP="00E1626D">
            <w:pPr>
              <w:shd w:val="clear" w:color="auto" w:fill="FFFFFF"/>
              <w:jc w:val="both"/>
              <w:rPr>
                <w:lang w:val="uk-UA"/>
              </w:rPr>
            </w:pPr>
            <w:r w:rsidRPr="00E1626D">
              <w:rPr>
                <w:lang w:val="uk-UA"/>
              </w:rPr>
              <w:t xml:space="preserve">45. </w:t>
            </w:r>
            <w:r w:rsidRPr="00E1626D">
              <w:rPr>
                <w:spacing w:val="-3"/>
                <w:lang w:val="uk-UA"/>
              </w:rPr>
              <w:t xml:space="preserve">Ядов В. А. Саморегуляция и прогнозирование социального </w:t>
            </w:r>
            <w:r w:rsidRPr="00E1626D">
              <w:rPr>
                <w:spacing w:val="-7"/>
                <w:lang w:val="uk-UA"/>
              </w:rPr>
              <w:t>поведения личности / В. А. Ядов. –  Л.: Наука, Ленинград, отд., 1979. –  264 с.</w:t>
            </w:r>
            <w:r w:rsidRPr="00E1626D">
              <w:rPr>
                <w:bCs/>
                <w:spacing w:val="-6"/>
                <w:lang w:val="uk-UA"/>
              </w:rPr>
              <w:t xml:space="preserve"> </w:t>
            </w:r>
          </w:p>
          <w:p w:rsidR="00E1626D" w:rsidRPr="00E1626D" w:rsidRDefault="00E1626D" w:rsidP="00E1626D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</w:p>
          <w:p w:rsidR="00E1626D" w:rsidRPr="00E1626D" w:rsidRDefault="00E1626D" w:rsidP="00E1626D">
            <w:pPr>
              <w:shd w:val="clear" w:color="auto" w:fill="FFFFFF"/>
              <w:jc w:val="center"/>
              <w:rPr>
                <w:i/>
                <w:lang w:val="uk-UA"/>
              </w:rPr>
            </w:pPr>
            <w:r w:rsidRPr="00E1626D">
              <w:rPr>
                <w:b/>
                <w:bCs/>
                <w:i/>
                <w:spacing w:val="-6"/>
                <w:lang w:val="uk-UA"/>
              </w:rPr>
              <w:t>Допоміжна</w:t>
            </w:r>
          </w:p>
          <w:p w:rsidR="00E1626D" w:rsidRPr="00E1626D" w:rsidRDefault="00E1626D" w:rsidP="00E1626D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1. Акопов Г. В. Психология сознания: Вопросы методологии, теории и прикладных исследований. – М. : Изд-во «Институт психологии РАН», 2010. – 272 с.</w:t>
            </w:r>
          </w:p>
          <w:p w:rsidR="00E1626D" w:rsidRPr="00E1626D" w:rsidRDefault="00E1626D" w:rsidP="00E1626D">
            <w:pPr>
              <w:pStyle w:val="1"/>
              <w:jc w:val="both"/>
              <w:rPr>
                <w:sz w:val="24"/>
                <w:szCs w:val="24"/>
              </w:rPr>
            </w:pPr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Балл Г. А. </w:t>
            </w:r>
            <w:hyperlink r:id="rId10">
              <w:r w:rsidRPr="00E1626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Модернизация научной коммуникации: актуальные проблемы и подходы к их решению</w:t>
              </w:r>
            </w:hyperlink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/ Г. А. Балл, В. А. Мединцев // Регионы России: стратегии и механизмы модернизации, инновационного и технологического развития: Труды VII Междунар. научно-практич. конференции. – М. : ИНИОН РАН, 2011. – Ч. 1. – С. 525–529. </w:t>
            </w:r>
          </w:p>
          <w:p w:rsidR="00E1626D" w:rsidRPr="00E1626D" w:rsidRDefault="00E1626D" w:rsidP="00E1626D">
            <w:pPr>
              <w:pStyle w:val="1"/>
              <w:jc w:val="both"/>
              <w:rPr>
                <w:sz w:val="24"/>
                <w:szCs w:val="24"/>
              </w:rPr>
            </w:pPr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3. Бозаджиев В. Л. Психолог: профессия и личность / В. Л. Бозаджиев. – Челябинск : “Печатный двор” - 2011. - 424 с. [Електр. ресурс] - Режим доступу: http://www.lib.csu.ru/texts/007696/BozadzievVL.pdf</w:t>
            </w:r>
          </w:p>
          <w:p w:rsidR="00E1626D" w:rsidRPr="00E1626D" w:rsidRDefault="00E1626D" w:rsidP="00E1626D">
            <w:pPr>
              <w:pStyle w:val="1"/>
              <w:jc w:val="both"/>
              <w:rPr>
                <w:sz w:val="24"/>
                <w:szCs w:val="24"/>
              </w:rPr>
            </w:pPr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4. Карпенко З. С. Аксіологічна психологія: онтологічне обгрунтування персона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льного життя. [Електр. ресурс] –</w:t>
            </w:r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 доступу: http://www.nbuv.gov.ua/portal/soc_gum/Pnpz/2010_1/Carpenk.htm</w:t>
            </w:r>
          </w:p>
          <w:p w:rsidR="00E1626D" w:rsidRPr="00E1626D" w:rsidRDefault="00E1626D" w:rsidP="00E1626D">
            <w:pPr>
              <w:pStyle w:val="1"/>
              <w:ind w:hanging="29"/>
              <w:jc w:val="both"/>
              <w:rPr>
                <w:sz w:val="24"/>
                <w:szCs w:val="24"/>
              </w:rPr>
            </w:pPr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5. Мамардашвили М. К. Наука и ценности: бесконечное и конечное.  [Електр. ресурс] - Режим доступу: http://philosophy.ru/library/mmk/nauka.html</w:t>
            </w:r>
          </w:p>
          <w:p w:rsidR="00E1626D" w:rsidRPr="00E1626D" w:rsidRDefault="00E1626D" w:rsidP="00E1626D">
            <w:pPr>
              <w:pStyle w:val="1"/>
              <w:jc w:val="both"/>
              <w:rPr>
                <w:sz w:val="24"/>
                <w:szCs w:val="24"/>
              </w:rPr>
            </w:pPr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6. Огурцов А. П. Постмодернизм в контексте новых вызовов науки и образования. [Електр. ресурс] - Режим доступу: http://www.phil63.ru/postmodernizm-v-kontekste-novykh-vyzovov</w:t>
            </w:r>
          </w:p>
          <w:p w:rsidR="00E1626D" w:rsidRPr="00E1626D" w:rsidRDefault="00E1626D" w:rsidP="00E1626D">
            <w:pPr>
              <w:shd w:val="clear" w:color="auto" w:fill="FFFFFF"/>
              <w:tabs>
                <w:tab w:val="left" w:pos="851"/>
              </w:tabs>
              <w:jc w:val="both"/>
            </w:pPr>
            <w:r w:rsidRPr="00E1626D">
              <w:rPr>
                <w:lang w:val="uk-UA"/>
              </w:rPr>
              <w:t>7</w:t>
            </w:r>
            <w:r w:rsidRPr="00E1626D">
              <w:t>. Основи психології: Підручник / за заг</w:t>
            </w:r>
            <w:r w:rsidRPr="00E1626D">
              <w:rPr>
                <w:lang w:val="uk-UA"/>
              </w:rPr>
              <w:t>.</w:t>
            </w:r>
            <w:r w:rsidRPr="00E1626D">
              <w:t xml:space="preserve"> ред. О.</w:t>
            </w:r>
            <w:r w:rsidRPr="00E1626D">
              <w:rPr>
                <w:lang w:val="uk-UA"/>
              </w:rPr>
              <w:t xml:space="preserve"> </w:t>
            </w:r>
            <w:r w:rsidRPr="00E1626D">
              <w:t>В. Киричука, В.</w:t>
            </w:r>
            <w:r w:rsidRPr="00E1626D">
              <w:rPr>
                <w:lang w:val="uk-UA"/>
              </w:rPr>
              <w:t xml:space="preserve"> </w:t>
            </w:r>
            <w:r w:rsidRPr="00E1626D">
              <w:t>А. Роменця. – К.</w:t>
            </w:r>
            <w:r w:rsidRPr="00E1626D">
              <w:rPr>
                <w:lang w:val="uk-UA"/>
              </w:rPr>
              <w:t xml:space="preserve"> </w:t>
            </w:r>
            <w:r w:rsidRPr="00E1626D">
              <w:t>: Либідь, 1995. – 632 с.</w:t>
            </w:r>
          </w:p>
          <w:p w:rsidR="00E1626D" w:rsidRPr="00E1626D" w:rsidRDefault="00E1626D" w:rsidP="00E1626D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8. Поляков С. Э. Мифы и реальность современной психологии / С. Э Поляков. – М. : Изд-во УРСС, 2004. – 484 с.</w:t>
            </w:r>
          </w:p>
          <w:p w:rsidR="00E1626D" w:rsidRPr="00E1626D" w:rsidRDefault="00E1626D" w:rsidP="00E1626D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Розов Н. С. </w:t>
            </w:r>
            <w:r w:rsidRPr="00E1626D"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>«Рациональность» как реифицированный атрибут и разнообразие образцо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разумности. [Електр. ресурс] –</w:t>
            </w:r>
            <w:r w:rsidRPr="00E16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 доступу: </w:t>
            </w:r>
            <w:hyperlink r:id="rId11" w:history="1">
              <w:r w:rsidRPr="00E1626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http://www.philosophy.nsc.ru/conference/forum/rozov.htm</w:t>
              </w:r>
            </w:hyperlink>
          </w:p>
          <w:p w:rsidR="00E1626D" w:rsidRPr="00E1626D" w:rsidRDefault="00E1626D" w:rsidP="00E1626D">
            <w:pPr>
              <w:jc w:val="both"/>
              <w:rPr>
                <w:lang w:val="uk-UA"/>
              </w:rPr>
            </w:pPr>
            <w:r w:rsidRPr="00E1626D">
              <w:rPr>
                <w:lang w:val="uk-UA"/>
              </w:rPr>
              <w:t>10. Степин В. С. История и философия науки. Учебник для аспирантов и соискателей ученой степени кандидата наук / В. С. Степин. – М. : Академический проект; Трикста, 2011. – 423 с. – (</w:t>
            </w:r>
            <w:r w:rsidRPr="00E1626D">
              <w:rPr>
                <w:lang w:val="en-US"/>
              </w:rPr>
              <w:t>Gaudeamus</w:t>
            </w:r>
            <w:r w:rsidRPr="00E1626D">
              <w:rPr>
                <w:lang w:val="uk-UA"/>
              </w:rPr>
              <w:t>).</w:t>
            </w:r>
          </w:p>
          <w:p w:rsidR="00E1626D" w:rsidRPr="00E1626D" w:rsidRDefault="00E1626D" w:rsidP="00E1626D">
            <w:pPr>
              <w:pStyle w:val="aa"/>
              <w:widowControl/>
              <w:spacing w:after="240"/>
              <w:ind w:left="360" w:hanging="360"/>
              <w:jc w:val="both"/>
              <w:rPr>
                <w:sz w:val="24"/>
                <w:szCs w:val="24"/>
                <w:lang w:val="uk-UA"/>
              </w:rPr>
            </w:pPr>
            <w:r w:rsidRPr="00E1626D">
              <w:rPr>
                <w:sz w:val="24"/>
                <w:szCs w:val="24"/>
                <w:lang w:val="uk-UA"/>
              </w:rPr>
              <w:t>11. Фурман А. Типологічний підхід у системі професійного методологування / А. Фурман // Психологія і суспільство. – 2006. – № 2. – С. 78–92.</w:t>
            </w:r>
          </w:p>
          <w:p w:rsidR="002964CB" w:rsidRPr="00E1626D" w:rsidRDefault="002964CB" w:rsidP="00E1626D">
            <w:pPr>
              <w:jc w:val="both"/>
              <w:rPr>
                <w:lang w:val="uk-UA"/>
              </w:rPr>
            </w:pPr>
          </w:p>
        </w:tc>
      </w:tr>
    </w:tbl>
    <w:p w:rsidR="00395013" w:rsidRPr="00E1626D" w:rsidRDefault="00395013" w:rsidP="00E1626D">
      <w:pPr>
        <w:jc w:val="both"/>
        <w:rPr>
          <w:lang w:val="uk-UA"/>
        </w:rPr>
      </w:pPr>
    </w:p>
    <w:p w:rsidR="00395013" w:rsidRPr="00E1626D" w:rsidRDefault="00395013" w:rsidP="00E1626D">
      <w:pPr>
        <w:jc w:val="both"/>
        <w:rPr>
          <w:lang w:val="uk-UA"/>
        </w:rPr>
      </w:pPr>
    </w:p>
    <w:p w:rsidR="00335A19" w:rsidRPr="00784AB3" w:rsidRDefault="00C0035D" w:rsidP="00C0035D">
      <w:pPr>
        <w:rPr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</w:t>
      </w:r>
      <w:r w:rsidR="00D74B80"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noProof/>
          <w:lang w:val="uk-UA" w:eastAsia="uk-UA"/>
        </w:rPr>
        <w:drawing>
          <wp:inline distT="0" distB="0" distL="0" distR="0">
            <wp:extent cx="696568" cy="440261"/>
            <wp:effectExtent l="19050" t="0" r="828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71" cy="440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197D">
        <w:rPr>
          <w:b/>
          <w:sz w:val="28"/>
          <w:szCs w:val="28"/>
          <w:lang w:val="uk-UA"/>
        </w:rPr>
        <w:t xml:space="preserve"> Карпенко З. С.</w:t>
      </w:r>
    </w:p>
    <w:sectPr w:rsidR="00335A19" w:rsidRPr="00784AB3" w:rsidSect="00C64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5DA5AEB"/>
    <w:multiLevelType w:val="hybridMultilevel"/>
    <w:tmpl w:val="4B34717A"/>
    <w:lvl w:ilvl="0" w:tplc="F8E4F6C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9F4E87"/>
    <w:multiLevelType w:val="hybridMultilevel"/>
    <w:tmpl w:val="CAFEF56A"/>
    <w:lvl w:ilvl="0" w:tplc="C68EEE2C">
      <w:start w:val="2"/>
      <w:numFmt w:val="bullet"/>
      <w:lvlText w:val="–"/>
      <w:lvlJc w:val="left"/>
      <w:pPr>
        <w:tabs>
          <w:tab w:val="num" w:pos="887"/>
        </w:tabs>
        <w:ind w:left="887" w:hanging="360"/>
      </w:pPr>
      <w:rPr>
        <w:rFonts w:ascii="Arial" w:eastAsia="Times New Roman" w:hAnsi="Arial" w:cs="Arial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607"/>
        </w:tabs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7"/>
        </w:tabs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7"/>
        </w:tabs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7"/>
        </w:tabs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7"/>
        </w:tabs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7"/>
        </w:tabs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7"/>
        </w:tabs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7"/>
        </w:tabs>
        <w:ind w:left="6647" w:hanging="360"/>
      </w:pPr>
      <w:rPr>
        <w:rFonts w:ascii="Wingdings" w:hAnsi="Wingdings" w:hint="default"/>
      </w:r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3DF06725"/>
    <w:multiLevelType w:val="hybridMultilevel"/>
    <w:tmpl w:val="CE7AC624"/>
    <w:lvl w:ilvl="0" w:tplc="0192BB80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82F02"/>
    <w:multiLevelType w:val="hybridMultilevel"/>
    <w:tmpl w:val="73FE795C"/>
    <w:lvl w:ilvl="0" w:tplc="D3DC461E">
      <w:start w:val="54"/>
      <w:numFmt w:val="bullet"/>
      <w:lvlText w:val="-"/>
      <w:lvlJc w:val="left"/>
      <w:pPr>
        <w:ind w:left="78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3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14C52"/>
    <w:rsid w:val="0002279A"/>
    <w:rsid w:val="00023B8A"/>
    <w:rsid w:val="000544CA"/>
    <w:rsid w:val="00063C3F"/>
    <w:rsid w:val="000712B7"/>
    <w:rsid w:val="00071F79"/>
    <w:rsid w:val="00072283"/>
    <w:rsid w:val="000830C1"/>
    <w:rsid w:val="000C46E3"/>
    <w:rsid w:val="001039A3"/>
    <w:rsid w:val="00104AC7"/>
    <w:rsid w:val="00140C9A"/>
    <w:rsid w:val="0014178E"/>
    <w:rsid w:val="001502F5"/>
    <w:rsid w:val="00151BC4"/>
    <w:rsid w:val="001536D7"/>
    <w:rsid w:val="00193CEB"/>
    <w:rsid w:val="001B5482"/>
    <w:rsid w:val="001E40C9"/>
    <w:rsid w:val="00202293"/>
    <w:rsid w:val="00207E4E"/>
    <w:rsid w:val="0024478E"/>
    <w:rsid w:val="00254871"/>
    <w:rsid w:val="002964CB"/>
    <w:rsid w:val="002C2330"/>
    <w:rsid w:val="00335A19"/>
    <w:rsid w:val="00373614"/>
    <w:rsid w:val="003765CA"/>
    <w:rsid w:val="00395013"/>
    <w:rsid w:val="003D353A"/>
    <w:rsid w:val="004060CF"/>
    <w:rsid w:val="0044611C"/>
    <w:rsid w:val="00483A45"/>
    <w:rsid w:val="0049299A"/>
    <w:rsid w:val="004967A4"/>
    <w:rsid w:val="004F1A1E"/>
    <w:rsid w:val="004F7AFF"/>
    <w:rsid w:val="005021FD"/>
    <w:rsid w:val="005132AF"/>
    <w:rsid w:val="00553216"/>
    <w:rsid w:val="00581259"/>
    <w:rsid w:val="005D2642"/>
    <w:rsid w:val="005E0E62"/>
    <w:rsid w:val="005E135F"/>
    <w:rsid w:val="005E3CF5"/>
    <w:rsid w:val="006358FE"/>
    <w:rsid w:val="006433E9"/>
    <w:rsid w:val="00654B0B"/>
    <w:rsid w:val="00654CF9"/>
    <w:rsid w:val="00665AA6"/>
    <w:rsid w:val="00675720"/>
    <w:rsid w:val="006A14B2"/>
    <w:rsid w:val="006C027B"/>
    <w:rsid w:val="006C6EE9"/>
    <w:rsid w:val="006D65F4"/>
    <w:rsid w:val="006E3343"/>
    <w:rsid w:val="006F724B"/>
    <w:rsid w:val="00721A49"/>
    <w:rsid w:val="00754C8A"/>
    <w:rsid w:val="00784AB3"/>
    <w:rsid w:val="007A2773"/>
    <w:rsid w:val="007B41FA"/>
    <w:rsid w:val="007C5C2A"/>
    <w:rsid w:val="00803448"/>
    <w:rsid w:val="00806BDD"/>
    <w:rsid w:val="0084333C"/>
    <w:rsid w:val="00846B6F"/>
    <w:rsid w:val="0085677B"/>
    <w:rsid w:val="008664F5"/>
    <w:rsid w:val="00890C31"/>
    <w:rsid w:val="0089245F"/>
    <w:rsid w:val="008A1B87"/>
    <w:rsid w:val="008A334E"/>
    <w:rsid w:val="008B41D2"/>
    <w:rsid w:val="008E1454"/>
    <w:rsid w:val="00901FE5"/>
    <w:rsid w:val="00911DAA"/>
    <w:rsid w:val="009506C9"/>
    <w:rsid w:val="00951E72"/>
    <w:rsid w:val="0095499A"/>
    <w:rsid w:val="009A2779"/>
    <w:rsid w:val="009B5840"/>
    <w:rsid w:val="009E042B"/>
    <w:rsid w:val="00A1335E"/>
    <w:rsid w:val="00A402FD"/>
    <w:rsid w:val="00A45109"/>
    <w:rsid w:val="00A5365F"/>
    <w:rsid w:val="00A54D60"/>
    <w:rsid w:val="00A55212"/>
    <w:rsid w:val="00A65BD4"/>
    <w:rsid w:val="00A80088"/>
    <w:rsid w:val="00AB324B"/>
    <w:rsid w:val="00AB71CB"/>
    <w:rsid w:val="00AB79A1"/>
    <w:rsid w:val="00AC76DC"/>
    <w:rsid w:val="00B10A22"/>
    <w:rsid w:val="00B34250"/>
    <w:rsid w:val="00B73E88"/>
    <w:rsid w:val="00B93336"/>
    <w:rsid w:val="00BB2D7C"/>
    <w:rsid w:val="00BC32A7"/>
    <w:rsid w:val="00C0035D"/>
    <w:rsid w:val="00C5596F"/>
    <w:rsid w:val="00C64EA6"/>
    <w:rsid w:val="00C67355"/>
    <w:rsid w:val="00C81B4F"/>
    <w:rsid w:val="00CA1BE2"/>
    <w:rsid w:val="00CA55A7"/>
    <w:rsid w:val="00CC005A"/>
    <w:rsid w:val="00CF2CF5"/>
    <w:rsid w:val="00D31CB7"/>
    <w:rsid w:val="00D74B80"/>
    <w:rsid w:val="00DD23D9"/>
    <w:rsid w:val="00DF565E"/>
    <w:rsid w:val="00E1626D"/>
    <w:rsid w:val="00E4197D"/>
    <w:rsid w:val="00E52117"/>
    <w:rsid w:val="00ED6327"/>
    <w:rsid w:val="00ED6AB0"/>
    <w:rsid w:val="00EE1819"/>
    <w:rsid w:val="00EE4289"/>
    <w:rsid w:val="00F15953"/>
    <w:rsid w:val="00F474EF"/>
    <w:rsid w:val="00F52655"/>
    <w:rsid w:val="00F71319"/>
    <w:rsid w:val="00F73269"/>
    <w:rsid w:val="00F817AC"/>
    <w:rsid w:val="00F9137E"/>
    <w:rsid w:val="00FA32E3"/>
    <w:rsid w:val="00FC79DC"/>
    <w:rsid w:val="00FD06FB"/>
    <w:rsid w:val="00FD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014C52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49299A"/>
    <w:pPr>
      <w:spacing w:before="100" w:beforeAutospacing="1" w:after="100" w:afterAutospacing="1"/>
    </w:pPr>
    <w:rPr>
      <w:lang w:val="uk-UA" w:eastAsia="uk-UA"/>
    </w:rPr>
  </w:style>
  <w:style w:type="paragraph" w:customStyle="1" w:styleId="aa">
    <w:name w:val="???????"/>
    <w:rsid w:val="00ED6A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xfm58583465">
    <w:name w:val="xfm_58583465"/>
    <w:basedOn w:val="a0"/>
    <w:rsid w:val="00ED6AB0"/>
  </w:style>
  <w:style w:type="character" w:styleId="ab">
    <w:name w:val="Strong"/>
    <w:uiPriority w:val="22"/>
    <w:qFormat/>
    <w:rsid w:val="00ED6AB0"/>
    <w:rPr>
      <w:rFonts w:ascii="Times New Roman" w:hAnsi="Times New Roman" w:cs="Times New Roman"/>
      <w:snapToGrid w:val="0"/>
    </w:rPr>
  </w:style>
  <w:style w:type="paragraph" w:customStyle="1" w:styleId="Default">
    <w:name w:val="Default"/>
    <w:rsid w:val="00D31C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0035D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0035D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014C52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49299A"/>
    <w:pPr>
      <w:spacing w:before="100" w:beforeAutospacing="1" w:after="100" w:afterAutospacing="1"/>
    </w:pPr>
    <w:rPr>
      <w:lang w:val="uk-UA" w:eastAsia="uk-UA"/>
    </w:rPr>
  </w:style>
  <w:style w:type="paragraph" w:customStyle="1" w:styleId="aa">
    <w:name w:val="???????"/>
    <w:rsid w:val="00ED6A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xfm58583465">
    <w:name w:val="xfm_58583465"/>
    <w:basedOn w:val="a0"/>
    <w:rsid w:val="00ED6AB0"/>
  </w:style>
  <w:style w:type="character" w:styleId="ab">
    <w:name w:val="Strong"/>
    <w:uiPriority w:val="22"/>
    <w:qFormat/>
    <w:rsid w:val="00ED6AB0"/>
    <w:rPr>
      <w:rFonts w:ascii="Times New Roman" w:hAnsi="Times New Roman" w:cs="Times New Roman"/>
      <w:snapToGrid w:val="0"/>
    </w:rPr>
  </w:style>
  <w:style w:type="paragraph" w:customStyle="1" w:styleId="Default">
    <w:name w:val="Default"/>
    <w:rsid w:val="00D31C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0035D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0035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hor.makaruk@pnu.edu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penkozs@ukr.net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hilosophy.nsc.ru/conference/forum/rozov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georgyball.narod.ru/Labs/Methodolg/Medintsev/Ball_Medintsev_Modernizaciya_nauchnoi_kommunikacii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hilosophy.nsc.ru/conference/forum/rozov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4AA60-34F4-4C77-A929-9AA7626C1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17977</Words>
  <Characters>10248</Characters>
  <Application>Microsoft Office Word</Application>
  <DocSecurity>0</DocSecurity>
  <Lines>85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2020-10-13T06:35:00Z</cp:lastPrinted>
  <dcterms:created xsi:type="dcterms:W3CDTF">2021-02-25T11:07:00Z</dcterms:created>
  <dcterms:modified xsi:type="dcterms:W3CDTF">2021-02-25T11:07:00Z</dcterms:modified>
</cp:coreProperties>
</file>