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E54" w:rsidRPr="00663C2B" w:rsidRDefault="00562894" w:rsidP="00663C2B">
      <w:pPr>
        <w:pStyle w:val="1"/>
        <w:spacing w:before="0" w:line="240" w:lineRule="auto"/>
        <w:rPr>
          <w:rFonts w:cs="Times New Roman"/>
          <w:color w:val="1D1B11" w:themeColor="background2" w:themeShade="1A"/>
          <w:sz w:val="28"/>
          <w:szCs w:val="28"/>
        </w:rPr>
      </w:pPr>
      <w:r w:rsidRPr="00663C2B">
        <w:rPr>
          <w:rFonts w:cs="Times New Roman"/>
          <w:color w:val="1D1B11" w:themeColor="background2" w:themeShade="1A"/>
          <w:sz w:val="28"/>
          <w:szCs w:val="28"/>
        </w:rPr>
        <w:t xml:space="preserve">МІНІСТЕРСТВО ОСВІТИ І НАУКИ УКРАЇНИ </w:t>
      </w:r>
    </w:p>
    <w:p w:rsidR="00485CFF" w:rsidRPr="00663C2B" w:rsidRDefault="00562894" w:rsidP="00663C2B">
      <w:pPr>
        <w:pStyle w:val="1"/>
        <w:spacing w:before="0" w:line="240" w:lineRule="auto"/>
        <w:rPr>
          <w:rFonts w:cs="Times New Roman"/>
          <w:color w:val="1D1B11" w:themeColor="background2" w:themeShade="1A"/>
          <w:sz w:val="28"/>
          <w:szCs w:val="28"/>
        </w:rPr>
      </w:pPr>
      <w:r w:rsidRPr="00663C2B">
        <w:rPr>
          <w:rFonts w:cs="Times New Roman"/>
          <w:color w:val="1D1B11" w:themeColor="background2" w:themeShade="1A"/>
          <w:sz w:val="28"/>
          <w:szCs w:val="28"/>
        </w:rPr>
        <w:t xml:space="preserve">ПРИКАРПАТСЬКИЙ НАЦІОНАЛЬНИЙ УНІВЕРСИТЕТ </w:t>
      </w:r>
    </w:p>
    <w:p w:rsidR="00562894" w:rsidRPr="00663C2B" w:rsidRDefault="00562894" w:rsidP="00663C2B">
      <w:pPr>
        <w:pStyle w:val="1"/>
        <w:spacing w:before="0" w:line="240" w:lineRule="auto"/>
        <w:rPr>
          <w:rFonts w:cs="Times New Roman"/>
          <w:color w:val="1D1B11" w:themeColor="background2" w:themeShade="1A"/>
          <w:sz w:val="28"/>
          <w:szCs w:val="28"/>
        </w:rPr>
      </w:pPr>
      <w:r w:rsidRPr="00663C2B">
        <w:rPr>
          <w:rFonts w:cs="Times New Roman"/>
          <w:color w:val="1D1B11" w:themeColor="background2" w:themeShade="1A"/>
          <w:sz w:val="28"/>
          <w:szCs w:val="28"/>
        </w:rPr>
        <w:t>ІМЕНІ ВАСИЛЯ СТЕФАНИКА</w:t>
      </w:r>
    </w:p>
    <w:p w:rsidR="00562894" w:rsidRPr="00663C2B" w:rsidRDefault="00562894" w:rsidP="00663C2B">
      <w:pPr>
        <w:pStyle w:val="1"/>
        <w:spacing w:before="0" w:line="240" w:lineRule="auto"/>
        <w:rPr>
          <w:rFonts w:cs="Times New Roman"/>
          <w:color w:val="1D1B11" w:themeColor="background2" w:themeShade="1A"/>
          <w:sz w:val="28"/>
          <w:szCs w:val="28"/>
        </w:rPr>
      </w:pPr>
      <w:r w:rsidRPr="00663C2B">
        <w:rPr>
          <w:rFonts w:cs="Times New Roman"/>
          <w:color w:val="1D1B11" w:themeColor="background2" w:themeShade="1A"/>
          <w:sz w:val="28"/>
          <w:szCs w:val="28"/>
        </w:rPr>
        <w:t>ФАКУЛЬТЕТ ФІЛОЛОГІЇ</w:t>
      </w:r>
    </w:p>
    <w:p w:rsidR="00562894" w:rsidRPr="00663C2B" w:rsidRDefault="00562894" w:rsidP="00663C2B">
      <w:pPr>
        <w:pStyle w:val="1"/>
        <w:spacing w:before="0" w:line="240" w:lineRule="auto"/>
        <w:rPr>
          <w:rFonts w:cs="Times New Roman"/>
          <w:color w:val="1D1B11" w:themeColor="background2" w:themeShade="1A"/>
          <w:sz w:val="28"/>
          <w:szCs w:val="28"/>
        </w:rPr>
      </w:pPr>
      <w:r w:rsidRPr="00663C2B">
        <w:rPr>
          <w:rFonts w:cs="Times New Roman"/>
          <w:color w:val="1D1B11" w:themeColor="background2" w:themeShade="1A"/>
          <w:sz w:val="28"/>
          <w:szCs w:val="28"/>
        </w:rPr>
        <w:t>КАФЕДРА ЖУРНАЛІСТИКИ</w:t>
      </w:r>
    </w:p>
    <w:p w:rsidR="00562894" w:rsidRPr="00140DA1" w:rsidRDefault="00562894" w:rsidP="00601D2E">
      <w:pPr>
        <w:spacing w:after="0" w:line="360" w:lineRule="auto"/>
        <w:ind w:firstLine="709"/>
        <w:rPr>
          <w:sz w:val="24"/>
          <w:szCs w:val="24"/>
          <w:lang w:eastAsia="en-US"/>
        </w:rPr>
      </w:pPr>
    </w:p>
    <w:p w:rsidR="00562894" w:rsidRDefault="00562894" w:rsidP="00601D2E">
      <w:pPr>
        <w:spacing w:after="0" w:line="360" w:lineRule="auto"/>
        <w:ind w:firstLine="709"/>
        <w:rPr>
          <w:lang w:eastAsia="en-US"/>
        </w:rPr>
      </w:pPr>
    </w:p>
    <w:p w:rsidR="00562894" w:rsidRDefault="00562894" w:rsidP="00601D2E">
      <w:pPr>
        <w:spacing w:after="0" w:line="360" w:lineRule="auto"/>
        <w:ind w:firstLine="709"/>
        <w:rPr>
          <w:lang w:eastAsia="en-US"/>
        </w:rPr>
      </w:pPr>
    </w:p>
    <w:p w:rsidR="003E18C2" w:rsidRDefault="009E4218" w:rsidP="00601D2E">
      <w:pPr>
        <w:pStyle w:val="1"/>
        <w:spacing w:before="0" w:line="360" w:lineRule="auto"/>
        <w:ind w:firstLine="709"/>
        <w:rPr>
          <w:rFonts w:cs="Times New Roman"/>
          <w:b w:val="0"/>
          <w:color w:val="1D1B11" w:themeColor="background2" w:themeShade="1A"/>
          <w:sz w:val="44"/>
          <w:szCs w:val="44"/>
        </w:rPr>
      </w:pPr>
      <w:r w:rsidRPr="00B83E54">
        <w:rPr>
          <w:rFonts w:cs="Times New Roman"/>
          <w:b w:val="0"/>
          <w:color w:val="1D1B11" w:themeColor="background2" w:themeShade="1A"/>
          <w:sz w:val="44"/>
          <w:szCs w:val="44"/>
        </w:rPr>
        <w:t xml:space="preserve">ПРИКЛАДНІ ТА ФУНДАМЕНТАЛЬНІ АСПЕКТИ ДОСЛІДЖЕНЬ </w:t>
      </w:r>
    </w:p>
    <w:p w:rsidR="009E4218" w:rsidRPr="00B83E54" w:rsidRDefault="009E4218" w:rsidP="000953AD">
      <w:pPr>
        <w:pStyle w:val="1"/>
        <w:spacing w:before="0" w:line="360" w:lineRule="auto"/>
        <w:rPr>
          <w:rFonts w:cs="Times New Roman"/>
          <w:b w:val="0"/>
          <w:color w:val="1D1B11" w:themeColor="background2" w:themeShade="1A"/>
          <w:sz w:val="44"/>
          <w:szCs w:val="44"/>
        </w:rPr>
      </w:pPr>
      <w:r w:rsidRPr="00B83E54">
        <w:rPr>
          <w:rFonts w:cs="Times New Roman"/>
          <w:b w:val="0"/>
          <w:color w:val="1D1B11" w:themeColor="background2" w:themeShade="1A"/>
          <w:sz w:val="44"/>
          <w:szCs w:val="44"/>
        </w:rPr>
        <w:t>У СОЦІАЛЬНИХ КОМУНІК</w:t>
      </w:r>
      <w:r w:rsidR="003B5368">
        <w:rPr>
          <w:rFonts w:cs="Times New Roman"/>
          <w:b w:val="0"/>
          <w:color w:val="1D1B11" w:themeColor="background2" w:themeShade="1A"/>
          <w:sz w:val="44"/>
          <w:szCs w:val="44"/>
        </w:rPr>
        <w:t>А</w:t>
      </w:r>
      <w:r w:rsidRPr="00B83E54">
        <w:rPr>
          <w:rFonts w:cs="Times New Roman"/>
          <w:b w:val="0"/>
          <w:color w:val="1D1B11" w:themeColor="background2" w:themeShade="1A"/>
          <w:sz w:val="44"/>
          <w:szCs w:val="44"/>
        </w:rPr>
        <w:t>ЦІЯХ</w:t>
      </w:r>
    </w:p>
    <w:p w:rsidR="009E4218" w:rsidRPr="00B83E54" w:rsidRDefault="009E4218" w:rsidP="00601D2E">
      <w:pPr>
        <w:pStyle w:val="1"/>
        <w:spacing w:before="0" w:line="360" w:lineRule="auto"/>
        <w:ind w:firstLine="709"/>
        <w:rPr>
          <w:rFonts w:cs="Times New Roman"/>
          <w:b w:val="0"/>
          <w:color w:val="1D1B11" w:themeColor="background2" w:themeShade="1A"/>
          <w:sz w:val="48"/>
          <w:szCs w:val="48"/>
        </w:rPr>
      </w:pPr>
    </w:p>
    <w:p w:rsidR="00AC5B7E" w:rsidRPr="00485CFF" w:rsidRDefault="003B5368" w:rsidP="000953AD">
      <w:pPr>
        <w:pStyle w:val="1"/>
        <w:spacing w:before="0" w:line="360" w:lineRule="auto"/>
        <w:rPr>
          <w:rFonts w:eastAsia="Batang" w:cs="Times New Roman"/>
          <w:color w:val="1D1B11" w:themeColor="background2" w:themeShade="1A"/>
          <w:szCs w:val="40"/>
        </w:rPr>
      </w:pPr>
      <w:r w:rsidRPr="00485CFF">
        <w:rPr>
          <w:rFonts w:eastAsia="Batang" w:cs="Times New Roman"/>
          <w:color w:val="1D1B11" w:themeColor="background2" w:themeShade="1A"/>
          <w:szCs w:val="40"/>
        </w:rPr>
        <w:t>М</w:t>
      </w:r>
      <w:r w:rsidR="00485CFF">
        <w:rPr>
          <w:rFonts w:eastAsia="Batang" w:cs="Times New Roman"/>
          <w:color w:val="1D1B11" w:themeColor="background2" w:themeShade="1A"/>
          <w:szCs w:val="40"/>
        </w:rPr>
        <w:t>АТЕРІАЛИ</w:t>
      </w:r>
      <w:r w:rsidRPr="00485CFF">
        <w:rPr>
          <w:rFonts w:eastAsia="Batang" w:cs="Times New Roman"/>
          <w:color w:val="1D1B11" w:themeColor="background2" w:themeShade="1A"/>
          <w:szCs w:val="40"/>
        </w:rPr>
        <w:t xml:space="preserve"> </w:t>
      </w:r>
    </w:p>
    <w:p w:rsidR="00B83E54" w:rsidRPr="00485CFF" w:rsidRDefault="00485CFF" w:rsidP="000953AD">
      <w:pPr>
        <w:pStyle w:val="1"/>
        <w:spacing w:before="0" w:line="360" w:lineRule="auto"/>
        <w:rPr>
          <w:rFonts w:eastAsia="Batang" w:cs="Times New Roman"/>
          <w:color w:val="1D1B11" w:themeColor="background2" w:themeShade="1A"/>
          <w:szCs w:val="40"/>
        </w:rPr>
      </w:pPr>
      <w:r w:rsidRPr="00485CFF">
        <w:rPr>
          <w:rFonts w:eastAsia="Batang" w:cs="Times New Roman"/>
          <w:color w:val="1D1B11" w:themeColor="background2" w:themeShade="1A"/>
          <w:szCs w:val="40"/>
        </w:rPr>
        <w:t>В</w:t>
      </w:r>
      <w:r>
        <w:rPr>
          <w:rFonts w:eastAsia="Batang" w:cs="Times New Roman"/>
          <w:color w:val="1D1B11" w:themeColor="background2" w:themeShade="1A"/>
          <w:szCs w:val="40"/>
        </w:rPr>
        <w:t>СЕУКРАЇНСЬКОЇ</w:t>
      </w:r>
      <w:r w:rsidRPr="00485CFF">
        <w:rPr>
          <w:rFonts w:eastAsia="Batang" w:cs="Times New Roman"/>
          <w:color w:val="1D1B11" w:themeColor="background2" w:themeShade="1A"/>
          <w:szCs w:val="40"/>
        </w:rPr>
        <w:t xml:space="preserve"> </w:t>
      </w:r>
      <w:r>
        <w:rPr>
          <w:rFonts w:eastAsia="Batang" w:cs="Times New Roman"/>
          <w:color w:val="1D1B11" w:themeColor="background2" w:themeShade="1A"/>
          <w:szCs w:val="40"/>
        </w:rPr>
        <w:t>НАУКОВО</w:t>
      </w:r>
      <w:r w:rsidR="00AC5B7E" w:rsidRPr="00485CFF">
        <w:rPr>
          <w:rFonts w:eastAsia="Batang" w:cs="Times New Roman"/>
          <w:color w:val="1D1B11" w:themeColor="background2" w:themeShade="1A"/>
          <w:szCs w:val="40"/>
        </w:rPr>
        <w:t>-</w:t>
      </w:r>
      <w:r>
        <w:rPr>
          <w:rFonts w:eastAsia="Batang" w:cs="Times New Roman"/>
          <w:color w:val="1D1B11" w:themeColor="background2" w:themeShade="1A"/>
          <w:szCs w:val="40"/>
        </w:rPr>
        <w:t>ПРАКТИЧНОЇ</w:t>
      </w:r>
      <w:r w:rsidR="00AC5B7E" w:rsidRPr="00485CFF">
        <w:rPr>
          <w:rFonts w:eastAsia="Batang" w:cs="Times New Roman"/>
          <w:color w:val="1D1B11" w:themeColor="background2" w:themeShade="1A"/>
          <w:szCs w:val="40"/>
        </w:rPr>
        <w:t xml:space="preserve"> </w:t>
      </w:r>
      <w:r>
        <w:rPr>
          <w:rFonts w:eastAsia="Batang" w:cs="Times New Roman"/>
          <w:color w:val="1D1B11" w:themeColor="background2" w:themeShade="1A"/>
          <w:szCs w:val="40"/>
        </w:rPr>
        <w:t>КОНФЕРЕНЦІЇ</w:t>
      </w:r>
    </w:p>
    <w:p w:rsidR="00485CFF" w:rsidRDefault="00485CFF" w:rsidP="00601D2E">
      <w:pPr>
        <w:spacing w:after="0" w:line="360" w:lineRule="auto"/>
        <w:ind w:firstLine="709"/>
        <w:jc w:val="center"/>
        <w:rPr>
          <w:rFonts w:ascii="Times New Roman" w:hAnsi="Times New Roman" w:cs="Times New Roman"/>
          <w:sz w:val="28"/>
          <w:szCs w:val="28"/>
          <w:lang w:eastAsia="en-US"/>
        </w:rPr>
      </w:pPr>
    </w:p>
    <w:p w:rsidR="00AC5B7E" w:rsidRPr="00485CFF" w:rsidRDefault="00AC5B7E" w:rsidP="00601D2E">
      <w:pPr>
        <w:spacing w:after="0" w:line="360" w:lineRule="auto"/>
        <w:ind w:firstLine="709"/>
        <w:jc w:val="center"/>
        <w:rPr>
          <w:rFonts w:ascii="Times New Roman" w:hAnsi="Times New Roman" w:cs="Times New Roman"/>
          <w:b/>
          <w:sz w:val="28"/>
          <w:szCs w:val="28"/>
          <w:lang w:eastAsia="en-US"/>
        </w:rPr>
      </w:pPr>
      <w:r w:rsidRPr="00485CFF">
        <w:rPr>
          <w:rFonts w:ascii="Times New Roman" w:hAnsi="Times New Roman" w:cs="Times New Roman"/>
          <w:b/>
          <w:sz w:val="28"/>
          <w:szCs w:val="28"/>
          <w:lang w:eastAsia="en-US"/>
        </w:rPr>
        <w:t>23-24 травня 20</w:t>
      </w:r>
      <w:r w:rsidR="000D26FC">
        <w:rPr>
          <w:rFonts w:ascii="Times New Roman" w:hAnsi="Times New Roman" w:cs="Times New Roman"/>
          <w:b/>
          <w:sz w:val="28"/>
          <w:szCs w:val="28"/>
          <w:lang w:val="ru-RU" w:eastAsia="en-US"/>
        </w:rPr>
        <w:t>21</w:t>
      </w:r>
      <w:r w:rsidRPr="00485CFF">
        <w:rPr>
          <w:rFonts w:ascii="Times New Roman" w:hAnsi="Times New Roman" w:cs="Times New Roman"/>
          <w:b/>
          <w:sz w:val="28"/>
          <w:szCs w:val="28"/>
          <w:lang w:eastAsia="en-US"/>
        </w:rPr>
        <w:t xml:space="preserve"> року </w:t>
      </w:r>
    </w:p>
    <w:p w:rsidR="00AC5B7E" w:rsidRPr="00A42A0C" w:rsidRDefault="00AC5B7E" w:rsidP="00601D2E">
      <w:pPr>
        <w:spacing w:after="0" w:line="360" w:lineRule="auto"/>
        <w:ind w:firstLine="709"/>
        <w:jc w:val="center"/>
        <w:rPr>
          <w:rFonts w:ascii="Times New Roman" w:eastAsia="Batang" w:hAnsi="Times New Roman" w:cs="Times New Roman"/>
          <w:b/>
          <w:sz w:val="24"/>
          <w:szCs w:val="24"/>
          <w:lang w:val="en-US" w:eastAsia="en-US"/>
        </w:rPr>
      </w:pPr>
      <w:r w:rsidRPr="00485CFF">
        <w:rPr>
          <w:rFonts w:ascii="Times New Roman" w:eastAsia="Batang" w:hAnsi="Times New Roman" w:cs="Times New Roman"/>
          <w:b/>
          <w:sz w:val="24"/>
          <w:szCs w:val="24"/>
          <w:lang w:eastAsia="en-US"/>
        </w:rPr>
        <w:t xml:space="preserve">Випуск </w:t>
      </w:r>
      <w:r w:rsidR="00A42A0C">
        <w:rPr>
          <w:rFonts w:ascii="Times New Roman" w:eastAsia="Batang" w:hAnsi="Times New Roman" w:cs="Times New Roman"/>
          <w:b/>
          <w:sz w:val="24"/>
          <w:szCs w:val="24"/>
          <w:lang w:val="en-US" w:eastAsia="en-US"/>
        </w:rPr>
        <w:t>I</w:t>
      </w:r>
      <w:r w:rsidR="000D26FC">
        <w:rPr>
          <w:rFonts w:ascii="Times New Roman" w:eastAsia="Batang" w:hAnsi="Times New Roman" w:cs="Times New Roman"/>
          <w:b/>
          <w:sz w:val="24"/>
          <w:szCs w:val="24"/>
          <w:lang w:val="en-US" w:eastAsia="en-US"/>
        </w:rPr>
        <w:t>V</w:t>
      </w:r>
    </w:p>
    <w:p w:rsidR="00485CFF" w:rsidRPr="00485CFF" w:rsidRDefault="00485CFF" w:rsidP="00601D2E">
      <w:pPr>
        <w:spacing w:after="0" w:line="360" w:lineRule="auto"/>
        <w:ind w:firstLine="709"/>
        <w:jc w:val="center"/>
        <w:rPr>
          <w:rFonts w:ascii="Times New Roman" w:eastAsia="Batang" w:hAnsi="Times New Roman" w:cs="Times New Roman"/>
          <w:b/>
          <w:sz w:val="24"/>
          <w:szCs w:val="24"/>
          <w:lang w:eastAsia="en-US"/>
        </w:rPr>
      </w:pPr>
      <w:r w:rsidRPr="00485CFF">
        <w:rPr>
          <w:rFonts w:ascii="Times New Roman" w:eastAsia="Batang" w:hAnsi="Times New Roman" w:cs="Times New Roman"/>
          <w:b/>
          <w:sz w:val="24"/>
          <w:szCs w:val="24"/>
          <w:lang w:eastAsia="en-US"/>
        </w:rPr>
        <w:t>Видається з 2015 року</w:t>
      </w:r>
    </w:p>
    <w:p w:rsidR="00485CFF" w:rsidRDefault="00485CFF" w:rsidP="00601D2E">
      <w:pPr>
        <w:spacing w:after="0" w:line="360" w:lineRule="auto"/>
        <w:ind w:firstLine="709"/>
        <w:jc w:val="center"/>
        <w:rPr>
          <w:rFonts w:ascii="Batang" w:eastAsia="Batang" w:hAnsi="Batang"/>
          <w:b/>
          <w:sz w:val="24"/>
          <w:szCs w:val="24"/>
          <w:lang w:eastAsia="en-US"/>
        </w:rPr>
      </w:pPr>
    </w:p>
    <w:p w:rsidR="00485CFF" w:rsidRDefault="00485CFF" w:rsidP="00601D2E">
      <w:pPr>
        <w:spacing w:after="0" w:line="360" w:lineRule="auto"/>
        <w:ind w:firstLine="709"/>
        <w:jc w:val="center"/>
        <w:rPr>
          <w:rFonts w:ascii="Times New Roman" w:eastAsia="Batang" w:hAnsi="Times New Roman" w:cs="Times New Roman"/>
          <w:b/>
          <w:sz w:val="28"/>
          <w:szCs w:val="28"/>
          <w:lang w:eastAsia="en-US"/>
        </w:rPr>
      </w:pPr>
      <w:r>
        <w:rPr>
          <w:rFonts w:ascii="Batang" w:eastAsia="Batang" w:hAnsi="Batang"/>
          <w:b/>
          <w:noProof/>
          <w:sz w:val="24"/>
          <w:szCs w:val="24"/>
          <w:lang w:val="ru-RU" w:eastAsia="ru-RU"/>
        </w:rPr>
        <w:drawing>
          <wp:inline distT="0" distB="0" distL="0" distR="0">
            <wp:extent cx="2198245" cy="1500648"/>
            <wp:effectExtent l="0" t="0" r="0" b="4445"/>
            <wp:docPr id="3" name="Рисунок 3" descr="M:\логотип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логотип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8245" cy="1500648"/>
                    </a:xfrm>
                    <a:prstGeom prst="rect">
                      <a:avLst/>
                    </a:prstGeom>
                    <a:noFill/>
                    <a:ln>
                      <a:noFill/>
                    </a:ln>
                  </pic:spPr>
                </pic:pic>
              </a:graphicData>
            </a:graphic>
          </wp:inline>
        </w:drawing>
      </w:r>
    </w:p>
    <w:p w:rsidR="00485CFF" w:rsidRDefault="00485CFF" w:rsidP="00601D2E">
      <w:pPr>
        <w:spacing w:after="0" w:line="360" w:lineRule="auto"/>
        <w:ind w:firstLine="709"/>
        <w:jc w:val="center"/>
        <w:rPr>
          <w:rFonts w:ascii="Times New Roman" w:eastAsia="Batang" w:hAnsi="Times New Roman" w:cs="Times New Roman"/>
          <w:b/>
          <w:sz w:val="28"/>
          <w:szCs w:val="28"/>
          <w:lang w:eastAsia="en-US"/>
        </w:rPr>
      </w:pPr>
    </w:p>
    <w:p w:rsidR="00663C2B" w:rsidRDefault="00663C2B" w:rsidP="002A1E70">
      <w:pPr>
        <w:autoSpaceDE w:val="0"/>
        <w:autoSpaceDN w:val="0"/>
        <w:adjustRightInd w:val="0"/>
        <w:spacing w:after="0" w:line="240" w:lineRule="auto"/>
        <w:jc w:val="center"/>
        <w:rPr>
          <w:rFonts w:ascii="Times New Roman" w:hAnsi="Times New Roman" w:cs="Times New Roman"/>
          <w:b/>
        </w:rPr>
      </w:pPr>
    </w:p>
    <w:p w:rsidR="002A1E70" w:rsidRPr="006B4B9E" w:rsidRDefault="002A1E70" w:rsidP="002A1E70">
      <w:pPr>
        <w:autoSpaceDE w:val="0"/>
        <w:autoSpaceDN w:val="0"/>
        <w:adjustRightInd w:val="0"/>
        <w:spacing w:after="0" w:line="240" w:lineRule="auto"/>
        <w:jc w:val="center"/>
        <w:rPr>
          <w:rFonts w:ascii="Times New Roman" w:hAnsi="Times New Roman" w:cs="Times New Roman"/>
          <w:b/>
        </w:rPr>
      </w:pPr>
      <w:r w:rsidRPr="006B4B9E">
        <w:rPr>
          <w:rFonts w:ascii="Times New Roman" w:hAnsi="Times New Roman" w:cs="Times New Roman"/>
          <w:b/>
        </w:rPr>
        <w:t>Івано-Франківськ</w:t>
      </w:r>
    </w:p>
    <w:p w:rsidR="002A1E70" w:rsidRPr="006B4B9E" w:rsidRDefault="002A1E70" w:rsidP="002A1E70">
      <w:pPr>
        <w:autoSpaceDE w:val="0"/>
        <w:autoSpaceDN w:val="0"/>
        <w:adjustRightInd w:val="0"/>
        <w:spacing w:after="0" w:line="240" w:lineRule="auto"/>
        <w:jc w:val="center"/>
        <w:rPr>
          <w:rFonts w:ascii="Times New Roman" w:hAnsi="Times New Roman" w:cs="Times New Roman"/>
          <w:b/>
        </w:rPr>
      </w:pPr>
      <w:r w:rsidRPr="006B4B9E">
        <w:rPr>
          <w:rFonts w:ascii="Times New Roman" w:hAnsi="Times New Roman" w:cs="Times New Roman"/>
          <w:b/>
        </w:rPr>
        <w:t>ЯРИНА</w:t>
      </w:r>
    </w:p>
    <w:p w:rsidR="00663C2B" w:rsidRPr="00663C2B" w:rsidRDefault="00EB014F" w:rsidP="00663C2B">
      <w:pPr>
        <w:tabs>
          <w:tab w:val="left" w:pos="1545"/>
        </w:tabs>
        <w:spacing w:after="0" w:line="360" w:lineRule="auto"/>
        <w:jc w:val="center"/>
        <w:rPr>
          <w:rFonts w:ascii="Times New Roman" w:hAnsi="Times New Roman" w:cs="Times New Roman"/>
          <w:b/>
          <w:lang w:val="ru-RU"/>
        </w:rPr>
      </w:pPr>
      <w:r>
        <w:rPr>
          <w:rFonts w:ascii="Times New Roman" w:hAnsi="Times New Roman" w:cs="Times New Roman"/>
          <w:b/>
          <w:noProof/>
          <w:lang w:val="en-US" w:eastAsia="en-US"/>
        </w:rPr>
        <w:pict>
          <v:oval id="_x0000_s1028" style="position:absolute;left:0;text-align:left;margin-left:217.6pt;margin-top:12.1pt;width:55.7pt;height:26.5pt;z-index:251658240" strokecolor="white [3212]"/>
        </w:pict>
      </w:r>
      <w:r w:rsidR="002A1E70" w:rsidRPr="006B4B9E">
        <w:rPr>
          <w:rFonts w:ascii="Times New Roman" w:hAnsi="Times New Roman" w:cs="Times New Roman"/>
          <w:b/>
        </w:rPr>
        <w:t>20</w:t>
      </w:r>
      <w:r w:rsidR="002F1BED" w:rsidRPr="006B4B9E">
        <w:rPr>
          <w:rFonts w:ascii="Times New Roman" w:hAnsi="Times New Roman" w:cs="Times New Roman"/>
          <w:b/>
          <w:lang w:val="ru-RU"/>
        </w:rPr>
        <w:t>21</w:t>
      </w:r>
      <w:bookmarkStart w:id="0" w:name="_GoBack"/>
      <w:bookmarkEnd w:id="0"/>
    </w:p>
    <w:p w:rsidR="00525633" w:rsidRPr="0068042E" w:rsidRDefault="005241AF" w:rsidP="00E8517B">
      <w:pPr>
        <w:tabs>
          <w:tab w:val="left" w:pos="1545"/>
        </w:tabs>
        <w:spacing w:after="0" w:line="240" w:lineRule="auto"/>
        <w:ind w:firstLine="709"/>
        <w:rPr>
          <w:rFonts w:ascii="Times New Roman" w:hAnsi="Times New Roman" w:cs="Times New Roman"/>
          <w:b/>
          <w:sz w:val="28"/>
          <w:szCs w:val="28"/>
        </w:rPr>
      </w:pPr>
      <w:r w:rsidRPr="0068042E">
        <w:rPr>
          <w:rFonts w:ascii="Times New Roman" w:hAnsi="Times New Roman" w:cs="Times New Roman"/>
          <w:b/>
          <w:sz w:val="28"/>
          <w:szCs w:val="28"/>
        </w:rPr>
        <w:lastRenderedPageBreak/>
        <w:t>УДК</w:t>
      </w:r>
      <w:r w:rsidR="009B4D2F" w:rsidRPr="0068042E">
        <w:rPr>
          <w:rFonts w:ascii="Times New Roman" w:hAnsi="Times New Roman" w:cs="Times New Roman"/>
          <w:b/>
          <w:sz w:val="28"/>
          <w:szCs w:val="28"/>
        </w:rPr>
        <w:t xml:space="preserve"> </w:t>
      </w:r>
      <w:r w:rsidR="00A53302" w:rsidRPr="0068042E">
        <w:rPr>
          <w:rFonts w:ascii="Times New Roman" w:hAnsi="Times New Roman" w:cs="Times New Roman"/>
          <w:b/>
          <w:sz w:val="28"/>
          <w:szCs w:val="28"/>
        </w:rPr>
        <w:t>316.</w:t>
      </w:r>
      <w:r w:rsidR="00055122" w:rsidRPr="0068042E">
        <w:rPr>
          <w:rFonts w:ascii="Times New Roman" w:hAnsi="Times New Roman" w:cs="Times New Roman"/>
          <w:b/>
          <w:sz w:val="28"/>
          <w:szCs w:val="28"/>
        </w:rPr>
        <w:t>77</w:t>
      </w:r>
      <w:r w:rsidR="009B4D2F" w:rsidRPr="0068042E">
        <w:rPr>
          <w:rFonts w:ascii="Times New Roman" w:hAnsi="Times New Roman" w:cs="Times New Roman"/>
          <w:b/>
          <w:sz w:val="28"/>
          <w:szCs w:val="28"/>
        </w:rPr>
        <w:t>4-027.22(082)</w:t>
      </w:r>
    </w:p>
    <w:p w:rsidR="003B137F" w:rsidRPr="0068042E" w:rsidRDefault="003B137F" w:rsidP="00E8517B">
      <w:pPr>
        <w:tabs>
          <w:tab w:val="left" w:pos="1545"/>
        </w:tabs>
        <w:spacing w:after="0" w:line="240" w:lineRule="auto"/>
        <w:ind w:firstLine="709"/>
        <w:rPr>
          <w:sz w:val="28"/>
          <w:szCs w:val="28"/>
          <w:lang w:eastAsia="en-US"/>
        </w:rPr>
      </w:pPr>
      <w:r w:rsidRPr="0068042E">
        <w:rPr>
          <w:rFonts w:ascii="Times New Roman" w:hAnsi="Times New Roman" w:cs="Times New Roman"/>
          <w:b/>
          <w:sz w:val="28"/>
          <w:szCs w:val="28"/>
        </w:rPr>
        <w:t>П</w:t>
      </w:r>
      <w:r w:rsidR="009B4D2F" w:rsidRPr="0068042E">
        <w:rPr>
          <w:rFonts w:ascii="Times New Roman" w:hAnsi="Times New Roman" w:cs="Times New Roman"/>
          <w:b/>
          <w:sz w:val="28"/>
          <w:szCs w:val="28"/>
        </w:rPr>
        <w:t xml:space="preserve"> 75</w:t>
      </w:r>
    </w:p>
    <w:p w:rsidR="0058296D" w:rsidRPr="0068042E" w:rsidRDefault="005241AF" w:rsidP="0068042E">
      <w:pPr>
        <w:spacing w:after="0" w:line="240" w:lineRule="auto"/>
        <w:ind w:firstLine="709"/>
        <w:jc w:val="both"/>
        <w:rPr>
          <w:rFonts w:ascii="Times New Roman" w:hAnsi="Times New Roman" w:cs="Times New Roman"/>
          <w:b/>
          <w:sz w:val="28"/>
          <w:szCs w:val="28"/>
          <w:lang w:eastAsia="en-US"/>
        </w:rPr>
      </w:pPr>
      <w:r w:rsidRPr="0068042E">
        <w:rPr>
          <w:rFonts w:ascii="Times New Roman" w:hAnsi="Times New Roman" w:cs="Times New Roman"/>
          <w:b/>
          <w:sz w:val="28"/>
          <w:szCs w:val="28"/>
          <w:lang w:eastAsia="en-US"/>
        </w:rPr>
        <w:t xml:space="preserve">Редакційна колегія: </w:t>
      </w:r>
    </w:p>
    <w:p w:rsidR="00FD69AC" w:rsidRPr="0068042E" w:rsidRDefault="005241AF" w:rsidP="0068042E">
      <w:pPr>
        <w:spacing w:after="0" w:line="240" w:lineRule="auto"/>
        <w:ind w:firstLine="709"/>
        <w:jc w:val="both"/>
        <w:rPr>
          <w:rFonts w:ascii="Times New Roman" w:hAnsi="Times New Roman" w:cs="Times New Roman"/>
          <w:sz w:val="28"/>
          <w:szCs w:val="28"/>
          <w:lang w:eastAsia="en-US"/>
        </w:rPr>
      </w:pPr>
      <w:r w:rsidRPr="0068042E">
        <w:rPr>
          <w:rFonts w:ascii="Times New Roman" w:hAnsi="Times New Roman" w:cs="Times New Roman"/>
          <w:b/>
          <w:sz w:val="28"/>
          <w:szCs w:val="28"/>
          <w:lang w:eastAsia="en-US"/>
        </w:rPr>
        <w:t>Марчук Ганна Іванівна</w:t>
      </w:r>
      <w:r w:rsidRPr="0068042E">
        <w:rPr>
          <w:rFonts w:ascii="Times New Roman" w:hAnsi="Times New Roman" w:cs="Times New Roman"/>
          <w:sz w:val="28"/>
          <w:szCs w:val="28"/>
          <w:lang w:eastAsia="en-US"/>
        </w:rPr>
        <w:t>,</w:t>
      </w:r>
      <w:r w:rsidR="00F241E8" w:rsidRPr="0068042E">
        <w:rPr>
          <w:rFonts w:ascii="Times New Roman" w:hAnsi="Times New Roman" w:cs="Times New Roman"/>
          <w:sz w:val="28"/>
          <w:szCs w:val="28"/>
          <w:lang w:eastAsia="en-US"/>
        </w:rPr>
        <w:t xml:space="preserve"> кандидат філологічних наук, професор кафедри журналістики Ф</w:t>
      </w:r>
      <w:r w:rsidRPr="0068042E">
        <w:rPr>
          <w:rFonts w:ascii="Times New Roman" w:hAnsi="Times New Roman" w:cs="Times New Roman"/>
          <w:sz w:val="28"/>
          <w:szCs w:val="28"/>
          <w:lang w:eastAsia="en-US"/>
        </w:rPr>
        <w:t>акультету філології Прикарпатського національного університету імені Василя Стефаника;</w:t>
      </w:r>
    </w:p>
    <w:p w:rsidR="00FD69AC" w:rsidRDefault="00FD69AC" w:rsidP="0068042E">
      <w:pPr>
        <w:spacing w:after="0" w:line="240" w:lineRule="auto"/>
        <w:ind w:firstLine="709"/>
        <w:jc w:val="both"/>
        <w:rPr>
          <w:rFonts w:ascii="Times New Roman" w:hAnsi="Times New Roman" w:cs="Times New Roman"/>
          <w:sz w:val="28"/>
          <w:szCs w:val="28"/>
          <w:lang w:eastAsia="en-US"/>
        </w:rPr>
      </w:pPr>
      <w:r w:rsidRPr="0068042E">
        <w:rPr>
          <w:rFonts w:ascii="Times New Roman" w:hAnsi="Times New Roman" w:cs="Times New Roman"/>
          <w:b/>
          <w:sz w:val="28"/>
          <w:szCs w:val="28"/>
          <w:lang w:eastAsia="en-US"/>
        </w:rPr>
        <w:t>Холод Олександр Михайлович</w:t>
      </w:r>
      <w:r w:rsidRPr="0068042E">
        <w:rPr>
          <w:rFonts w:ascii="Times New Roman" w:hAnsi="Times New Roman" w:cs="Times New Roman"/>
          <w:sz w:val="28"/>
          <w:szCs w:val="28"/>
          <w:lang w:eastAsia="en-US"/>
        </w:rPr>
        <w:t xml:space="preserve">, </w:t>
      </w:r>
      <w:r w:rsidR="00F241E8" w:rsidRPr="0068042E">
        <w:rPr>
          <w:rFonts w:ascii="Times New Roman" w:hAnsi="Times New Roman" w:cs="Times New Roman"/>
          <w:sz w:val="28"/>
          <w:szCs w:val="28"/>
          <w:lang w:eastAsia="en-US"/>
        </w:rPr>
        <w:t xml:space="preserve">доктор філологічних наук, </w:t>
      </w:r>
      <w:r w:rsidRPr="0068042E">
        <w:rPr>
          <w:rFonts w:ascii="Times New Roman" w:hAnsi="Times New Roman" w:cs="Times New Roman"/>
          <w:sz w:val="28"/>
          <w:szCs w:val="28"/>
          <w:lang w:eastAsia="en-US"/>
        </w:rPr>
        <w:t xml:space="preserve">професор, завідувач </w:t>
      </w:r>
      <w:r w:rsidR="00F241E8" w:rsidRPr="0068042E">
        <w:rPr>
          <w:rFonts w:ascii="Times New Roman" w:hAnsi="Times New Roman" w:cs="Times New Roman"/>
          <w:sz w:val="28"/>
          <w:szCs w:val="28"/>
          <w:lang w:eastAsia="en-US"/>
        </w:rPr>
        <w:t>кафедри журналістики Ф</w:t>
      </w:r>
      <w:r w:rsidRPr="0068042E">
        <w:rPr>
          <w:rFonts w:ascii="Times New Roman" w:hAnsi="Times New Roman" w:cs="Times New Roman"/>
          <w:sz w:val="28"/>
          <w:szCs w:val="28"/>
          <w:lang w:eastAsia="en-US"/>
        </w:rPr>
        <w:t>акультету філології Прикарпатського національного унів</w:t>
      </w:r>
      <w:r w:rsidR="003E18C2" w:rsidRPr="0068042E">
        <w:rPr>
          <w:rFonts w:ascii="Times New Roman" w:hAnsi="Times New Roman" w:cs="Times New Roman"/>
          <w:sz w:val="28"/>
          <w:szCs w:val="28"/>
          <w:lang w:eastAsia="en-US"/>
        </w:rPr>
        <w:t>ерситету імені Василя Стефаника.</w:t>
      </w:r>
    </w:p>
    <w:p w:rsidR="0058296D" w:rsidRPr="0068042E" w:rsidRDefault="00FD69AC" w:rsidP="0068042E">
      <w:pPr>
        <w:spacing w:after="0" w:line="240" w:lineRule="auto"/>
        <w:ind w:firstLine="709"/>
        <w:jc w:val="both"/>
        <w:rPr>
          <w:rFonts w:ascii="Times New Roman" w:hAnsi="Times New Roman" w:cs="Times New Roman"/>
          <w:sz w:val="28"/>
          <w:szCs w:val="28"/>
          <w:lang w:eastAsia="en-US"/>
        </w:rPr>
      </w:pPr>
      <w:r w:rsidRPr="0068042E">
        <w:rPr>
          <w:rFonts w:ascii="Times New Roman" w:hAnsi="Times New Roman" w:cs="Times New Roman"/>
          <w:b/>
          <w:sz w:val="28"/>
          <w:szCs w:val="28"/>
          <w:lang w:eastAsia="en-US"/>
        </w:rPr>
        <w:t>Рецензент</w:t>
      </w:r>
      <w:r w:rsidR="00863468" w:rsidRPr="0068042E">
        <w:rPr>
          <w:rFonts w:ascii="Times New Roman" w:hAnsi="Times New Roman" w:cs="Times New Roman"/>
          <w:b/>
          <w:sz w:val="28"/>
          <w:szCs w:val="28"/>
          <w:lang w:eastAsia="en-US"/>
        </w:rPr>
        <w:t>и</w:t>
      </w:r>
      <w:r w:rsidR="007274CA" w:rsidRPr="0068042E">
        <w:rPr>
          <w:rFonts w:ascii="Times New Roman" w:hAnsi="Times New Roman" w:cs="Times New Roman"/>
          <w:sz w:val="28"/>
          <w:szCs w:val="28"/>
          <w:lang w:eastAsia="en-US"/>
        </w:rPr>
        <w:t xml:space="preserve">: </w:t>
      </w:r>
    </w:p>
    <w:p w:rsidR="00F241E8" w:rsidRPr="0068042E" w:rsidRDefault="00F241E8" w:rsidP="0068042E">
      <w:pPr>
        <w:spacing w:after="0" w:line="240" w:lineRule="auto"/>
        <w:ind w:firstLine="709"/>
        <w:jc w:val="both"/>
        <w:rPr>
          <w:rFonts w:ascii="Times New Roman" w:hAnsi="Times New Roman" w:cs="Times New Roman"/>
          <w:sz w:val="28"/>
          <w:szCs w:val="28"/>
          <w:lang w:eastAsia="en-US"/>
        </w:rPr>
      </w:pPr>
      <w:r w:rsidRPr="0068042E">
        <w:rPr>
          <w:rFonts w:ascii="Times New Roman" w:hAnsi="Times New Roman" w:cs="Times New Roman"/>
          <w:b/>
          <w:sz w:val="28"/>
          <w:szCs w:val="28"/>
          <w:lang w:eastAsia="en-US"/>
        </w:rPr>
        <w:t>Потятиник Борис Володимирович,</w:t>
      </w:r>
      <w:r w:rsidRPr="0068042E">
        <w:rPr>
          <w:rFonts w:ascii="Times New Roman" w:hAnsi="Times New Roman" w:cs="Times New Roman"/>
          <w:sz w:val="28"/>
          <w:szCs w:val="28"/>
          <w:lang w:eastAsia="en-US"/>
        </w:rPr>
        <w:t xml:space="preserve"> доктор філологічних н</w:t>
      </w:r>
      <w:r w:rsidR="003E18C2" w:rsidRPr="0068042E">
        <w:rPr>
          <w:rFonts w:ascii="Times New Roman" w:hAnsi="Times New Roman" w:cs="Times New Roman"/>
          <w:sz w:val="28"/>
          <w:szCs w:val="28"/>
          <w:lang w:eastAsia="en-US"/>
        </w:rPr>
        <w:t>а</w:t>
      </w:r>
      <w:r w:rsidRPr="0068042E">
        <w:rPr>
          <w:rFonts w:ascii="Times New Roman" w:hAnsi="Times New Roman" w:cs="Times New Roman"/>
          <w:sz w:val="28"/>
          <w:szCs w:val="28"/>
          <w:lang w:eastAsia="en-US"/>
        </w:rPr>
        <w:t xml:space="preserve">ук, професор кафедри журналістики </w:t>
      </w:r>
      <w:r w:rsidR="00C45B66" w:rsidRPr="0068042E">
        <w:rPr>
          <w:rFonts w:ascii="Times New Roman" w:hAnsi="Times New Roman" w:cs="Times New Roman"/>
          <w:sz w:val="28"/>
          <w:szCs w:val="28"/>
          <w:lang w:eastAsia="en-US"/>
        </w:rPr>
        <w:t xml:space="preserve">Гуманітарного факультету </w:t>
      </w:r>
      <w:r w:rsidRPr="0068042E">
        <w:rPr>
          <w:rFonts w:ascii="Times New Roman" w:hAnsi="Times New Roman" w:cs="Times New Roman"/>
          <w:sz w:val="28"/>
          <w:szCs w:val="28"/>
          <w:lang w:eastAsia="en-US"/>
        </w:rPr>
        <w:t>Українського католицького університет</w:t>
      </w:r>
      <w:r w:rsidR="00C45B66" w:rsidRPr="0068042E">
        <w:rPr>
          <w:rFonts w:ascii="Times New Roman" w:hAnsi="Times New Roman" w:cs="Times New Roman"/>
          <w:sz w:val="28"/>
          <w:szCs w:val="28"/>
          <w:lang w:eastAsia="en-US"/>
        </w:rPr>
        <w:t>у</w:t>
      </w:r>
      <w:r w:rsidRPr="0068042E">
        <w:rPr>
          <w:rFonts w:ascii="Times New Roman" w:hAnsi="Times New Roman" w:cs="Times New Roman"/>
          <w:sz w:val="28"/>
          <w:szCs w:val="28"/>
          <w:lang w:eastAsia="en-US"/>
        </w:rPr>
        <w:t>;</w:t>
      </w:r>
    </w:p>
    <w:p w:rsidR="00F241E8" w:rsidRDefault="00F241E8" w:rsidP="0068042E">
      <w:pPr>
        <w:spacing w:after="0" w:line="240" w:lineRule="auto"/>
        <w:ind w:firstLine="709"/>
        <w:jc w:val="both"/>
        <w:rPr>
          <w:rFonts w:ascii="Times New Roman" w:hAnsi="Times New Roman" w:cs="Times New Roman"/>
          <w:sz w:val="28"/>
          <w:szCs w:val="28"/>
          <w:lang w:eastAsia="en-US"/>
        </w:rPr>
      </w:pPr>
      <w:r w:rsidRPr="0068042E">
        <w:rPr>
          <w:rFonts w:ascii="Times New Roman" w:hAnsi="Times New Roman" w:cs="Times New Roman"/>
          <w:b/>
          <w:sz w:val="28"/>
          <w:szCs w:val="28"/>
          <w:lang w:eastAsia="en-US"/>
        </w:rPr>
        <w:t>Дебенко Ігор  Богданович,</w:t>
      </w:r>
      <w:r w:rsidRPr="0068042E">
        <w:rPr>
          <w:rFonts w:ascii="Times New Roman" w:hAnsi="Times New Roman" w:cs="Times New Roman"/>
          <w:sz w:val="28"/>
          <w:szCs w:val="28"/>
          <w:lang w:eastAsia="en-US"/>
        </w:rPr>
        <w:t xml:space="preserve"> кандидат політични</w:t>
      </w:r>
      <w:r w:rsidR="003E18C2" w:rsidRPr="0068042E">
        <w:rPr>
          <w:rFonts w:ascii="Times New Roman" w:hAnsi="Times New Roman" w:cs="Times New Roman"/>
          <w:sz w:val="28"/>
          <w:szCs w:val="28"/>
          <w:lang w:eastAsia="en-US"/>
        </w:rPr>
        <w:t>х наук,  генеральний директор ОТ</w:t>
      </w:r>
      <w:r w:rsidRPr="0068042E">
        <w:rPr>
          <w:rFonts w:ascii="Times New Roman" w:hAnsi="Times New Roman" w:cs="Times New Roman"/>
          <w:sz w:val="28"/>
          <w:szCs w:val="28"/>
          <w:lang w:eastAsia="en-US"/>
        </w:rPr>
        <w:t>Б «Галичина», доцент кафедри журналістики</w:t>
      </w:r>
      <w:r w:rsidR="003E18C2" w:rsidRPr="0068042E">
        <w:rPr>
          <w:rFonts w:ascii="Times New Roman" w:hAnsi="Times New Roman" w:cs="Times New Roman"/>
          <w:sz w:val="28"/>
          <w:szCs w:val="28"/>
          <w:lang w:eastAsia="en-US"/>
        </w:rPr>
        <w:t xml:space="preserve"> </w:t>
      </w:r>
      <w:r w:rsidRPr="0068042E">
        <w:rPr>
          <w:rFonts w:ascii="Times New Roman" w:hAnsi="Times New Roman" w:cs="Times New Roman"/>
          <w:sz w:val="28"/>
          <w:szCs w:val="28"/>
          <w:lang w:eastAsia="en-US"/>
        </w:rPr>
        <w:t>Факультету філології Прикарпатського національного унів</w:t>
      </w:r>
      <w:r w:rsidR="003E18C2" w:rsidRPr="0068042E">
        <w:rPr>
          <w:rFonts w:ascii="Times New Roman" w:hAnsi="Times New Roman" w:cs="Times New Roman"/>
          <w:sz w:val="28"/>
          <w:szCs w:val="28"/>
          <w:lang w:eastAsia="en-US"/>
        </w:rPr>
        <w:t>ерситету імені Василя Стефаника.</w:t>
      </w:r>
    </w:p>
    <w:p w:rsidR="00E8517B" w:rsidRPr="0068042E" w:rsidRDefault="00E8517B" w:rsidP="0068042E">
      <w:pPr>
        <w:spacing w:after="0" w:line="240" w:lineRule="auto"/>
        <w:ind w:firstLine="709"/>
        <w:jc w:val="both"/>
        <w:rPr>
          <w:rFonts w:ascii="Times New Roman" w:hAnsi="Times New Roman" w:cs="Times New Roman"/>
          <w:sz w:val="28"/>
          <w:szCs w:val="28"/>
          <w:lang w:eastAsia="en-US"/>
        </w:rPr>
      </w:pPr>
    </w:p>
    <w:p w:rsidR="003B713E" w:rsidRPr="0068042E" w:rsidRDefault="003B713E" w:rsidP="0068042E">
      <w:pPr>
        <w:spacing w:after="0" w:line="240" w:lineRule="auto"/>
        <w:ind w:firstLine="709"/>
        <w:jc w:val="both"/>
        <w:rPr>
          <w:rFonts w:ascii="Times New Roman" w:hAnsi="Times New Roman" w:cs="Times New Roman"/>
          <w:b/>
          <w:sz w:val="28"/>
          <w:szCs w:val="28"/>
          <w:lang w:eastAsia="en-US"/>
        </w:rPr>
      </w:pPr>
      <w:r w:rsidRPr="0068042E">
        <w:rPr>
          <w:rFonts w:ascii="Times New Roman" w:hAnsi="Times New Roman" w:cs="Times New Roman"/>
          <w:b/>
          <w:sz w:val="28"/>
          <w:szCs w:val="28"/>
          <w:lang w:eastAsia="en-US"/>
        </w:rPr>
        <w:t>Упорядники:</w:t>
      </w:r>
    </w:p>
    <w:p w:rsidR="003B713E" w:rsidRPr="00E8517B" w:rsidRDefault="003B713E" w:rsidP="0068042E">
      <w:pPr>
        <w:spacing w:after="0" w:line="240" w:lineRule="auto"/>
        <w:ind w:firstLine="709"/>
        <w:jc w:val="both"/>
        <w:rPr>
          <w:rFonts w:ascii="Times New Roman" w:hAnsi="Times New Roman" w:cs="Times New Roman"/>
          <w:sz w:val="28"/>
          <w:szCs w:val="28"/>
          <w:lang w:eastAsia="en-US"/>
        </w:rPr>
      </w:pPr>
      <w:r w:rsidRPr="0068042E">
        <w:rPr>
          <w:rFonts w:ascii="Times New Roman" w:hAnsi="Times New Roman" w:cs="Times New Roman"/>
          <w:b/>
          <w:sz w:val="28"/>
          <w:szCs w:val="28"/>
          <w:lang w:eastAsia="en-US"/>
        </w:rPr>
        <w:t>Пристай Галина Іванівна</w:t>
      </w:r>
      <w:r w:rsidRPr="0068042E">
        <w:rPr>
          <w:rFonts w:ascii="Times New Roman" w:hAnsi="Times New Roman" w:cs="Times New Roman"/>
          <w:sz w:val="28"/>
          <w:szCs w:val="28"/>
          <w:lang w:eastAsia="en-US"/>
        </w:rPr>
        <w:t xml:space="preserve">, кандидат наук з соціальних комунікацій, </w:t>
      </w:r>
      <w:r w:rsidR="00A00C6E">
        <w:rPr>
          <w:rFonts w:ascii="Times New Roman" w:hAnsi="Times New Roman" w:cs="Times New Roman"/>
          <w:sz w:val="28"/>
          <w:szCs w:val="28"/>
          <w:lang w:eastAsia="en-US"/>
        </w:rPr>
        <w:t xml:space="preserve">старша викладачка </w:t>
      </w:r>
      <w:r w:rsidRPr="0068042E">
        <w:rPr>
          <w:rFonts w:ascii="Times New Roman" w:hAnsi="Times New Roman" w:cs="Times New Roman"/>
          <w:sz w:val="28"/>
          <w:szCs w:val="28"/>
          <w:lang w:eastAsia="en-US"/>
        </w:rPr>
        <w:t>кафедри журналістики Факультету філології Прикарпатського національного унів</w:t>
      </w:r>
      <w:r w:rsidR="00E8517B">
        <w:rPr>
          <w:rFonts w:ascii="Times New Roman" w:hAnsi="Times New Roman" w:cs="Times New Roman"/>
          <w:sz w:val="28"/>
          <w:szCs w:val="28"/>
          <w:lang w:eastAsia="en-US"/>
        </w:rPr>
        <w:t>ерситету імені Василя Стефаника</w:t>
      </w:r>
      <w:r w:rsidR="00E8517B" w:rsidRPr="00E8517B">
        <w:rPr>
          <w:rFonts w:ascii="Times New Roman" w:hAnsi="Times New Roman" w:cs="Times New Roman"/>
          <w:sz w:val="28"/>
          <w:szCs w:val="28"/>
          <w:lang w:eastAsia="en-US"/>
        </w:rPr>
        <w:t>.</w:t>
      </w:r>
    </w:p>
    <w:p w:rsidR="0076787C" w:rsidRPr="0076787C" w:rsidRDefault="0076787C" w:rsidP="0068042E">
      <w:pPr>
        <w:spacing w:after="0" w:line="240" w:lineRule="auto"/>
        <w:ind w:firstLine="709"/>
        <w:jc w:val="both"/>
        <w:rPr>
          <w:rFonts w:ascii="Times New Roman" w:hAnsi="Times New Roman" w:cs="Times New Roman"/>
          <w:sz w:val="28"/>
          <w:szCs w:val="28"/>
          <w:lang w:eastAsia="en-US"/>
        </w:rPr>
      </w:pPr>
      <w:r w:rsidRPr="0076787C">
        <w:rPr>
          <w:rFonts w:ascii="Times New Roman" w:hAnsi="Times New Roman" w:cs="Times New Roman"/>
          <w:b/>
          <w:sz w:val="28"/>
          <w:szCs w:val="28"/>
          <w:lang w:val="ru-RU" w:eastAsia="en-US"/>
        </w:rPr>
        <w:t>Савчук Руслана Любомир</w:t>
      </w:r>
      <w:r w:rsidRPr="0076787C">
        <w:rPr>
          <w:rFonts w:ascii="Times New Roman" w:hAnsi="Times New Roman" w:cs="Times New Roman"/>
          <w:b/>
          <w:sz w:val="28"/>
          <w:szCs w:val="28"/>
          <w:lang w:eastAsia="en-US"/>
        </w:rPr>
        <w:t>івна,</w:t>
      </w:r>
      <w:r>
        <w:rPr>
          <w:rFonts w:ascii="Times New Roman" w:hAnsi="Times New Roman" w:cs="Times New Roman"/>
          <w:sz w:val="28"/>
          <w:szCs w:val="28"/>
          <w:lang w:eastAsia="en-US"/>
        </w:rPr>
        <w:t xml:space="preserve"> доцент, кандидат філологічних наук.</w:t>
      </w:r>
    </w:p>
    <w:p w:rsidR="007274CA" w:rsidRDefault="003B713E" w:rsidP="0068042E">
      <w:pPr>
        <w:spacing w:after="0" w:line="240" w:lineRule="auto"/>
        <w:ind w:firstLine="709"/>
        <w:jc w:val="both"/>
        <w:rPr>
          <w:rFonts w:ascii="Times New Roman" w:hAnsi="Times New Roman" w:cs="Times New Roman"/>
          <w:sz w:val="28"/>
          <w:szCs w:val="28"/>
          <w:lang w:eastAsia="en-US"/>
        </w:rPr>
      </w:pPr>
      <w:r w:rsidRPr="0068042E">
        <w:rPr>
          <w:rFonts w:ascii="Times New Roman" w:hAnsi="Times New Roman" w:cs="Times New Roman"/>
          <w:b/>
          <w:sz w:val="28"/>
          <w:szCs w:val="28"/>
          <w:lang w:eastAsia="en-US"/>
        </w:rPr>
        <w:t xml:space="preserve">Струтинська Тетяна Іванівна, </w:t>
      </w:r>
      <w:r w:rsidR="0066430D">
        <w:rPr>
          <w:rFonts w:ascii="Times New Roman" w:hAnsi="Times New Roman" w:cs="Times New Roman"/>
          <w:sz w:val="28"/>
          <w:szCs w:val="28"/>
          <w:lang w:eastAsia="en-US"/>
        </w:rPr>
        <w:t>лаборант кафедри журналістики</w:t>
      </w:r>
      <w:r w:rsidR="00626EC7" w:rsidRPr="00626EC7">
        <w:rPr>
          <w:rFonts w:ascii="Times New Roman" w:hAnsi="Times New Roman" w:cs="Times New Roman"/>
          <w:sz w:val="28"/>
          <w:szCs w:val="28"/>
          <w:lang w:eastAsia="en-US"/>
        </w:rPr>
        <w:t xml:space="preserve"> </w:t>
      </w:r>
      <w:r w:rsidR="00626EC7" w:rsidRPr="0068042E">
        <w:rPr>
          <w:rFonts w:ascii="Times New Roman" w:hAnsi="Times New Roman" w:cs="Times New Roman"/>
          <w:sz w:val="28"/>
          <w:szCs w:val="28"/>
          <w:lang w:eastAsia="en-US"/>
        </w:rPr>
        <w:t>Факультету філології Прикарпатського національного університету імені Василя Стефаника</w:t>
      </w:r>
      <w:r w:rsidRPr="0068042E">
        <w:rPr>
          <w:rFonts w:ascii="Times New Roman" w:hAnsi="Times New Roman" w:cs="Times New Roman"/>
          <w:sz w:val="28"/>
          <w:szCs w:val="28"/>
          <w:lang w:eastAsia="en-US"/>
        </w:rPr>
        <w:t xml:space="preserve">. </w:t>
      </w:r>
    </w:p>
    <w:p w:rsidR="00E8517B" w:rsidRPr="0068042E" w:rsidRDefault="00E8517B" w:rsidP="0068042E">
      <w:pPr>
        <w:spacing w:after="0" w:line="240" w:lineRule="auto"/>
        <w:ind w:firstLine="709"/>
        <w:jc w:val="both"/>
        <w:rPr>
          <w:rFonts w:ascii="Times New Roman" w:hAnsi="Times New Roman" w:cs="Times New Roman"/>
          <w:sz w:val="28"/>
          <w:szCs w:val="28"/>
          <w:lang w:eastAsia="en-US"/>
        </w:rPr>
      </w:pPr>
    </w:p>
    <w:p w:rsidR="007274CA" w:rsidRPr="0068042E" w:rsidRDefault="003B5368" w:rsidP="0068042E">
      <w:pPr>
        <w:spacing w:after="0" w:line="240" w:lineRule="auto"/>
        <w:ind w:firstLine="709"/>
        <w:jc w:val="both"/>
        <w:rPr>
          <w:rFonts w:ascii="Times New Roman" w:hAnsi="Times New Roman" w:cs="Times New Roman"/>
          <w:sz w:val="28"/>
          <w:szCs w:val="28"/>
          <w:lang w:eastAsia="en-US"/>
        </w:rPr>
      </w:pPr>
      <w:r w:rsidRPr="0068042E">
        <w:rPr>
          <w:rFonts w:ascii="Times New Roman" w:hAnsi="Times New Roman" w:cs="Times New Roman"/>
          <w:sz w:val="28"/>
          <w:szCs w:val="28"/>
          <w:lang w:eastAsia="en-US"/>
        </w:rPr>
        <w:t>Прикладні та фундаментальні аспекти досліджень у соціальних комунікаціях</w:t>
      </w:r>
      <w:r w:rsidR="00690F6E" w:rsidRPr="0068042E">
        <w:rPr>
          <w:rFonts w:ascii="Times New Roman" w:hAnsi="Times New Roman" w:cs="Times New Roman"/>
          <w:sz w:val="28"/>
          <w:szCs w:val="28"/>
          <w:lang w:eastAsia="en-US"/>
        </w:rPr>
        <w:t xml:space="preserve"> </w:t>
      </w:r>
      <w:r w:rsidR="007274CA" w:rsidRPr="0068042E">
        <w:rPr>
          <w:rFonts w:ascii="Times New Roman" w:hAnsi="Times New Roman" w:cs="Times New Roman"/>
          <w:sz w:val="28"/>
          <w:szCs w:val="28"/>
          <w:lang w:eastAsia="en-US"/>
        </w:rPr>
        <w:t xml:space="preserve">: зб. </w:t>
      </w:r>
      <w:r w:rsidR="00690F6E" w:rsidRPr="0068042E">
        <w:rPr>
          <w:rFonts w:ascii="Times New Roman" w:hAnsi="Times New Roman" w:cs="Times New Roman"/>
          <w:sz w:val="28"/>
          <w:szCs w:val="28"/>
          <w:lang w:eastAsia="en-US"/>
        </w:rPr>
        <w:t>матер.</w:t>
      </w:r>
      <w:r w:rsidRPr="0068042E">
        <w:rPr>
          <w:rFonts w:ascii="Times New Roman" w:hAnsi="Times New Roman" w:cs="Times New Roman"/>
          <w:sz w:val="28"/>
          <w:szCs w:val="28"/>
          <w:lang w:eastAsia="en-US"/>
        </w:rPr>
        <w:t xml:space="preserve"> </w:t>
      </w:r>
      <w:r w:rsidRPr="0068042E">
        <w:rPr>
          <w:rFonts w:ascii="Times New Roman" w:hAnsi="Times New Roman" w:cs="Times New Roman"/>
          <w:sz w:val="28"/>
          <w:szCs w:val="28"/>
          <w:lang w:val="en-US" w:eastAsia="en-US"/>
        </w:rPr>
        <w:t>I</w:t>
      </w:r>
      <w:r w:rsidR="00223D45">
        <w:rPr>
          <w:rFonts w:ascii="Times New Roman" w:hAnsi="Times New Roman" w:cs="Times New Roman"/>
          <w:sz w:val="28"/>
          <w:szCs w:val="28"/>
          <w:lang w:val="en-US" w:eastAsia="en-US"/>
        </w:rPr>
        <w:t>V</w:t>
      </w:r>
      <w:r w:rsidR="00A53302" w:rsidRPr="0068042E">
        <w:rPr>
          <w:rFonts w:ascii="Times New Roman" w:hAnsi="Times New Roman" w:cs="Times New Roman"/>
          <w:sz w:val="28"/>
          <w:szCs w:val="28"/>
          <w:lang w:eastAsia="en-US"/>
        </w:rPr>
        <w:t xml:space="preserve"> </w:t>
      </w:r>
      <w:r w:rsidR="00295A19" w:rsidRPr="0068042E">
        <w:rPr>
          <w:rFonts w:ascii="Times New Roman" w:hAnsi="Times New Roman" w:cs="Times New Roman"/>
          <w:sz w:val="28"/>
          <w:szCs w:val="28"/>
          <w:lang w:eastAsia="en-US"/>
        </w:rPr>
        <w:t>наук.</w:t>
      </w:r>
      <w:r w:rsidRPr="0068042E">
        <w:rPr>
          <w:rFonts w:ascii="Times New Roman" w:hAnsi="Times New Roman" w:cs="Times New Roman"/>
          <w:sz w:val="28"/>
          <w:szCs w:val="28"/>
          <w:lang w:eastAsia="en-US"/>
        </w:rPr>
        <w:t>-практ.</w:t>
      </w:r>
      <w:r w:rsidR="00295A19" w:rsidRPr="0068042E">
        <w:rPr>
          <w:rFonts w:ascii="Times New Roman" w:hAnsi="Times New Roman" w:cs="Times New Roman"/>
          <w:sz w:val="28"/>
          <w:szCs w:val="28"/>
          <w:lang w:eastAsia="en-US"/>
        </w:rPr>
        <w:t xml:space="preserve"> конф.,</w:t>
      </w:r>
      <w:r w:rsidR="00690F6E" w:rsidRPr="0068042E">
        <w:rPr>
          <w:rFonts w:ascii="Times New Roman" w:hAnsi="Times New Roman" w:cs="Times New Roman"/>
          <w:sz w:val="28"/>
          <w:szCs w:val="28"/>
          <w:lang w:eastAsia="en-US"/>
        </w:rPr>
        <w:t xml:space="preserve"> м. Івано-Франківськ, </w:t>
      </w:r>
      <w:r w:rsidR="007274CA" w:rsidRPr="0068042E">
        <w:rPr>
          <w:rFonts w:ascii="Times New Roman" w:hAnsi="Times New Roman" w:cs="Times New Roman"/>
          <w:sz w:val="28"/>
          <w:szCs w:val="28"/>
          <w:lang w:eastAsia="en-US"/>
        </w:rPr>
        <w:t>20</w:t>
      </w:r>
      <w:r w:rsidR="00223D45">
        <w:rPr>
          <w:rFonts w:ascii="Times New Roman" w:hAnsi="Times New Roman" w:cs="Times New Roman"/>
          <w:sz w:val="28"/>
          <w:szCs w:val="28"/>
          <w:lang w:eastAsia="en-US"/>
        </w:rPr>
        <w:t>21</w:t>
      </w:r>
      <w:r w:rsidR="007274CA" w:rsidRPr="0068042E">
        <w:rPr>
          <w:rFonts w:ascii="Times New Roman" w:hAnsi="Times New Roman" w:cs="Times New Roman"/>
          <w:sz w:val="28"/>
          <w:szCs w:val="28"/>
          <w:lang w:eastAsia="en-US"/>
        </w:rPr>
        <w:t xml:space="preserve"> р.</w:t>
      </w:r>
      <w:r w:rsidR="00690F6E" w:rsidRPr="0068042E">
        <w:rPr>
          <w:rFonts w:ascii="Times New Roman" w:hAnsi="Times New Roman" w:cs="Times New Roman"/>
          <w:sz w:val="28"/>
          <w:szCs w:val="28"/>
          <w:lang w:eastAsia="en-US"/>
        </w:rPr>
        <w:t xml:space="preserve"> / редкол.:</w:t>
      </w:r>
      <w:r w:rsidR="00055122" w:rsidRPr="0068042E">
        <w:rPr>
          <w:rFonts w:ascii="Times New Roman" w:hAnsi="Times New Roman" w:cs="Times New Roman"/>
          <w:sz w:val="28"/>
          <w:szCs w:val="28"/>
          <w:lang w:eastAsia="en-US"/>
        </w:rPr>
        <w:t xml:space="preserve"> </w:t>
      </w:r>
      <w:r w:rsidR="00223D45">
        <w:rPr>
          <w:rFonts w:ascii="Times New Roman" w:hAnsi="Times New Roman" w:cs="Times New Roman"/>
          <w:sz w:val="28"/>
          <w:szCs w:val="28"/>
          <w:lang w:eastAsia="en-US"/>
        </w:rPr>
        <w:t xml:space="preserve">Г. </w:t>
      </w:r>
      <w:r w:rsidR="00690F6E" w:rsidRPr="0068042E">
        <w:rPr>
          <w:rFonts w:ascii="Times New Roman" w:hAnsi="Times New Roman" w:cs="Times New Roman"/>
          <w:sz w:val="28"/>
          <w:szCs w:val="28"/>
          <w:lang w:eastAsia="en-US"/>
        </w:rPr>
        <w:t>І. Марчук, О. М. Холод</w:t>
      </w:r>
      <w:r w:rsidR="00F34375" w:rsidRPr="0068042E">
        <w:rPr>
          <w:rFonts w:ascii="Times New Roman" w:hAnsi="Times New Roman" w:cs="Times New Roman"/>
          <w:sz w:val="28"/>
          <w:szCs w:val="28"/>
          <w:lang w:eastAsia="en-US"/>
        </w:rPr>
        <w:t xml:space="preserve"> </w:t>
      </w:r>
      <w:r w:rsidR="00690F6E" w:rsidRPr="0068042E">
        <w:rPr>
          <w:rFonts w:ascii="Times New Roman" w:hAnsi="Times New Roman" w:cs="Times New Roman"/>
          <w:sz w:val="28"/>
          <w:szCs w:val="28"/>
          <w:lang w:eastAsia="en-US"/>
        </w:rPr>
        <w:t>; рец.: Б. В. Потятиник, І. Б. Де</w:t>
      </w:r>
      <w:r w:rsidR="003E18C2" w:rsidRPr="0068042E">
        <w:rPr>
          <w:rFonts w:ascii="Times New Roman" w:hAnsi="Times New Roman" w:cs="Times New Roman"/>
          <w:sz w:val="28"/>
          <w:szCs w:val="28"/>
          <w:lang w:eastAsia="en-US"/>
        </w:rPr>
        <w:t>бенко ; упоряд.: Г. І. Пристай,</w:t>
      </w:r>
      <w:r w:rsidR="006B4B9E">
        <w:rPr>
          <w:rFonts w:ascii="Times New Roman" w:hAnsi="Times New Roman" w:cs="Times New Roman"/>
          <w:sz w:val="28"/>
          <w:szCs w:val="28"/>
          <w:lang w:eastAsia="en-US"/>
        </w:rPr>
        <w:t xml:space="preserve"> </w:t>
      </w:r>
      <w:r w:rsidR="00815591">
        <w:rPr>
          <w:rFonts w:ascii="Times New Roman" w:hAnsi="Times New Roman" w:cs="Times New Roman"/>
          <w:sz w:val="28"/>
          <w:szCs w:val="28"/>
          <w:lang w:val="ru-RU" w:eastAsia="en-US"/>
        </w:rPr>
        <w:t xml:space="preserve">Р. Л. </w:t>
      </w:r>
      <w:r w:rsidR="00815591">
        <w:rPr>
          <w:rFonts w:ascii="Times New Roman" w:hAnsi="Times New Roman" w:cs="Times New Roman"/>
          <w:sz w:val="28"/>
          <w:szCs w:val="28"/>
          <w:lang w:eastAsia="en-US"/>
        </w:rPr>
        <w:t xml:space="preserve">Савчук, </w:t>
      </w:r>
      <w:r w:rsidR="003E18C2" w:rsidRPr="0068042E">
        <w:rPr>
          <w:rFonts w:ascii="Times New Roman" w:hAnsi="Times New Roman" w:cs="Times New Roman"/>
          <w:sz w:val="28"/>
          <w:szCs w:val="28"/>
          <w:lang w:eastAsia="en-US"/>
        </w:rPr>
        <w:t>Т. І.</w:t>
      </w:r>
      <w:r w:rsidR="006D2BC1" w:rsidRPr="0068042E">
        <w:rPr>
          <w:rFonts w:ascii="Times New Roman" w:hAnsi="Times New Roman" w:cs="Times New Roman"/>
          <w:sz w:val="28"/>
          <w:szCs w:val="28"/>
          <w:lang w:eastAsia="en-US"/>
        </w:rPr>
        <w:t xml:space="preserve"> </w:t>
      </w:r>
      <w:r w:rsidR="00815591">
        <w:rPr>
          <w:rFonts w:ascii="Times New Roman" w:hAnsi="Times New Roman" w:cs="Times New Roman"/>
          <w:sz w:val="28"/>
          <w:szCs w:val="28"/>
          <w:lang w:eastAsia="en-US"/>
        </w:rPr>
        <w:t>Струтинська.</w:t>
      </w:r>
      <w:r w:rsidR="00815591">
        <w:rPr>
          <w:rFonts w:ascii="Times New Roman" w:hAnsi="Times New Roman" w:cs="Times New Roman"/>
          <w:sz w:val="28"/>
          <w:szCs w:val="28"/>
          <w:lang w:val="ru-RU" w:eastAsia="en-US"/>
        </w:rPr>
        <w:t xml:space="preserve"> </w:t>
      </w:r>
      <w:r w:rsidR="00690F6E" w:rsidRPr="0068042E">
        <w:rPr>
          <w:rFonts w:ascii="Times New Roman" w:hAnsi="Times New Roman" w:cs="Times New Roman"/>
          <w:sz w:val="28"/>
          <w:szCs w:val="28"/>
          <w:lang w:eastAsia="en-US"/>
        </w:rPr>
        <w:t>– Івано-Франківськ, 20</w:t>
      </w:r>
      <w:r w:rsidR="006B4B9E">
        <w:rPr>
          <w:rFonts w:ascii="Times New Roman" w:hAnsi="Times New Roman" w:cs="Times New Roman"/>
          <w:sz w:val="28"/>
          <w:szCs w:val="28"/>
          <w:lang w:eastAsia="en-US"/>
        </w:rPr>
        <w:t>21</w:t>
      </w:r>
      <w:r w:rsidR="007274CA" w:rsidRPr="0068042E">
        <w:rPr>
          <w:rFonts w:ascii="Times New Roman" w:hAnsi="Times New Roman" w:cs="Times New Roman"/>
          <w:sz w:val="28"/>
          <w:szCs w:val="28"/>
          <w:lang w:eastAsia="en-US"/>
        </w:rPr>
        <w:t>.</w:t>
      </w:r>
      <w:r w:rsidR="00690F6E" w:rsidRPr="0068042E">
        <w:rPr>
          <w:rFonts w:ascii="Times New Roman" w:hAnsi="Times New Roman" w:cs="Times New Roman"/>
          <w:sz w:val="28"/>
          <w:szCs w:val="28"/>
          <w:lang w:eastAsia="en-US"/>
        </w:rPr>
        <w:t xml:space="preserve"> </w:t>
      </w:r>
      <w:r w:rsidR="007274CA" w:rsidRPr="0068042E">
        <w:rPr>
          <w:rFonts w:ascii="Times New Roman" w:hAnsi="Times New Roman" w:cs="Times New Roman"/>
          <w:sz w:val="28"/>
          <w:szCs w:val="28"/>
          <w:lang w:eastAsia="en-US"/>
        </w:rPr>
        <w:t xml:space="preserve">– </w:t>
      </w:r>
      <w:r w:rsidR="00C2234C" w:rsidRPr="0068042E">
        <w:rPr>
          <w:rFonts w:ascii="Times New Roman" w:hAnsi="Times New Roman" w:cs="Times New Roman"/>
          <w:sz w:val="28"/>
          <w:szCs w:val="28"/>
          <w:lang w:eastAsia="en-US"/>
        </w:rPr>
        <w:t>1</w:t>
      </w:r>
      <w:r w:rsidR="003F023C">
        <w:rPr>
          <w:rFonts w:ascii="Times New Roman" w:hAnsi="Times New Roman" w:cs="Times New Roman"/>
          <w:sz w:val="28"/>
          <w:szCs w:val="28"/>
          <w:lang w:eastAsia="en-US"/>
        </w:rPr>
        <w:t>5</w:t>
      </w:r>
      <w:r w:rsidR="006C4498">
        <w:rPr>
          <w:rFonts w:ascii="Times New Roman" w:hAnsi="Times New Roman" w:cs="Times New Roman"/>
          <w:sz w:val="28"/>
          <w:szCs w:val="28"/>
          <w:lang w:eastAsia="en-US"/>
        </w:rPr>
        <w:t xml:space="preserve">8 </w:t>
      </w:r>
      <w:r w:rsidR="00485CFF" w:rsidRPr="0068042E">
        <w:rPr>
          <w:rFonts w:ascii="Times New Roman" w:hAnsi="Times New Roman" w:cs="Times New Roman"/>
          <w:sz w:val="28"/>
          <w:szCs w:val="28"/>
          <w:lang w:eastAsia="en-US"/>
        </w:rPr>
        <w:t>с</w:t>
      </w:r>
      <w:r w:rsidR="007274CA" w:rsidRPr="0068042E">
        <w:rPr>
          <w:rFonts w:ascii="Times New Roman" w:hAnsi="Times New Roman" w:cs="Times New Roman"/>
          <w:sz w:val="28"/>
          <w:szCs w:val="28"/>
          <w:lang w:eastAsia="en-US"/>
        </w:rPr>
        <w:t xml:space="preserve">. </w:t>
      </w:r>
    </w:p>
    <w:p w:rsidR="006D3D4F" w:rsidRPr="0068042E" w:rsidRDefault="00012833" w:rsidP="00E8517B">
      <w:pPr>
        <w:spacing w:after="0" w:line="240" w:lineRule="auto"/>
        <w:ind w:firstLine="708"/>
        <w:jc w:val="both"/>
        <w:rPr>
          <w:rFonts w:ascii="Times New Roman" w:hAnsi="Times New Roman" w:cs="Times New Roman"/>
          <w:sz w:val="28"/>
          <w:szCs w:val="28"/>
        </w:rPr>
      </w:pPr>
      <w:r w:rsidRPr="0068042E">
        <w:rPr>
          <w:rFonts w:ascii="Times New Roman" w:hAnsi="Times New Roman" w:cs="Times New Roman"/>
          <w:sz w:val="28"/>
          <w:szCs w:val="28"/>
        </w:rPr>
        <w:t>Збірник наукових статей</w:t>
      </w:r>
      <w:r w:rsidR="006D3D4F" w:rsidRPr="0068042E">
        <w:rPr>
          <w:rFonts w:ascii="Times New Roman" w:hAnsi="Times New Roman" w:cs="Times New Roman"/>
          <w:sz w:val="28"/>
          <w:szCs w:val="28"/>
        </w:rPr>
        <w:t xml:space="preserve"> є підсумком роботи І</w:t>
      </w:r>
      <w:r w:rsidR="002F1BED">
        <w:rPr>
          <w:rFonts w:ascii="Times New Roman" w:hAnsi="Times New Roman" w:cs="Times New Roman"/>
          <w:sz w:val="28"/>
          <w:szCs w:val="28"/>
          <w:lang w:val="en-US"/>
        </w:rPr>
        <w:t>V</w:t>
      </w:r>
      <w:r w:rsidR="006D3D4F" w:rsidRPr="0068042E">
        <w:rPr>
          <w:rFonts w:ascii="Times New Roman" w:hAnsi="Times New Roman" w:cs="Times New Roman"/>
          <w:sz w:val="28"/>
          <w:szCs w:val="28"/>
        </w:rPr>
        <w:t xml:space="preserve"> науково-практичної  конференції  «Прикладні та фундаментальні аспекти досліджень в соціальних комунікаціях», а також діяльності дослідницької лабораторії магістрантів </w:t>
      </w:r>
      <w:r w:rsidR="005A052D">
        <w:rPr>
          <w:rFonts w:ascii="Times New Roman" w:hAnsi="Times New Roman" w:cs="Times New Roman"/>
          <w:sz w:val="28"/>
          <w:szCs w:val="28"/>
        </w:rPr>
        <w:t>і</w:t>
      </w:r>
      <w:r w:rsidR="006D3D4F" w:rsidRPr="0068042E">
        <w:rPr>
          <w:rFonts w:ascii="Times New Roman" w:hAnsi="Times New Roman" w:cs="Times New Roman"/>
          <w:sz w:val="28"/>
          <w:szCs w:val="28"/>
        </w:rPr>
        <w:t xml:space="preserve"> студентів, результатом</w:t>
      </w:r>
      <w:r w:rsidRPr="0068042E">
        <w:rPr>
          <w:rFonts w:ascii="Times New Roman" w:hAnsi="Times New Roman" w:cs="Times New Roman"/>
          <w:sz w:val="28"/>
          <w:szCs w:val="28"/>
        </w:rPr>
        <w:t xml:space="preserve"> роботи над кафедральною темою</w:t>
      </w:r>
      <w:r w:rsidR="006D3D4F" w:rsidRPr="0068042E">
        <w:rPr>
          <w:rFonts w:ascii="Times New Roman" w:hAnsi="Times New Roman" w:cs="Times New Roman"/>
          <w:sz w:val="28"/>
          <w:szCs w:val="28"/>
        </w:rPr>
        <w:t xml:space="preserve"> «Розвиток регіональної масової комунікації: історико-теоретичний, жанровий та фі</w:t>
      </w:r>
      <w:r w:rsidRPr="0068042E">
        <w:rPr>
          <w:rFonts w:ascii="Times New Roman" w:hAnsi="Times New Roman" w:cs="Times New Roman"/>
          <w:sz w:val="28"/>
          <w:szCs w:val="28"/>
        </w:rPr>
        <w:t>лологічний аспекти», що реаліз</w:t>
      </w:r>
      <w:r w:rsidR="006D3D4F" w:rsidRPr="0068042E">
        <w:rPr>
          <w:rFonts w:ascii="Times New Roman" w:hAnsi="Times New Roman" w:cs="Times New Roman"/>
          <w:sz w:val="28"/>
          <w:szCs w:val="28"/>
        </w:rPr>
        <w:t>ується в напрямках досліджень концептуальних засад регіональної та всеукраїнської журналістики в просторі соціальних комунікацій, теоретичних пошуків та соціальних ефектів у видавничій справі та редагуванні, дослідженні сучасних технологій у рекламній комунікації.</w:t>
      </w:r>
      <w:r w:rsidR="000D7109" w:rsidRPr="0068042E">
        <w:rPr>
          <w:rFonts w:ascii="Times New Roman" w:hAnsi="Times New Roman" w:cs="Times New Roman"/>
          <w:sz w:val="28"/>
          <w:szCs w:val="28"/>
        </w:rPr>
        <w:t xml:space="preserve"> </w:t>
      </w:r>
      <w:r w:rsidR="006D3D4F" w:rsidRPr="0068042E">
        <w:rPr>
          <w:rFonts w:ascii="Times New Roman" w:hAnsi="Times New Roman" w:cs="Times New Roman"/>
          <w:sz w:val="28"/>
          <w:szCs w:val="28"/>
        </w:rPr>
        <w:t>Для науковців, викладачів, аспірантів, студентів та працівників ЗМІ.</w:t>
      </w:r>
      <w:r w:rsidR="003B5368" w:rsidRPr="0068042E">
        <w:rPr>
          <w:rFonts w:ascii="Times New Roman" w:hAnsi="Times New Roman" w:cs="Times New Roman"/>
          <w:sz w:val="28"/>
          <w:szCs w:val="28"/>
        </w:rPr>
        <w:tab/>
      </w:r>
    </w:p>
    <w:p w:rsidR="003B5368" w:rsidRPr="0068042E" w:rsidRDefault="003B5368" w:rsidP="00601D2E">
      <w:pPr>
        <w:tabs>
          <w:tab w:val="left" w:pos="1545"/>
        </w:tabs>
        <w:spacing w:after="0" w:line="240" w:lineRule="auto"/>
        <w:ind w:firstLine="709"/>
        <w:jc w:val="right"/>
        <w:rPr>
          <w:rFonts w:ascii="Times New Roman" w:hAnsi="Times New Roman" w:cs="Times New Roman"/>
          <w:b/>
        </w:rPr>
      </w:pPr>
      <w:r w:rsidRPr="0068042E">
        <w:rPr>
          <w:rFonts w:ascii="Times New Roman" w:hAnsi="Times New Roman" w:cs="Times New Roman"/>
          <w:b/>
        </w:rPr>
        <w:t>УДК 316.774-027.22(082)</w:t>
      </w:r>
    </w:p>
    <w:p w:rsidR="003B5368" w:rsidRPr="0068042E" w:rsidRDefault="003B5368" w:rsidP="00601D2E">
      <w:pPr>
        <w:tabs>
          <w:tab w:val="left" w:pos="1545"/>
        </w:tabs>
        <w:spacing w:after="0" w:line="240" w:lineRule="auto"/>
        <w:ind w:firstLine="709"/>
        <w:jc w:val="right"/>
        <w:rPr>
          <w:lang w:eastAsia="en-US"/>
        </w:rPr>
      </w:pPr>
      <w:r w:rsidRPr="0068042E">
        <w:rPr>
          <w:rFonts w:ascii="Times New Roman" w:hAnsi="Times New Roman" w:cs="Times New Roman"/>
          <w:b/>
        </w:rPr>
        <w:t>П 75</w:t>
      </w:r>
    </w:p>
    <w:p w:rsidR="00863468" w:rsidRPr="0068042E" w:rsidRDefault="00863468" w:rsidP="00601D2E">
      <w:pPr>
        <w:spacing w:after="0" w:line="240" w:lineRule="auto"/>
        <w:ind w:firstLine="709"/>
        <w:jc w:val="right"/>
        <w:rPr>
          <w:rFonts w:ascii="Times New Roman" w:hAnsi="Times New Roman" w:cs="Times New Roman"/>
          <w:lang w:eastAsia="en-US"/>
        </w:rPr>
      </w:pPr>
      <w:r w:rsidRPr="0068042E">
        <w:rPr>
          <w:rFonts w:ascii="Times New Roman" w:hAnsi="Times New Roman" w:cs="Times New Roman"/>
          <w:lang w:eastAsia="en-US"/>
        </w:rPr>
        <w:t>© Прикарпатський національний університет</w:t>
      </w:r>
    </w:p>
    <w:p w:rsidR="00863468" w:rsidRPr="0068042E" w:rsidRDefault="00863468" w:rsidP="00601D2E">
      <w:pPr>
        <w:spacing w:after="0" w:line="240" w:lineRule="auto"/>
        <w:ind w:firstLine="709"/>
        <w:jc w:val="right"/>
        <w:rPr>
          <w:rFonts w:ascii="Times New Roman" w:hAnsi="Times New Roman" w:cs="Times New Roman"/>
          <w:lang w:eastAsia="en-US"/>
        </w:rPr>
      </w:pPr>
      <w:r w:rsidRPr="0068042E">
        <w:rPr>
          <w:rFonts w:ascii="Times New Roman" w:hAnsi="Times New Roman" w:cs="Times New Roman"/>
          <w:lang w:eastAsia="en-US"/>
        </w:rPr>
        <w:t xml:space="preserve"> імені Василя Стефаника, 20</w:t>
      </w:r>
      <w:r w:rsidR="00780434">
        <w:rPr>
          <w:rFonts w:ascii="Times New Roman" w:hAnsi="Times New Roman" w:cs="Times New Roman"/>
          <w:lang w:eastAsia="en-US"/>
        </w:rPr>
        <w:t>21</w:t>
      </w:r>
    </w:p>
    <w:p w:rsidR="007274CA" w:rsidRPr="0068042E" w:rsidRDefault="00863468" w:rsidP="00601D2E">
      <w:pPr>
        <w:spacing w:after="0" w:line="240" w:lineRule="auto"/>
        <w:ind w:firstLine="709"/>
        <w:jc w:val="right"/>
        <w:rPr>
          <w:rFonts w:ascii="Times New Roman" w:hAnsi="Times New Roman" w:cs="Times New Roman"/>
          <w:lang w:eastAsia="en-US"/>
        </w:rPr>
      </w:pPr>
      <w:r w:rsidRPr="0068042E">
        <w:rPr>
          <w:rFonts w:ascii="Times New Roman" w:hAnsi="Times New Roman" w:cs="Times New Roman"/>
          <w:lang w:eastAsia="en-US"/>
        </w:rPr>
        <w:t>© Автори статей, 20</w:t>
      </w:r>
      <w:r w:rsidR="00780434">
        <w:rPr>
          <w:rFonts w:ascii="Times New Roman" w:hAnsi="Times New Roman" w:cs="Times New Roman"/>
          <w:lang w:eastAsia="en-US"/>
        </w:rPr>
        <w:t>21</w:t>
      </w:r>
    </w:p>
    <w:p w:rsidR="00525633" w:rsidRDefault="00EB014F" w:rsidP="004F6F3D">
      <w:pPr>
        <w:spacing w:after="0" w:line="240" w:lineRule="auto"/>
        <w:ind w:firstLine="709"/>
        <w:jc w:val="center"/>
        <w:rPr>
          <w:rFonts w:ascii="Times New Roman" w:hAnsi="Times New Roman" w:cs="Times New Roman"/>
          <w:b/>
          <w:color w:val="1D1B11" w:themeColor="background2" w:themeShade="1A"/>
          <w:sz w:val="40"/>
          <w:szCs w:val="40"/>
        </w:rPr>
      </w:pPr>
      <w:r>
        <w:rPr>
          <w:noProof/>
          <w:sz w:val="40"/>
          <w:szCs w:val="40"/>
          <w:lang w:val="en-US" w:eastAsia="en-US"/>
        </w:rPr>
        <w:lastRenderedPageBreak/>
        <w:pict>
          <v:oval id="_x0000_s1029" style="position:absolute;left:0;text-align:left;margin-left:247.25pt;margin-top:21pt;width:8.15pt;height:14.25pt;z-index:251659264" strokecolor="white [3212]"/>
        </w:pict>
      </w:r>
      <w:r w:rsidR="00485CFF" w:rsidRPr="00A76147">
        <w:rPr>
          <w:rFonts w:ascii="Times New Roman" w:hAnsi="Times New Roman" w:cs="Times New Roman"/>
          <w:b/>
          <w:color w:val="1D1B11" w:themeColor="background2" w:themeShade="1A"/>
          <w:sz w:val="40"/>
          <w:szCs w:val="40"/>
        </w:rPr>
        <w:t>З</w:t>
      </w:r>
      <w:r w:rsidR="00FE07CF" w:rsidRPr="00A76147">
        <w:rPr>
          <w:rFonts w:ascii="Times New Roman" w:hAnsi="Times New Roman" w:cs="Times New Roman"/>
          <w:b/>
          <w:color w:val="1D1B11" w:themeColor="background2" w:themeShade="1A"/>
          <w:sz w:val="40"/>
          <w:szCs w:val="40"/>
        </w:rPr>
        <w:t>МІСТ</w:t>
      </w:r>
    </w:p>
    <w:p w:rsidR="002B47F4" w:rsidRDefault="002B47F4" w:rsidP="004F6F3D">
      <w:pPr>
        <w:spacing w:after="0" w:line="240" w:lineRule="auto"/>
        <w:ind w:firstLine="709"/>
        <w:jc w:val="center"/>
        <w:rPr>
          <w:rFonts w:ascii="Times New Roman" w:hAnsi="Times New Roman" w:cs="Times New Roman"/>
          <w:b/>
          <w:color w:val="1D1B11" w:themeColor="background2" w:themeShade="1A"/>
          <w:sz w:val="40"/>
          <w:szCs w:val="40"/>
        </w:rPr>
      </w:pPr>
    </w:p>
    <w:p w:rsidR="004F6F3D" w:rsidRPr="004F6F3D" w:rsidRDefault="004F6F3D" w:rsidP="004F6F3D">
      <w:pPr>
        <w:spacing w:after="0" w:line="240" w:lineRule="auto"/>
        <w:ind w:firstLine="708"/>
        <w:jc w:val="both"/>
        <w:rPr>
          <w:rFonts w:ascii="Times New Roman" w:hAnsi="Times New Roman" w:cs="Times New Roman"/>
          <w:sz w:val="36"/>
          <w:szCs w:val="36"/>
        </w:rPr>
      </w:pPr>
      <w:r w:rsidRPr="004F6F3D">
        <w:rPr>
          <w:rFonts w:ascii="Times New Roman" w:hAnsi="Times New Roman" w:cs="Times New Roman"/>
          <w:b/>
          <w:color w:val="1D1B11" w:themeColor="background2" w:themeShade="1A"/>
          <w:sz w:val="36"/>
          <w:szCs w:val="36"/>
        </w:rPr>
        <w:t>БЕГЕЙ АНАСТАСІЯ</w:t>
      </w:r>
      <w:r>
        <w:rPr>
          <w:rFonts w:ascii="Times New Roman" w:hAnsi="Times New Roman" w:cs="Times New Roman"/>
          <w:b/>
          <w:color w:val="1D1B11" w:themeColor="background2" w:themeShade="1A"/>
          <w:sz w:val="36"/>
          <w:szCs w:val="36"/>
        </w:rPr>
        <w:t xml:space="preserve">. </w:t>
      </w:r>
      <w:r>
        <w:rPr>
          <w:rFonts w:ascii="Times New Roman" w:hAnsi="Times New Roman" w:cs="Times New Roman"/>
          <w:sz w:val="36"/>
          <w:szCs w:val="36"/>
        </w:rPr>
        <w:t>СУЧАСНИЙ ФОРМАТ</w:t>
      </w:r>
      <w:r w:rsidRPr="004F6F3D">
        <w:rPr>
          <w:rFonts w:ascii="Times New Roman" w:hAnsi="Times New Roman" w:cs="Times New Roman"/>
          <w:sz w:val="36"/>
          <w:szCs w:val="36"/>
        </w:rPr>
        <w:t xml:space="preserve"> </w:t>
      </w:r>
      <w:r>
        <w:rPr>
          <w:rFonts w:ascii="Times New Roman" w:hAnsi="Times New Roman" w:cs="Times New Roman"/>
          <w:sz w:val="36"/>
          <w:szCs w:val="36"/>
        </w:rPr>
        <w:t>У</w:t>
      </w:r>
      <w:r w:rsidRPr="004F6F3D">
        <w:rPr>
          <w:rFonts w:ascii="Times New Roman" w:hAnsi="Times New Roman" w:cs="Times New Roman"/>
          <w:sz w:val="36"/>
          <w:szCs w:val="36"/>
        </w:rPr>
        <w:t xml:space="preserve"> </w:t>
      </w:r>
      <w:r>
        <w:rPr>
          <w:rFonts w:ascii="Times New Roman" w:hAnsi="Times New Roman" w:cs="Times New Roman"/>
          <w:sz w:val="36"/>
          <w:szCs w:val="36"/>
        </w:rPr>
        <w:t>ПРОМОЦІЇ</w:t>
      </w:r>
      <w:r w:rsidRPr="004F6F3D">
        <w:rPr>
          <w:rFonts w:ascii="Times New Roman" w:hAnsi="Times New Roman" w:cs="Times New Roman"/>
          <w:sz w:val="36"/>
          <w:szCs w:val="36"/>
        </w:rPr>
        <w:t xml:space="preserve"> КНИГИ:</w:t>
      </w:r>
      <w:r>
        <w:rPr>
          <w:rFonts w:ascii="Times New Roman" w:hAnsi="Times New Roman" w:cs="Times New Roman"/>
          <w:sz w:val="36"/>
          <w:szCs w:val="36"/>
        </w:rPr>
        <w:t xml:space="preserve"> </w:t>
      </w:r>
      <w:r w:rsidRPr="004F6F3D">
        <w:rPr>
          <w:rFonts w:ascii="Times New Roman" w:hAnsi="Times New Roman" w:cs="Times New Roman"/>
          <w:sz w:val="36"/>
          <w:szCs w:val="36"/>
        </w:rPr>
        <w:t xml:space="preserve">РОЛЬ БУКТРЕЙЛЕРА </w:t>
      </w:r>
      <w:r>
        <w:rPr>
          <w:rFonts w:ascii="Times New Roman" w:hAnsi="Times New Roman" w:cs="Times New Roman"/>
          <w:sz w:val="36"/>
          <w:szCs w:val="36"/>
        </w:rPr>
        <w:t>В РЕКЛАМІ</w:t>
      </w:r>
      <w:r w:rsidRPr="004F6F3D">
        <w:rPr>
          <w:rFonts w:ascii="Times New Roman" w:hAnsi="Times New Roman" w:cs="Times New Roman"/>
          <w:sz w:val="36"/>
          <w:szCs w:val="36"/>
        </w:rPr>
        <w:t xml:space="preserve"> КНИГОДРУКУ</w:t>
      </w:r>
      <w:r w:rsidR="00D807DF">
        <w:rPr>
          <w:rFonts w:ascii="Times New Roman" w:hAnsi="Times New Roman" w:cs="Times New Roman"/>
          <w:sz w:val="36"/>
          <w:szCs w:val="36"/>
        </w:rPr>
        <w:t>………………………………</w:t>
      </w:r>
      <w:r w:rsidR="00770D58">
        <w:rPr>
          <w:rFonts w:ascii="Times New Roman" w:hAnsi="Times New Roman" w:cs="Times New Roman"/>
          <w:sz w:val="36"/>
          <w:szCs w:val="36"/>
        </w:rPr>
        <w:t>…………………...</w:t>
      </w:r>
      <w:r w:rsidR="00770D58" w:rsidRPr="00770D58">
        <w:rPr>
          <w:rFonts w:ascii="Times New Roman" w:hAnsi="Times New Roman" w:cs="Times New Roman"/>
          <w:b/>
          <w:sz w:val="36"/>
          <w:szCs w:val="36"/>
        </w:rPr>
        <w:t>5</w:t>
      </w:r>
    </w:p>
    <w:p w:rsidR="000128DE" w:rsidRDefault="000128DE" w:rsidP="004F6F3D">
      <w:pPr>
        <w:spacing w:after="0" w:line="240" w:lineRule="auto"/>
        <w:ind w:firstLine="708"/>
        <w:jc w:val="both"/>
        <w:rPr>
          <w:rFonts w:ascii="Times New Roman" w:hAnsi="Times New Roman" w:cs="Times New Roman"/>
          <w:sz w:val="36"/>
          <w:szCs w:val="36"/>
        </w:rPr>
      </w:pPr>
      <w:r w:rsidRPr="000128DE">
        <w:rPr>
          <w:rFonts w:ascii="Times New Roman" w:hAnsi="Times New Roman" w:cs="Times New Roman"/>
          <w:b/>
          <w:sz w:val="34"/>
          <w:szCs w:val="34"/>
        </w:rPr>
        <w:t>БУЖДИГАН СОФІЯ</w:t>
      </w:r>
      <w:r>
        <w:rPr>
          <w:rFonts w:ascii="Times New Roman" w:hAnsi="Times New Roman" w:cs="Times New Roman"/>
          <w:b/>
          <w:sz w:val="34"/>
          <w:szCs w:val="34"/>
        </w:rPr>
        <w:t xml:space="preserve">. </w:t>
      </w:r>
      <w:r w:rsidRPr="000128DE">
        <w:rPr>
          <w:rFonts w:ascii="Times New Roman" w:hAnsi="Times New Roman" w:cs="Times New Roman"/>
          <w:sz w:val="36"/>
          <w:szCs w:val="36"/>
        </w:rPr>
        <w:t>ФОРМАТ ТА СПЕЦИФІКА ФУНКЦІОНУВАННЯ УКРАЇНСЬКИХ ОНЛАЙН-РАДІОСТАНЦІЙ ЯК КОНВЕРГЕНТНИХ МЕДІА</w:t>
      </w:r>
      <w:r>
        <w:rPr>
          <w:rFonts w:ascii="Times New Roman" w:hAnsi="Times New Roman" w:cs="Times New Roman"/>
          <w:sz w:val="36"/>
          <w:szCs w:val="36"/>
        </w:rPr>
        <w:t>…………</w:t>
      </w:r>
      <w:r w:rsidR="00D807DF">
        <w:rPr>
          <w:rFonts w:ascii="Times New Roman" w:hAnsi="Times New Roman" w:cs="Times New Roman"/>
          <w:sz w:val="36"/>
          <w:szCs w:val="36"/>
        </w:rPr>
        <w:t>..</w:t>
      </w:r>
      <w:r w:rsidR="00D807DF" w:rsidRPr="00D807DF">
        <w:rPr>
          <w:rFonts w:ascii="Times New Roman" w:hAnsi="Times New Roman" w:cs="Times New Roman"/>
          <w:b/>
          <w:sz w:val="36"/>
          <w:szCs w:val="36"/>
        </w:rPr>
        <w:t>1</w:t>
      </w:r>
      <w:r w:rsidR="00770D58">
        <w:rPr>
          <w:rFonts w:ascii="Times New Roman" w:hAnsi="Times New Roman" w:cs="Times New Roman"/>
          <w:b/>
          <w:sz w:val="36"/>
          <w:szCs w:val="36"/>
        </w:rPr>
        <w:t>1</w:t>
      </w:r>
    </w:p>
    <w:p w:rsidR="00637666" w:rsidRPr="00D807DF" w:rsidRDefault="00637666" w:rsidP="008E03D7">
      <w:pPr>
        <w:shd w:val="clear" w:color="auto" w:fill="FFFFFF" w:themeFill="background1"/>
        <w:spacing w:after="0" w:line="240" w:lineRule="auto"/>
        <w:ind w:firstLine="708"/>
        <w:jc w:val="both"/>
        <w:rPr>
          <w:rFonts w:ascii="Times New Roman" w:eastAsia="Times New Roman" w:hAnsi="Times New Roman"/>
          <w:b/>
          <w:sz w:val="36"/>
          <w:szCs w:val="36"/>
          <w:lang w:val="ru-RU" w:eastAsia="ru-RU"/>
        </w:rPr>
      </w:pPr>
      <w:r w:rsidRPr="009F4D61">
        <w:rPr>
          <w:rFonts w:ascii="Times New Roman" w:eastAsia="Times New Roman" w:hAnsi="Times New Roman"/>
          <w:b/>
          <w:sz w:val="36"/>
          <w:szCs w:val="36"/>
          <w:lang w:eastAsia="ru-RU"/>
        </w:rPr>
        <w:t>В</w:t>
      </w:r>
      <w:r>
        <w:rPr>
          <w:rFonts w:ascii="Times New Roman" w:eastAsia="Times New Roman" w:hAnsi="Times New Roman"/>
          <w:b/>
          <w:sz w:val="36"/>
          <w:szCs w:val="36"/>
          <w:lang w:val="ru-RU" w:eastAsia="ru-RU"/>
        </w:rPr>
        <w:t>ЕРКАЛЕЦЬ</w:t>
      </w:r>
      <w:r w:rsidRPr="009F4D61">
        <w:rPr>
          <w:rFonts w:ascii="Times New Roman" w:eastAsia="Times New Roman" w:hAnsi="Times New Roman"/>
          <w:b/>
          <w:sz w:val="36"/>
          <w:szCs w:val="36"/>
          <w:lang w:eastAsia="ru-RU"/>
        </w:rPr>
        <w:t xml:space="preserve"> О</w:t>
      </w:r>
      <w:r>
        <w:rPr>
          <w:rFonts w:ascii="Times New Roman" w:eastAsia="Times New Roman" w:hAnsi="Times New Roman"/>
          <w:b/>
          <w:sz w:val="36"/>
          <w:szCs w:val="36"/>
          <w:lang w:val="ru-RU" w:eastAsia="ru-RU"/>
        </w:rPr>
        <w:t>ЛЬГА.</w:t>
      </w:r>
      <w:r w:rsidRPr="00637666">
        <w:rPr>
          <w:rFonts w:ascii="Times New Roman" w:eastAsia="Times New Roman" w:hAnsi="Times New Roman"/>
          <w:b/>
          <w:sz w:val="36"/>
          <w:szCs w:val="36"/>
          <w:lang w:eastAsia="ru-RU"/>
        </w:rPr>
        <w:t xml:space="preserve"> </w:t>
      </w:r>
      <w:r w:rsidRPr="00637666">
        <w:rPr>
          <w:rFonts w:ascii="Times New Roman" w:eastAsia="Times New Roman" w:hAnsi="Times New Roman"/>
          <w:sz w:val="36"/>
          <w:szCs w:val="36"/>
          <w:lang w:eastAsia="ru-RU"/>
        </w:rPr>
        <w:t>ВИДАВНИЧ</w:t>
      </w:r>
      <w:r w:rsidR="003A6CE1">
        <w:rPr>
          <w:rFonts w:ascii="Times New Roman" w:eastAsia="Times New Roman" w:hAnsi="Times New Roman"/>
          <w:sz w:val="36"/>
          <w:szCs w:val="36"/>
          <w:lang w:val="ru-RU" w:eastAsia="ru-RU"/>
        </w:rPr>
        <w:t>А</w:t>
      </w:r>
      <w:r w:rsidR="003A6CE1">
        <w:rPr>
          <w:rFonts w:ascii="Times New Roman" w:eastAsia="Times New Roman" w:hAnsi="Times New Roman"/>
          <w:sz w:val="36"/>
          <w:szCs w:val="36"/>
          <w:lang w:eastAsia="ru-RU"/>
        </w:rPr>
        <w:t xml:space="preserve"> </w:t>
      </w:r>
      <w:r w:rsidRPr="00637666">
        <w:rPr>
          <w:rFonts w:ascii="Times New Roman" w:eastAsia="Times New Roman" w:hAnsi="Times New Roman"/>
          <w:sz w:val="36"/>
          <w:szCs w:val="36"/>
          <w:lang w:eastAsia="ru-RU"/>
        </w:rPr>
        <w:t>СПРАВА У ЦИФРОВІЗОВАНОМУ СУСПІЛЬСТВІ</w:t>
      </w:r>
      <w:r w:rsidR="00770D58">
        <w:rPr>
          <w:rFonts w:ascii="Times New Roman" w:eastAsia="Times New Roman" w:hAnsi="Times New Roman"/>
          <w:sz w:val="36"/>
          <w:szCs w:val="36"/>
          <w:lang w:val="ru-RU" w:eastAsia="ru-RU"/>
        </w:rPr>
        <w:t>………………………</w:t>
      </w:r>
      <w:r w:rsidR="00D807DF" w:rsidRPr="00D807DF">
        <w:rPr>
          <w:rFonts w:ascii="Times New Roman" w:eastAsia="Times New Roman" w:hAnsi="Times New Roman"/>
          <w:b/>
          <w:sz w:val="36"/>
          <w:szCs w:val="36"/>
          <w:lang w:val="ru-RU" w:eastAsia="ru-RU"/>
        </w:rPr>
        <w:t>1</w:t>
      </w:r>
      <w:r w:rsidR="00770D58">
        <w:rPr>
          <w:rFonts w:ascii="Times New Roman" w:eastAsia="Times New Roman" w:hAnsi="Times New Roman"/>
          <w:b/>
          <w:sz w:val="36"/>
          <w:szCs w:val="36"/>
          <w:lang w:val="ru-RU" w:eastAsia="ru-RU"/>
        </w:rPr>
        <w:t>6</w:t>
      </w:r>
    </w:p>
    <w:p w:rsidR="001248E2" w:rsidRDefault="001248E2" w:rsidP="000128DE">
      <w:pPr>
        <w:spacing w:after="0" w:line="240" w:lineRule="auto"/>
        <w:ind w:firstLine="708"/>
        <w:jc w:val="both"/>
        <w:rPr>
          <w:rFonts w:ascii="Times New Roman" w:eastAsia="Times New Roman" w:hAnsi="Times New Roman" w:cs="Times New Roman"/>
          <w:sz w:val="34"/>
          <w:szCs w:val="34"/>
        </w:rPr>
      </w:pPr>
      <w:r w:rsidRPr="001248E2">
        <w:rPr>
          <w:rFonts w:ascii="Times New Roman" w:eastAsia="Times New Roman" w:hAnsi="Times New Roman" w:cs="Times New Roman"/>
          <w:b/>
          <w:sz w:val="34"/>
          <w:szCs w:val="34"/>
        </w:rPr>
        <w:t>Г</w:t>
      </w:r>
      <w:r>
        <w:rPr>
          <w:rFonts w:ascii="Times New Roman" w:eastAsia="Times New Roman" w:hAnsi="Times New Roman" w:cs="Times New Roman"/>
          <w:b/>
          <w:sz w:val="34"/>
          <w:szCs w:val="34"/>
        </w:rPr>
        <w:t>УЛЬЧУК</w:t>
      </w:r>
      <w:r w:rsidRPr="001248E2">
        <w:rPr>
          <w:rFonts w:ascii="Times New Roman" w:eastAsia="Times New Roman" w:hAnsi="Times New Roman" w:cs="Times New Roman"/>
          <w:b/>
          <w:sz w:val="34"/>
          <w:szCs w:val="34"/>
        </w:rPr>
        <w:t xml:space="preserve"> </w:t>
      </w:r>
      <w:r>
        <w:rPr>
          <w:rFonts w:ascii="Times New Roman" w:eastAsia="Times New Roman" w:hAnsi="Times New Roman" w:cs="Times New Roman"/>
          <w:b/>
          <w:sz w:val="34"/>
          <w:szCs w:val="34"/>
        </w:rPr>
        <w:t>ОЛЬГА-НАДІЯ</w:t>
      </w:r>
      <w:r w:rsidRPr="001248E2">
        <w:rPr>
          <w:rFonts w:ascii="Times New Roman" w:eastAsia="Times New Roman" w:hAnsi="Times New Roman" w:cs="Times New Roman"/>
          <w:b/>
          <w:sz w:val="34"/>
          <w:szCs w:val="34"/>
        </w:rPr>
        <w:t xml:space="preserve">. </w:t>
      </w:r>
      <w:r w:rsidRPr="001248E2">
        <w:rPr>
          <w:rFonts w:ascii="Times New Roman" w:eastAsia="Times New Roman" w:hAnsi="Times New Roman" w:cs="Times New Roman"/>
          <w:sz w:val="34"/>
          <w:szCs w:val="34"/>
        </w:rPr>
        <w:t>МАНІПУЛЯЦІЯ ЯК ЗАСІБ ВЗАЄМОДІЇ У СОЦІАЛЬНИХ МЕРЕЖАХ</w:t>
      </w:r>
      <w:r>
        <w:rPr>
          <w:rFonts w:ascii="Times New Roman" w:eastAsia="Times New Roman" w:hAnsi="Times New Roman" w:cs="Times New Roman"/>
          <w:sz w:val="34"/>
          <w:szCs w:val="34"/>
        </w:rPr>
        <w:t>………………………</w:t>
      </w:r>
      <w:r w:rsidR="00D807DF" w:rsidRPr="00D807DF">
        <w:rPr>
          <w:rFonts w:ascii="Times New Roman" w:eastAsia="Times New Roman" w:hAnsi="Times New Roman" w:cs="Times New Roman"/>
          <w:b/>
          <w:sz w:val="34"/>
          <w:szCs w:val="34"/>
        </w:rPr>
        <w:t>2</w:t>
      </w:r>
      <w:r w:rsidR="00770D58">
        <w:rPr>
          <w:rFonts w:ascii="Times New Roman" w:eastAsia="Times New Roman" w:hAnsi="Times New Roman" w:cs="Times New Roman"/>
          <w:b/>
          <w:sz w:val="34"/>
          <w:szCs w:val="34"/>
        </w:rPr>
        <w:t>2</w:t>
      </w:r>
    </w:p>
    <w:p w:rsidR="000D7B41" w:rsidRDefault="000D7B41" w:rsidP="000D7B41">
      <w:pPr>
        <w:spacing w:after="0" w:line="240" w:lineRule="auto"/>
        <w:ind w:firstLine="708"/>
        <w:jc w:val="both"/>
        <w:rPr>
          <w:rFonts w:ascii="Times New Roman" w:hAnsi="Times New Roman" w:cs="Times New Roman"/>
          <w:b/>
          <w:bCs/>
          <w:sz w:val="36"/>
          <w:szCs w:val="36"/>
        </w:rPr>
      </w:pPr>
      <w:r w:rsidRPr="00E1090E">
        <w:rPr>
          <w:rFonts w:ascii="Times New Roman" w:hAnsi="Times New Roman" w:cs="Times New Roman"/>
          <w:b/>
          <w:bCs/>
          <w:sz w:val="36"/>
          <w:szCs w:val="36"/>
        </w:rPr>
        <w:t>Ж</w:t>
      </w:r>
      <w:r>
        <w:rPr>
          <w:rFonts w:ascii="Times New Roman" w:hAnsi="Times New Roman" w:cs="Times New Roman"/>
          <w:b/>
          <w:bCs/>
          <w:sz w:val="36"/>
          <w:szCs w:val="36"/>
          <w:lang w:val="ru-RU"/>
        </w:rPr>
        <w:t xml:space="preserve">ИТАР ЮЛІАНА. </w:t>
      </w:r>
      <w:r w:rsidRPr="000D7B41">
        <w:rPr>
          <w:rFonts w:ascii="Times New Roman" w:hAnsi="Times New Roman" w:cs="Times New Roman"/>
          <w:bCs/>
          <w:sz w:val="36"/>
          <w:szCs w:val="36"/>
        </w:rPr>
        <w:t>ФУНКЦІОНАЛЬНЕ НАВАНТАЖЕННЯ ФРАЗЕМ</w:t>
      </w:r>
      <w:r>
        <w:rPr>
          <w:rFonts w:ascii="Times New Roman" w:hAnsi="Times New Roman" w:cs="Times New Roman"/>
          <w:bCs/>
          <w:sz w:val="36"/>
          <w:szCs w:val="36"/>
        </w:rPr>
        <w:t xml:space="preserve"> У СУЧАСНОМУ МЕДІАТЕКСТІ </w:t>
      </w:r>
      <w:r w:rsidRPr="000D7B41">
        <w:rPr>
          <w:rFonts w:ascii="Times New Roman" w:hAnsi="Times New Roman" w:cs="Times New Roman"/>
          <w:bCs/>
          <w:sz w:val="36"/>
          <w:szCs w:val="36"/>
        </w:rPr>
        <w:t>(НА ПРИКЛАДІ РЕГІОНАЛЬНИХ ЗМІ)</w:t>
      </w:r>
      <w:r>
        <w:rPr>
          <w:rFonts w:ascii="Times New Roman" w:hAnsi="Times New Roman" w:cs="Times New Roman"/>
          <w:bCs/>
          <w:sz w:val="36"/>
          <w:szCs w:val="36"/>
        </w:rPr>
        <w:t>…</w:t>
      </w:r>
      <w:r w:rsidR="003036CB">
        <w:rPr>
          <w:rFonts w:ascii="Times New Roman" w:hAnsi="Times New Roman" w:cs="Times New Roman"/>
          <w:bCs/>
          <w:sz w:val="36"/>
          <w:szCs w:val="36"/>
        </w:rPr>
        <w:t>..</w:t>
      </w:r>
      <w:r w:rsidR="003036CB" w:rsidRPr="003036CB">
        <w:rPr>
          <w:rFonts w:ascii="Times New Roman" w:hAnsi="Times New Roman" w:cs="Times New Roman"/>
          <w:b/>
          <w:bCs/>
          <w:sz w:val="36"/>
          <w:szCs w:val="36"/>
        </w:rPr>
        <w:t>4</w:t>
      </w:r>
      <w:r w:rsidR="00BB2430">
        <w:rPr>
          <w:rFonts w:ascii="Times New Roman" w:hAnsi="Times New Roman" w:cs="Times New Roman"/>
          <w:b/>
          <w:bCs/>
          <w:sz w:val="36"/>
          <w:szCs w:val="36"/>
        </w:rPr>
        <w:t>2</w:t>
      </w:r>
    </w:p>
    <w:p w:rsidR="009A2EA9" w:rsidRPr="009A2EA9" w:rsidRDefault="009A2EA9" w:rsidP="009A2EA9">
      <w:pPr>
        <w:spacing w:after="0" w:line="240" w:lineRule="auto"/>
        <w:ind w:firstLine="708"/>
        <w:jc w:val="both"/>
        <w:rPr>
          <w:rFonts w:ascii="Times New Roman" w:hAnsi="Times New Roman" w:cs="Times New Roman"/>
          <w:sz w:val="36"/>
          <w:szCs w:val="36"/>
        </w:rPr>
      </w:pPr>
      <w:r w:rsidRPr="00B503B9">
        <w:rPr>
          <w:rFonts w:ascii="Times New Roman" w:hAnsi="Times New Roman" w:cs="Times New Roman"/>
          <w:b/>
          <w:sz w:val="36"/>
          <w:szCs w:val="36"/>
        </w:rPr>
        <w:t>К</w:t>
      </w:r>
      <w:r>
        <w:rPr>
          <w:rFonts w:ascii="Times New Roman" w:hAnsi="Times New Roman" w:cs="Times New Roman"/>
          <w:b/>
          <w:sz w:val="36"/>
          <w:szCs w:val="36"/>
        </w:rPr>
        <w:t xml:space="preserve">АНДЮК УЛЯНА. </w:t>
      </w:r>
      <w:r w:rsidRPr="009A2EA9">
        <w:rPr>
          <w:rFonts w:ascii="Times New Roman" w:hAnsi="Times New Roman" w:cs="Times New Roman"/>
          <w:sz w:val="36"/>
          <w:szCs w:val="36"/>
        </w:rPr>
        <w:t>РОЛЬ СОЦІАЛЬНИХ МЕРЕЖ У СУЧАСНІЙ ЖУРНАЛІСТИЦІ</w:t>
      </w:r>
      <w:r>
        <w:rPr>
          <w:rFonts w:ascii="Times New Roman" w:hAnsi="Times New Roman" w:cs="Times New Roman"/>
          <w:sz w:val="36"/>
          <w:szCs w:val="36"/>
        </w:rPr>
        <w:t>…………………………</w:t>
      </w:r>
      <w:r w:rsidR="00BB2430">
        <w:rPr>
          <w:rFonts w:ascii="Times New Roman" w:hAnsi="Times New Roman" w:cs="Times New Roman"/>
          <w:sz w:val="36"/>
          <w:szCs w:val="36"/>
        </w:rPr>
        <w:t>……..</w:t>
      </w:r>
      <w:r w:rsidR="008964A6">
        <w:rPr>
          <w:rFonts w:ascii="Times New Roman" w:hAnsi="Times New Roman" w:cs="Times New Roman"/>
          <w:sz w:val="36"/>
          <w:szCs w:val="36"/>
        </w:rPr>
        <w:t>.</w:t>
      </w:r>
      <w:r w:rsidR="00BB2430" w:rsidRPr="00BB2430">
        <w:rPr>
          <w:rFonts w:ascii="Times New Roman" w:hAnsi="Times New Roman" w:cs="Times New Roman"/>
          <w:b/>
          <w:sz w:val="36"/>
          <w:szCs w:val="36"/>
        </w:rPr>
        <w:t>49</w:t>
      </w:r>
    </w:p>
    <w:p w:rsidR="00AE53D9" w:rsidRDefault="000D7B41" w:rsidP="00AE53D9">
      <w:pPr>
        <w:tabs>
          <w:tab w:val="left" w:pos="0"/>
        </w:tabs>
        <w:spacing w:after="0" w:line="240" w:lineRule="auto"/>
        <w:jc w:val="both"/>
        <w:rPr>
          <w:rFonts w:ascii="Times New Roman" w:hAnsi="Times New Roman" w:cs="Times New Roman"/>
          <w:b/>
          <w:sz w:val="36"/>
          <w:szCs w:val="36"/>
          <w:lang w:val="ru-RU"/>
        </w:rPr>
      </w:pPr>
      <w:r>
        <w:rPr>
          <w:rFonts w:ascii="Times New Roman" w:eastAsia="Times New Roman" w:hAnsi="Times New Roman" w:cs="Times New Roman"/>
          <w:sz w:val="34"/>
          <w:szCs w:val="34"/>
        </w:rPr>
        <w:tab/>
      </w:r>
      <w:r w:rsidR="003A6CE1">
        <w:rPr>
          <w:rFonts w:ascii="Times New Roman" w:hAnsi="Times New Roman" w:cs="Times New Roman"/>
          <w:b/>
          <w:sz w:val="36"/>
          <w:szCs w:val="36"/>
        </w:rPr>
        <w:t xml:space="preserve">ЛУЦЬКА </w:t>
      </w:r>
      <w:r w:rsidR="00AE53D9">
        <w:rPr>
          <w:rFonts w:ascii="Times New Roman" w:hAnsi="Times New Roman" w:cs="Times New Roman"/>
          <w:b/>
          <w:sz w:val="36"/>
          <w:szCs w:val="36"/>
        </w:rPr>
        <w:t xml:space="preserve">СОЛОМІЯ. </w:t>
      </w:r>
      <w:r w:rsidR="003A6CE1">
        <w:rPr>
          <w:rFonts w:ascii="Times New Roman" w:hAnsi="Times New Roman" w:cs="Times New Roman"/>
          <w:sz w:val="36"/>
          <w:szCs w:val="36"/>
        </w:rPr>
        <w:t xml:space="preserve">СПЕЦИФІКА </w:t>
      </w:r>
      <w:r w:rsidR="00AE53D9" w:rsidRPr="00AE53D9">
        <w:rPr>
          <w:rFonts w:ascii="Times New Roman" w:hAnsi="Times New Roman" w:cs="Times New Roman"/>
          <w:sz w:val="36"/>
          <w:szCs w:val="36"/>
        </w:rPr>
        <w:t>ФУНКЦІОНУВАННЯ СЛЕНГОВОЇ ЛЕКСИКИ В РЕГІОНАЛЬНИХ ЗМІ</w:t>
      </w:r>
      <w:r w:rsidR="00AE53D9">
        <w:rPr>
          <w:rFonts w:ascii="Times New Roman" w:hAnsi="Times New Roman" w:cs="Times New Roman"/>
          <w:sz w:val="36"/>
          <w:szCs w:val="36"/>
        </w:rPr>
        <w:t>………………………………………</w:t>
      </w:r>
      <w:r w:rsidR="003A6CE1">
        <w:rPr>
          <w:rFonts w:ascii="Times New Roman" w:hAnsi="Times New Roman" w:cs="Times New Roman"/>
          <w:sz w:val="36"/>
          <w:szCs w:val="36"/>
          <w:lang w:val="ru-RU"/>
        </w:rPr>
        <w:t>…</w:t>
      </w:r>
      <w:r w:rsidR="002237BA">
        <w:rPr>
          <w:rFonts w:ascii="Times New Roman" w:hAnsi="Times New Roman" w:cs="Times New Roman"/>
          <w:sz w:val="36"/>
          <w:szCs w:val="36"/>
          <w:lang w:val="ru-RU"/>
        </w:rPr>
        <w:t>.</w:t>
      </w:r>
      <w:r w:rsidR="00BB2430">
        <w:rPr>
          <w:rFonts w:ascii="Times New Roman" w:hAnsi="Times New Roman" w:cs="Times New Roman"/>
          <w:b/>
          <w:sz w:val="36"/>
          <w:szCs w:val="36"/>
          <w:lang w:val="ru-RU"/>
        </w:rPr>
        <w:t>55</w:t>
      </w:r>
    </w:p>
    <w:p w:rsidR="00BF186A" w:rsidRDefault="00BF186A" w:rsidP="00BF186A">
      <w:pPr>
        <w:spacing w:after="0" w:line="240" w:lineRule="auto"/>
        <w:jc w:val="both"/>
        <w:rPr>
          <w:rFonts w:ascii="Times New Roman" w:hAnsi="Times New Roman" w:cs="Times New Roman"/>
          <w:b/>
          <w:sz w:val="36"/>
          <w:szCs w:val="36"/>
        </w:rPr>
      </w:pPr>
      <w:r>
        <w:rPr>
          <w:rFonts w:ascii="Times New Roman" w:hAnsi="Times New Roman" w:cs="Times New Roman"/>
          <w:b/>
          <w:sz w:val="36"/>
          <w:szCs w:val="36"/>
          <w:lang w:val="ru-RU"/>
        </w:rPr>
        <w:tab/>
        <w:t xml:space="preserve">МАРЧУК ГАННА. </w:t>
      </w:r>
      <w:r w:rsidRPr="009C3C9E">
        <w:rPr>
          <w:rFonts w:ascii="Times New Roman" w:hAnsi="Times New Roman" w:cs="Times New Roman"/>
          <w:sz w:val="36"/>
          <w:szCs w:val="36"/>
          <w:lang w:val="ru-RU"/>
        </w:rPr>
        <w:t>Л</w:t>
      </w:r>
      <w:r>
        <w:rPr>
          <w:rFonts w:ascii="Times New Roman" w:hAnsi="Times New Roman" w:cs="Times New Roman"/>
          <w:sz w:val="36"/>
          <w:szCs w:val="36"/>
          <w:lang w:val="ru-RU"/>
        </w:rPr>
        <w:t>ЕКСИКО</w:t>
      </w:r>
      <w:r w:rsidRPr="009C3C9E">
        <w:rPr>
          <w:rFonts w:ascii="Times New Roman" w:hAnsi="Times New Roman" w:cs="Times New Roman"/>
          <w:sz w:val="36"/>
          <w:szCs w:val="36"/>
          <w:lang w:val="ru-RU"/>
        </w:rPr>
        <w:t>-</w:t>
      </w:r>
      <w:r>
        <w:rPr>
          <w:rFonts w:ascii="Times New Roman" w:hAnsi="Times New Roman" w:cs="Times New Roman"/>
          <w:sz w:val="36"/>
          <w:szCs w:val="36"/>
          <w:lang w:val="ru-RU"/>
        </w:rPr>
        <w:t>СЕМАНТИЧНІ</w:t>
      </w:r>
      <w:r w:rsidRPr="009C3C9E">
        <w:rPr>
          <w:rFonts w:ascii="Times New Roman" w:hAnsi="Times New Roman" w:cs="Times New Roman"/>
          <w:sz w:val="36"/>
          <w:szCs w:val="36"/>
        </w:rPr>
        <w:t xml:space="preserve"> </w:t>
      </w:r>
      <w:r>
        <w:rPr>
          <w:rFonts w:ascii="Times New Roman" w:hAnsi="Times New Roman" w:cs="Times New Roman"/>
          <w:sz w:val="36"/>
          <w:szCs w:val="36"/>
        </w:rPr>
        <w:t>ОСОБЛИВОСТІ</w:t>
      </w:r>
      <w:r w:rsidRPr="009C3C9E">
        <w:rPr>
          <w:rFonts w:ascii="Times New Roman" w:hAnsi="Times New Roman" w:cs="Times New Roman"/>
          <w:sz w:val="36"/>
          <w:szCs w:val="36"/>
        </w:rPr>
        <w:t xml:space="preserve"> </w:t>
      </w:r>
      <w:r>
        <w:rPr>
          <w:rFonts w:ascii="Times New Roman" w:hAnsi="Times New Roman" w:cs="Times New Roman"/>
          <w:sz w:val="36"/>
          <w:szCs w:val="36"/>
        </w:rPr>
        <w:t>ІНШОМОВНИХ СЛІВ</w:t>
      </w:r>
      <w:r w:rsidRPr="009C3C9E">
        <w:rPr>
          <w:rFonts w:ascii="Times New Roman" w:hAnsi="Times New Roman" w:cs="Times New Roman"/>
          <w:sz w:val="36"/>
          <w:szCs w:val="36"/>
        </w:rPr>
        <w:t xml:space="preserve"> </w:t>
      </w:r>
      <w:r>
        <w:rPr>
          <w:rFonts w:ascii="Times New Roman" w:hAnsi="Times New Roman" w:cs="Times New Roman"/>
          <w:sz w:val="36"/>
          <w:szCs w:val="36"/>
        </w:rPr>
        <w:t>У СУЧАСНОМУ</w:t>
      </w:r>
      <w:r w:rsidRPr="009C3C9E">
        <w:rPr>
          <w:rFonts w:ascii="Times New Roman" w:hAnsi="Times New Roman" w:cs="Times New Roman"/>
          <w:sz w:val="36"/>
          <w:szCs w:val="36"/>
        </w:rPr>
        <w:t xml:space="preserve"> </w:t>
      </w:r>
      <w:r>
        <w:rPr>
          <w:rFonts w:ascii="Times New Roman" w:hAnsi="Times New Roman" w:cs="Times New Roman"/>
          <w:sz w:val="36"/>
          <w:szCs w:val="36"/>
        </w:rPr>
        <w:t>РЕГІОНАЛЬНОМУ</w:t>
      </w:r>
      <w:r w:rsidRPr="009C3C9E">
        <w:rPr>
          <w:rFonts w:ascii="Times New Roman" w:hAnsi="Times New Roman" w:cs="Times New Roman"/>
          <w:sz w:val="36"/>
          <w:szCs w:val="36"/>
        </w:rPr>
        <w:t xml:space="preserve"> </w:t>
      </w:r>
      <w:r w:rsidR="00BB2430">
        <w:rPr>
          <w:rFonts w:ascii="Times New Roman" w:hAnsi="Times New Roman" w:cs="Times New Roman"/>
          <w:sz w:val="36"/>
          <w:szCs w:val="36"/>
        </w:rPr>
        <w:t>МЕДІАТЕКСТІ……………………</w:t>
      </w:r>
      <w:proofErr w:type="gramStart"/>
      <w:r w:rsidR="00BB2430">
        <w:rPr>
          <w:rFonts w:ascii="Times New Roman" w:hAnsi="Times New Roman" w:cs="Times New Roman"/>
          <w:sz w:val="36"/>
          <w:szCs w:val="36"/>
        </w:rPr>
        <w:t>…….</w:t>
      </w:r>
      <w:proofErr w:type="gramEnd"/>
      <w:r w:rsidR="00BB2430">
        <w:rPr>
          <w:rFonts w:ascii="Times New Roman" w:hAnsi="Times New Roman" w:cs="Times New Roman"/>
          <w:sz w:val="36"/>
          <w:szCs w:val="36"/>
        </w:rPr>
        <w:t>.</w:t>
      </w:r>
      <w:r w:rsidR="00BB2430" w:rsidRPr="00BB2430">
        <w:rPr>
          <w:rFonts w:ascii="Times New Roman" w:hAnsi="Times New Roman" w:cs="Times New Roman"/>
          <w:b/>
          <w:sz w:val="36"/>
          <w:szCs w:val="36"/>
        </w:rPr>
        <w:t>60</w:t>
      </w:r>
    </w:p>
    <w:p w:rsidR="00405D3B" w:rsidRPr="00405D3B" w:rsidRDefault="00405D3B" w:rsidP="00405D3B">
      <w:pPr>
        <w:spacing w:after="0" w:line="240" w:lineRule="auto"/>
        <w:ind w:firstLine="708"/>
        <w:jc w:val="both"/>
        <w:rPr>
          <w:rFonts w:ascii="Times New Roman" w:hAnsi="Times New Roman" w:cs="Times New Roman"/>
          <w:b/>
          <w:sz w:val="36"/>
          <w:szCs w:val="36"/>
        </w:rPr>
      </w:pPr>
      <w:r>
        <w:rPr>
          <w:rFonts w:ascii="Times New Roman" w:hAnsi="Times New Roman" w:cs="Times New Roman"/>
          <w:b/>
          <w:sz w:val="36"/>
          <w:szCs w:val="36"/>
        </w:rPr>
        <w:t xml:space="preserve">МИХАЛЬЧУК ІРИНА. </w:t>
      </w:r>
      <w:r w:rsidRPr="00405D3B">
        <w:rPr>
          <w:rFonts w:ascii="Times New Roman" w:hAnsi="Times New Roman" w:cs="Times New Roman"/>
          <w:sz w:val="36"/>
          <w:szCs w:val="36"/>
        </w:rPr>
        <w:t>ІНТЕРНЕТ ЖУРНАЛІСТИКА: СУЧАСНИЙ СТАН ТА ШЛЯХИ РОЗВИТКУ……………</w:t>
      </w:r>
      <w:r>
        <w:rPr>
          <w:rFonts w:ascii="Times New Roman" w:hAnsi="Times New Roman" w:cs="Times New Roman"/>
          <w:sz w:val="36"/>
          <w:szCs w:val="36"/>
        </w:rPr>
        <w:t>….</w:t>
      </w:r>
      <w:r>
        <w:rPr>
          <w:rFonts w:ascii="Times New Roman" w:hAnsi="Times New Roman" w:cs="Times New Roman"/>
          <w:b/>
          <w:sz w:val="36"/>
          <w:szCs w:val="36"/>
        </w:rPr>
        <w:t>67</w:t>
      </w:r>
    </w:p>
    <w:p w:rsidR="00EB014F" w:rsidRDefault="0066430D" w:rsidP="00EB014F">
      <w:pPr>
        <w:spacing w:after="0" w:line="240" w:lineRule="auto"/>
        <w:ind w:firstLine="708"/>
        <w:jc w:val="both"/>
        <w:rPr>
          <w:rFonts w:ascii="Times New Roman" w:hAnsi="Times New Roman" w:cs="Times New Roman"/>
          <w:b/>
          <w:sz w:val="36"/>
          <w:szCs w:val="36"/>
        </w:rPr>
      </w:pPr>
      <w:r w:rsidRPr="0066430D">
        <w:rPr>
          <w:rFonts w:ascii="Times New Roman" w:hAnsi="Times New Roman" w:cs="Times New Roman"/>
          <w:b/>
          <w:sz w:val="34"/>
          <w:szCs w:val="34"/>
        </w:rPr>
        <w:t xml:space="preserve">НАЗАРЕНКО ЮЛІЯ. </w:t>
      </w:r>
      <w:r w:rsidRPr="0066430D">
        <w:rPr>
          <w:rFonts w:ascii="Times New Roman" w:hAnsi="Times New Roman" w:cs="Times New Roman"/>
          <w:sz w:val="34"/>
          <w:szCs w:val="34"/>
        </w:rPr>
        <w:t>АНТИТЕЗА Й ОКСИМОРОН ЯК ЗАСОБИ ВИРАЖЕННЯ ЕКСПРЕСИВНОСТІ У ЗАГОЛОВКОВИХ КОМПЛЕКСАХ РЕГІОНАЛЬНИХ ГАЗЕТ</w:t>
      </w:r>
      <w:r w:rsidR="002237BA">
        <w:rPr>
          <w:rFonts w:ascii="Times New Roman" w:hAnsi="Times New Roman" w:cs="Times New Roman"/>
          <w:sz w:val="34"/>
          <w:szCs w:val="34"/>
        </w:rPr>
        <w:t>………………………………………………………………..</w:t>
      </w:r>
      <w:r w:rsidR="00062A5D">
        <w:rPr>
          <w:rFonts w:ascii="Times New Roman" w:hAnsi="Times New Roman" w:cs="Times New Roman"/>
          <w:b/>
          <w:sz w:val="36"/>
          <w:szCs w:val="36"/>
        </w:rPr>
        <w:t>7</w:t>
      </w:r>
      <w:r w:rsidR="004B4266">
        <w:rPr>
          <w:rFonts w:ascii="Times New Roman" w:hAnsi="Times New Roman" w:cs="Times New Roman"/>
          <w:b/>
          <w:sz w:val="36"/>
          <w:szCs w:val="36"/>
        </w:rPr>
        <w:t>5</w:t>
      </w:r>
    </w:p>
    <w:p w:rsidR="00EB014F" w:rsidRDefault="00EB014F" w:rsidP="00EB014F">
      <w:pPr>
        <w:spacing w:after="0" w:line="240" w:lineRule="auto"/>
        <w:ind w:firstLine="708"/>
        <w:jc w:val="both"/>
        <w:rPr>
          <w:sz w:val="36"/>
          <w:szCs w:val="36"/>
        </w:rPr>
      </w:pPr>
      <w:r>
        <w:rPr>
          <w:rFonts w:ascii="Times New Roman" w:hAnsi="Times New Roman" w:cs="Times New Roman"/>
          <w:b/>
          <w:sz w:val="36"/>
          <w:szCs w:val="36"/>
        </w:rPr>
        <w:t xml:space="preserve">ПАВЛУЦЬКА АЛЛА. </w:t>
      </w:r>
      <w:r w:rsidRPr="00EB014F">
        <w:rPr>
          <w:rFonts w:ascii="Times New Roman" w:hAnsi="Times New Roman" w:cs="Times New Roman"/>
          <w:sz w:val="36"/>
          <w:szCs w:val="36"/>
        </w:rPr>
        <w:t>МАРКЕТИНГОВА ДІЯЛЬНІСТЬ ВИДАВНИЦТВА</w:t>
      </w:r>
      <w:r>
        <w:rPr>
          <w:sz w:val="36"/>
          <w:szCs w:val="36"/>
        </w:rPr>
        <w:t>…………………………………………………</w:t>
      </w:r>
      <w:r w:rsidR="004B4266">
        <w:rPr>
          <w:sz w:val="36"/>
          <w:szCs w:val="36"/>
        </w:rPr>
        <w:t>…………………..</w:t>
      </w:r>
      <w:r w:rsidR="004B4266" w:rsidRPr="004B4266">
        <w:rPr>
          <w:rFonts w:ascii="Times New Roman" w:hAnsi="Times New Roman" w:cs="Times New Roman"/>
          <w:b/>
          <w:sz w:val="36"/>
          <w:szCs w:val="36"/>
        </w:rPr>
        <w:t>82</w:t>
      </w:r>
    </w:p>
    <w:p w:rsidR="001B44E6" w:rsidRPr="00EB014F" w:rsidRDefault="001B44E6" w:rsidP="00EB014F">
      <w:pPr>
        <w:spacing w:after="0" w:line="240" w:lineRule="auto"/>
        <w:ind w:firstLine="708"/>
        <w:jc w:val="both"/>
        <w:rPr>
          <w:rFonts w:ascii="Times New Roman" w:hAnsi="Times New Roman" w:cs="Times New Roman"/>
          <w:b/>
          <w:sz w:val="36"/>
          <w:szCs w:val="36"/>
        </w:rPr>
      </w:pPr>
      <w:r w:rsidRPr="001B44E6">
        <w:rPr>
          <w:rFonts w:ascii="Times New Roman" w:hAnsi="Times New Roman" w:cs="Times New Roman"/>
          <w:b/>
          <w:sz w:val="34"/>
          <w:szCs w:val="34"/>
        </w:rPr>
        <w:t>ПЕТРОВАНЧУК РОМАНА</w:t>
      </w:r>
      <w:r>
        <w:rPr>
          <w:rFonts w:ascii="Times New Roman" w:hAnsi="Times New Roman" w:cs="Times New Roman"/>
          <w:b/>
          <w:sz w:val="34"/>
          <w:szCs w:val="34"/>
        </w:rPr>
        <w:t xml:space="preserve">. </w:t>
      </w:r>
      <w:r w:rsidR="00EA35B3" w:rsidRPr="00704090">
        <w:rPr>
          <w:rFonts w:ascii="Times New Roman" w:hAnsi="Times New Roman" w:cs="Times New Roman"/>
          <w:color w:val="000000" w:themeColor="text1"/>
          <w:sz w:val="34"/>
          <w:szCs w:val="34"/>
        </w:rPr>
        <w:t>«ВІЙНА СВІТІВ»  У КОНТЕКСТІ МІСТИФІКАЦІЙ</w:t>
      </w:r>
      <w:r w:rsidR="00EA35B3">
        <w:rPr>
          <w:rFonts w:ascii="Times New Roman" w:hAnsi="Times New Roman" w:cs="Times New Roman"/>
          <w:color w:val="000000" w:themeColor="text1"/>
          <w:sz w:val="36"/>
          <w:szCs w:val="36"/>
          <w:lang w:val="ru-RU"/>
        </w:rPr>
        <w:t>…………………………………</w:t>
      </w:r>
      <w:r w:rsidR="002237BA">
        <w:rPr>
          <w:rFonts w:ascii="Times New Roman" w:hAnsi="Times New Roman" w:cs="Times New Roman"/>
          <w:color w:val="000000" w:themeColor="text1"/>
          <w:sz w:val="36"/>
          <w:szCs w:val="36"/>
          <w:lang w:val="ru-RU"/>
        </w:rPr>
        <w:t>.</w:t>
      </w:r>
      <w:r w:rsidR="00405D3B">
        <w:rPr>
          <w:rFonts w:ascii="Times New Roman" w:hAnsi="Times New Roman" w:cs="Times New Roman"/>
          <w:b/>
          <w:color w:val="000000" w:themeColor="text1"/>
          <w:sz w:val="36"/>
          <w:szCs w:val="36"/>
          <w:lang w:val="ru-RU"/>
        </w:rPr>
        <w:t>8</w:t>
      </w:r>
      <w:r w:rsidR="004B4266">
        <w:rPr>
          <w:rFonts w:ascii="Times New Roman" w:hAnsi="Times New Roman" w:cs="Times New Roman"/>
          <w:b/>
          <w:color w:val="000000" w:themeColor="text1"/>
          <w:sz w:val="36"/>
          <w:szCs w:val="36"/>
          <w:lang w:val="ru-RU"/>
        </w:rPr>
        <w:t>8</w:t>
      </w:r>
    </w:p>
    <w:p w:rsidR="009A2EA9" w:rsidRPr="009A2EA9" w:rsidRDefault="00DD714A" w:rsidP="00DD714A">
      <w:pPr>
        <w:spacing w:after="0" w:line="240" w:lineRule="auto"/>
        <w:jc w:val="both"/>
        <w:rPr>
          <w:rFonts w:ascii="Times New Roman" w:hAnsi="Times New Roman" w:cs="Times New Roman"/>
          <w:b/>
          <w:sz w:val="28"/>
          <w:szCs w:val="28"/>
          <w:lang w:val="ru-RU"/>
        </w:rPr>
      </w:pPr>
      <w:r>
        <w:rPr>
          <w:rFonts w:ascii="Times New Roman" w:hAnsi="Times New Roman" w:cs="Times New Roman"/>
          <w:b/>
          <w:color w:val="000000" w:themeColor="text1"/>
          <w:sz w:val="36"/>
          <w:szCs w:val="36"/>
          <w:lang w:val="ru-RU"/>
        </w:rPr>
        <w:lastRenderedPageBreak/>
        <w:t xml:space="preserve">      </w:t>
      </w:r>
      <w:r>
        <w:rPr>
          <w:rFonts w:ascii="Times New Roman" w:hAnsi="Times New Roman" w:cs="Times New Roman"/>
          <w:b/>
          <w:color w:val="000000" w:themeColor="text1"/>
          <w:sz w:val="36"/>
          <w:szCs w:val="36"/>
          <w:lang w:val="ru-RU"/>
        </w:rPr>
        <w:tab/>
      </w:r>
      <w:r w:rsidR="00216633">
        <w:rPr>
          <w:rFonts w:ascii="Times New Roman" w:hAnsi="Times New Roman" w:cs="Times New Roman"/>
          <w:b/>
          <w:color w:val="000000" w:themeColor="text1"/>
          <w:sz w:val="36"/>
          <w:szCs w:val="36"/>
          <w:lang w:val="ru-RU"/>
        </w:rPr>
        <w:t xml:space="preserve">ПРИСТАЙ </w:t>
      </w:r>
      <w:r w:rsidR="009A2EA9">
        <w:rPr>
          <w:rFonts w:ascii="Times New Roman" w:hAnsi="Times New Roman" w:cs="Times New Roman"/>
          <w:b/>
          <w:color w:val="000000" w:themeColor="text1"/>
          <w:sz w:val="36"/>
          <w:szCs w:val="36"/>
          <w:lang w:val="ru-RU"/>
        </w:rPr>
        <w:t xml:space="preserve">ГАЛИНА. </w:t>
      </w:r>
      <w:r w:rsidR="009A2EA9" w:rsidRPr="009A2EA9">
        <w:rPr>
          <w:rFonts w:ascii="Times New Roman" w:hAnsi="Times New Roman" w:cs="Times New Roman"/>
          <w:sz w:val="36"/>
          <w:szCs w:val="36"/>
        </w:rPr>
        <w:t>НОВИЙ ФОРМАТ ВИКЛАДАННЯ НАВЧАЛЬНОЇ ДИСЦИПЛІНИ «ГАЗЕТНО-ЖУРНАЛЬНЕ ВИРОБНИЦТВО»</w:t>
      </w:r>
      <w:r w:rsidR="00D208B5">
        <w:rPr>
          <w:rFonts w:ascii="Times New Roman" w:hAnsi="Times New Roman" w:cs="Times New Roman"/>
          <w:sz w:val="36"/>
          <w:szCs w:val="36"/>
        </w:rPr>
        <w:t>……………………………..</w:t>
      </w:r>
      <w:r w:rsidR="004B4266">
        <w:rPr>
          <w:rFonts w:ascii="Times New Roman" w:hAnsi="Times New Roman" w:cs="Times New Roman"/>
          <w:b/>
          <w:sz w:val="36"/>
          <w:szCs w:val="36"/>
        </w:rPr>
        <w:t>93</w:t>
      </w:r>
    </w:p>
    <w:p w:rsidR="0066430D" w:rsidRPr="00081C6F" w:rsidRDefault="00521920" w:rsidP="00DD714A">
      <w:pPr>
        <w:pStyle w:val="a4"/>
        <w:spacing w:before="0" w:beforeAutospacing="0" w:after="0" w:afterAutospacing="0"/>
        <w:ind w:firstLine="708"/>
        <w:jc w:val="both"/>
        <w:rPr>
          <w:bCs/>
          <w:sz w:val="34"/>
          <w:szCs w:val="34"/>
          <w:lang w:val="ru-RU"/>
        </w:rPr>
      </w:pPr>
      <w:r w:rsidRPr="00F33F1E">
        <w:rPr>
          <w:rFonts w:eastAsiaTheme="minorHAnsi"/>
          <w:b/>
          <w:bCs/>
          <w:sz w:val="34"/>
          <w:szCs w:val="34"/>
          <w:lang w:eastAsia="en-US"/>
        </w:rPr>
        <w:t>ПУЛИК ВІКТОРІЯ</w:t>
      </w:r>
      <w:r w:rsidR="00F33F1E">
        <w:rPr>
          <w:bCs/>
          <w:sz w:val="34"/>
          <w:szCs w:val="34"/>
        </w:rPr>
        <w:t>.</w:t>
      </w:r>
      <w:r w:rsidR="002C2FB5" w:rsidRPr="00F33F1E">
        <w:rPr>
          <w:bCs/>
          <w:sz w:val="34"/>
          <w:szCs w:val="34"/>
        </w:rPr>
        <w:t xml:space="preserve"> </w:t>
      </w:r>
      <w:r w:rsidR="002C2FB5" w:rsidRPr="002C2FB5">
        <w:rPr>
          <w:bCs/>
          <w:sz w:val="34"/>
          <w:szCs w:val="34"/>
        </w:rPr>
        <w:t>ОСОБЛИВОСТІ ТА ПРОБЛЕМИ</w:t>
      </w:r>
      <w:r w:rsidR="00F33F1E">
        <w:rPr>
          <w:bCs/>
          <w:sz w:val="34"/>
          <w:szCs w:val="34"/>
        </w:rPr>
        <w:t xml:space="preserve"> </w:t>
      </w:r>
      <w:r w:rsidR="002C2FB5" w:rsidRPr="002C2FB5">
        <w:rPr>
          <w:bCs/>
          <w:sz w:val="34"/>
          <w:szCs w:val="34"/>
        </w:rPr>
        <w:t>ЖИТТЄВОГО ЦИКЛУ МОЛОДІЖНИХ ВСЕУКРАЇНСЬКИХ ГЛЯНЦЕВИХ ЖУРНАЛІВ</w:t>
      </w:r>
      <w:r w:rsidR="00F33F1E">
        <w:rPr>
          <w:bCs/>
          <w:sz w:val="34"/>
          <w:szCs w:val="34"/>
        </w:rPr>
        <w:t>………………………………………</w:t>
      </w:r>
      <w:r w:rsidR="004B4266">
        <w:rPr>
          <w:bCs/>
          <w:sz w:val="34"/>
          <w:szCs w:val="34"/>
        </w:rPr>
        <w:t>.</w:t>
      </w:r>
      <w:r w:rsidR="004B4266" w:rsidRPr="004B4266">
        <w:rPr>
          <w:b/>
          <w:bCs/>
          <w:sz w:val="34"/>
          <w:szCs w:val="34"/>
        </w:rPr>
        <w:t>104</w:t>
      </w:r>
    </w:p>
    <w:p w:rsidR="00CE520B" w:rsidRPr="00CE520B" w:rsidRDefault="00CE520B" w:rsidP="00DD714A">
      <w:pPr>
        <w:spacing w:after="0" w:line="240" w:lineRule="auto"/>
        <w:ind w:firstLine="708"/>
        <w:jc w:val="both"/>
        <w:rPr>
          <w:rFonts w:ascii="Times New Roman" w:hAnsi="Times New Roman" w:cs="Times New Roman"/>
          <w:sz w:val="36"/>
          <w:szCs w:val="36"/>
        </w:rPr>
      </w:pPr>
      <w:r w:rsidRPr="00CE520B">
        <w:rPr>
          <w:rFonts w:ascii="Times New Roman" w:hAnsi="Times New Roman" w:cs="Times New Roman"/>
          <w:b/>
          <w:bCs/>
          <w:sz w:val="36"/>
          <w:szCs w:val="36"/>
        </w:rPr>
        <w:t xml:space="preserve">СЕГЕДИН ЛІЛІЯ. </w:t>
      </w:r>
      <w:r w:rsidRPr="00CE520B">
        <w:rPr>
          <w:rFonts w:ascii="Times New Roman" w:hAnsi="Times New Roman" w:cs="Times New Roman"/>
          <w:sz w:val="36"/>
          <w:szCs w:val="36"/>
        </w:rPr>
        <w:t>ТЕЛЕВІЗІЙНІ ІНФОРМАЦІЙНІ СЮЖЕТИ ТА ЇХ ВПЛИВ НА СВІДОМІСТЬ ЛЮДИНИ:</w:t>
      </w:r>
    </w:p>
    <w:p w:rsidR="00CE520B" w:rsidRPr="00081C6F" w:rsidRDefault="00CE520B" w:rsidP="00CE520B">
      <w:pPr>
        <w:spacing w:after="0" w:line="240" w:lineRule="auto"/>
        <w:jc w:val="both"/>
        <w:rPr>
          <w:rFonts w:ascii="Times New Roman" w:hAnsi="Times New Roman" w:cs="Times New Roman"/>
          <w:sz w:val="36"/>
          <w:szCs w:val="36"/>
          <w:lang w:val="ru-RU"/>
        </w:rPr>
      </w:pPr>
      <w:r w:rsidRPr="00CE520B">
        <w:rPr>
          <w:rFonts w:ascii="Times New Roman" w:hAnsi="Times New Roman" w:cs="Times New Roman"/>
          <w:sz w:val="36"/>
          <w:szCs w:val="36"/>
        </w:rPr>
        <w:t>РЕЗУЛЬТАТИ СОЦІОЛОГІЧНОГО ДОСЛІДЖЕННЯ</w:t>
      </w:r>
      <w:r w:rsidR="00F24E17">
        <w:rPr>
          <w:rFonts w:ascii="Times New Roman" w:hAnsi="Times New Roman" w:cs="Times New Roman"/>
          <w:sz w:val="36"/>
          <w:szCs w:val="36"/>
        </w:rPr>
        <w:t>……..</w:t>
      </w:r>
      <w:r w:rsidR="004A0558">
        <w:rPr>
          <w:rFonts w:ascii="Times New Roman" w:hAnsi="Times New Roman" w:cs="Times New Roman"/>
          <w:b/>
          <w:sz w:val="36"/>
          <w:szCs w:val="36"/>
          <w:lang w:val="ru-RU"/>
        </w:rPr>
        <w:t>11</w:t>
      </w:r>
      <w:r w:rsidR="004B4266">
        <w:rPr>
          <w:rFonts w:ascii="Times New Roman" w:hAnsi="Times New Roman" w:cs="Times New Roman"/>
          <w:b/>
          <w:sz w:val="36"/>
          <w:szCs w:val="36"/>
          <w:lang w:val="ru-RU"/>
        </w:rPr>
        <w:t>8</w:t>
      </w:r>
    </w:p>
    <w:p w:rsidR="009A29E4" w:rsidRPr="009A29E4" w:rsidRDefault="00DD714A" w:rsidP="00DD714A">
      <w:pPr>
        <w:spacing w:after="0" w:line="240" w:lineRule="auto"/>
        <w:jc w:val="both"/>
        <w:rPr>
          <w:rFonts w:ascii="Times New Roman" w:eastAsia="Calibri" w:hAnsi="Times New Roman" w:cs="Times New Roman"/>
          <w:sz w:val="36"/>
          <w:szCs w:val="36"/>
        </w:rPr>
      </w:pPr>
      <w:r>
        <w:rPr>
          <w:rFonts w:ascii="Times New Roman" w:hAnsi="Times New Roman" w:cs="Times New Roman"/>
          <w:b/>
          <w:sz w:val="36"/>
          <w:szCs w:val="36"/>
        </w:rPr>
        <w:t xml:space="preserve">      </w:t>
      </w:r>
      <w:r>
        <w:rPr>
          <w:rFonts w:ascii="Times New Roman" w:hAnsi="Times New Roman" w:cs="Times New Roman"/>
          <w:b/>
          <w:sz w:val="36"/>
          <w:szCs w:val="36"/>
        </w:rPr>
        <w:tab/>
      </w:r>
      <w:r w:rsidR="009A29E4" w:rsidRPr="009A29E4">
        <w:rPr>
          <w:rFonts w:ascii="Times New Roman" w:hAnsi="Times New Roman" w:cs="Times New Roman"/>
          <w:b/>
          <w:sz w:val="36"/>
          <w:szCs w:val="36"/>
        </w:rPr>
        <w:t>ТУРАК ХРИСТИНА.</w:t>
      </w:r>
      <w:r w:rsidR="009A29E4">
        <w:rPr>
          <w:rFonts w:ascii="Times New Roman" w:hAnsi="Times New Roman" w:cs="Times New Roman"/>
          <w:sz w:val="36"/>
          <w:szCs w:val="36"/>
        </w:rPr>
        <w:t xml:space="preserve"> </w:t>
      </w:r>
      <w:r w:rsidR="009A29E4" w:rsidRPr="009A29E4">
        <w:rPr>
          <w:rFonts w:ascii="Times New Roman" w:eastAsia="Calibri" w:hAnsi="Times New Roman" w:cs="Times New Roman"/>
          <w:sz w:val="36"/>
          <w:szCs w:val="36"/>
        </w:rPr>
        <w:t>КОНФЛІКТНО-ЧУТЛИВІ ТЕМИ В ОНЛАЙН ЗМІ</w:t>
      </w:r>
      <w:r w:rsidR="00F24E17">
        <w:rPr>
          <w:rFonts w:ascii="Times New Roman" w:eastAsia="Calibri" w:hAnsi="Times New Roman" w:cs="Times New Roman"/>
          <w:sz w:val="36"/>
          <w:szCs w:val="36"/>
        </w:rPr>
        <w:t>……………………………………………….</w:t>
      </w:r>
      <w:r w:rsidR="00F24E17" w:rsidRPr="00F24E17">
        <w:rPr>
          <w:rFonts w:ascii="Times New Roman" w:eastAsia="Calibri" w:hAnsi="Times New Roman" w:cs="Times New Roman"/>
          <w:b/>
          <w:sz w:val="36"/>
          <w:szCs w:val="36"/>
        </w:rPr>
        <w:t>1</w:t>
      </w:r>
      <w:r w:rsidR="004B4266">
        <w:rPr>
          <w:rFonts w:ascii="Times New Roman" w:eastAsia="Calibri" w:hAnsi="Times New Roman" w:cs="Times New Roman"/>
          <w:b/>
          <w:sz w:val="36"/>
          <w:szCs w:val="36"/>
        </w:rPr>
        <w:t>25</w:t>
      </w:r>
    </w:p>
    <w:p w:rsidR="00AE53D9" w:rsidRDefault="0066430D" w:rsidP="00DD714A">
      <w:pPr>
        <w:spacing w:after="0" w:line="240" w:lineRule="auto"/>
        <w:ind w:firstLine="708"/>
        <w:jc w:val="both"/>
        <w:rPr>
          <w:rFonts w:ascii="Times New Roman" w:eastAsiaTheme="minorHAnsi" w:hAnsi="Times New Roman" w:cs="Times New Roman"/>
          <w:b/>
          <w:bCs/>
          <w:sz w:val="34"/>
          <w:szCs w:val="34"/>
          <w:lang w:val="ru-RU" w:eastAsia="en-US"/>
        </w:rPr>
      </w:pPr>
      <w:r>
        <w:rPr>
          <w:rFonts w:ascii="Times New Roman" w:hAnsi="Times New Roman" w:cs="Times New Roman"/>
          <w:b/>
          <w:sz w:val="34"/>
          <w:szCs w:val="34"/>
          <w:lang w:eastAsia="en-US"/>
        </w:rPr>
        <w:t>ХАРИК</w:t>
      </w:r>
      <w:r w:rsidRPr="0068042E">
        <w:rPr>
          <w:rFonts w:ascii="Times New Roman" w:hAnsi="Times New Roman" w:cs="Times New Roman"/>
          <w:b/>
          <w:sz w:val="34"/>
          <w:szCs w:val="34"/>
          <w:lang w:eastAsia="en-US"/>
        </w:rPr>
        <w:t xml:space="preserve"> </w:t>
      </w:r>
      <w:r>
        <w:rPr>
          <w:rFonts w:ascii="Times New Roman" w:hAnsi="Times New Roman" w:cs="Times New Roman"/>
          <w:b/>
          <w:sz w:val="34"/>
          <w:szCs w:val="34"/>
          <w:lang w:eastAsia="en-US"/>
        </w:rPr>
        <w:t xml:space="preserve">ВІКТОР. </w:t>
      </w:r>
      <w:r w:rsidRPr="00780434">
        <w:rPr>
          <w:rFonts w:ascii="Times New Roman" w:eastAsiaTheme="minorHAnsi" w:hAnsi="Times New Roman" w:cs="Times New Roman"/>
          <w:bCs/>
          <w:sz w:val="34"/>
          <w:szCs w:val="34"/>
          <w:lang w:eastAsia="en-US"/>
        </w:rPr>
        <w:t>СПОРТИВНИЙ КОНТЕНТ В УКРАЇНСЬКИХ ЗМІ: ОСОБЛИВОСТІ ЖАНРУ</w:t>
      </w:r>
      <w:r w:rsidR="00F24E17">
        <w:rPr>
          <w:rFonts w:ascii="Times New Roman" w:eastAsiaTheme="minorHAnsi" w:hAnsi="Times New Roman" w:cs="Times New Roman"/>
          <w:bCs/>
          <w:sz w:val="34"/>
          <w:szCs w:val="34"/>
          <w:lang w:eastAsia="en-US"/>
        </w:rPr>
        <w:t>………………..</w:t>
      </w:r>
      <w:r w:rsidR="00F24E17" w:rsidRPr="00F24E17">
        <w:rPr>
          <w:rFonts w:ascii="Times New Roman" w:eastAsiaTheme="minorHAnsi" w:hAnsi="Times New Roman" w:cs="Times New Roman"/>
          <w:b/>
          <w:bCs/>
          <w:sz w:val="34"/>
          <w:szCs w:val="34"/>
          <w:lang w:eastAsia="en-US"/>
        </w:rPr>
        <w:t>1</w:t>
      </w:r>
      <w:r w:rsidR="004A0558">
        <w:rPr>
          <w:rFonts w:ascii="Times New Roman" w:eastAsiaTheme="minorHAnsi" w:hAnsi="Times New Roman" w:cs="Times New Roman"/>
          <w:b/>
          <w:bCs/>
          <w:sz w:val="34"/>
          <w:szCs w:val="34"/>
          <w:lang w:eastAsia="en-US"/>
        </w:rPr>
        <w:t>3</w:t>
      </w:r>
      <w:r w:rsidR="004B4266">
        <w:rPr>
          <w:rFonts w:ascii="Times New Roman" w:eastAsiaTheme="minorHAnsi" w:hAnsi="Times New Roman" w:cs="Times New Roman"/>
          <w:b/>
          <w:bCs/>
          <w:sz w:val="34"/>
          <w:szCs w:val="34"/>
          <w:lang w:eastAsia="en-US"/>
        </w:rPr>
        <w:t>7</w:t>
      </w:r>
    </w:p>
    <w:p w:rsidR="001E7813" w:rsidRPr="001E7813" w:rsidRDefault="001E7813" w:rsidP="001E7813">
      <w:pPr>
        <w:spacing w:after="0" w:line="240" w:lineRule="auto"/>
        <w:ind w:firstLine="709"/>
        <w:rPr>
          <w:rFonts w:ascii="Times New Roman" w:hAnsi="Times New Roman" w:cs="Times New Roman"/>
          <w:b/>
          <w:sz w:val="36"/>
          <w:szCs w:val="36"/>
        </w:rPr>
      </w:pPr>
      <w:r w:rsidRPr="009104B1">
        <w:rPr>
          <w:rFonts w:ascii="Times New Roman" w:hAnsi="Times New Roman" w:cs="Times New Roman"/>
          <w:b/>
          <w:sz w:val="36"/>
          <w:szCs w:val="36"/>
        </w:rPr>
        <w:t>Х</w:t>
      </w:r>
      <w:r>
        <w:rPr>
          <w:rFonts w:ascii="Times New Roman" w:hAnsi="Times New Roman" w:cs="Times New Roman"/>
          <w:b/>
          <w:sz w:val="36"/>
          <w:szCs w:val="36"/>
        </w:rPr>
        <w:t>ОРОБ</w:t>
      </w:r>
      <w:r w:rsidRPr="009104B1">
        <w:rPr>
          <w:rFonts w:ascii="Times New Roman" w:hAnsi="Times New Roman" w:cs="Times New Roman"/>
          <w:b/>
          <w:sz w:val="36"/>
          <w:szCs w:val="36"/>
        </w:rPr>
        <w:t xml:space="preserve"> </w:t>
      </w:r>
      <w:r>
        <w:rPr>
          <w:rFonts w:ascii="Times New Roman" w:hAnsi="Times New Roman" w:cs="Times New Roman"/>
          <w:b/>
          <w:sz w:val="36"/>
          <w:szCs w:val="36"/>
        </w:rPr>
        <w:t xml:space="preserve">СОЛОМІЯ. </w:t>
      </w:r>
      <w:r w:rsidRPr="001E7813">
        <w:rPr>
          <w:rFonts w:ascii="Times New Roman" w:hAnsi="Times New Roman" w:cs="Times New Roman"/>
          <w:bCs/>
          <w:sz w:val="36"/>
          <w:szCs w:val="36"/>
        </w:rPr>
        <w:t>ПРОБЛЕМНИЙ АСПЕКТ КОЛУМНІСТИКИ ТАНІ МАЛЯРЧУК</w:t>
      </w:r>
      <w:r>
        <w:rPr>
          <w:rFonts w:ascii="Times New Roman" w:hAnsi="Times New Roman" w:cs="Times New Roman"/>
          <w:bCs/>
          <w:sz w:val="36"/>
          <w:szCs w:val="36"/>
        </w:rPr>
        <w:t>………………………</w:t>
      </w:r>
      <w:r w:rsidR="00F24E17" w:rsidRPr="00F24E17">
        <w:rPr>
          <w:rFonts w:ascii="Times New Roman" w:hAnsi="Times New Roman" w:cs="Times New Roman"/>
          <w:b/>
          <w:bCs/>
          <w:sz w:val="36"/>
          <w:szCs w:val="36"/>
        </w:rPr>
        <w:t>1</w:t>
      </w:r>
      <w:r w:rsidR="004B4266">
        <w:rPr>
          <w:rFonts w:ascii="Times New Roman" w:hAnsi="Times New Roman" w:cs="Times New Roman"/>
          <w:b/>
          <w:bCs/>
          <w:sz w:val="36"/>
          <w:szCs w:val="36"/>
        </w:rPr>
        <w:t>42</w:t>
      </w:r>
    </w:p>
    <w:p w:rsidR="007212BB" w:rsidRPr="00081C6F" w:rsidRDefault="00D103D7" w:rsidP="001E7813">
      <w:pPr>
        <w:spacing w:after="0" w:line="240" w:lineRule="auto"/>
        <w:ind w:firstLine="708"/>
        <w:jc w:val="both"/>
        <w:rPr>
          <w:rFonts w:ascii="Times New Roman" w:eastAsiaTheme="minorHAnsi" w:hAnsi="Times New Roman" w:cs="Times New Roman"/>
          <w:bCs/>
          <w:sz w:val="34"/>
          <w:szCs w:val="34"/>
          <w:lang w:val="ru-RU" w:eastAsia="en-US"/>
        </w:rPr>
      </w:pPr>
      <w:r>
        <w:rPr>
          <w:rFonts w:ascii="Times New Roman" w:hAnsi="Times New Roman" w:cs="Times New Roman"/>
          <w:b/>
          <w:sz w:val="34"/>
          <w:szCs w:val="34"/>
        </w:rPr>
        <w:t>ЧЕРЕП</w:t>
      </w:r>
      <w:r w:rsidR="0066430D" w:rsidRPr="00AE53D9">
        <w:rPr>
          <w:rFonts w:ascii="Times New Roman" w:hAnsi="Times New Roman" w:cs="Times New Roman"/>
          <w:b/>
          <w:sz w:val="34"/>
          <w:szCs w:val="34"/>
          <w:lang w:val="ru-RU"/>
        </w:rPr>
        <w:t>’</w:t>
      </w:r>
      <w:r>
        <w:rPr>
          <w:rFonts w:ascii="Times New Roman" w:hAnsi="Times New Roman" w:cs="Times New Roman"/>
          <w:b/>
          <w:sz w:val="34"/>
          <w:szCs w:val="34"/>
        </w:rPr>
        <w:t>ЮК ІРИНА</w:t>
      </w:r>
      <w:r w:rsidR="00D71A28" w:rsidRPr="0068042E">
        <w:rPr>
          <w:rFonts w:ascii="Times New Roman" w:hAnsi="Times New Roman" w:cs="Times New Roman"/>
          <w:b/>
          <w:sz w:val="34"/>
          <w:szCs w:val="34"/>
        </w:rPr>
        <w:t xml:space="preserve">. </w:t>
      </w:r>
      <w:r w:rsidR="00D71A28" w:rsidRPr="0068042E">
        <w:rPr>
          <w:rFonts w:ascii="Times New Roman" w:hAnsi="Times New Roman" w:cs="Times New Roman"/>
          <w:sz w:val="34"/>
          <w:szCs w:val="34"/>
          <w:lang w:val="pl-PL"/>
        </w:rPr>
        <w:t>WEB</w:t>
      </w:r>
      <w:r w:rsidR="00AE53D9">
        <w:rPr>
          <w:rFonts w:ascii="Times New Roman" w:hAnsi="Times New Roman" w:cs="Times New Roman"/>
          <w:sz w:val="34"/>
          <w:szCs w:val="34"/>
        </w:rPr>
        <w:t>-ТЕХНОЛОГІЇ</w:t>
      </w:r>
      <w:r w:rsidR="00D71A28" w:rsidRPr="0068042E">
        <w:rPr>
          <w:rFonts w:ascii="Times New Roman" w:hAnsi="Times New Roman" w:cs="Times New Roman"/>
          <w:sz w:val="34"/>
          <w:szCs w:val="34"/>
        </w:rPr>
        <w:t>: СУЧАСНИЙ СТАН ТА ПЕРСПЕКТИВИ РОЗВИТКУ</w:t>
      </w:r>
      <w:r w:rsidR="007733B4" w:rsidRPr="0068042E">
        <w:rPr>
          <w:rFonts w:ascii="Times New Roman" w:hAnsi="Times New Roman" w:cs="Times New Roman"/>
          <w:sz w:val="34"/>
          <w:szCs w:val="34"/>
        </w:rPr>
        <w:t xml:space="preserve"> </w:t>
      </w:r>
      <w:r w:rsidR="00AE53D9">
        <w:rPr>
          <w:rFonts w:ascii="Times New Roman" w:hAnsi="Times New Roman" w:cs="Times New Roman"/>
          <w:sz w:val="34"/>
          <w:szCs w:val="34"/>
        </w:rPr>
        <w:t>………………………</w:t>
      </w:r>
      <w:r w:rsidR="00081C6F">
        <w:rPr>
          <w:rFonts w:ascii="Times New Roman" w:hAnsi="Times New Roman" w:cs="Times New Roman"/>
          <w:sz w:val="34"/>
          <w:szCs w:val="34"/>
          <w:lang w:val="ru-RU"/>
        </w:rPr>
        <w:t>..</w:t>
      </w:r>
      <w:r w:rsidR="00F24E17">
        <w:rPr>
          <w:rFonts w:ascii="Times New Roman" w:hAnsi="Times New Roman" w:cs="Times New Roman"/>
          <w:b/>
          <w:sz w:val="34"/>
          <w:szCs w:val="34"/>
          <w:lang w:val="ru-RU"/>
        </w:rPr>
        <w:t>1</w:t>
      </w:r>
      <w:r w:rsidR="004A0558">
        <w:rPr>
          <w:rFonts w:ascii="Times New Roman" w:hAnsi="Times New Roman" w:cs="Times New Roman"/>
          <w:b/>
          <w:sz w:val="34"/>
          <w:szCs w:val="34"/>
          <w:lang w:val="ru-RU"/>
        </w:rPr>
        <w:t>4</w:t>
      </w:r>
      <w:r w:rsidR="004B4266">
        <w:rPr>
          <w:rFonts w:ascii="Times New Roman" w:hAnsi="Times New Roman" w:cs="Times New Roman"/>
          <w:b/>
          <w:sz w:val="34"/>
          <w:szCs w:val="34"/>
          <w:lang w:val="ru-RU"/>
        </w:rPr>
        <w:t>8</w:t>
      </w:r>
    </w:p>
    <w:p w:rsidR="000D7B41" w:rsidRDefault="000D7B41" w:rsidP="00CE520B">
      <w:pPr>
        <w:spacing w:after="0" w:line="240" w:lineRule="auto"/>
        <w:rPr>
          <w:b/>
        </w:rPr>
      </w:pPr>
    </w:p>
    <w:p w:rsidR="00E15D41" w:rsidRDefault="00E15D41" w:rsidP="004F6F3D">
      <w:pPr>
        <w:spacing w:after="0" w:line="360" w:lineRule="auto"/>
        <w:jc w:val="both"/>
        <w:rPr>
          <w:rFonts w:ascii="Times New Roman" w:hAnsi="Times New Roman" w:cs="Times New Roman"/>
          <w:b/>
          <w:sz w:val="36"/>
          <w:szCs w:val="36"/>
        </w:rPr>
      </w:pPr>
    </w:p>
    <w:p w:rsidR="00E15D41" w:rsidRDefault="00E15D41" w:rsidP="004F6F3D">
      <w:pPr>
        <w:spacing w:after="0" w:line="360" w:lineRule="auto"/>
        <w:jc w:val="both"/>
        <w:rPr>
          <w:rFonts w:ascii="Times New Roman" w:hAnsi="Times New Roman" w:cs="Times New Roman"/>
          <w:b/>
          <w:sz w:val="36"/>
          <w:szCs w:val="36"/>
        </w:rPr>
      </w:pPr>
    </w:p>
    <w:p w:rsidR="007258E2" w:rsidRDefault="007258E2" w:rsidP="004F6F3D">
      <w:pPr>
        <w:spacing w:after="0" w:line="360" w:lineRule="auto"/>
        <w:jc w:val="both"/>
        <w:rPr>
          <w:rFonts w:ascii="Times New Roman" w:hAnsi="Times New Roman" w:cs="Times New Roman"/>
          <w:b/>
          <w:sz w:val="36"/>
          <w:szCs w:val="36"/>
        </w:rPr>
      </w:pPr>
    </w:p>
    <w:p w:rsidR="007258E2" w:rsidRDefault="007258E2" w:rsidP="004F6F3D">
      <w:pPr>
        <w:spacing w:after="0" w:line="360" w:lineRule="auto"/>
        <w:jc w:val="both"/>
        <w:rPr>
          <w:rFonts w:ascii="Times New Roman" w:hAnsi="Times New Roman" w:cs="Times New Roman"/>
          <w:b/>
          <w:sz w:val="36"/>
          <w:szCs w:val="36"/>
        </w:rPr>
      </w:pPr>
    </w:p>
    <w:p w:rsidR="007258E2" w:rsidRDefault="007258E2" w:rsidP="004F6F3D">
      <w:pPr>
        <w:spacing w:after="0" w:line="360" w:lineRule="auto"/>
        <w:jc w:val="both"/>
        <w:rPr>
          <w:rFonts w:ascii="Times New Roman" w:hAnsi="Times New Roman" w:cs="Times New Roman"/>
          <w:b/>
          <w:sz w:val="36"/>
          <w:szCs w:val="36"/>
        </w:rPr>
      </w:pPr>
    </w:p>
    <w:p w:rsidR="007258E2" w:rsidRDefault="007258E2" w:rsidP="004F6F3D">
      <w:pPr>
        <w:spacing w:after="0" w:line="360" w:lineRule="auto"/>
        <w:jc w:val="both"/>
        <w:rPr>
          <w:rFonts w:ascii="Times New Roman" w:hAnsi="Times New Roman" w:cs="Times New Roman"/>
          <w:b/>
          <w:sz w:val="36"/>
          <w:szCs w:val="36"/>
        </w:rPr>
      </w:pPr>
    </w:p>
    <w:p w:rsidR="007258E2" w:rsidRDefault="007258E2" w:rsidP="004F6F3D">
      <w:pPr>
        <w:spacing w:after="0" w:line="360" w:lineRule="auto"/>
        <w:jc w:val="both"/>
        <w:rPr>
          <w:rFonts w:ascii="Times New Roman" w:hAnsi="Times New Roman" w:cs="Times New Roman"/>
          <w:b/>
          <w:sz w:val="36"/>
          <w:szCs w:val="36"/>
        </w:rPr>
      </w:pPr>
    </w:p>
    <w:p w:rsidR="007258E2" w:rsidRDefault="007258E2" w:rsidP="004F6F3D">
      <w:pPr>
        <w:spacing w:after="0" w:line="360" w:lineRule="auto"/>
        <w:jc w:val="both"/>
        <w:rPr>
          <w:rFonts w:ascii="Times New Roman" w:hAnsi="Times New Roman" w:cs="Times New Roman"/>
          <w:b/>
          <w:sz w:val="36"/>
          <w:szCs w:val="36"/>
        </w:rPr>
      </w:pPr>
    </w:p>
    <w:p w:rsidR="007258E2" w:rsidRDefault="007258E2" w:rsidP="004F6F3D">
      <w:pPr>
        <w:spacing w:after="0" w:line="360" w:lineRule="auto"/>
        <w:jc w:val="both"/>
        <w:rPr>
          <w:rFonts w:ascii="Times New Roman" w:hAnsi="Times New Roman" w:cs="Times New Roman"/>
          <w:b/>
          <w:sz w:val="36"/>
          <w:szCs w:val="36"/>
        </w:rPr>
      </w:pPr>
    </w:p>
    <w:p w:rsidR="007258E2" w:rsidRDefault="007258E2" w:rsidP="004F6F3D">
      <w:pPr>
        <w:spacing w:after="0" w:line="360" w:lineRule="auto"/>
        <w:jc w:val="both"/>
        <w:rPr>
          <w:rFonts w:ascii="Times New Roman" w:hAnsi="Times New Roman" w:cs="Times New Roman"/>
          <w:b/>
          <w:sz w:val="36"/>
          <w:szCs w:val="36"/>
        </w:rPr>
      </w:pPr>
    </w:p>
    <w:p w:rsidR="007258E2" w:rsidRDefault="007258E2" w:rsidP="004F6F3D">
      <w:pPr>
        <w:spacing w:after="0" w:line="360" w:lineRule="auto"/>
        <w:jc w:val="both"/>
        <w:rPr>
          <w:rFonts w:ascii="Times New Roman" w:hAnsi="Times New Roman" w:cs="Times New Roman"/>
          <w:b/>
          <w:sz w:val="36"/>
          <w:szCs w:val="36"/>
        </w:rPr>
      </w:pPr>
    </w:p>
    <w:p w:rsidR="007258E2" w:rsidRDefault="007258E2" w:rsidP="004F6F3D">
      <w:pPr>
        <w:spacing w:after="0" w:line="360" w:lineRule="auto"/>
        <w:jc w:val="both"/>
        <w:rPr>
          <w:rFonts w:ascii="Times New Roman" w:hAnsi="Times New Roman" w:cs="Times New Roman"/>
          <w:b/>
          <w:sz w:val="36"/>
          <w:szCs w:val="36"/>
        </w:rPr>
      </w:pPr>
    </w:p>
    <w:p w:rsidR="007258E2" w:rsidRDefault="007258E2" w:rsidP="004F6F3D">
      <w:pPr>
        <w:spacing w:after="0" w:line="360" w:lineRule="auto"/>
        <w:jc w:val="both"/>
        <w:rPr>
          <w:rFonts w:ascii="Times New Roman" w:hAnsi="Times New Roman" w:cs="Times New Roman"/>
          <w:b/>
          <w:sz w:val="36"/>
          <w:szCs w:val="36"/>
        </w:rPr>
      </w:pPr>
    </w:p>
    <w:p w:rsidR="007258E2" w:rsidRDefault="007258E2" w:rsidP="004F6F3D">
      <w:pPr>
        <w:spacing w:after="0" w:line="360" w:lineRule="auto"/>
        <w:jc w:val="both"/>
        <w:rPr>
          <w:rFonts w:ascii="Times New Roman" w:hAnsi="Times New Roman" w:cs="Times New Roman"/>
          <w:b/>
          <w:sz w:val="36"/>
          <w:szCs w:val="36"/>
        </w:rPr>
      </w:pPr>
    </w:p>
    <w:p w:rsidR="00CE520B" w:rsidRDefault="00CE520B" w:rsidP="004F6F3D">
      <w:pPr>
        <w:spacing w:after="0" w:line="360" w:lineRule="auto"/>
        <w:jc w:val="both"/>
        <w:rPr>
          <w:rFonts w:ascii="Times New Roman" w:hAnsi="Times New Roman" w:cs="Times New Roman"/>
          <w:b/>
          <w:sz w:val="36"/>
          <w:szCs w:val="36"/>
        </w:rPr>
      </w:pPr>
      <w:r w:rsidRPr="004F6F3D">
        <w:rPr>
          <w:rFonts w:ascii="Times New Roman" w:hAnsi="Times New Roman" w:cs="Times New Roman"/>
          <w:b/>
          <w:sz w:val="36"/>
          <w:szCs w:val="36"/>
        </w:rPr>
        <w:t>УДК 655.55-028.23</w:t>
      </w:r>
    </w:p>
    <w:p w:rsidR="00666D7A" w:rsidRPr="004F6F3D" w:rsidRDefault="00666D7A" w:rsidP="004F6F3D">
      <w:pPr>
        <w:spacing w:after="0" w:line="360" w:lineRule="auto"/>
        <w:jc w:val="both"/>
        <w:rPr>
          <w:rFonts w:ascii="Times New Roman" w:hAnsi="Times New Roman" w:cs="Times New Roman"/>
          <w:b/>
          <w:sz w:val="36"/>
          <w:szCs w:val="36"/>
        </w:rPr>
      </w:pPr>
    </w:p>
    <w:p w:rsidR="00CE520B" w:rsidRDefault="004F6F3D" w:rsidP="004F6F3D">
      <w:pPr>
        <w:spacing w:after="0" w:line="240" w:lineRule="auto"/>
        <w:jc w:val="center"/>
        <w:rPr>
          <w:rFonts w:ascii="Times New Roman" w:hAnsi="Times New Roman" w:cs="Times New Roman"/>
          <w:b/>
          <w:sz w:val="36"/>
          <w:szCs w:val="36"/>
        </w:rPr>
      </w:pPr>
      <w:r w:rsidRPr="004F6F3D">
        <w:rPr>
          <w:rFonts w:ascii="Times New Roman" w:hAnsi="Times New Roman" w:cs="Times New Roman"/>
          <w:b/>
          <w:sz w:val="36"/>
          <w:szCs w:val="36"/>
        </w:rPr>
        <w:t>СУЧАСНИЙ ФОРМАТ У ПРОМОЦІЇ КНИГИ: РОЛЬ БУКТРЕЙЛЕРА В РЕКЛАМІ КНИГОДРУКУ</w:t>
      </w:r>
    </w:p>
    <w:p w:rsidR="004F6F3D" w:rsidRPr="004F6F3D" w:rsidRDefault="004F6F3D" w:rsidP="004F6F3D">
      <w:pPr>
        <w:spacing w:after="0" w:line="240" w:lineRule="auto"/>
        <w:jc w:val="center"/>
        <w:rPr>
          <w:rFonts w:ascii="Times New Roman" w:hAnsi="Times New Roman" w:cs="Times New Roman"/>
          <w:b/>
          <w:bCs/>
          <w:sz w:val="36"/>
          <w:szCs w:val="36"/>
        </w:rPr>
      </w:pPr>
    </w:p>
    <w:p w:rsidR="00CE520B" w:rsidRPr="004F6F3D" w:rsidRDefault="00CE520B" w:rsidP="004F6F3D">
      <w:pPr>
        <w:spacing w:after="0" w:line="240" w:lineRule="auto"/>
        <w:jc w:val="center"/>
        <w:rPr>
          <w:rFonts w:ascii="Times New Roman" w:hAnsi="Times New Roman" w:cs="Times New Roman"/>
          <w:b/>
          <w:bCs/>
          <w:sz w:val="36"/>
          <w:szCs w:val="36"/>
        </w:rPr>
      </w:pPr>
      <w:r w:rsidRPr="004F6F3D">
        <w:rPr>
          <w:rFonts w:ascii="Times New Roman" w:hAnsi="Times New Roman" w:cs="Times New Roman"/>
          <w:b/>
          <w:bCs/>
          <w:sz w:val="36"/>
          <w:szCs w:val="36"/>
        </w:rPr>
        <w:t>Анастасія Бегей,</w:t>
      </w:r>
    </w:p>
    <w:p w:rsidR="00B677BF" w:rsidRDefault="00CE520B" w:rsidP="004F6F3D">
      <w:pPr>
        <w:spacing w:after="0" w:line="240" w:lineRule="auto"/>
        <w:jc w:val="center"/>
        <w:rPr>
          <w:rFonts w:ascii="Times New Roman" w:hAnsi="Times New Roman" w:cs="Times New Roman"/>
          <w:bCs/>
          <w:sz w:val="36"/>
          <w:szCs w:val="36"/>
        </w:rPr>
      </w:pPr>
      <w:r w:rsidRPr="004F6F3D">
        <w:rPr>
          <w:rFonts w:ascii="Times New Roman" w:hAnsi="Times New Roman" w:cs="Times New Roman"/>
          <w:bCs/>
          <w:sz w:val="36"/>
          <w:szCs w:val="36"/>
        </w:rPr>
        <w:t xml:space="preserve">журналістка, студентка 4 курсу </w:t>
      </w:r>
    </w:p>
    <w:p w:rsidR="00CE520B" w:rsidRPr="004F6F3D" w:rsidRDefault="00CE520B" w:rsidP="004F6F3D">
      <w:pPr>
        <w:spacing w:after="0" w:line="240" w:lineRule="auto"/>
        <w:jc w:val="center"/>
        <w:rPr>
          <w:rFonts w:ascii="Times New Roman" w:hAnsi="Times New Roman" w:cs="Times New Roman"/>
          <w:bCs/>
          <w:sz w:val="36"/>
          <w:szCs w:val="36"/>
        </w:rPr>
      </w:pPr>
      <w:r w:rsidRPr="004F6F3D">
        <w:rPr>
          <w:rFonts w:ascii="Times New Roman" w:hAnsi="Times New Roman" w:cs="Times New Roman"/>
          <w:bCs/>
          <w:sz w:val="36"/>
          <w:szCs w:val="36"/>
        </w:rPr>
        <w:t>кафедри журналістики</w:t>
      </w:r>
    </w:p>
    <w:p w:rsidR="00CE520B" w:rsidRPr="004F6F3D" w:rsidRDefault="00CE520B" w:rsidP="004F6F3D">
      <w:pPr>
        <w:spacing w:after="0" w:line="240" w:lineRule="auto"/>
        <w:jc w:val="center"/>
        <w:rPr>
          <w:rFonts w:ascii="Times New Roman" w:hAnsi="Times New Roman" w:cs="Times New Roman"/>
          <w:bCs/>
          <w:sz w:val="36"/>
          <w:szCs w:val="36"/>
        </w:rPr>
      </w:pPr>
      <w:r w:rsidRPr="004F6F3D">
        <w:rPr>
          <w:rFonts w:ascii="Times New Roman" w:hAnsi="Times New Roman" w:cs="Times New Roman"/>
          <w:bCs/>
          <w:sz w:val="36"/>
          <w:szCs w:val="36"/>
        </w:rPr>
        <w:t>Факультету філології</w:t>
      </w:r>
    </w:p>
    <w:p w:rsidR="00CE520B" w:rsidRPr="004F6F3D" w:rsidRDefault="00CE520B" w:rsidP="004F6F3D">
      <w:pPr>
        <w:spacing w:after="0" w:line="240" w:lineRule="auto"/>
        <w:jc w:val="center"/>
        <w:rPr>
          <w:rFonts w:ascii="Times New Roman" w:hAnsi="Times New Roman" w:cs="Times New Roman"/>
          <w:bCs/>
          <w:sz w:val="36"/>
          <w:szCs w:val="36"/>
        </w:rPr>
      </w:pPr>
      <w:r w:rsidRPr="004F6F3D">
        <w:rPr>
          <w:rFonts w:ascii="Times New Roman" w:hAnsi="Times New Roman" w:cs="Times New Roman"/>
          <w:bCs/>
          <w:sz w:val="36"/>
          <w:szCs w:val="36"/>
        </w:rPr>
        <w:t>ДВНЗ «Прикарпатський національний університет</w:t>
      </w:r>
    </w:p>
    <w:p w:rsidR="00CE520B" w:rsidRPr="004F6F3D" w:rsidRDefault="00CE520B" w:rsidP="004F6F3D">
      <w:pPr>
        <w:spacing w:after="0" w:line="240" w:lineRule="auto"/>
        <w:jc w:val="center"/>
        <w:rPr>
          <w:rFonts w:ascii="Times New Roman" w:hAnsi="Times New Roman" w:cs="Times New Roman"/>
          <w:bCs/>
          <w:sz w:val="36"/>
          <w:szCs w:val="36"/>
        </w:rPr>
      </w:pPr>
      <w:r w:rsidRPr="004F6F3D">
        <w:rPr>
          <w:rFonts w:ascii="Times New Roman" w:hAnsi="Times New Roman" w:cs="Times New Roman"/>
          <w:bCs/>
          <w:sz w:val="36"/>
          <w:szCs w:val="36"/>
        </w:rPr>
        <w:t>імені Василя Стефаника», 76018, УКРАЇНА,</w:t>
      </w:r>
    </w:p>
    <w:p w:rsidR="00CE520B" w:rsidRPr="004F6F3D" w:rsidRDefault="00CE520B" w:rsidP="004F6F3D">
      <w:pPr>
        <w:spacing w:after="0" w:line="240" w:lineRule="auto"/>
        <w:jc w:val="center"/>
        <w:rPr>
          <w:rFonts w:ascii="Times New Roman" w:hAnsi="Times New Roman" w:cs="Times New Roman"/>
          <w:bCs/>
          <w:sz w:val="36"/>
          <w:szCs w:val="36"/>
          <w:lang w:val="en-US"/>
        </w:rPr>
      </w:pPr>
      <w:r w:rsidRPr="004F6F3D">
        <w:rPr>
          <w:rFonts w:ascii="Times New Roman" w:hAnsi="Times New Roman" w:cs="Times New Roman"/>
          <w:bCs/>
          <w:sz w:val="36"/>
          <w:szCs w:val="36"/>
        </w:rPr>
        <w:t>м. Івано-Франківськ, вул. Шевченка</w:t>
      </w:r>
      <w:r w:rsidRPr="004F6F3D">
        <w:rPr>
          <w:rFonts w:ascii="Times New Roman" w:hAnsi="Times New Roman" w:cs="Times New Roman"/>
          <w:bCs/>
          <w:sz w:val="36"/>
          <w:szCs w:val="36"/>
          <w:lang w:val="en-US"/>
        </w:rPr>
        <w:t>, 57</w:t>
      </w:r>
    </w:p>
    <w:p w:rsidR="00CE520B" w:rsidRDefault="00CE520B" w:rsidP="004F6F3D">
      <w:pPr>
        <w:spacing w:after="0" w:line="240" w:lineRule="auto"/>
        <w:jc w:val="center"/>
        <w:rPr>
          <w:rStyle w:val="a5"/>
          <w:rFonts w:ascii="Times New Roman" w:hAnsi="Times New Roman" w:cs="Times New Roman"/>
          <w:bCs/>
          <w:sz w:val="36"/>
          <w:szCs w:val="36"/>
          <w:lang w:val="en-US"/>
        </w:rPr>
      </w:pPr>
      <w:r w:rsidRPr="004F6F3D">
        <w:rPr>
          <w:rFonts w:ascii="Times New Roman" w:hAnsi="Times New Roman" w:cs="Times New Roman"/>
          <w:bCs/>
          <w:sz w:val="36"/>
          <w:szCs w:val="36"/>
          <w:lang w:val="en-US"/>
        </w:rPr>
        <w:t xml:space="preserve">E-mail: </w:t>
      </w:r>
      <w:hyperlink r:id="rId9" w:history="1">
        <w:r w:rsidRPr="004F6F3D">
          <w:rPr>
            <w:rStyle w:val="a5"/>
            <w:rFonts w:ascii="Times New Roman" w:hAnsi="Times New Roman" w:cs="Times New Roman"/>
            <w:bCs/>
            <w:sz w:val="36"/>
            <w:szCs w:val="36"/>
            <w:lang w:val="en-US"/>
          </w:rPr>
          <w:t>zvv1411@gmail.com</w:t>
        </w:r>
      </w:hyperlink>
    </w:p>
    <w:p w:rsidR="004F6F3D" w:rsidRDefault="004F6F3D" w:rsidP="004F6F3D">
      <w:pPr>
        <w:spacing w:after="0" w:line="240" w:lineRule="auto"/>
        <w:jc w:val="center"/>
        <w:rPr>
          <w:rStyle w:val="a5"/>
          <w:rFonts w:ascii="Times New Roman" w:hAnsi="Times New Roman" w:cs="Times New Roman"/>
          <w:bCs/>
          <w:sz w:val="36"/>
          <w:szCs w:val="36"/>
          <w:lang w:val="en-US"/>
        </w:rPr>
      </w:pPr>
    </w:p>
    <w:p w:rsidR="004F6F3D" w:rsidRPr="00666D7A" w:rsidRDefault="004F6F3D" w:rsidP="004F6F3D">
      <w:pPr>
        <w:spacing w:after="0" w:line="240" w:lineRule="auto"/>
        <w:jc w:val="center"/>
        <w:rPr>
          <w:rFonts w:ascii="Times New Roman" w:hAnsi="Times New Roman" w:cs="Times New Roman"/>
          <w:sz w:val="36"/>
          <w:szCs w:val="36"/>
        </w:rPr>
      </w:pPr>
      <w:r w:rsidRPr="00666D7A">
        <w:rPr>
          <w:rFonts w:ascii="Times New Roman" w:hAnsi="Times New Roman" w:cs="Times New Roman"/>
          <w:sz w:val="36"/>
          <w:szCs w:val="36"/>
        </w:rPr>
        <w:t>Науковий керівник:</w:t>
      </w:r>
    </w:p>
    <w:p w:rsidR="004F6F3D" w:rsidRPr="00666D7A" w:rsidRDefault="004F6F3D" w:rsidP="004F6F3D">
      <w:pPr>
        <w:spacing w:after="0" w:line="240" w:lineRule="auto"/>
        <w:jc w:val="center"/>
        <w:rPr>
          <w:rFonts w:ascii="Times New Roman" w:hAnsi="Times New Roman" w:cs="Times New Roman"/>
          <w:sz w:val="36"/>
          <w:szCs w:val="36"/>
        </w:rPr>
      </w:pPr>
      <w:r w:rsidRPr="00666D7A">
        <w:rPr>
          <w:rFonts w:ascii="Times New Roman" w:hAnsi="Times New Roman" w:cs="Times New Roman"/>
          <w:sz w:val="36"/>
          <w:szCs w:val="36"/>
        </w:rPr>
        <w:t>Пристай Г. І.,</w:t>
      </w:r>
    </w:p>
    <w:p w:rsidR="004F6F3D" w:rsidRPr="000128DE" w:rsidRDefault="004F6F3D" w:rsidP="004F6F3D">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старша викладачка кафедри журналістики</w:t>
      </w:r>
    </w:p>
    <w:p w:rsidR="004F6F3D" w:rsidRPr="000128DE" w:rsidRDefault="004F6F3D" w:rsidP="004F6F3D">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ДВНЗ «Прикарпатський національний</w:t>
      </w:r>
    </w:p>
    <w:p w:rsidR="004F6F3D" w:rsidRPr="000128DE" w:rsidRDefault="004F6F3D" w:rsidP="004F6F3D">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університет імені Василя Стефаника»,</w:t>
      </w:r>
    </w:p>
    <w:p w:rsidR="004F6F3D" w:rsidRPr="000128DE" w:rsidRDefault="004F6F3D" w:rsidP="004F6F3D">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кандидат наук з соціальних комунікацій,</w:t>
      </w:r>
    </w:p>
    <w:p w:rsidR="004F6F3D" w:rsidRPr="000128DE" w:rsidRDefault="004F6F3D" w:rsidP="004F6F3D">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м. Івано-Франківськ</w:t>
      </w:r>
    </w:p>
    <w:p w:rsidR="004F6F3D" w:rsidRPr="00333167" w:rsidRDefault="004F6F3D" w:rsidP="004F6F3D">
      <w:pPr>
        <w:spacing w:after="0" w:line="360" w:lineRule="auto"/>
        <w:jc w:val="center"/>
        <w:rPr>
          <w:rStyle w:val="a5"/>
          <w:rFonts w:ascii="Times New Roman" w:hAnsi="Times New Roman" w:cs="Times New Roman"/>
          <w:bCs/>
          <w:sz w:val="36"/>
          <w:szCs w:val="36"/>
          <w:lang w:val="ru-RU"/>
        </w:rPr>
      </w:pPr>
    </w:p>
    <w:p w:rsidR="00CE520B" w:rsidRPr="00666D7A" w:rsidRDefault="00CE520B" w:rsidP="004F6F3D">
      <w:pPr>
        <w:spacing w:after="0" w:line="360" w:lineRule="auto"/>
        <w:jc w:val="both"/>
        <w:rPr>
          <w:rFonts w:ascii="Times New Roman" w:hAnsi="Times New Roman" w:cs="Times New Roman"/>
          <w:bCs/>
          <w:sz w:val="36"/>
          <w:szCs w:val="36"/>
          <w:lang w:val="ru-RU"/>
        </w:rPr>
      </w:pPr>
    </w:p>
    <w:p w:rsidR="00CE520B" w:rsidRPr="004F6F3D" w:rsidRDefault="00CE520B" w:rsidP="004F6F3D">
      <w:pPr>
        <w:spacing w:after="0" w:line="360" w:lineRule="auto"/>
        <w:jc w:val="both"/>
        <w:rPr>
          <w:rFonts w:ascii="Times New Roman" w:hAnsi="Times New Roman" w:cs="Times New Roman"/>
          <w:bCs/>
          <w:sz w:val="36"/>
          <w:szCs w:val="36"/>
        </w:rPr>
      </w:pPr>
      <w:r w:rsidRPr="004F6F3D">
        <w:rPr>
          <w:rFonts w:ascii="Times New Roman" w:hAnsi="Times New Roman" w:cs="Times New Roman"/>
          <w:bCs/>
          <w:sz w:val="36"/>
          <w:szCs w:val="36"/>
        </w:rPr>
        <w:tab/>
      </w:r>
      <w:r w:rsidR="00E44BF5" w:rsidRPr="00E44BF5">
        <w:rPr>
          <w:rFonts w:ascii="Times New Roman" w:hAnsi="Times New Roman" w:cs="Times New Roman"/>
          <w:b/>
          <w:bCs/>
          <w:sz w:val="36"/>
          <w:szCs w:val="36"/>
        </w:rPr>
        <w:t xml:space="preserve">Постановка проблеми. </w:t>
      </w:r>
      <w:r w:rsidRPr="004F6F3D">
        <w:rPr>
          <w:rFonts w:ascii="Times New Roman" w:hAnsi="Times New Roman" w:cs="Times New Roman"/>
          <w:bCs/>
          <w:sz w:val="36"/>
          <w:szCs w:val="36"/>
        </w:rPr>
        <w:t xml:space="preserve">Реклама стала невід’ємною частиною кожного продукту. Сьогодні вона допомагає продавцям заявити про товар чи послугу, виокремити між іншими, і, звісно, продати. У той час покупцям реклама допомагає знайти товар серед схожих, виокремити той, чий </w:t>
      </w:r>
      <w:r w:rsidRPr="004F6F3D">
        <w:rPr>
          <w:rFonts w:ascii="Times New Roman" w:hAnsi="Times New Roman" w:cs="Times New Roman"/>
          <w:bCs/>
          <w:sz w:val="36"/>
          <w:szCs w:val="36"/>
        </w:rPr>
        <w:lastRenderedPageBreak/>
        <w:t>маркетинг справив краще враження і купити те, що найбільше сподобається. З кожним роком реклама все більше вдосконалюється, попит на неї росте, маркетологи намагаються задовільнити потреби покупців, тому й створюють нові методи реклами.</w:t>
      </w:r>
    </w:p>
    <w:p w:rsidR="00CE520B" w:rsidRPr="004F6F3D" w:rsidRDefault="00CE520B" w:rsidP="004F6F3D">
      <w:pPr>
        <w:spacing w:after="0" w:line="360" w:lineRule="auto"/>
        <w:jc w:val="both"/>
        <w:rPr>
          <w:rFonts w:ascii="Times New Roman" w:hAnsi="Times New Roman" w:cs="Times New Roman"/>
          <w:sz w:val="36"/>
          <w:szCs w:val="36"/>
        </w:rPr>
      </w:pPr>
      <w:r w:rsidRPr="004F6F3D">
        <w:rPr>
          <w:rFonts w:ascii="Times New Roman" w:hAnsi="Times New Roman" w:cs="Times New Roman"/>
          <w:sz w:val="36"/>
          <w:szCs w:val="36"/>
        </w:rPr>
        <w:tab/>
      </w:r>
      <w:r w:rsidR="000E0582" w:rsidRPr="009266FE">
        <w:rPr>
          <w:rFonts w:ascii="Times New Roman" w:eastAsia="Times New Roman" w:hAnsi="Times New Roman" w:cs="Times New Roman"/>
          <w:b/>
          <w:sz w:val="36"/>
          <w:szCs w:val="36"/>
        </w:rPr>
        <w:t>Виклад основного матеріалу.</w:t>
      </w:r>
      <w:r w:rsidR="000E0582" w:rsidRPr="009266FE">
        <w:rPr>
          <w:rFonts w:ascii="Times New Roman" w:eastAsia="Times New Roman" w:hAnsi="Times New Roman" w:cs="Times New Roman"/>
          <w:sz w:val="36"/>
          <w:szCs w:val="36"/>
        </w:rPr>
        <w:t xml:space="preserve"> </w:t>
      </w:r>
      <w:r w:rsidR="000E0582">
        <w:rPr>
          <w:rFonts w:ascii="Times New Roman" w:hAnsi="Times New Roman" w:cs="Times New Roman"/>
          <w:sz w:val="36"/>
          <w:szCs w:val="36"/>
        </w:rPr>
        <w:t xml:space="preserve"> Р</w:t>
      </w:r>
      <w:r w:rsidRPr="004F6F3D">
        <w:rPr>
          <w:rFonts w:ascii="Times New Roman" w:hAnsi="Times New Roman" w:cs="Times New Roman"/>
          <w:sz w:val="36"/>
          <w:szCs w:val="36"/>
        </w:rPr>
        <w:t xml:space="preserve">еклама книги не є чимось новим у наш час, адже книга – це товар, який також потребує креативних маркетингових ідей. Більше того, в умовах конкуренції, яка існує сьогодні, важко висунути свою книгу на перші полиці книжкових магазинів чи сайтів, так як там бувають тільки ті, які вже користуються популярністю. </w:t>
      </w:r>
    </w:p>
    <w:p w:rsidR="00CE520B" w:rsidRPr="004F6F3D" w:rsidRDefault="00CE520B" w:rsidP="004F6F3D">
      <w:pPr>
        <w:spacing w:after="0" w:line="360" w:lineRule="auto"/>
        <w:jc w:val="both"/>
        <w:rPr>
          <w:rFonts w:ascii="Times New Roman" w:hAnsi="Times New Roman" w:cs="Times New Roman"/>
          <w:sz w:val="36"/>
          <w:szCs w:val="36"/>
        </w:rPr>
      </w:pPr>
      <w:r w:rsidRPr="004F6F3D">
        <w:rPr>
          <w:rFonts w:ascii="Times New Roman" w:hAnsi="Times New Roman" w:cs="Times New Roman"/>
          <w:sz w:val="36"/>
          <w:szCs w:val="36"/>
        </w:rPr>
        <w:tab/>
        <w:t xml:space="preserve">ХХІ століття характеризується діджиталізацією, тому не дивно, що інновації у рекламі книги також зосереджені довкола мережі Інтернет, соціальних мереж та великої кількості контенту, спрямованого на різну аудиторію.  </w:t>
      </w:r>
    </w:p>
    <w:p w:rsidR="00CE520B" w:rsidRPr="004F6F3D" w:rsidRDefault="00CE520B" w:rsidP="004F6F3D">
      <w:pPr>
        <w:spacing w:after="0" w:line="360" w:lineRule="auto"/>
        <w:jc w:val="both"/>
        <w:rPr>
          <w:rFonts w:ascii="Times New Roman" w:hAnsi="Times New Roman" w:cs="Times New Roman"/>
          <w:sz w:val="36"/>
          <w:szCs w:val="36"/>
        </w:rPr>
      </w:pPr>
      <w:r w:rsidRPr="004F6F3D">
        <w:rPr>
          <w:rFonts w:ascii="Times New Roman" w:hAnsi="Times New Roman" w:cs="Times New Roman"/>
          <w:sz w:val="36"/>
          <w:szCs w:val="36"/>
        </w:rPr>
        <w:tab/>
        <w:t xml:space="preserve"> Наголосимо, буктрейлер – це короткий відеоролик за мотивами книги, що складається з коротких і найбільш видовищних фрагментів за принципом калейдоскопу, використаних для реклами або анонсування твору [1]. Не підлягає сумніву той факт, що відео впливає на аудиторію сильніше ніж текст, адже так можна передати картинку, звуки, емоцію, настрій, на відміну від тексту, який можна трактувати по-різному. </w:t>
      </w:r>
    </w:p>
    <w:p w:rsidR="00CE520B" w:rsidRPr="004F6F3D" w:rsidRDefault="00CE520B" w:rsidP="004F6F3D">
      <w:pPr>
        <w:spacing w:after="0" w:line="360" w:lineRule="auto"/>
        <w:jc w:val="both"/>
        <w:rPr>
          <w:rFonts w:ascii="Times New Roman" w:hAnsi="Times New Roman" w:cs="Times New Roman"/>
          <w:sz w:val="36"/>
          <w:szCs w:val="36"/>
        </w:rPr>
      </w:pPr>
      <w:r w:rsidRPr="004F6F3D">
        <w:rPr>
          <w:rFonts w:ascii="Times New Roman" w:hAnsi="Times New Roman" w:cs="Times New Roman"/>
          <w:sz w:val="36"/>
          <w:szCs w:val="36"/>
        </w:rPr>
        <w:lastRenderedPageBreak/>
        <w:tab/>
        <w:t xml:space="preserve">Відомо, що для того щоб вивести книгу в бестселери, часто потрібна екранізація. Не будемо піддавати це сумніву, адже прикладів можна назвати безліч – у наш час люди більше дивляться фільми аніж читають книги. Проте, часто буває й так, що після виходу фільму на екрани аудиторія більше цікавиться книгою, за мотивами якої було знято екранізацію. Проте, не варто забувати, що буктрейлер і фільм – це різні речі. </w:t>
      </w:r>
    </w:p>
    <w:p w:rsidR="00CE520B" w:rsidRPr="004F6F3D" w:rsidRDefault="00CE520B" w:rsidP="004F6F3D">
      <w:pPr>
        <w:spacing w:after="0" w:line="360" w:lineRule="auto"/>
        <w:jc w:val="both"/>
        <w:rPr>
          <w:rFonts w:ascii="Times New Roman" w:hAnsi="Times New Roman" w:cs="Times New Roman"/>
          <w:sz w:val="36"/>
          <w:szCs w:val="36"/>
        </w:rPr>
      </w:pPr>
      <w:r w:rsidRPr="004F6F3D">
        <w:rPr>
          <w:rFonts w:ascii="Times New Roman" w:hAnsi="Times New Roman" w:cs="Times New Roman"/>
          <w:sz w:val="36"/>
          <w:szCs w:val="36"/>
        </w:rPr>
        <w:tab/>
        <w:t xml:space="preserve">Варто відмітити, буктрейлери бувають різні, у першу чергу їх можна розділити за способом візуального втілення. Розрізняють ігрові, неігрові та анімаційні. </w:t>
      </w:r>
    </w:p>
    <w:p w:rsidR="00CE520B" w:rsidRPr="004F6F3D" w:rsidRDefault="00CE520B" w:rsidP="004F6F3D">
      <w:pPr>
        <w:spacing w:after="0" w:line="360" w:lineRule="auto"/>
        <w:ind w:firstLine="720"/>
        <w:jc w:val="both"/>
        <w:rPr>
          <w:rFonts w:ascii="Times New Roman" w:hAnsi="Times New Roman" w:cs="Times New Roman"/>
          <w:sz w:val="36"/>
          <w:szCs w:val="36"/>
        </w:rPr>
      </w:pPr>
      <w:r w:rsidRPr="004F6F3D">
        <w:rPr>
          <w:rFonts w:ascii="Times New Roman" w:hAnsi="Times New Roman" w:cs="Times New Roman"/>
          <w:sz w:val="36"/>
          <w:szCs w:val="36"/>
        </w:rPr>
        <w:t xml:space="preserve">Ігрові буктрейлери – це короткі фільми про книгу, які не мають розкривати всього сюжету, а лише зацікавлювати читача на прочитання. Важливо, що такі відео мають передавати героїв, події, інтригу без перебільшень і придумувань. </w:t>
      </w:r>
    </w:p>
    <w:p w:rsidR="00CE520B" w:rsidRPr="004F6F3D" w:rsidRDefault="00CE520B" w:rsidP="004F6F3D">
      <w:pPr>
        <w:spacing w:after="0" w:line="360" w:lineRule="auto"/>
        <w:ind w:firstLine="720"/>
        <w:jc w:val="both"/>
        <w:rPr>
          <w:rFonts w:ascii="Times New Roman" w:hAnsi="Times New Roman" w:cs="Times New Roman"/>
          <w:sz w:val="36"/>
          <w:szCs w:val="36"/>
        </w:rPr>
      </w:pPr>
      <w:r w:rsidRPr="004F6F3D">
        <w:rPr>
          <w:rFonts w:ascii="Times New Roman" w:hAnsi="Times New Roman" w:cs="Times New Roman"/>
          <w:sz w:val="36"/>
          <w:szCs w:val="36"/>
        </w:rPr>
        <w:t xml:space="preserve">Неігрові – це відео із фрагментів тексту, слайд шоу із фото, ілюстрацій, під музику. Вони тільки ілюструють суть сюжету і можуть не точно показувати вигляд героїв, чи особливості події, адже це тільки ілюстративний приклад для звернення уваги. </w:t>
      </w:r>
    </w:p>
    <w:p w:rsidR="00CE520B" w:rsidRPr="004F6F3D" w:rsidRDefault="00CE520B" w:rsidP="004F6F3D">
      <w:pPr>
        <w:spacing w:after="0" w:line="360" w:lineRule="auto"/>
        <w:ind w:firstLine="720"/>
        <w:jc w:val="both"/>
        <w:rPr>
          <w:rFonts w:ascii="Times New Roman" w:hAnsi="Times New Roman" w:cs="Times New Roman"/>
          <w:sz w:val="36"/>
          <w:szCs w:val="36"/>
        </w:rPr>
      </w:pPr>
      <w:r w:rsidRPr="004F6F3D">
        <w:rPr>
          <w:rFonts w:ascii="Times New Roman" w:hAnsi="Times New Roman" w:cs="Times New Roman"/>
          <w:sz w:val="36"/>
          <w:szCs w:val="36"/>
        </w:rPr>
        <w:lastRenderedPageBreak/>
        <w:t xml:space="preserve">Анімаційні – це міні мультфільм за мотивами книги. Для створення використовують анімацію чи малюнки, комп’ютерну графіку чи ліпку з пластиліну. </w:t>
      </w:r>
    </w:p>
    <w:p w:rsidR="00CE520B" w:rsidRPr="004F6F3D" w:rsidRDefault="000E0582" w:rsidP="000E0582">
      <w:pPr>
        <w:spacing w:after="0" w:line="360" w:lineRule="auto"/>
        <w:ind w:firstLine="708"/>
        <w:jc w:val="both"/>
        <w:rPr>
          <w:rFonts w:ascii="Times New Roman" w:hAnsi="Times New Roman" w:cs="Times New Roman"/>
          <w:sz w:val="36"/>
          <w:szCs w:val="36"/>
        </w:rPr>
      </w:pPr>
      <w:r>
        <w:rPr>
          <w:rFonts w:ascii="Times New Roman" w:hAnsi="Times New Roman" w:cs="Times New Roman"/>
          <w:sz w:val="36"/>
          <w:szCs w:val="36"/>
        </w:rPr>
        <w:t>Необхідно</w:t>
      </w:r>
      <w:r w:rsidR="00CE520B" w:rsidRPr="004F6F3D">
        <w:rPr>
          <w:rFonts w:ascii="Times New Roman" w:hAnsi="Times New Roman" w:cs="Times New Roman"/>
          <w:sz w:val="36"/>
          <w:szCs w:val="36"/>
        </w:rPr>
        <w:t xml:space="preserve"> наголосити, що найбільш бюджетним і мало затратним в часі буде саме неігровий вид буктрейлеру, у той час як анімаційні та ігрові вимагають довгої роботи та багато зусиль. </w:t>
      </w:r>
    </w:p>
    <w:p w:rsidR="00CE520B" w:rsidRPr="004F6F3D" w:rsidRDefault="00CE520B" w:rsidP="004F6F3D">
      <w:pPr>
        <w:spacing w:after="0" w:line="360" w:lineRule="auto"/>
        <w:ind w:firstLine="720"/>
        <w:jc w:val="both"/>
        <w:rPr>
          <w:rFonts w:ascii="Times New Roman" w:hAnsi="Times New Roman" w:cs="Times New Roman"/>
          <w:sz w:val="36"/>
          <w:szCs w:val="36"/>
        </w:rPr>
      </w:pPr>
      <w:r w:rsidRPr="004F6F3D">
        <w:rPr>
          <w:rFonts w:ascii="Times New Roman" w:hAnsi="Times New Roman" w:cs="Times New Roman"/>
          <w:sz w:val="36"/>
          <w:szCs w:val="36"/>
        </w:rPr>
        <w:t xml:space="preserve">Зазначимо як можна створювати неігровий буктрейлер на прикладі студентського видання – книги «Поміж Текстом: журналісти для журналістів» кафедри журналістики Факультету філології ДВНЗ «Прикарпатський національний університет імені Василя Стефаника». У першу чергу, визначимо структуру книги – це зібрання різних інтерв’ю, у яких студенти дізнавались у відомих журналістів, або новачків, про особливості роботи журналістом, поради для тих, хто тільки хоче працювати та багато іншого. Друковане видання містить 5 розділів: «Перші про важливе», «Наші люди всюди: відверто про журналістику очима вихідців з Прикарпаття», «Які тузи приховують професіонали медіасфери?», «Молоді не означає «зелені: Поєднання студентського та професійного життя», «За крок до заслуженого: медійники про набиті «шишки» у професії» [2]. Тож для створення буктрейлерів  збирається у студентів фото </w:t>
      </w:r>
      <w:r w:rsidRPr="004F6F3D">
        <w:rPr>
          <w:rFonts w:ascii="Times New Roman" w:hAnsi="Times New Roman" w:cs="Times New Roman"/>
          <w:sz w:val="36"/>
          <w:szCs w:val="36"/>
        </w:rPr>
        <w:lastRenderedPageBreak/>
        <w:t xml:space="preserve">робочого процесу: студентів, котрі беруть інтерв’ю, котрі сфотографувались після інтерв’ю з відомим журналістом, студентів які вже працюють журналістами (потрібні були робочі та студентські моменти), фото процесу створення книги, обговорення з керівником проєкту, вичитка тексу, створення макету, затвердження верстки у топографії.  Для відео тривалістю дві хвилини обирається близько сорока фото. Далі, вибирається музику – вона повинна бути ненав’язлива і негучна. Важливим у підборі музики є авторське право, а мелодію можна використати із безкоштовної бібліотеки </w:t>
      </w:r>
      <w:r w:rsidRPr="004F6F3D">
        <w:rPr>
          <w:rFonts w:ascii="Times New Roman" w:hAnsi="Times New Roman" w:cs="Times New Roman"/>
          <w:sz w:val="36"/>
          <w:szCs w:val="36"/>
          <w:lang w:val="en-US"/>
        </w:rPr>
        <w:t>YouTube</w:t>
      </w:r>
      <w:r w:rsidRPr="004F6F3D">
        <w:rPr>
          <w:rFonts w:ascii="Times New Roman" w:hAnsi="Times New Roman" w:cs="Times New Roman"/>
          <w:sz w:val="36"/>
          <w:szCs w:val="36"/>
        </w:rPr>
        <w:t>.</w:t>
      </w:r>
    </w:p>
    <w:p w:rsidR="00CE520B" w:rsidRPr="004F6F3D" w:rsidRDefault="00CE520B" w:rsidP="004F6F3D">
      <w:pPr>
        <w:spacing w:after="0" w:line="360" w:lineRule="auto"/>
        <w:ind w:firstLine="720"/>
        <w:jc w:val="both"/>
        <w:rPr>
          <w:rFonts w:ascii="Times New Roman" w:hAnsi="Times New Roman" w:cs="Times New Roman"/>
          <w:sz w:val="36"/>
          <w:szCs w:val="36"/>
        </w:rPr>
      </w:pPr>
      <w:r w:rsidRPr="004F6F3D">
        <w:rPr>
          <w:rFonts w:ascii="Times New Roman" w:hAnsi="Times New Roman" w:cs="Times New Roman"/>
          <w:sz w:val="36"/>
          <w:szCs w:val="36"/>
        </w:rPr>
        <w:t xml:space="preserve">Для кращої ілюстративності береться декілька влучних цитат різних журналістів, наприклад: «коли журналіст йде на інтерв’ю, він повинен мати більше інформації за ту, яку очікує отримати» [2]. Щодо поєднання всіх цих елементів використовується програму Adobe Premiere, монтується фото з текстом під музику, додаємо ефекти руху та зміни, щоб надати динаміки статичним фото. Такий вид буктрейлеру не потребує багато часу і фінансових затрат, проте, після розміщення у соцмережах, обов’язково приверне увагу до студентської книги. </w:t>
      </w:r>
    </w:p>
    <w:p w:rsidR="00CE520B" w:rsidRPr="004F6F3D" w:rsidRDefault="00CE520B" w:rsidP="004F6F3D">
      <w:pPr>
        <w:spacing w:after="0" w:line="360" w:lineRule="auto"/>
        <w:ind w:firstLine="720"/>
        <w:jc w:val="both"/>
        <w:rPr>
          <w:rFonts w:ascii="Times New Roman" w:hAnsi="Times New Roman" w:cs="Times New Roman"/>
          <w:sz w:val="36"/>
          <w:szCs w:val="36"/>
        </w:rPr>
      </w:pPr>
      <w:r w:rsidRPr="004F6F3D">
        <w:rPr>
          <w:rFonts w:ascii="Times New Roman" w:hAnsi="Times New Roman" w:cs="Times New Roman"/>
          <w:sz w:val="36"/>
          <w:szCs w:val="36"/>
        </w:rPr>
        <w:t xml:space="preserve">Тож із вищенаведеного варто відмітити, що за допомогою буктрейлера можна познайомити людей з чудовими авторами, </w:t>
      </w:r>
      <w:r w:rsidRPr="004F6F3D">
        <w:rPr>
          <w:rFonts w:ascii="Times New Roman" w:hAnsi="Times New Roman" w:cs="Times New Roman"/>
          <w:sz w:val="36"/>
          <w:szCs w:val="36"/>
        </w:rPr>
        <w:lastRenderedPageBreak/>
        <w:t xml:space="preserve">цікавими і справді якісними книгами. А запущена реклама з буктрейлером дозволить охопити значно більшу аудиторію, показати деякі найяскравіші моменти книги, які допоможуть читачу зрозуміти про що книга, і чи варто її читати. </w:t>
      </w:r>
    </w:p>
    <w:p w:rsidR="00CE520B" w:rsidRPr="004F6F3D" w:rsidRDefault="00CE520B" w:rsidP="004F6F3D">
      <w:pPr>
        <w:spacing w:after="0" w:line="360" w:lineRule="auto"/>
        <w:ind w:firstLine="720"/>
        <w:jc w:val="both"/>
        <w:rPr>
          <w:rFonts w:ascii="Times New Roman" w:hAnsi="Times New Roman" w:cs="Times New Roman"/>
          <w:sz w:val="36"/>
          <w:szCs w:val="36"/>
        </w:rPr>
      </w:pPr>
      <w:r w:rsidRPr="004F6F3D">
        <w:rPr>
          <w:rFonts w:ascii="Times New Roman" w:hAnsi="Times New Roman" w:cs="Times New Roman"/>
          <w:sz w:val="36"/>
          <w:szCs w:val="36"/>
        </w:rPr>
        <w:t xml:space="preserve">Проведене дослідження не вичерпує всіх сторін наукового пошуку з даної проблематики. Перспективними напрямами подальших досліджень є вивчення зарубіжного досвіду створення буктрейлерів та формування креативних видів буктрейлерів. </w:t>
      </w:r>
    </w:p>
    <w:p w:rsidR="00CE520B" w:rsidRPr="004F6F3D" w:rsidRDefault="00CE520B" w:rsidP="004F6F3D">
      <w:pPr>
        <w:pStyle w:val="a4"/>
        <w:shd w:val="clear" w:color="auto" w:fill="FFFFFF"/>
        <w:spacing w:before="0" w:beforeAutospacing="0" w:after="0" w:afterAutospacing="0" w:line="360" w:lineRule="auto"/>
        <w:jc w:val="both"/>
        <w:rPr>
          <w:b/>
          <w:sz w:val="36"/>
          <w:szCs w:val="36"/>
        </w:rPr>
      </w:pPr>
    </w:p>
    <w:p w:rsidR="00CE520B" w:rsidRPr="004F6F3D" w:rsidRDefault="00CE520B" w:rsidP="004F6F3D">
      <w:pPr>
        <w:pStyle w:val="a4"/>
        <w:shd w:val="clear" w:color="auto" w:fill="FFFFFF"/>
        <w:spacing w:before="0" w:beforeAutospacing="0" w:after="0" w:afterAutospacing="0" w:line="360" w:lineRule="auto"/>
        <w:jc w:val="center"/>
        <w:rPr>
          <w:b/>
          <w:sz w:val="36"/>
          <w:szCs w:val="36"/>
        </w:rPr>
      </w:pPr>
      <w:r w:rsidRPr="004F6F3D">
        <w:rPr>
          <w:b/>
          <w:sz w:val="36"/>
          <w:szCs w:val="36"/>
        </w:rPr>
        <w:t>Література</w:t>
      </w:r>
    </w:p>
    <w:p w:rsidR="00CE520B" w:rsidRPr="004F6F3D" w:rsidRDefault="00CE520B" w:rsidP="004F6F3D">
      <w:pPr>
        <w:spacing w:after="0" w:line="360" w:lineRule="auto"/>
        <w:jc w:val="both"/>
        <w:rPr>
          <w:rFonts w:ascii="Times New Roman" w:hAnsi="Times New Roman" w:cs="Times New Roman"/>
          <w:sz w:val="36"/>
          <w:szCs w:val="36"/>
        </w:rPr>
      </w:pPr>
      <w:r w:rsidRPr="004F6F3D">
        <w:rPr>
          <w:rFonts w:ascii="Times New Roman" w:hAnsi="Times New Roman" w:cs="Times New Roman"/>
          <w:sz w:val="36"/>
          <w:szCs w:val="36"/>
        </w:rPr>
        <w:t xml:space="preserve">1. Громовик П. Буктрейлер – сучасний спосіб просування книги в бібліотеці : методичні рекомендації по створенню буктрейлера / Н. П. Громовик – Славутич : ММЦ, 2016 – 14 с. </w:t>
      </w:r>
    </w:p>
    <w:p w:rsidR="00CE520B" w:rsidRPr="004F6F3D" w:rsidRDefault="00CE520B" w:rsidP="004F6F3D">
      <w:pPr>
        <w:spacing w:after="0" w:line="360" w:lineRule="auto"/>
        <w:jc w:val="both"/>
        <w:rPr>
          <w:rFonts w:ascii="Times New Roman" w:hAnsi="Times New Roman" w:cs="Times New Roman"/>
          <w:sz w:val="36"/>
          <w:szCs w:val="36"/>
        </w:rPr>
      </w:pPr>
      <w:r w:rsidRPr="004F6F3D">
        <w:rPr>
          <w:rFonts w:ascii="Times New Roman" w:hAnsi="Times New Roman" w:cs="Times New Roman"/>
          <w:sz w:val="36"/>
          <w:szCs w:val="36"/>
        </w:rPr>
        <w:t>2. Поміж текстом: журналісти для журналістів: худож. – публіцист. вид. / Прикарпат. нац. ун-т ім. В. Стефаника, ф-т філології, каф. Журналістики ; упоряд : Г. І. Пристай, А. Бегей, О. Веркалець, І. Шевченко, Л. Сегедин, І. Михальчук, В. Климак, Л. Оленюк. – Івано-Франківськ, 2020. – 342 с.</w:t>
      </w:r>
    </w:p>
    <w:p w:rsidR="00CE520B" w:rsidRPr="004F6F3D" w:rsidRDefault="00CE520B" w:rsidP="004F6F3D">
      <w:pPr>
        <w:spacing w:after="0" w:line="360" w:lineRule="auto"/>
        <w:jc w:val="both"/>
        <w:rPr>
          <w:rStyle w:val="a5"/>
          <w:rFonts w:ascii="Times New Roman" w:hAnsi="Times New Roman" w:cs="Times New Roman"/>
          <w:sz w:val="36"/>
          <w:szCs w:val="36"/>
        </w:rPr>
      </w:pPr>
      <w:r w:rsidRPr="004F6F3D">
        <w:rPr>
          <w:rFonts w:ascii="Times New Roman" w:hAnsi="Times New Roman" w:cs="Times New Roman"/>
          <w:sz w:val="36"/>
          <w:szCs w:val="36"/>
        </w:rPr>
        <w:t xml:space="preserve">3. Копистинська І. М. – Засоби промоції книжкових видань: досвід незалежної України / І. М. Копистинська, Т. С. Гринівський // Наукові записки [Української академії друкарства]. Серія : Соціальні комунікації. – 2015. – № 1. – С. </w:t>
      </w:r>
      <w:r w:rsidRPr="004F6F3D">
        <w:rPr>
          <w:rFonts w:ascii="Times New Roman" w:hAnsi="Times New Roman" w:cs="Times New Roman"/>
          <w:sz w:val="36"/>
          <w:szCs w:val="36"/>
        </w:rPr>
        <w:lastRenderedPageBreak/>
        <w:t xml:space="preserve">37-46. – Режим доступу: </w:t>
      </w:r>
      <w:hyperlink r:id="rId10" w:history="1">
        <w:r w:rsidRPr="004F6F3D">
          <w:rPr>
            <w:rStyle w:val="a5"/>
            <w:rFonts w:ascii="Times New Roman" w:hAnsi="Times New Roman" w:cs="Times New Roman"/>
            <w:sz w:val="36"/>
            <w:szCs w:val="36"/>
          </w:rPr>
          <w:t>http://nbuv.gov.ua/UJRN/Nzck_2015_1_7</w:t>
        </w:r>
      </w:hyperlink>
    </w:p>
    <w:p w:rsidR="00CE520B" w:rsidRPr="004F6F3D" w:rsidRDefault="00CE520B" w:rsidP="004F6F3D">
      <w:pPr>
        <w:spacing w:after="0" w:line="360" w:lineRule="auto"/>
        <w:jc w:val="both"/>
        <w:rPr>
          <w:rFonts w:ascii="Times New Roman" w:hAnsi="Times New Roman" w:cs="Times New Roman"/>
          <w:sz w:val="36"/>
          <w:szCs w:val="36"/>
        </w:rPr>
      </w:pPr>
      <w:r w:rsidRPr="004F6F3D">
        <w:rPr>
          <w:rFonts w:ascii="Times New Roman" w:hAnsi="Times New Roman" w:cs="Times New Roman"/>
          <w:sz w:val="36"/>
          <w:szCs w:val="36"/>
        </w:rPr>
        <w:t xml:space="preserve">4. Буктрейлер – современный способ продвижения книги и чтения в библиотеках: методические рекомендации / МБУК Ремонтненского сельского поселения «РЦБ»; сост. Н. Г. Бражкина. – Ремонтное, 2016. – 11с.– Режим доступу: </w:t>
      </w:r>
      <w:hyperlink r:id="rId11" w:history="1">
        <w:r w:rsidRPr="004F6F3D">
          <w:rPr>
            <w:rStyle w:val="a5"/>
            <w:rFonts w:ascii="Times New Roman" w:hAnsi="Times New Roman" w:cs="Times New Roman"/>
            <w:sz w:val="36"/>
            <w:szCs w:val="36"/>
          </w:rPr>
          <w:t>https://docplayer.ru/41214345-Buktreyler-sovremennyy-sposob-prodvizheniya-knigi-v-biblioteke.html</w:t>
        </w:r>
      </w:hyperlink>
    </w:p>
    <w:p w:rsidR="00CE520B" w:rsidRPr="004F6F3D" w:rsidRDefault="00CE520B" w:rsidP="004F6F3D">
      <w:pPr>
        <w:spacing w:after="0" w:line="360" w:lineRule="auto"/>
        <w:ind w:left="708"/>
        <w:jc w:val="both"/>
        <w:rPr>
          <w:rFonts w:ascii="Times New Roman" w:hAnsi="Times New Roman" w:cs="Times New Roman"/>
          <w:sz w:val="36"/>
          <w:szCs w:val="36"/>
        </w:rPr>
      </w:pPr>
    </w:p>
    <w:p w:rsidR="001248E2" w:rsidRPr="004F6F3D" w:rsidRDefault="001248E2" w:rsidP="004F6F3D">
      <w:pPr>
        <w:spacing w:after="0" w:line="360" w:lineRule="auto"/>
        <w:jc w:val="both"/>
        <w:rPr>
          <w:rFonts w:ascii="Times New Roman" w:eastAsia="Times New Roman" w:hAnsi="Times New Roman" w:cs="Times New Roman"/>
          <w:b/>
          <w:sz w:val="36"/>
          <w:szCs w:val="36"/>
        </w:rPr>
      </w:pPr>
    </w:p>
    <w:p w:rsidR="001248E2" w:rsidRDefault="001248E2" w:rsidP="009266FE">
      <w:pPr>
        <w:spacing w:after="0" w:line="240" w:lineRule="auto"/>
        <w:jc w:val="center"/>
        <w:rPr>
          <w:rFonts w:ascii="Times New Roman" w:eastAsia="Times New Roman" w:hAnsi="Times New Roman" w:cs="Times New Roman"/>
          <w:b/>
          <w:sz w:val="36"/>
          <w:szCs w:val="36"/>
        </w:rPr>
      </w:pPr>
    </w:p>
    <w:p w:rsidR="000128DE" w:rsidRPr="009A0EEA" w:rsidRDefault="000128DE" w:rsidP="000128DE">
      <w:pPr>
        <w:spacing w:after="0" w:line="240" w:lineRule="auto"/>
        <w:jc w:val="right"/>
        <w:rPr>
          <w:rFonts w:ascii="Times New Roman" w:hAnsi="Times New Roman" w:cs="Times New Roman"/>
          <w:sz w:val="28"/>
          <w:szCs w:val="28"/>
        </w:rPr>
      </w:pPr>
    </w:p>
    <w:p w:rsidR="000128DE" w:rsidRPr="000128DE" w:rsidRDefault="000128DE" w:rsidP="000128DE">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ФОРМАТ ТА СПЕЦИФІКА</w:t>
      </w:r>
      <w:r w:rsidRPr="000128DE">
        <w:rPr>
          <w:rFonts w:ascii="Times New Roman" w:hAnsi="Times New Roman" w:cs="Times New Roman"/>
          <w:b/>
          <w:sz w:val="36"/>
          <w:szCs w:val="36"/>
        </w:rPr>
        <w:t xml:space="preserve"> ФУНКЦІОНУВАННЯ УКРАЇНСЬКИХ ОНЛАЙН-РАДІОСТАНЦІЙ ЯК КОНВЕРГЕНТНИХ МЕДІА</w:t>
      </w:r>
    </w:p>
    <w:p w:rsidR="000128DE" w:rsidRPr="000128DE" w:rsidRDefault="000128DE" w:rsidP="000128DE">
      <w:pPr>
        <w:spacing w:after="20" w:line="240" w:lineRule="auto"/>
        <w:jc w:val="center"/>
        <w:rPr>
          <w:rFonts w:ascii="Times New Roman" w:hAnsi="Times New Roman" w:cs="Times New Roman"/>
          <w:b/>
          <w:sz w:val="36"/>
          <w:szCs w:val="36"/>
        </w:rPr>
      </w:pPr>
      <w:r w:rsidRPr="000128DE">
        <w:rPr>
          <w:rFonts w:ascii="Times New Roman" w:hAnsi="Times New Roman" w:cs="Times New Roman"/>
          <w:b/>
          <w:sz w:val="36"/>
          <w:szCs w:val="36"/>
        </w:rPr>
        <w:t xml:space="preserve"> (на прикладі української радіостанції «Хіт </w:t>
      </w:r>
      <w:r w:rsidRPr="000128DE">
        <w:rPr>
          <w:rFonts w:ascii="Times New Roman" w:hAnsi="Times New Roman" w:cs="Times New Roman"/>
          <w:b/>
          <w:sz w:val="36"/>
          <w:szCs w:val="36"/>
          <w:lang w:val="en-US"/>
        </w:rPr>
        <w:t>FM</w:t>
      </w:r>
      <w:r w:rsidRPr="000128DE">
        <w:rPr>
          <w:rFonts w:ascii="Times New Roman" w:hAnsi="Times New Roman" w:cs="Times New Roman"/>
          <w:b/>
          <w:sz w:val="36"/>
          <w:szCs w:val="36"/>
        </w:rPr>
        <w:t>»)</w:t>
      </w:r>
    </w:p>
    <w:p w:rsidR="000128DE" w:rsidRDefault="000128DE" w:rsidP="000128DE">
      <w:pPr>
        <w:spacing w:after="20" w:line="240" w:lineRule="auto"/>
        <w:jc w:val="center"/>
        <w:rPr>
          <w:rFonts w:ascii="Times New Roman" w:hAnsi="Times New Roman" w:cs="Times New Roman"/>
          <w:b/>
          <w:sz w:val="28"/>
          <w:szCs w:val="28"/>
        </w:rPr>
      </w:pPr>
    </w:p>
    <w:p w:rsidR="000128DE" w:rsidRPr="000128DE" w:rsidRDefault="000128DE" w:rsidP="000128DE">
      <w:pPr>
        <w:spacing w:after="0" w:line="240" w:lineRule="auto"/>
        <w:jc w:val="center"/>
        <w:rPr>
          <w:rFonts w:ascii="Times New Roman" w:eastAsia="Times New Roman" w:hAnsi="Times New Roman" w:cs="Times New Roman"/>
          <w:b/>
          <w:sz w:val="36"/>
          <w:szCs w:val="36"/>
        </w:rPr>
      </w:pPr>
      <w:r w:rsidRPr="000128DE">
        <w:rPr>
          <w:rFonts w:ascii="Times New Roman" w:eastAsia="Times New Roman" w:hAnsi="Times New Roman" w:cs="Times New Roman"/>
          <w:b/>
          <w:sz w:val="36"/>
          <w:szCs w:val="36"/>
        </w:rPr>
        <w:t>Буждиган Софія</w:t>
      </w:r>
      <w:r w:rsidR="00666D7A">
        <w:rPr>
          <w:rFonts w:ascii="Times New Roman" w:eastAsia="Times New Roman" w:hAnsi="Times New Roman" w:cs="Times New Roman"/>
          <w:b/>
          <w:sz w:val="36"/>
          <w:szCs w:val="36"/>
        </w:rPr>
        <w:t>,</w:t>
      </w:r>
    </w:p>
    <w:p w:rsidR="000128DE" w:rsidRDefault="000128DE" w:rsidP="000128DE">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 xml:space="preserve">студентка ОС «Магістр» </w:t>
      </w:r>
    </w:p>
    <w:p w:rsidR="000128DE" w:rsidRPr="000128DE" w:rsidRDefault="000128DE" w:rsidP="000128DE">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ДВНЗ «Прикарпатський національний</w:t>
      </w:r>
    </w:p>
    <w:p w:rsidR="000128DE" w:rsidRPr="000128DE" w:rsidRDefault="000128DE" w:rsidP="000128DE">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університет імені Василя Стефаника»,</w:t>
      </w:r>
    </w:p>
    <w:p w:rsidR="000128DE" w:rsidRPr="000128DE" w:rsidRDefault="000128DE" w:rsidP="000128DE">
      <w:pPr>
        <w:spacing w:after="0" w:line="240" w:lineRule="auto"/>
        <w:ind w:firstLine="709"/>
        <w:jc w:val="center"/>
        <w:rPr>
          <w:rFonts w:ascii="Times New Roman" w:eastAsia="Times New Roman" w:hAnsi="Times New Roman" w:cs="Times New Roman"/>
          <w:sz w:val="36"/>
          <w:szCs w:val="36"/>
        </w:rPr>
      </w:pPr>
      <w:r w:rsidRPr="000128DE">
        <w:rPr>
          <w:rFonts w:ascii="Times New Roman" w:eastAsia="Times New Roman" w:hAnsi="Times New Roman" w:cs="Times New Roman"/>
          <w:sz w:val="36"/>
          <w:szCs w:val="36"/>
        </w:rPr>
        <w:t>76018, УКРАЇНА,</w:t>
      </w:r>
    </w:p>
    <w:p w:rsidR="000128DE" w:rsidRPr="000128DE" w:rsidRDefault="000128DE" w:rsidP="000128DE">
      <w:pPr>
        <w:spacing w:after="0" w:line="240" w:lineRule="auto"/>
        <w:ind w:firstLine="709"/>
        <w:jc w:val="center"/>
        <w:rPr>
          <w:rFonts w:ascii="Times New Roman" w:eastAsia="Times New Roman" w:hAnsi="Times New Roman" w:cs="Times New Roman"/>
          <w:sz w:val="36"/>
          <w:szCs w:val="36"/>
        </w:rPr>
      </w:pPr>
      <w:r w:rsidRPr="000128DE">
        <w:rPr>
          <w:rFonts w:ascii="Times New Roman" w:eastAsia="Times New Roman" w:hAnsi="Times New Roman" w:cs="Times New Roman"/>
          <w:sz w:val="36"/>
          <w:szCs w:val="36"/>
        </w:rPr>
        <w:t>м. Івано-Франківськ, вул. Шевченка, 57</w:t>
      </w:r>
    </w:p>
    <w:p w:rsidR="000128DE" w:rsidRPr="000128DE" w:rsidRDefault="000128DE" w:rsidP="000128DE">
      <w:pPr>
        <w:spacing w:after="0" w:line="240" w:lineRule="auto"/>
        <w:jc w:val="center"/>
        <w:rPr>
          <w:rFonts w:ascii="Times New Roman" w:eastAsia="Times New Roman" w:hAnsi="Times New Roman" w:cs="Times New Roman"/>
          <w:b/>
          <w:sz w:val="36"/>
          <w:szCs w:val="36"/>
        </w:rPr>
      </w:pPr>
    </w:p>
    <w:p w:rsidR="000128DE" w:rsidRPr="00CA2926" w:rsidRDefault="000128DE" w:rsidP="000128DE">
      <w:pPr>
        <w:spacing w:after="0" w:line="240" w:lineRule="auto"/>
        <w:jc w:val="center"/>
        <w:rPr>
          <w:rFonts w:ascii="Times New Roman" w:hAnsi="Times New Roman" w:cs="Times New Roman"/>
          <w:sz w:val="36"/>
          <w:szCs w:val="36"/>
        </w:rPr>
      </w:pPr>
      <w:r w:rsidRPr="00CA2926">
        <w:rPr>
          <w:rFonts w:ascii="Times New Roman" w:hAnsi="Times New Roman" w:cs="Times New Roman"/>
          <w:sz w:val="36"/>
          <w:szCs w:val="36"/>
        </w:rPr>
        <w:t>Науковий керівник:</w:t>
      </w:r>
    </w:p>
    <w:p w:rsidR="000128DE" w:rsidRPr="00CA2926" w:rsidRDefault="000128DE" w:rsidP="000128DE">
      <w:pPr>
        <w:spacing w:after="0" w:line="240" w:lineRule="auto"/>
        <w:jc w:val="center"/>
        <w:rPr>
          <w:rFonts w:ascii="Times New Roman" w:hAnsi="Times New Roman" w:cs="Times New Roman"/>
          <w:sz w:val="36"/>
          <w:szCs w:val="36"/>
        </w:rPr>
      </w:pPr>
      <w:r w:rsidRPr="00CA2926">
        <w:rPr>
          <w:rFonts w:ascii="Times New Roman" w:hAnsi="Times New Roman" w:cs="Times New Roman"/>
          <w:sz w:val="36"/>
          <w:szCs w:val="36"/>
        </w:rPr>
        <w:t>Пристай Г. І.,</w:t>
      </w:r>
    </w:p>
    <w:p w:rsidR="000128DE" w:rsidRPr="000128DE" w:rsidRDefault="000128DE" w:rsidP="000128DE">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старша викладачка кафедри журналістики</w:t>
      </w:r>
    </w:p>
    <w:p w:rsidR="000128DE" w:rsidRPr="000128DE" w:rsidRDefault="000128DE" w:rsidP="000128DE">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ДВНЗ «Прикарпатський національний</w:t>
      </w:r>
    </w:p>
    <w:p w:rsidR="000128DE" w:rsidRPr="000128DE" w:rsidRDefault="000128DE" w:rsidP="000128DE">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університет імені Василя Стефаника»,</w:t>
      </w:r>
    </w:p>
    <w:p w:rsidR="000128DE" w:rsidRPr="000128DE" w:rsidRDefault="000128DE" w:rsidP="000128DE">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кандидат наук з соціальних комунікацій,</w:t>
      </w:r>
    </w:p>
    <w:p w:rsidR="000128DE" w:rsidRPr="000128DE" w:rsidRDefault="000128DE" w:rsidP="000128DE">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lastRenderedPageBreak/>
        <w:t>м. Івано-Франківськ</w:t>
      </w:r>
    </w:p>
    <w:p w:rsidR="000128DE" w:rsidRPr="000128DE" w:rsidRDefault="000128DE" w:rsidP="000128DE">
      <w:pPr>
        <w:spacing w:after="0" w:line="240" w:lineRule="auto"/>
        <w:jc w:val="center"/>
        <w:rPr>
          <w:rFonts w:ascii="Times New Roman" w:eastAsia="Times New Roman" w:hAnsi="Times New Roman" w:cs="Times New Roman"/>
          <w:sz w:val="36"/>
          <w:szCs w:val="36"/>
        </w:rPr>
      </w:pPr>
    </w:p>
    <w:p w:rsidR="000128DE" w:rsidRDefault="000128DE" w:rsidP="000128DE">
      <w:pPr>
        <w:spacing w:after="20" w:line="240" w:lineRule="auto"/>
        <w:jc w:val="center"/>
        <w:rPr>
          <w:rFonts w:ascii="Times New Roman" w:hAnsi="Times New Roman" w:cs="Times New Roman"/>
          <w:b/>
          <w:sz w:val="28"/>
          <w:szCs w:val="28"/>
        </w:rPr>
      </w:pPr>
    </w:p>
    <w:p w:rsidR="000128DE" w:rsidRPr="000128DE" w:rsidRDefault="000128DE" w:rsidP="000128DE">
      <w:pPr>
        <w:spacing w:after="0" w:line="360" w:lineRule="auto"/>
        <w:rPr>
          <w:rFonts w:ascii="Times New Roman" w:hAnsi="Times New Roman" w:cs="Times New Roman"/>
          <w:b/>
          <w:sz w:val="36"/>
          <w:szCs w:val="36"/>
        </w:rPr>
      </w:pPr>
    </w:p>
    <w:p w:rsidR="000128DE" w:rsidRPr="000128DE" w:rsidRDefault="00EB014F" w:rsidP="00EB014F">
      <w:pPr>
        <w:spacing w:after="0" w:line="360" w:lineRule="auto"/>
        <w:ind w:left="709" w:firstLine="707"/>
        <w:jc w:val="both"/>
        <w:rPr>
          <w:rFonts w:ascii="Times New Roman" w:hAnsi="Times New Roman" w:cs="Times New Roman"/>
          <w:i/>
          <w:sz w:val="36"/>
          <w:szCs w:val="36"/>
        </w:rPr>
      </w:pPr>
      <w:r w:rsidRPr="00EB014F">
        <w:rPr>
          <w:rFonts w:ascii="Times New Roman" w:hAnsi="Times New Roman" w:cs="Times New Roman"/>
          <w:b/>
          <w:i/>
          <w:sz w:val="36"/>
          <w:szCs w:val="36"/>
        </w:rPr>
        <w:t>Анотація.</w:t>
      </w:r>
      <w:r>
        <w:rPr>
          <w:rFonts w:ascii="Times New Roman" w:hAnsi="Times New Roman" w:cs="Times New Roman"/>
          <w:i/>
          <w:sz w:val="36"/>
          <w:szCs w:val="36"/>
        </w:rPr>
        <w:t xml:space="preserve"> </w:t>
      </w:r>
      <w:r w:rsidR="000128DE" w:rsidRPr="000128DE">
        <w:rPr>
          <w:rFonts w:ascii="Times New Roman" w:hAnsi="Times New Roman" w:cs="Times New Roman"/>
          <w:i/>
          <w:sz w:val="36"/>
          <w:szCs w:val="36"/>
        </w:rPr>
        <w:t xml:space="preserve">У статті визначено та проаналізовано вплив медіаконвергенції на функціонування української онлайн-радіостанції «Хіт </w:t>
      </w:r>
      <w:r w:rsidR="000128DE" w:rsidRPr="000128DE">
        <w:rPr>
          <w:rFonts w:ascii="Times New Roman" w:hAnsi="Times New Roman" w:cs="Times New Roman"/>
          <w:i/>
          <w:sz w:val="36"/>
          <w:szCs w:val="36"/>
          <w:lang w:val="en-US"/>
        </w:rPr>
        <w:t>Fm</w:t>
      </w:r>
      <w:r w:rsidR="000128DE" w:rsidRPr="000128DE">
        <w:rPr>
          <w:rFonts w:ascii="Times New Roman" w:hAnsi="Times New Roman" w:cs="Times New Roman"/>
          <w:i/>
          <w:sz w:val="36"/>
          <w:szCs w:val="36"/>
        </w:rPr>
        <w:t>».</w:t>
      </w:r>
    </w:p>
    <w:p w:rsidR="000128DE" w:rsidRPr="000128DE" w:rsidRDefault="000128DE" w:rsidP="00EB014F">
      <w:pPr>
        <w:spacing w:after="0" w:line="360" w:lineRule="auto"/>
        <w:ind w:left="708" w:firstLine="709"/>
        <w:jc w:val="both"/>
        <w:rPr>
          <w:rFonts w:ascii="Times New Roman" w:hAnsi="Times New Roman" w:cs="Times New Roman"/>
          <w:i/>
          <w:sz w:val="36"/>
          <w:szCs w:val="36"/>
        </w:rPr>
      </w:pPr>
      <w:r w:rsidRPr="000128DE">
        <w:rPr>
          <w:rFonts w:ascii="Times New Roman" w:hAnsi="Times New Roman" w:cs="Times New Roman"/>
          <w:b/>
          <w:i/>
          <w:noProof/>
          <w:sz w:val="36"/>
          <w:szCs w:val="36"/>
        </w:rPr>
        <w:t xml:space="preserve">Ключові слова: </w:t>
      </w:r>
      <w:r w:rsidRPr="000128DE">
        <w:rPr>
          <w:rFonts w:ascii="Times New Roman" w:hAnsi="Times New Roman" w:cs="Times New Roman"/>
          <w:i/>
          <w:noProof/>
          <w:sz w:val="36"/>
          <w:szCs w:val="36"/>
        </w:rPr>
        <w:t>конвергенція, медіаконвергенція, радіомовлення, комунікація, засоби масової інформації.</w:t>
      </w:r>
    </w:p>
    <w:p w:rsidR="000128DE" w:rsidRPr="000128DE" w:rsidRDefault="000128DE" w:rsidP="000128DE">
      <w:pPr>
        <w:spacing w:after="0" w:line="360" w:lineRule="auto"/>
        <w:ind w:firstLine="708"/>
        <w:jc w:val="both"/>
        <w:rPr>
          <w:rFonts w:ascii="Times New Roman" w:eastAsia="Times New Roman" w:hAnsi="Times New Roman" w:cs="Times New Roman"/>
          <w:b/>
          <w:bCs/>
          <w:color w:val="000000"/>
          <w:sz w:val="36"/>
          <w:szCs w:val="36"/>
        </w:rPr>
      </w:pPr>
    </w:p>
    <w:p w:rsidR="000128DE" w:rsidRPr="000128DE" w:rsidRDefault="00EB014F" w:rsidP="000128DE">
      <w:pPr>
        <w:spacing w:after="0" w:line="360" w:lineRule="auto"/>
        <w:ind w:firstLine="708"/>
        <w:jc w:val="both"/>
        <w:rPr>
          <w:rFonts w:ascii="Times New Roman" w:eastAsia="Times New Roman" w:hAnsi="Times New Roman" w:cs="Times New Roman"/>
          <w:sz w:val="36"/>
          <w:szCs w:val="36"/>
        </w:rPr>
      </w:pPr>
      <w:r w:rsidRPr="00F63C84">
        <w:rPr>
          <w:rFonts w:ascii="Times New Roman" w:hAnsi="Times New Roman" w:cs="Times New Roman"/>
          <w:b/>
          <w:sz w:val="36"/>
          <w:szCs w:val="36"/>
        </w:rPr>
        <w:t>Постановка проблеми.</w:t>
      </w:r>
      <w:r>
        <w:rPr>
          <w:rFonts w:ascii="Times New Roman" w:hAnsi="Times New Roman" w:cs="Times New Roman"/>
          <w:b/>
          <w:sz w:val="36"/>
          <w:szCs w:val="36"/>
        </w:rPr>
        <w:t xml:space="preserve"> </w:t>
      </w:r>
      <w:r w:rsidR="000128DE" w:rsidRPr="000128DE">
        <w:rPr>
          <w:rFonts w:ascii="Times New Roman" w:eastAsia="Times New Roman" w:hAnsi="Times New Roman" w:cs="Times New Roman"/>
          <w:sz w:val="36"/>
          <w:szCs w:val="36"/>
        </w:rPr>
        <w:t>Ми живемо в цифровізованому світі, в якому Інтернет на сьогодні є найбільш домінуючими та найвпливовішим засобом масової комунікації. Конвергенція медіа була предметом зацікавлень медіаекспертів ще з 80-х років минулого століття. Однак лише книга Генрі Дженкінса «Куль</w:t>
      </w:r>
      <w:r w:rsidR="00140578">
        <w:rPr>
          <w:rFonts w:ascii="Times New Roman" w:eastAsia="Times New Roman" w:hAnsi="Times New Roman" w:cs="Times New Roman"/>
          <w:sz w:val="36"/>
          <w:szCs w:val="36"/>
        </w:rPr>
        <w:t xml:space="preserve">тура конвергенції...» (2006 р.) </w:t>
      </w:r>
      <w:r w:rsidR="000128DE" w:rsidRPr="000128DE">
        <w:rPr>
          <w:rFonts w:ascii="Times New Roman" w:eastAsia="Times New Roman" w:hAnsi="Times New Roman" w:cs="Times New Roman"/>
          <w:sz w:val="36"/>
          <w:szCs w:val="36"/>
        </w:rPr>
        <w:t>[4] викликала хвилю публікацій, конференцій та дискусій щодо цього явища.</w:t>
      </w:r>
    </w:p>
    <w:p w:rsidR="000128DE" w:rsidRPr="000128DE" w:rsidRDefault="000128DE" w:rsidP="000128DE">
      <w:pPr>
        <w:spacing w:after="0" w:line="360" w:lineRule="auto"/>
        <w:ind w:firstLine="709"/>
        <w:jc w:val="both"/>
        <w:rPr>
          <w:rFonts w:ascii="Times New Roman" w:hAnsi="Times New Roman" w:cs="Times New Roman"/>
          <w:sz w:val="36"/>
          <w:szCs w:val="36"/>
        </w:rPr>
      </w:pPr>
      <w:r w:rsidRPr="000128DE">
        <w:rPr>
          <w:rFonts w:ascii="Times New Roman" w:hAnsi="Times New Roman" w:cs="Times New Roman"/>
          <w:sz w:val="36"/>
          <w:szCs w:val="36"/>
        </w:rPr>
        <w:t xml:space="preserve">Радіо в мережі Інтернет з′явилося порівняно недавно, але вже завоювало прихильність у мільйона користувачів та стало популярним засобом масової інформації. Щороку в усьому світі відкриваються тисячі інтернет-радіостанцій.  </w:t>
      </w:r>
    </w:p>
    <w:p w:rsidR="000128DE" w:rsidRPr="000128DE" w:rsidRDefault="000128DE" w:rsidP="000128DE">
      <w:pPr>
        <w:spacing w:after="0" w:line="360" w:lineRule="auto"/>
        <w:ind w:firstLine="709"/>
        <w:jc w:val="both"/>
        <w:rPr>
          <w:rFonts w:ascii="Times New Roman" w:hAnsi="Times New Roman" w:cs="Times New Roman"/>
          <w:sz w:val="36"/>
          <w:szCs w:val="36"/>
        </w:rPr>
      </w:pPr>
      <w:r w:rsidRPr="000128DE">
        <w:rPr>
          <w:rFonts w:ascii="Times New Roman" w:hAnsi="Times New Roman" w:cs="Times New Roman"/>
          <w:sz w:val="36"/>
          <w:szCs w:val="36"/>
        </w:rPr>
        <w:t xml:space="preserve">Також доцільно наголосити, що сучасні засоби масової інформації дозволяють аудиторії долати часові та просторові бар'єри. Радіо можемо слухати не лише традиційним способом, тобто через конкретний радіоприймач, але й через </w:t>
      </w:r>
      <w:r w:rsidRPr="000128DE">
        <w:rPr>
          <w:rFonts w:ascii="Times New Roman" w:hAnsi="Times New Roman" w:cs="Times New Roman"/>
          <w:sz w:val="36"/>
          <w:szCs w:val="36"/>
        </w:rPr>
        <w:lastRenderedPageBreak/>
        <w:t>Інтернет, в цьому полягає суть процесу технологічної конвергенції. Поєднання радіо з Інтернетом, як і з іншими технологіями є рушійною силою побудови інформаційного суспільства.</w:t>
      </w:r>
    </w:p>
    <w:p w:rsidR="000128DE" w:rsidRPr="000128DE" w:rsidRDefault="000128DE" w:rsidP="000128DE">
      <w:pPr>
        <w:spacing w:after="0" w:line="360" w:lineRule="auto"/>
        <w:ind w:firstLine="709"/>
        <w:jc w:val="both"/>
        <w:rPr>
          <w:rFonts w:ascii="Times New Roman" w:hAnsi="Times New Roman" w:cs="Times New Roman"/>
          <w:sz w:val="36"/>
          <w:szCs w:val="36"/>
        </w:rPr>
      </w:pPr>
      <w:r w:rsidRPr="000128DE">
        <w:rPr>
          <w:rFonts w:ascii="Times New Roman" w:hAnsi="Times New Roman" w:cs="Times New Roman"/>
          <w:sz w:val="36"/>
          <w:szCs w:val="36"/>
        </w:rPr>
        <w:t xml:space="preserve">Однією з найбільших мереж радіомовлення України є радіостанція «Хіт </w:t>
      </w:r>
      <w:r w:rsidRPr="000128DE">
        <w:rPr>
          <w:rFonts w:ascii="Times New Roman" w:hAnsi="Times New Roman" w:cs="Times New Roman"/>
          <w:sz w:val="36"/>
          <w:szCs w:val="36"/>
          <w:lang w:val="en-US"/>
        </w:rPr>
        <w:t>Fm</w:t>
      </w:r>
      <w:r w:rsidRPr="000128DE">
        <w:rPr>
          <w:rFonts w:ascii="Times New Roman" w:hAnsi="Times New Roman" w:cs="Times New Roman"/>
          <w:sz w:val="36"/>
          <w:szCs w:val="36"/>
        </w:rPr>
        <w:t xml:space="preserve">». Зауважимо, що «Хіт </w:t>
      </w:r>
      <w:r w:rsidRPr="000128DE">
        <w:rPr>
          <w:rFonts w:ascii="Times New Roman" w:hAnsi="Times New Roman" w:cs="Times New Roman"/>
          <w:sz w:val="36"/>
          <w:szCs w:val="36"/>
          <w:lang w:val="en-US"/>
        </w:rPr>
        <w:t>Fm</w:t>
      </w:r>
      <w:r w:rsidRPr="000128DE">
        <w:rPr>
          <w:rFonts w:ascii="Times New Roman" w:hAnsi="Times New Roman" w:cs="Times New Roman"/>
          <w:sz w:val="36"/>
          <w:szCs w:val="36"/>
        </w:rPr>
        <w:t xml:space="preserve">» повноцінне радіомовлення розпочало з 28 вересня 2001 року. Формат радіостанції – європейська та вітчизняна попмузика від 90-х років до сьогодні. Станом на липень 2021 року покриття «Хіт </w:t>
      </w:r>
      <w:r w:rsidRPr="000128DE">
        <w:rPr>
          <w:rFonts w:ascii="Times New Roman" w:hAnsi="Times New Roman" w:cs="Times New Roman"/>
          <w:sz w:val="36"/>
          <w:szCs w:val="36"/>
          <w:lang w:val="en-US"/>
        </w:rPr>
        <w:t>Fm</w:t>
      </w:r>
      <w:r w:rsidRPr="000128DE">
        <w:rPr>
          <w:rFonts w:ascii="Times New Roman" w:hAnsi="Times New Roman" w:cs="Times New Roman"/>
          <w:sz w:val="36"/>
          <w:szCs w:val="36"/>
        </w:rPr>
        <w:t>» налічує 86% території України, а це більше ніж 100 міст. Щоденно радіостанцію слухає понад 3 мільйона слухачів [3].</w:t>
      </w:r>
    </w:p>
    <w:p w:rsidR="000128DE" w:rsidRPr="000128DE" w:rsidRDefault="000128DE" w:rsidP="000128DE">
      <w:pPr>
        <w:spacing w:after="0" w:line="360" w:lineRule="auto"/>
        <w:ind w:firstLine="709"/>
        <w:jc w:val="both"/>
        <w:rPr>
          <w:rFonts w:ascii="Times New Roman" w:hAnsi="Times New Roman" w:cs="Times New Roman"/>
          <w:b/>
          <w:sz w:val="36"/>
          <w:szCs w:val="36"/>
        </w:rPr>
      </w:pPr>
      <w:r w:rsidRPr="000128DE">
        <w:rPr>
          <w:rFonts w:ascii="Times New Roman" w:hAnsi="Times New Roman" w:cs="Times New Roman"/>
          <w:sz w:val="36"/>
          <w:szCs w:val="36"/>
        </w:rPr>
        <w:t xml:space="preserve">Для того, щоб залучити та утримати аудиторію слухачів, «Хіт </w:t>
      </w:r>
      <w:r w:rsidRPr="000128DE">
        <w:rPr>
          <w:rFonts w:ascii="Times New Roman" w:hAnsi="Times New Roman" w:cs="Times New Roman"/>
          <w:sz w:val="36"/>
          <w:szCs w:val="36"/>
          <w:lang w:val="en-US"/>
        </w:rPr>
        <w:t>Fm</w:t>
      </w:r>
      <w:r w:rsidRPr="000128DE">
        <w:rPr>
          <w:rFonts w:ascii="Times New Roman" w:hAnsi="Times New Roman" w:cs="Times New Roman"/>
          <w:sz w:val="36"/>
          <w:szCs w:val="36"/>
        </w:rPr>
        <w:t xml:space="preserve">» використовує різноманітні конвергентні можливості, основний наголос роблячи на сайт в Інтернеті.  Відвідувачі вебсторінки можуть прослухати радіотрансляцію в прямому ефірі або переглядати програму з архіву. На сайті «Хіт </w:t>
      </w:r>
      <w:r w:rsidRPr="000128DE">
        <w:rPr>
          <w:rFonts w:ascii="Times New Roman" w:hAnsi="Times New Roman" w:cs="Times New Roman"/>
          <w:sz w:val="36"/>
          <w:szCs w:val="36"/>
          <w:lang w:val="en-US"/>
        </w:rPr>
        <w:t>Fm</w:t>
      </w:r>
      <w:r w:rsidRPr="000128DE">
        <w:rPr>
          <w:rFonts w:ascii="Times New Roman" w:hAnsi="Times New Roman" w:cs="Times New Roman"/>
          <w:sz w:val="36"/>
          <w:szCs w:val="36"/>
        </w:rPr>
        <w:t xml:space="preserve">» регулярно проводяться опитування на різні теми, а також публікуються цікаві текстові, професійні фото- та відеозвіти з проведених радіоефірів. </w:t>
      </w:r>
    </w:p>
    <w:p w:rsidR="000128DE" w:rsidRPr="000128DE" w:rsidRDefault="000128DE" w:rsidP="000128DE">
      <w:pPr>
        <w:spacing w:after="0" w:line="360" w:lineRule="auto"/>
        <w:ind w:firstLine="709"/>
        <w:jc w:val="both"/>
        <w:rPr>
          <w:rFonts w:ascii="Times New Roman" w:hAnsi="Times New Roman" w:cs="Times New Roman"/>
          <w:sz w:val="36"/>
          <w:szCs w:val="36"/>
        </w:rPr>
      </w:pPr>
      <w:r w:rsidRPr="000128DE">
        <w:rPr>
          <w:rFonts w:ascii="Times New Roman" w:hAnsi="Times New Roman" w:cs="Times New Roman"/>
          <w:sz w:val="36"/>
          <w:szCs w:val="36"/>
        </w:rPr>
        <w:t xml:space="preserve">Враховуючи вимоги часу, радіостанція «Хіт </w:t>
      </w:r>
      <w:r w:rsidRPr="000128DE">
        <w:rPr>
          <w:rFonts w:ascii="Times New Roman" w:hAnsi="Times New Roman" w:cs="Times New Roman"/>
          <w:sz w:val="36"/>
          <w:szCs w:val="36"/>
          <w:lang w:val="en-US"/>
        </w:rPr>
        <w:t>Fm</w:t>
      </w:r>
      <w:r w:rsidRPr="000128DE">
        <w:rPr>
          <w:rFonts w:ascii="Times New Roman" w:hAnsi="Times New Roman" w:cs="Times New Roman"/>
          <w:sz w:val="36"/>
          <w:szCs w:val="36"/>
        </w:rPr>
        <w:t xml:space="preserve">» використовує онлайн-мовлення, що є одним зі складових елементів конвергентності. Воно присутнє як на вебсторінці радіостанції, так і на просторах Інтернету. Текст, що звучить в </w:t>
      </w:r>
      <w:r w:rsidRPr="000128DE">
        <w:rPr>
          <w:rFonts w:ascii="Times New Roman" w:hAnsi="Times New Roman" w:cs="Times New Roman"/>
          <w:sz w:val="36"/>
          <w:szCs w:val="36"/>
        </w:rPr>
        <w:lastRenderedPageBreak/>
        <w:t xml:space="preserve">радіоефірі «Хіт </w:t>
      </w:r>
      <w:r w:rsidRPr="000128DE">
        <w:rPr>
          <w:rFonts w:ascii="Times New Roman" w:hAnsi="Times New Roman" w:cs="Times New Roman"/>
          <w:sz w:val="36"/>
          <w:szCs w:val="36"/>
          <w:lang w:val="en-US"/>
        </w:rPr>
        <w:t>Fm</w:t>
      </w:r>
      <w:r w:rsidRPr="000128DE">
        <w:rPr>
          <w:rFonts w:ascii="Times New Roman" w:hAnsi="Times New Roman" w:cs="Times New Roman"/>
          <w:sz w:val="36"/>
          <w:szCs w:val="36"/>
        </w:rPr>
        <w:t xml:space="preserve">» публікується у більш розгорнутому вигляді, орієнтованому на візуальне сприйняття. Однак, потрібно зауважити, що онлайн-версія радіостанції не витісняє з медійного ринку традиційне радіо. В обох випадках зростання слухачів відбувається цілком однаково. Якщо слухачі радіостанції «Хіт </w:t>
      </w:r>
      <w:r w:rsidRPr="000128DE">
        <w:rPr>
          <w:rFonts w:ascii="Times New Roman" w:hAnsi="Times New Roman" w:cs="Times New Roman"/>
          <w:sz w:val="36"/>
          <w:szCs w:val="36"/>
          <w:lang w:val="en-US"/>
        </w:rPr>
        <w:t>Fm</w:t>
      </w:r>
      <w:r w:rsidRPr="000128DE">
        <w:rPr>
          <w:rFonts w:ascii="Times New Roman" w:hAnsi="Times New Roman" w:cs="Times New Roman"/>
          <w:sz w:val="36"/>
          <w:szCs w:val="36"/>
        </w:rPr>
        <w:t xml:space="preserve">» не мають можливості послухати традиційне радіо, вони раді її онлайн-версії. </w:t>
      </w:r>
    </w:p>
    <w:p w:rsidR="000128DE" w:rsidRPr="000128DE" w:rsidRDefault="000128DE" w:rsidP="000128DE">
      <w:pPr>
        <w:spacing w:after="0" w:line="360" w:lineRule="auto"/>
        <w:ind w:firstLine="709"/>
        <w:jc w:val="both"/>
        <w:rPr>
          <w:rFonts w:ascii="Times New Roman" w:hAnsi="Times New Roman" w:cs="Times New Roman"/>
          <w:sz w:val="36"/>
          <w:szCs w:val="36"/>
        </w:rPr>
      </w:pPr>
      <w:r w:rsidRPr="000128DE">
        <w:rPr>
          <w:rFonts w:ascii="Times New Roman" w:hAnsi="Times New Roman" w:cs="Times New Roman"/>
          <w:sz w:val="36"/>
          <w:szCs w:val="36"/>
        </w:rPr>
        <w:t xml:space="preserve">Варто відмітити ще один важливий елемент конвергенції, який використовується радіостанцією «Хіт </w:t>
      </w:r>
      <w:r w:rsidRPr="000128DE">
        <w:rPr>
          <w:rFonts w:ascii="Times New Roman" w:hAnsi="Times New Roman" w:cs="Times New Roman"/>
          <w:sz w:val="36"/>
          <w:szCs w:val="36"/>
          <w:lang w:val="en-US"/>
        </w:rPr>
        <w:t>Fm</w:t>
      </w:r>
      <w:r w:rsidRPr="000128DE">
        <w:rPr>
          <w:rFonts w:ascii="Times New Roman" w:hAnsi="Times New Roman" w:cs="Times New Roman"/>
          <w:sz w:val="36"/>
          <w:szCs w:val="36"/>
        </w:rPr>
        <w:t xml:space="preserve">» – це проєкт </w:t>
      </w:r>
      <w:r w:rsidRPr="000128DE">
        <w:rPr>
          <w:rFonts w:ascii="Times New Roman" w:hAnsi="Times New Roman" w:cs="Times New Roman"/>
          <w:i/>
          <w:sz w:val="36"/>
          <w:szCs w:val="36"/>
        </w:rPr>
        <w:t>«Фан-зона Хіт FM».</w:t>
      </w:r>
      <w:r w:rsidRPr="000128DE">
        <w:rPr>
          <w:rFonts w:ascii="Times New Roman" w:hAnsi="Times New Roman" w:cs="Times New Roman"/>
          <w:b/>
          <w:i/>
          <w:sz w:val="36"/>
          <w:szCs w:val="36"/>
        </w:rPr>
        <w:t xml:space="preserve"> </w:t>
      </w:r>
      <w:r w:rsidRPr="000128DE">
        <w:rPr>
          <w:rFonts w:ascii="Times New Roman" w:hAnsi="Times New Roman" w:cs="Times New Roman"/>
          <w:sz w:val="36"/>
          <w:szCs w:val="36"/>
        </w:rPr>
        <w:t>Користувачі вебсайту мають можливість прослухати</w:t>
      </w:r>
      <w:r w:rsidRPr="000128DE">
        <w:rPr>
          <w:rFonts w:ascii="Times New Roman" w:hAnsi="Times New Roman" w:cs="Times New Roman"/>
          <w:b/>
          <w:i/>
          <w:sz w:val="36"/>
          <w:szCs w:val="36"/>
        </w:rPr>
        <w:t xml:space="preserve"> </w:t>
      </w:r>
      <w:r w:rsidRPr="000128DE">
        <w:rPr>
          <w:rFonts w:ascii="Times New Roman" w:hAnsi="Times New Roman" w:cs="Times New Roman"/>
          <w:sz w:val="36"/>
          <w:szCs w:val="36"/>
        </w:rPr>
        <w:t xml:space="preserve">акустичні виступи найпопулярніших артистів України. Музиканти наживо виконують свої хіти та влаштовують ексклюзивні прем'єри нових пісень прямо у студії «Хіт </w:t>
      </w:r>
      <w:r w:rsidRPr="000128DE">
        <w:rPr>
          <w:rFonts w:ascii="Times New Roman" w:hAnsi="Times New Roman" w:cs="Times New Roman"/>
          <w:sz w:val="36"/>
          <w:szCs w:val="36"/>
          <w:lang w:val="en-US"/>
        </w:rPr>
        <w:t>Fm</w:t>
      </w:r>
      <w:r w:rsidRPr="000128DE">
        <w:rPr>
          <w:rFonts w:ascii="Times New Roman" w:hAnsi="Times New Roman" w:cs="Times New Roman"/>
          <w:sz w:val="36"/>
          <w:szCs w:val="36"/>
        </w:rPr>
        <w:t xml:space="preserve">». Зазначимо: пряму відеотрансляцію можна переглянути на офіційному сайті радіостанції або на сторінці </w:t>
      </w:r>
      <w:r w:rsidRPr="000128DE">
        <w:rPr>
          <w:rFonts w:ascii="Times New Roman" w:hAnsi="Times New Roman" w:cs="Times New Roman"/>
          <w:sz w:val="36"/>
          <w:szCs w:val="36"/>
          <w:lang w:val="en-US"/>
        </w:rPr>
        <w:t>Facebook</w:t>
      </w:r>
      <w:r w:rsidRPr="000128DE">
        <w:rPr>
          <w:rFonts w:ascii="Times New Roman" w:hAnsi="Times New Roman" w:cs="Times New Roman"/>
          <w:sz w:val="36"/>
          <w:szCs w:val="36"/>
        </w:rPr>
        <w:t xml:space="preserve">  [3].</w:t>
      </w:r>
    </w:p>
    <w:p w:rsidR="000128DE" w:rsidRPr="000128DE" w:rsidRDefault="000128DE" w:rsidP="000128DE">
      <w:pPr>
        <w:spacing w:after="0" w:line="360" w:lineRule="auto"/>
        <w:ind w:firstLine="709"/>
        <w:jc w:val="both"/>
        <w:rPr>
          <w:rFonts w:ascii="Times New Roman" w:hAnsi="Times New Roman" w:cs="Times New Roman"/>
          <w:sz w:val="36"/>
          <w:szCs w:val="36"/>
        </w:rPr>
      </w:pPr>
      <w:r w:rsidRPr="000128DE">
        <w:rPr>
          <w:rFonts w:ascii="Times New Roman" w:hAnsi="Times New Roman" w:cs="Times New Roman"/>
          <w:sz w:val="36"/>
          <w:szCs w:val="36"/>
        </w:rPr>
        <w:t xml:space="preserve">Радіостанція «Хіт </w:t>
      </w:r>
      <w:r w:rsidRPr="000128DE">
        <w:rPr>
          <w:rFonts w:ascii="Times New Roman" w:hAnsi="Times New Roman" w:cs="Times New Roman"/>
          <w:sz w:val="36"/>
          <w:szCs w:val="36"/>
          <w:lang w:val="en-US"/>
        </w:rPr>
        <w:t>Fm</w:t>
      </w:r>
      <w:r w:rsidRPr="000128DE">
        <w:rPr>
          <w:rFonts w:ascii="Times New Roman" w:hAnsi="Times New Roman" w:cs="Times New Roman"/>
          <w:sz w:val="36"/>
          <w:szCs w:val="36"/>
        </w:rPr>
        <w:t xml:space="preserve">» має можливість використання СМС-сервісу, тобто технічну можливість, яка теж належить до конвергентних елементів. </w:t>
      </w:r>
    </w:p>
    <w:p w:rsidR="000128DE" w:rsidRPr="000128DE" w:rsidRDefault="000128DE" w:rsidP="000128DE">
      <w:pPr>
        <w:spacing w:after="0" w:line="360" w:lineRule="auto"/>
        <w:ind w:firstLine="709"/>
        <w:jc w:val="both"/>
        <w:rPr>
          <w:rFonts w:ascii="Times New Roman" w:hAnsi="Times New Roman" w:cs="Times New Roman"/>
          <w:sz w:val="36"/>
          <w:szCs w:val="36"/>
        </w:rPr>
      </w:pPr>
      <w:r w:rsidRPr="000128DE">
        <w:rPr>
          <w:rFonts w:ascii="Times New Roman" w:hAnsi="Times New Roman" w:cs="Times New Roman"/>
          <w:sz w:val="36"/>
          <w:szCs w:val="36"/>
        </w:rPr>
        <w:t xml:space="preserve">Окрім цього, українська радіостанція «Хіт </w:t>
      </w:r>
      <w:r w:rsidRPr="000128DE">
        <w:rPr>
          <w:rFonts w:ascii="Times New Roman" w:hAnsi="Times New Roman" w:cs="Times New Roman"/>
          <w:sz w:val="36"/>
          <w:szCs w:val="36"/>
          <w:lang w:val="en-US"/>
        </w:rPr>
        <w:t>Fm</w:t>
      </w:r>
      <w:r w:rsidRPr="000128DE">
        <w:rPr>
          <w:rFonts w:ascii="Times New Roman" w:hAnsi="Times New Roman" w:cs="Times New Roman"/>
          <w:sz w:val="36"/>
          <w:szCs w:val="36"/>
        </w:rPr>
        <w:t xml:space="preserve">» використовує такі конвергентні елементи, як створення інформаційних груп у соціальних мережах. Приєднатися до «Хіт </w:t>
      </w:r>
      <w:r w:rsidRPr="000128DE">
        <w:rPr>
          <w:rFonts w:ascii="Times New Roman" w:hAnsi="Times New Roman" w:cs="Times New Roman"/>
          <w:sz w:val="36"/>
          <w:szCs w:val="36"/>
          <w:lang w:val="en-US"/>
        </w:rPr>
        <w:t>Fm</w:t>
      </w:r>
      <w:r w:rsidRPr="000128DE">
        <w:rPr>
          <w:rFonts w:ascii="Times New Roman" w:hAnsi="Times New Roman" w:cs="Times New Roman"/>
          <w:sz w:val="36"/>
          <w:szCs w:val="36"/>
        </w:rPr>
        <w:t xml:space="preserve">» можна у Facebook, Instagram, Tik Tok, Viber та </w:t>
      </w:r>
      <w:r w:rsidRPr="000128DE">
        <w:rPr>
          <w:rFonts w:ascii="Times New Roman" w:hAnsi="Times New Roman" w:cs="Times New Roman"/>
          <w:sz w:val="36"/>
          <w:szCs w:val="36"/>
        </w:rPr>
        <w:lastRenderedPageBreak/>
        <w:t xml:space="preserve">YouTube. Контент, який розміщується у соціальних мережах, аналогічний тому, що розміщується на офіційному сайті радіостанції. Згідно зі статистикою, найбільш відвідуваними соціальними сторінками радіостанції «Хіт </w:t>
      </w:r>
      <w:r w:rsidRPr="000128DE">
        <w:rPr>
          <w:rFonts w:ascii="Times New Roman" w:hAnsi="Times New Roman" w:cs="Times New Roman"/>
          <w:sz w:val="36"/>
          <w:szCs w:val="36"/>
          <w:lang w:val="en-US"/>
        </w:rPr>
        <w:t>Fm</w:t>
      </w:r>
      <w:r w:rsidRPr="000128DE">
        <w:rPr>
          <w:rFonts w:ascii="Times New Roman" w:hAnsi="Times New Roman" w:cs="Times New Roman"/>
          <w:sz w:val="36"/>
          <w:szCs w:val="36"/>
        </w:rPr>
        <w:t xml:space="preserve">» є </w:t>
      </w:r>
      <w:r w:rsidRPr="000128DE">
        <w:rPr>
          <w:rFonts w:ascii="Times New Roman" w:hAnsi="Times New Roman" w:cs="Times New Roman"/>
          <w:sz w:val="36"/>
          <w:szCs w:val="36"/>
          <w:lang w:val="en-US"/>
        </w:rPr>
        <w:t>Facebook</w:t>
      </w:r>
      <w:r w:rsidRPr="000128DE">
        <w:rPr>
          <w:rFonts w:ascii="Times New Roman" w:hAnsi="Times New Roman" w:cs="Times New Roman"/>
          <w:sz w:val="36"/>
          <w:szCs w:val="36"/>
        </w:rPr>
        <w:t xml:space="preserve"> та </w:t>
      </w:r>
      <w:r w:rsidRPr="000128DE">
        <w:rPr>
          <w:rFonts w:ascii="Times New Roman" w:hAnsi="Times New Roman" w:cs="Times New Roman"/>
          <w:sz w:val="36"/>
          <w:szCs w:val="36"/>
          <w:lang w:val="pl-PL"/>
        </w:rPr>
        <w:t>Instagram</w:t>
      </w:r>
      <w:r w:rsidRPr="000128DE">
        <w:rPr>
          <w:rFonts w:ascii="Times New Roman" w:hAnsi="Times New Roman" w:cs="Times New Roman"/>
          <w:sz w:val="36"/>
          <w:szCs w:val="36"/>
        </w:rPr>
        <w:t xml:space="preserve">. </w:t>
      </w:r>
    </w:p>
    <w:p w:rsidR="000128DE" w:rsidRPr="000128DE" w:rsidRDefault="000128DE" w:rsidP="000128DE">
      <w:pPr>
        <w:spacing w:after="0" w:line="360" w:lineRule="auto"/>
        <w:ind w:firstLine="709"/>
        <w:jc w:val="both"/>
        <w:rPr>
          <w:rFonts w:ascii="Times New Roman" w:hAnsi="Times New Roman" w:cs="Times New Roman"/>
          <w:sz w:val="36"/>
          <w:szCs w:val="36"/>
        </w:rPr>
      </w:pPr>
      <w:r w:rsidRPr="000128DE">
        <w:rPr>
          <w:rFonts w:ascii="Times New Roman" w:eastAsia="Times New Roman" w:hAnsi="Times New Roman" w:cs="Times New Roman"/>
          <w:sz w:val="36"/>
          <w:szCs w:val="36"/>
        </w:rPr>
        <w:t>Слід зазначити</w:t>
      </w:r>
      <w:r w:rsidRPr="000128DE">
        <w:rPr>
          <w:rFonts w:ascii="Times New Roman" w:hAnsi="Times New Roman" w:cs="Times New Roman"/>
          <w:sz w:val="36"/>
          <w:szCs w:val="36"/>
        </w:rPr>
        <w:t xml:space="preserve">, що радіостанція «Хіт </w:t>
      </w:r>
      <w:r w:rsidRPr="000128DE">
        <w:rPr>
          <w:rFonts w:ascii="Times New Roman" w:hAnsi="Times New Roman" w:cs="Times New Roman"/>
          <w:sz w:val="36"/>
          <w:szCs w:val="36"/>
          <w:lang w:val="en-US"/>
        </w:rPr>
        <w:t>Fm</w:t>
      </w:r>
      <w:r w:rsidRPr="000128DE">
        <w:rPr>
          <w:rFonts w:ascii="Times New Roman" w:hAnsi="Times New Roman" w:cs="Times New Roman"/>
          <w:sz w:val="36"/>
          <w:szCs w:val="36"/>
        </w:rPr>
        <w:t xml:space="preserve">» має власний додаток, який можна завантажити за допомогою сервісів Google Play або App Store. У ньому слухачі мають можливість прослухати радіоефір «Хіт </w:t>
      </w:r>
      <w:r w:rsidRPr="000128DE">
        <w:rPr>
          <w:rFonts w:ascii="Times New Roman" w:hAnsi="Times New Roman" w:cs="Times New Roman"/>
          <w:sz w:val="36"/>
          <w:szCs w:val="36"/>
          <w:lang w:val="en-US"/>
        </w:rPr>
        <w:t>Fm</w:t>
      </w:r>
      <w:r w:rsidRPr="000128DE">
        <w:rPr>
          <w:rFonts w:ascii="Times New Roman" w:hAnsi="Times New Roman" w:cs="Times New Roman"/>
          <w:sz w:val="36"/>
          <w:szCs w:val="36"/>
        </w:rPr>
        <w:t xml:space="preserve">» та інші додаткові канали-радіостанції, переглянути плейлист та подкасти. </w:t>
      </w:r>
    </w:p>
    <w:p w:rsidR="000128DE" w:rsidRPr="000128DE" w:rsidRDefault="000128DE" w:rsidP="000128DE">
      <w:pPr>
        <w:spacing w:after="0" w:line="360" w:lineRule="auto"/>
        <w:ind w:firstLine="709"/>
        <w:jc w:val="both"/>
        <w:rPr>
          <w:rFonts w:ascii="Times New Roman" w:hAnsi="Times New Roman" w:cs="Times New Roman"/>
          <w:sz w:val="36"/>
          <w:szCs w:val="36"/>
        </w:rPr>
      </w:pPr>
      <w:r w:rsidRPr="000128DE">
        <w:rPr>
          <w:rFonts w:ascii="Times New Roman" w:hAnsi="Times New Roman" w:cs="Times New Roman"/>
          <w:sz w:val="36"/>
          <w:szCs w:val="36"/>
        </w:rPr>
        <w:t xml:space="preserve">Підкреслимо: на офіційній вебсторінці «Хіт </w:t>
      </w:r>
      <w:r w:rsidRPr="000128DE">
        <w:rPr>
          <w:rFonts w:ascii="Times New Roman" w:hAnsi="Times New Roman" w:cs="Times New Roman"/>
          <w:sz w:val="36"/>
          <w:szCs w:val="36"/>
          <w:lang w:val="en-US"/>
        </w:rPr>
        <w:t>Fm</w:t>
      </w:r>
      <w:r w:rsidRPr="000128DE">
        <w:rPr>
          <w:rFonts w:ascii="Times New Roman" w:hAnsi="Times New Roman" w:cs="Times New Roman"/>
          <w:sz w:val="36"/>
          <w:szCs w:val="36"/>
        </w:rPr>
        <w:t>» користувач може знайти посилання на завантаження мобільного додатку «</w:t>
      </w:r>
      <w:r w:rsidRPr="000128DE">
        <w:rPr>
          <w:rFonts w:ascii="Times New Roman" w:hAnsi="Times New Roman" w:cs="Times New Roman"/>
          <w:sz w:val="36"/>
          <w:szCs w:val="36"/>
          <w:lang w:val="en-US"/>
        </w:rPr>
        <w:t>Radio</w:t>
      </w:r>
      <w:r w:rsidRPr="000128DE">
        <w:rPr>
          <w:rFonts w:ascii="Times New Roman" w:hAnsi="Times New Roman" w:cs="Times New Roman"/>
          <w:sz w:val="36"/>
          <w:szCs w:val="36"/>
        </w:rPr>
        <w:t xml:space="preserve"> </w:t>
      </w:r>
      <w:r w:rsidRPr="000128DE">
        <w:rPr>
          <w:rFonts w:ascii="Times New Roman" w:hAnsi="Times New Roman" w:cs="Times New Roman"/>
          <w:sz w:val="36"/>
          <w:szCs w:val="36"/>
          <w:lang w:val="en-US"/>
        </w:rPr>
        <w:t>Player</w:t>
      </w:r>
      <w:r w:rsidRPr="000128DE">
        <w:rPr>
          <w:rFonts w:ascii="Times New Roman" w:hAnsi="Times New Roman" w:cs="Times New Roman"/>
          <w:sz w:val="36"/>
          <w:szCs w:val="36"/>
        </w:rPr>
        <w:t>», у якому можна прослухати дану радіостанцію. Це найзручніший спосіб слухати радіо зі смартфона.</w:t>
      </w:r>
    </w:p>
    <w:p w:rsidR="000128DE" w:rsidRPr="000128DE" w:rsidRDefault="000128DE" w:rsidP="000128DE">
      <w:pPr>
        <w:spacing w:after="0" w:line="360" w:lineRule="auto"/>
        <w:ind w:firstLine="709"/>
        <w:jc w:val="both"/>
        <w:rPr>
          <w:rFonts w:ascii="Times New Roman" w:hAnsi="Times New Roman" w:cs="Times New Roman"/>
          <w:sz w:val="36"/>
          <w:szCs w:val="36"/>
        </w:rPr>
      </w:pPr>
      <w:r w:rsidRPr="000128DE">
        <w:rPr>
          <w:rFonts w:ascii="Times New Roman" w:eastAsia="Times New Roman" w:hAnsi="Times New Roman" w:cs="Times New Roman"/>
          <w:sz w:val="36"/>
          <w:szCs w:val="36"/>
          <w:lang w:eastAsia="ru-RU"/>
        </w:rPr>
        <w:t>Підсумовуючи вищенаведене можна стерджувати, що</w:t>
      </w:r>
      <w:r w:rsidRPr="000128DE">
        <w:rPr>
          <w:rFonts w:ascii="Times New Roman" w:hAnsi="Times New Roman" w:cs="Times New Roman"/>
          <w:sz w:val="36"/>
          <w:szCs w:val="36"/>
        </w:rPr>
        <w:t xml:space="preserve"> радіостанція «Хіт </w:t>
      </w:r>
      <w:r w:rsidRPr="000128DE">
        <w:rPr>
          <w:rFonts w:ascii="Times New Roman" w:hAnsi="Times New Roman" w:cs="Times New Roman"/>
          <w:sz w:val="36"/>
          <w:szCs w:val="36"/>
          <w:lang w:val="en-US"/>
        </w:rPr>
        <w:t>FM</w:t>
      </w:r>
      <w:r w:rsidRPr="000128DE">
        <w:rPr>
          <w:rFonts w:ascii="Times New Roman" w:hAnsi="Times New Roman" w:cs="Times New Roman"/>
          <w:sz w:val="36"/>
          <w:szCs w:val="36"/>
        </w:rPr>
        <w:t xml:space="preserve">» одна із перших на українському ефірі, яка зробила ставку на багатий мультимедійний контент. «Хіт </w:t>
      </w:r>
      <w:r w:rsidRPr="000128DE">
        <w:rPr>
          <w:rFonts w:ascii="Times New Roman" w:hAnsi="Times New Roman" w:cs="Times New Roman"/>
          <w:sz w:val="36"/>
          <w:szCs w:val="36"/>
          <w:lang w:val="en-US"/>
        </w:rPr>
        <w:t>Fm</w:t>
      </w:r>
      <w:r w:rsidRPr="000128DE">
        <w:rPr>
          <w:rFonts w:ascii="Times New Roman" w:hAnsi="Times New Roman" w:cs="Times New Roman"/>
          <w:sz w:val="36"/>
          <w:szCs w:val="36"/>
        </w:rPr>
        <w:t>» нині активно використовує сучасні технологічні можливості радіодіяльності у сфері масової комунікації, тим самим являє собою вже не просто радіо, а цілу медіасистему.</w:t>
      </w:r>
    </w:p>
    <w:p w:rsidR="000128DE" w:rsidRPr="000128DE" w:rsidRDefault="000128DE" w:rsidP="000128DE">
      <w:pPr>
        <w:spacing w:after="0" w:line="360" w:lineRule="auto"/>
        <w:ind w:firstLine="709"/>
        <w:jc w:val="both"/>
        <w:rPr>
          <w:rFonts w:ascii="Times New Roman" w:hAnsi="Times New Roman" w:cs="Times New Roman"/>
          <w:sz w:val="36"/>
          <w:szCs w:val="36"/>
        </w:rPr>
      </w:pPr>
      <w:r w:rsidRPr="000128DE">
        <w:rPr>
          <w:rFonts w:ascii="Times New Roman" w:hAnsi="Times New Roman" w:cs="Times New Roman"/>
          <w:sz w:val="36"/>
          <w:szCs w:val="36"/>
        </w:rPr>
        <w:t>Проведене дослідження не вичерпує всіх сторін наукового пошуку з даної проблематики.</w:t>
      </w:r>
      <w:r w:rsidRPr="000128DE">
        <w:rPr>
          <w:sz w:val="36"/>
          <w:szCs w:val="36"/>
        </w:rPr>
        <w:t xml:space="preserve"> </w:t>
      </w:r>
      <w:r w:rsidRPr="000128DE">
        <w:rPr>
          <w:rFonts w:ascii="Times New Roman" w:hAnsi="Times New Roman" w:cs="Times New Roman"/>
          <w:sz w:val="36"/>
          <w:szCs w:val="36"/>
        </w:rPr>
        <w:t xml:space="preserve">Пропонована праця розкриває </w:t>
      </w:r>
      <w:r w:rsidRPr="000128DE">
        <w:rPr>
          <w:rFonts w:ascii="Times New Roman" w:hAnsi="Times New Roman" w:cs="Times New Roman"/>
          <w:sz w:val="36"/>
          <w:szCs w:val="36"/>
        </w:rPr>
        <w:lastRenderedPageBreak/>
        <w:t xml:space="preserve">функціонування конвергентної радіостанції «Хіт </w:t>
      </w:r>
      <w:r w:rsidRPr="000128DE">
        <w:rPr>
          <w:rFonts w:ascii="Times New Roman" w:hAnsi="Times New Roman" w:cs="Times New Roman"/>
          <w:sz w:val="36"/>
          <w:szCs w:val="36"/>
          <w:lang w:val="en-US"/>
        </w:rPr>
        <w:t>Fm</w:t>
      </w:r>
      <w:r w:rsidRPr="000128DE">
        <w:rPr>
          <w:rFonts w:ascii="Times New Roman" w:hAnsi="Times New Roman" w:cs="Times New Roman"/>
          <w:sz w:val="36"/>
          <w:szCs w:val="36"/>
        </w:rPr>
        <w:t>» в Україні. Наступні наукові розвідки будуть присвячені дослідженню процесу конвергенції на прикладі польської радіостанції.</w:t>
      </w:r>
    </w:p>
    <w:p w:rsidR="00CA2623" w:rsidRDefault="00CA2623" w:rsidP="004F6F3D">
      <w:pPr>
        <w:spacing w:after="0" w:line="360" w:lineRule="auto"/>
        <w:rPr>
          <w:rFonts w:ascii="Times New Roman" w:hAnsi="Times New Roman" w:cs="Times New Roman"/>
          <w:b/>
          <w:sz w:val="36"/>
          <w:szCs w:val="36"/>
        </w:rPr>
      </w:pPr>
    </w:p>
    <w:p w:rsidR="000128DE" w:rsidRPr="000128DE" w:rsidRDefault="000128DE" w:rsidP="000128DE">
      <w:pPr>
        <w:spacing w:after="0" w:line="360" w:lineRule="auto"/>
        <w:ind w:firstLine="709"/>
        <w:jc w:val="center"/>
        <w:rPr>
          <w:rFonts w:ascii="Times New Roman" w:hAnsi="Times New Roman" w:cs="Times New Roman"/>
          <w:b/>
          <w:sz w:val="36"/>
          <w:szCs w:val="36"/>
        </w:rPr>
      </w:pPr>
      <w:r w:rsidRPr="000128DE">
        <w:rPr>
          <w:rFonts w:ascii="Times New Roman" w:hAnsi="Times New Roman" w:cs="Times New Roman"/>
          <w:b/>
          <w:sz w:val="36"/>
          <w:szCs w:val="36"/>
        </w:rPr>
        <w:t>Література</w:t>
      </w:r>
    </w:p>
    <w:p w:rsidR="000128DE" w:rsidRPr="000128DE" w:rsidRDefault="000128DE" w:rsidP="000128DE">
      <w:pPr>
        <w:pStyle w:val="a4"/>
        <w:numPr>
          <w:ilvl w:val="0"/>
          <w:numId w:val="28"/>
        </w:numPr>
        <w:shd w:val="clear" w:color="auto" w:fill="FFFFFF"/>
        <w:spacing w:before="0" w:beforeAutospacing="0" w:after="0" w:afterAutospacing="0" w:line="360" w:lineRule="auto"/>
        <w:jc w:val="both"/>
        <w:rPr>
          <w:rStyle w:val="a6"/>
          <w:i w:val="0"/>
          <w:color w:val="000000" w:themeColor="text1"/>
          <w:sz w:val="36"/>
          <w:szCs w:val="36"/>
        </w:rPr>
      </w:pPr>
      <w:r w:rsidRPr="000128DE">
        <w:rPr>
          <w:rStyle w:val="a6"/>
          <w:i w:val="0"/>
          <w:color w:val="000000" w:themeColor="text1"/>
          <w:sz w:val="36"/>
          <w:szCs w:val="36"/>
        </w:rPr>
        <w:t>Журналистика и конвер</w:t>
      </w:r>
      <w:r w:rsidRPr="000128DE">
        <w:rPr>
          <w:rStyle w:val="a6"/>
          <w:i w:val="0"/>
          <w:color w:val="000000" w:themeColor="text1"/>
          <w:sz w:val="36"/>
          <w:szCs w:val="36"/>
        </w:rPr>
        <w:softHyphen/>
        <w:t>ген</w:t>
      </w:r>
      <w:r w:rsidRPr="000128DE">
        <w:rPr>
          <w:rStyle w:val="a6"/>
          <w:i w:val="0"/>
          <w:color w:val="000000" w:themeColor="text1"/>
          <w:sz w:val="36"/>
          <w:szCs w:val="36"/>
        </w:rPr>
        <w:softHyphen/>
        <w:t>ция: почему и как традиционные СМИ превращаются в мультимедийные / [под ред. А. Г. Качкаевой]. – М., 2010. – С. 200.</w:t>
      </w:r>
    </w:p>
    <w:p w:rsidR="000128DE" w:rsidRPr="000128DE" w:rsidRDefault="000128DE" w:rsidP="000128DE">
      <w:pPr>
        <w:pStyle w:val="a4"/>
        <w:numPr>
          <w:ilvl w:val="0"/>
          <w:numId w:val="28"/>
        </w:numPr>
        <w:shd w:val="clear" w:color="auto" w:fill="FFFFFF"/>
        <w:spacing w:before="0" w:beforeAutospacing="0" w:after="0" w:afterAutospacing="0" w:line="360" w:lineRule="auto"/>
        <w:jc w:val="both"/>
        <w:rPr>
          <w:rStyle w:val="a6"/>
          <w:i w:val="0"/>
          <w:iCs w:val="0"/>
          <w:color w:val="000000" w:themeColor="text1"/>
          <w:sz w:val="36"/>
          <w:szCs w:val="36"/>
        </w:rPr>
      </w:pPr>
      <w:r w:rsidRPr="000128DE">
        <w:rPr>
          <w:rStyle w:val="a6"/>
          <w:i w:val="0"/>
          <w:color w:val="000000" w:themeColor="text1"/>
          <w:sz w:val="36"/>
          <w:szCs w:val="36"/>
        </w:rPr>
        <w:t xml:space="preserve">Цимбаленко Є. Конвергенція мас-медіа і медіакомунікацій // Освіта регіону. Політологія психологія комунікації. – 2013. – № 3. – С. 81–85. </w:t>
      </w:r>
      <w:r w:rsidRPr="000128DE">
        <w:rPr>
          <w:rStyle w:val="a6"/>
          <w:i w:val="0"/>
          <w:color w:val="000000" w:themeColor="text1"/>
          <w:sz w:val="36"/>
          <w:szCs w:val="36"/>
          <w:lang w:val="en-US"/>
        </w:rPr>
        <w:t> </w:t>
      </w:r>
    </w:p>
    <w:p w:rsidR="000128DE" w:rsidRPr="000128DE" w:rsidRDefault="000128DE" w:rsidP="000128DE">
      <w:pPr>
        <w:pStyle w:val="a4"/>
        <w:numPr>
          <w:ilvl w:val="0"/>
          <w:numId w:val="28"/>
        </w:numPr>
        <w:shd w:val="clear" w:color="auto" w:fill="FFFFFF"/>
        <w:spacing w:before="0" w:beforeAutospacing="0" w:after="0" w:afterAutospacing="0" w:line="360" w:lineRule="auto"/>
        <w:jc w:val="both"/>
        <w:rPr>
          <w:rStyle w:val="a5"/>
          <w:sz w:val="36"/>
          <w:szCs w:val="36"/>
        </w:rPr>
      </w:pPr>
      <w:r w:rsidRPr="000128DE">
        <w:rPr>
          <w:color w:val="000000" w:themeColor="text1"/>
          <w:sz w:val="36"/>
          <w:szCs w:val="36"/>
        </w:rPr>
        <w:t xml:space="preserve">Офіційний сайт радіостанції «Хіт </w:t>
      </w:r>
      <w:r w:rsidRPr="000128DE">
        <w:rPr>
          <w:color w:val="000000" w:themeColor="text1"/>
          <w:sz w:val="36"/>
          <w:szCs w:val="36"/>
          <w:lang w:val="en-US"/>
        </w:rPr>
        <w:t>FM</w:t>
      </w:r>
      <w:r w:rsidRPr="000128DE">
        <w:rPr>
          <w:color w:val="000000" w:themeColor="text1"/>
          <w:sz w:val="36"/>
          <w:szCs w:val="36"/>
        </w:rPr>
        <w:t>»</w:t>
      </w:r>
      <w:r w:rsidRPr="000128DE">
        <w:rPr>
          <w:sz w:val="36"/>
          <w:szCs w:val="36"/>
        </w:rPr>
        <w:t>. [Електронний ресурс]. –  Режим доступу</w:t>
      </w:r>
      <w:r w:rsidRPr="000128DE">
        <w:rPr>
          <w:color w:val="000000" w:themeColor="text1"/>
          <w:sz w:val="36"/>
          <w:szCs w:val="36"/>
        </w:rPr>
        <w:t>:</w:t>
      </w:r>
      <w:r w:rsidRPr="000128DE">
        <w:rPr>
          <w:sz w:val="36"/>
          <w:szCs w:val="36"/>
        </w:rPr>
        <w:t xml:space="preserve"> </w:t>
      </w:r>
      <w:hyperlink r:id="rId12" w:history="1">
        <w:r w:rsidRPr="000128DE">
          <w:rPr>
            <w:rStyle w:val="a5"/>
            <w:sz w:val="36"/>
            <w:szCs w:val="36"/>
          </w:rPr>
          <w:t>https://www.hitfm.ua/</w:t>
        </w:r>
      </w:hyperlink>
    </w:p>
    <w:p w:rsidR="000128DE" w:rsidRPr="000128DE" w:rsidRDefault="000128DE" w:rsidP="000128DE">
      <w:pPr>
        <w:pStyle w:val="af4"/>
        <w:numPr>
          <w:ilvl w:val="0"/>
          <w:numId w:val="28"/>
        </w:numPr>
        <w:spacing w:after="0" w:line="360" w:lineRule="auto"/>
        <w:jc w:val="both"/>
        <w:rPr>
          <w:rFonts w:ascii="Times New Roman" w:hAnsi="Times New Roman" w:cs="Times New Roman"/>
          <w:sz w:val="36"/>
          <w:szCs w:val="36"/>
          <w:lang w:val="pl-PL"/>
        </w:rPr>
      </w:pPr>
      <w:r w:rsidRPr="000128DE">
        <w:rPr>
          <w:rFonts w:ascii="Times New Roman" w:hAnsi="Times New Roman" w:cs="Times New Roman"/>
          <w:sz w:val="36"/>
          <w:szCs w:val="36"/>
          <w:lang w:val="pl-PL"/>
        </w:rPr>
        <w:t>Jenkins H. Kultura konwergencji. Zderzenie starych i nowych mediów, tł. M. Bernatowicz, M. Filiciak, Warszawa 2007., s. 283.</w:t>
      </w:r>
    </w:p>
    <w:p w:rsidR="009F4D61" w:rsidRDefault="009F4D61" w:rsidP="009F4D61">
      <w:pPr>
        <w:spacing w:after="0" w:line="240" w:lineRule="auto"/>
        <w:rPr>
          <w:rFonts w:ascii="Times New Roman" w:eastAsia="Times New Roman" w:hAnsi="Times New Roman" w:cs="Times New Roman"/>
          <w:b/>
          <w:sz w:val="36"/>
          <w:szCs w:val="36"/>
        </w:rPr>
      </w:pPr>
    </w:p>
    <w:p w:rsidR="009F4D61" w:rsidRDefault="009F4D61" w:rsidP="00BF7ADF">
      <w:pPr>
        <w:spacing w:after="0" w:line="240" w:lineRule="auto"/>
        <w:rPr>
          <w:rFonts w:ascii="Times New Roman" w:eastAsia="Times New Roman" w:hAnsi="Times New Roman" w:cs="Times New Roman"/>
          <w:b/>
          <w:sz w:val="36"/>
          <w:szCs w:val="36"/>
        </w:rPr>
      </w:pPr>
    </w:p>
    <w:p w:rsidR="00BF7ADF" w:rsidRDefault="00BF7ADF" w:rsidP="00BF7ADF">
      <w:pPr>
        <w:spacing w:after="0" w:line="240" w:lineRule="auto"/>
        <w:rPr>
          <w:rFonts w:ascii="Times New Roman" w:eastAsia="Times New Roman" w:hAnsi="Times New Roman" w:cs="Times New Roman"/>
          <w:b/>
          <w:sz w:val="36"/>
          <w:szCs w:val="36"/>
        </w:rPr>
      </w:pPr>
    </w:p>
    <w:p w:rsidR="00D807DF" w:rsidRDefault="00D807DF" w:rsidP="009F4D61">
      <w:pPr>
        <w:shd w:val="clear" w:color="auto" w:fill="FFFFFF" w:themeFill="background1"/>
        <w:spacing w:after="0" w:line="240" w:lineRule="auto"/>
        <w:rPr>
          <w:rFonts w:ascii="Times New Roman" w:eastAsia="Times New Roman" w:hAnsi="Times New Roman"/>
          <w:b/>
          <w:sz w:val="36"/>
          <w:szCs w:val="36"/>
          <w:lang w:eastAsia="ru-RU"/>
        </w:rPr>
      </w:pPr>
    </w:p>
    <w:p w:rsidR="009F4D61" w:rsidRPr="009F4D61" w:rsidRDefault="009F4D61" w:rsidP="009F4D61">
      <w:pPr>
        <w:shd w:val="clear" w:color="auto" w:fill="FFFFFF" w:themeFill="background1"/>
        <w:spacing w:after="0" w:line="240" w:lineRule="auto"/>
        <w:rPr>
          <w:rFonts w:ascii="Times New Roman" w:eastAsia="Times New Roman" w:hAnsi="Times New Roman"/>
          <w:b/>
          <w:sz w:val="36"/>
          <w:szCs w:val="36"/>
          <w:lang w:eastAsia="ru-RU"/>
        </w:rPr>
      </w:pPr>
      <w:r w:rsidRPr="009F4D61">
        <w:rPr>
          <w:rFonts w:ascii="Times New Roman" w:eastAsia="Times New Roman" w:hAnsi="Times New Roman"/>
          <w:b/>
          <w:sz w:val="36"/>
          <w:szCs w:val="36"/>
          <w:lang w:eastAsia="ru-RU"/>
        </w:rPr>
        <w:t>УДК 655.4/.5:005</w:t>
      </w:r>
    </w:p>
    <w:p w:rsidR="009F4D61" w:rsidRPr="009F4D61" w:rsidRDefault="009F4D61" w:rsidP="009F4D61">
      <w:pPr>
        <w:shd w:val="clear" w:color="auto" w:fill="FFFFFF" w:themeFill="background1"/>
        <w:spacing w:after="0" w:line="240" w:lineRule="auto"/>
        <w:jc w:val="center"/>
        <w:rPr>
          <w:rFonts w:ascii="Times New Roman" w:eastAsia="Times New Roman" w:hAnsi="Times New Roman"/>
          <w:b/>
          <w:sz w:val="36"/>
          <w:szCs w:val="36"/>
          <w:lang w:eastAsia="ru-RU"/>
        </w:rPr>
      </w:pPr>
    </w:p>
    <w:p w:rsidR="009F4D61" w:rsidRPr="009F4D61" w:rsidRDefault="009F4D61" w:rsidP="009F4D61">
      <w:pPr>
        <w:shd w:val="clear" w:color="auto" w:fill="FFFFFF" w:themeFill="background1"/>
        <w:spacing w:after="0" w:line="240" w:lineRule="auto"/>
        <w:ind w:left="-425" w:firstLine="284"/>
        <w:jc w:val="center"/>
        <w:rPr>
          <w:rFonts w:ascii="Times New Roman" w:eastAsia="Times New Roman" w:hAnsi="Times New Roman"/>
          <w:b/>
          <w:sz w:val="36"/>
          <w:szCs w:val="36"/>
          <w:lang w:eastAsia="ru-RU"/>
        </w:rPr>
      </w:pPr>
      <w:r w:rsidRPr="009F4D61">
        <w:rPr>
          <w:rFonts w:ascii="Times New Roman" w:eastAsia="Times New Roman" w:hAnsi="Times New Roman"/>
          <w:b/>
          <w:sz w:val="36"/>
          <w:szCs w:val="36"/>
          <w:lang w:eastAsia="ru-RU"/>
        </w:rPr>
        <w:t>ВИДАВНИЧ</w:t>
      </w:r>
      <w:r w:rsidR="00057749">
        <w:rPr>
          <w:rFonts w:ascii="Times New Roman" w:eastAsia="Times New Roman" w:hAnsi="Times New Roman"/>
          <w:b/>
          <w:sz w:val="36"/>
          <w:szCs w:val="36"/>
          <w:lang w:val="ru-RU" w:eastAsia="ru-RU"/>
        </w:rPr>
        <w:t>А</w:t>
      </w:r>
      <w:r w:rsidR="001915CE">
        <w:rPr>
          <w:rFonts w:ascii="Times New Roman" w:eastAsia="Times New Roman" w:hAnsi="Times New Roman"/>
          <w:b/>
          <w:sz w:val="36"/>
          <w:szCs w:val="36"/>
          <w:lang w:val="ru-RU" w:eastAsia="ru-RU"/>
        </w:rPr>
        <w:t xml:space="preserve"> </w:t>
      </w:r>
      <w:r>
        <w:rPr>
          <w:rFonts w:ascii="Times New Roman" w:eastAsia="Times New Roman" w:hAnsi="Times New Roman"/>
          <w:b/>
          <w:sz w:val="36"/>
          <w:szCs w:val="36"/>
          <w:lang w:eastAsia="ru-RU"/>
        </w:rPr>
        <w:t>СПРАВА</w:t>
      </w:r>
      <w:r w:rsidRPr="009F4D61">
        <w:rPr>
          <w:rFonts w:ascii="Times New Roman" w:eastAsia="Times New Roman" w:hAnsi="Times New Roman"/>
          <w:b/>
          <w:sz w:val="36"/>
          <w:szCs w:val="36"/>
          <w:lang w:eastAsia="ru-RU"/>
        </w:rPr>
        <w:t xml:space="preserve"> У ЦИФРОВІЗОВАНОМУ СУСПІЛЬСТВІ:</w:t>
      </w:r>
    </w:p>
    <w:p w:rsidR="009F4D61" w:rsidRPr="009F4D61" w:rsidRDefault="009F4D61" w:rsidP="009F4D61">
      <w:pPr>
        <w:shd w:val="clear" w:color="auto" w:fill="FFFFFF" w:themeFill="background1"/>
        <w:spacing w:after="0" w:line="240" w:lineRule="auto"/>
        <w:ind w:left="-425" w:firstLine="284"/>
        <w:jc w:val="center"/>
        <w:rPr>
          <w:rFonts w:ascii="Times New Roman" w:eastAsia="Times New Roman" w:hAnsi="Times New Roman"/>
          <w:b/>
          <w:sz w:val="36"/>
          <w:szCs w:val="36"/>
          <w:lang w:eastAsia="ru-RU"/>
        </w:rPr>
      </w:pPr>
      <w:r w:rsidRPr="009F4D61">
        <w:rPr>
          <w:rFonts w:ascii="Times New Roman" w:eastAsia="Times New Roman" w:hAnsi="Times New Roman"/>
          <w:b/>
          <w:sz w:val="36"/>
          <w:szCs w:val="36"/>
          <w:lang w:eastAsia="ru-RU"/>
        </w:rPr>
        <w:t>ОСОБЛИВОСТІ ТА ПРОБЛЕМИ</w:t>
      </w:r>
    </w:p>
    <w:p w:rsidR="009F4D61" w:rsidRPr="009F4D61" w:rsidRDefault="009F4D61" w:rsidP="009F4D61">
      <w:pPr>
        <w:shd w:val="clear" w:color="auto" w:fill="FFFFFF" w:themeFill="background1"/>
        <w:spacing w:after="0" w:line="240" w:lineRule="auto"/>
        <w:ind w:left="-425" w:firstLine="284"/>
        <w:jc w:val="center"/>
        <w:rPr>
          <w:rFonts w:ascii="Times New Roman" w:eastAsia="Times New Roman" w:hAnsi="Times New Roman"/>
          <w:b/>
          <w:sz w:val="36"/>
          <w:szCs w:val="36"/>
          <w:lang w:eastAsia="ru-RU"/>
        </w:rPr>
      </w:pPr>
      <w:r w:rsidRPr="009F4D61">
        <w:rPr>
          <w:rFonts w:ascii="Times New Roman" w:eastAsia="Times New Roman" w:hAnsi="Times New Roman"/>
          <w:b/>
          <w:sz w:val="36"/>
          <w:szCs w:val="36"/>
          <w:lang w:eastAsia="ru-RU"/>
        </w:rPr>
        <w:lastRenderedPageBreak/>
        <w:t>(результати соціологічного дослідження)</w:t>
      </w:r>
    </w:p>
    <w:p w:rsidR="009F4D61" w:rsidRPr="009F4D61" w:rsidRDefault="009F4D61" w:rsidP="009F4D61">
      <w:pPr>
        <w:shd w:val="clear" w:color="auto" w:fill="FFFFFF" w:themeFill="background1"/>
        <w:tabs>
          <w:tab w:val="center" w:pos="4465"/>
          <w:tab w:val="left" w:pos="6465"/>
        </w:tabs>
        <w:spacing w:after="0" w:line="240" w:lineRule="auto"/>
        <w:ind w:left="-426" w:firstLine="284"/>
        <w:jc w:val="center"/>
        <w:rPr>
          <w:rFonts w:ascii="Times New Roman" w:eastAsia="Times New Roman" w:hAnsi="Times New Roman"/>
          <w:sz w:val="36"/>
          <w:szCs w:val="36"/>
          <w:lang w:eastAsia="ru-RU"/>
        </w:rPr>
      </w:pPr>
    </w:p>
    <w:p w:rsidR="009F4D61" w:rsidRPr="009F4D61" w:rsidRDefault="009F4D61" w:rsidP="009F4D61">
      <w:pPr>
        <w:shd w:val="clear" w:color="auto" w:fill="FFFFFF" w:themeFill="background1"/>
        <w:tabs>
          <w:tab w:val="center" w:pos="4465"/>
          <w:tab w:val="left" w:pos="6465"/>
        </w:tabs>
        <w:spacing w:after="0" w:line="240" w:lineRule="auto"/>
        <w:ind w:left="-425" w:firstLine="284"/>
        <w:jc w:val="center"/>
        <w:rPr>
          <w:rFonts w:ascii="Times New Roman" w:eastAsia="Times New Roman" w:hAnsi="Times New Roman"/>
          <w:b/>
          <w:sz w:val="36"/>
          <w:szCs w:val="36"/>
          <w:lang w:eastAsia="ru-RU"/>
        </w:rPr>
      </w:pPr>
      <w:r w:rsidRPr="009F4D61">
        <w:rPr>
          <w:rFonts w:ascii="Times New Roman" w:eastAsia="Times New Roman" w:hAnsi="Times New Roman"/>
          <w:b/>
          <w:sz w:val="36"/>
          <w:szCs w:val="36"/>
          <w:lang w:eastAsia="ru-RU"/>
        </w:rPr>
        <w:t>Веркалець Ольга,</w:t>
      </w:r>
    </w:p>
    <w:p w:rsidR="009F4D61" w:rsidRPr="009F4D61" w:rsidRDefault="009F4D61" w:rsidP="009F4D61">
      <w:pPr>
        <w:shd w:val="clear" w:color="auto" w:fill="FFFFFF" w:themeFill="background1"/>
        <w:spacing w:after="0" w:line="240" w:lineRule="auto"/>
        <w:ind w:left="-425" w:firstLine="284"/>
        <w:jc w:val="center"/>
        <w:rPr>
          <w:rFonts w:ascii="Times New Roman" w:eastAsia="Times New Roman" w:hAnsi="Times New Roman"/>
          <w:sz w:val="36"/>
          <w:szCs w:val="36"/>
          <w:lang w:eastAsia="ru-RU"/>
        </w:rPr>
      </w:pPr>
      <w:r w:rsidRPr="009F4D61">
        <w:rPr>
          <w:rFonts w:ascii="Times New Roman" w:eastAsia="Times New Roman" w:hAnsi="Times New Roman"/>
          <w:sz w:val="36"/>
          <w:szCs w:val="36"/>
          <w:lang w:eastAsia="ru-RU"/>
        </w:rPr>
        <w:t>студентка 4 курсу, журналістка</w:t>
      </w:r>
    </w:p>
    <w:p w:rsidR="009F4D61" w:rsidRPr="009F4D61" w:rsidRDefault="009F4D61" w:rsidP="009F4D61">
      <w:pPr>
        <w:shd w:val="clear" w:color="auto" w:fill="FFFFFF" w:themeFill="background1"/>
        <w:spacing w:after="0" w:line="240" w:lineRule="auto"/>
        <w:ind w:left="-425" w:firstLine="284"/>
        <w:jc w:val="center"/>
        <w:rPr>
          <w:rFonts w:ascii="Times New Roman" w:eastAsia="Times New Roman" w:hAnsi="Times New Roman"/>
          <w:sz w:val="36"/>
          <w:szCs w:val="36"/>
          <w:lang w:eastAsia="ru-RU"/>
        </w:rPr>
      </w:pPr>
      <w:r w:rsidRPr="009F4D61">
        <w:rPr>
          <w:rFonts w:ascii="Times New Roman" w:eastAsia="Times New Roman" w:hAnsi="Times New Roman"/>
          <w:sz w:val="36"/>
          <w:szCs w:val="36"/>
          <w:lang w:eastAsia="ru-RU"/>
        </w:rPr>
        <w:t>ДВНЗ «Прикарпатський національний університет</w:t>
      </w:r>
    </w:p>
    <w:p w:rsidR="009F4D61" w:rsidRPr="009F4D61" w:rsidRDefault="009F4D61" w:rsidP="009F4D61">
      <w:pPr>
        <w:shd w:val="clear" w:color="auto" w:fill="FFFFFF" w:themeFill="background1"/>
        <w:spacing w:after="0" w:line="240" w:lineRule="auto"/>
        <w:ind w:left="-425" w:firstLine="284"/>
        <w:jc w:val="center"/>
        <w:rPr>
          <w:rFonts w:ascii="Times New Roman" w:eastAsia="Times New Roman" w:hAnsi="Times New Roman"/>
          <w:sz w:val="36"/>
          <w:szCs w:val="36"/>
          <w:lang w:eastAsia="ru-RU"/>
        </w:rPr>
      </w:pPr>
      <w:r w:rsidRPr="009F4D61">
        <w:rPr>
          <w:rFonts w:ascii="Times New Roman" w:eastAsia="Times New Roman" w:hAnsi="Times New Roman"/>
          <w:sz w:val="36"/>
          <w:szCs w:val="36"/>
          <w:lang w:eastAsia="ru-RU"/>
        </w:rPr>
        <w:t>імені Василя Стефаника»,</w:t>
      </w:r>
    </w:p>
    <w:p w:rsidR="009F4D61" w:rsidRDefault="009F4D61" w:rsidP="009F4D61">
      <w:pPr>
        <w:shd w:val="clear" w:color="auto" w:fill="FFFFFF" w:themeFill="background1"/>
        <w:spacing w:after="0" w:line="240" w:lineRule="auto"/>
        <w:ind w:left="-425" w:firstLine="284"/>
        <w:jc w:val="center"/>
        <w:rPr>
          <w:rFonts w:ascii="Times New Roman" w:eastAsia="Times New Roman" w:hAnsi="Times New Roman"/>
          <w:sz w:val="36"/>
          <w:szCs w:val="36"/>
          <w:lang w:eastAsia="ru-RU"/>
        </w:rPr>
      </w:pPr>
      <w:r w:rsidRPr="009F4D61">
        <w:rPr>
          <w:rFonts w:ascii="Times New Roman" w:eastAsia="Times New Roman" w:hAnsi="Times New Roman"/>
          <w:sz w:val="36"/>
          <w:szCs w:val="36"/>
          <w:lang w:eastAsia="ru-RU"/>
        </w:rPr>
        <w:t xml:space="preserve">м. Івано-Франківськ, </w:t>
      </w:r>
      <w:r w:rsidR="00F63C84">
        <w:rPr>
          <w:rFonts w:ascii="Times New Roman" w:eastAsia="Times New Roman" w:hAnsi="Times New Roman"/>
          <w:sz w:val="36"/>
          <w:szCs w:val="36"/>
          <w:lang w:eastAsia="ru-RU"/>
        </w:rPr>
        <w:t>Україна</w:t>
      </w:r>
    </w:p>
    <w:p w:rsidR="00F63C84" w:rsidRDefault="00F63C84" w:rsidP="009F4D61">
      <w:pPr>
        <w:shd w:val="clear" w:color="auto" w:fill="FFFFFF" w:themeFill="background1"/>
        <w:spacing w:after="0" w:line="240" w:lineRule="auto"/>
        <w:ind w:left="-425" w:firstLine="284"/>
        <w:jc w:val="center"/>
        <w:rPr>
          <w:rFonts w:ascii="Times New Roman" w:eastAsia="Times New Roman" w:hAnsi="Times New Roman"/>
          <w:sz w:val="36"/>
          <w:szCs w:val="36"/>
          <w:lang w:eastAsia="ru-RU"/>
        </w:rPr>
      </w:pPr>
    </w:p>
    <w:p w:rsidR="00F63C84" w:rsidRPr="00CA2926" w:rsidRDefault="00F63C84" w:rsidP="00F63C84">
      <w:pPr>
        <w:spacing w:after="0" w:line="240" w:lineRule="auto"/>
        <w:jc w:val="center"/>
        <w:rPr>
          <w:rFonts w:ascii="Times New Roman" w:hAnsi="Times New Roman" w:cs="Times New Roman"/>
          <w:sz w:val="36"/>
          <w:szCs w:val="36"/>
        </w:rPr>
      </w:pPr>
      <w:r w:rsidRPr="00CA2926">
        <w:rPr>
          <w:rFonts w:ascii="Times New Roman" w:hAnsi="Times New Roman" w:cs="Times New Roman"/>
          <w:sz w:val="36"/>
          <w:szCs w:val="36"/>
        </w:rPr>
        <w:t>Науковий керівник:</w:t>
      </w:r>
    </w:p>
    <w:p w:rsidR="00F63C84" w:rsidRPr="00CA2926" w:rsidRDefault="00F63C84" w:rsidP="00F63C84">
      <w:pPr>
        <w:spacing w:after="0" w:line="240" w:lineRule="auto"/>
        <w:jc w:val="center"/>
        <w:rPr>
          <w:rFonts w:ascii="Times New Roman" w:hAnsi="Times New Roman" w:cs="Times New Roman"/>
          <w:sz w:val="36"/>
          <w:szCs w:val="36"/>
        </w:rPr>
      </w:pPr>
      <w:r w:rsidRPr="00CA2926">
        <w:rPr>
          <w:rFonts w:ascii="Times New Roman" w:hAnsi="Times New Roman" w:cs="Times New Roman"/>
          <w:sz w:val="36"/>
          <w:szCs w:val="36"/>
        </w:rPr>
        <w:t>Пристай Г. І.,</w:t>
      </w:r>
    </w:p>
    <w:p w:rsidR="00F63C84" w:rsidRPr="000128DE" w:rsidRDefault="00F63C84" w:rsidP="00F63C84">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старша викладачка кафедри журналістики</w:t>
      </w:r>
    </w:p>
    <w:p w:rsidR="00F63C84" w:rsidRPr="000128DE" w:rsidRDefault="00F63C84" w:rsidP="00F63C84">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ДВНЗ «Прикарпатський національний</w:t>
      </w:r>
    </w:p>
    <w:p w:rsidR="00F63C84" w:rsidRPr="000128DE" w:rsidRDefault="00F63C84" w:rsidP="00F63C84">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університет імені Василя Стефаника»,</w:t>
      </w:r>
    </w:p>
    <w:p w:rsidR="00F63C84" w:rsidRPr="000128DE" w:rsidRDefault="00F63C84" w:rsidP="00F63C84">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кандидат наук з соціальних комунікацій,</w:t>
      </w:r>
    </w:p>
    <w:p w:rsidR="00F63C84" w:rsidRPr="000128DE" w:rsidRDefault="00F63C84" w:rsidP="00F63C84">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м. Івано-Франківськ</w:t>
      </w:r>
    </w:p>
    <w:p w:rsidR="00F63C84" w:rsidRPr="000128DE" w:rsidRDefault="00F63C84" w:rsidP="00F63C84">
      <w:pPr>
        <w:spacing w:after="0" w:line="240" w:lineRule="auto"/>
        <w:jc w:val="center"/>
        <w:rPr>
          <w:rFonts w:ascii="Times New Roman" w:eastAsia="Times New Roman" w:hAnsi="Times New Roman" w:cs="Times New Roman"/>
          <w:sz w:val="36"/>
          <w:szCs w:val="36"/>
        </w:rPr>
      </w:pPr>
    </w:p>
    <w:p w:rsidR="00F63C84" w:rsidRPr="009F4D61" w:rsidRDefault="00F63C84" w:rsidP="009F4D61">
      <w:pPr>
        <w:shd w:val="clear" w:color="auto" w:fill="FFFFFF" w:themeFill="background1"/>
        <w:spacing w:after="0" w:line="240" w:lineRule="auto"/>
        <w:ind w:left="-425" w:firstLine="284"/>
        <w:jc w:val="center"/>
        <w:rPr>
          <w:rFonts w:ascii="Times New Roman" w:eastAsia="Times New Roman" w:hAnsi="Times New Roman"/>
          <w:sz w:val="36"/>
          <w:szCs w:val="36"/>
          <w:lang w:eastAsia="ru-RU"/>
        </w:rPr>
      </w:pPr>
    </w:p>
    <w:p w:rsidR="009F4D61" w:rsidRPr="00D75FD1" w:rsidRDefault="009F4D61" w:rsidP="009F4D61">
      <w:pPr>
        <w:shd w:val="clear" w:color="auto" w:fill="FFFFFF" w:themeFill="background1"/>
        <w:spacing w:after="0" w:line="240" w:lineRule="auto"/>
        <w:ind w:left="-425" w:firstLine="284"/>
        <w:jc w:val="center"/>
        <w:rPr>
          <w:rFonts w:ascii="Times New Roman" w:hAnsi="Times New Roman" w:cs="Times New Roman"/>
          <w:sz w:val="28"/>
          <w:szCs w:val="28"/>
        </w:rPr>
      </w:pPr>
    </w:p>
    <w:p w:rsidR="009F4D61" w:rsidRDefault="009F4D61" w:rsidP="009F4D61">
      <w:pPr>
        <w:shd w:val="clear" w:color="auto" w:fill="FFFFFF" w:themeFill="background1"/>
        <w:spacing w:after="0" w:line="360" w:lineRule="auto"/>
        <w:ind w:left="-425" w:firstLine="1134"/>
        <w:jc w:val="both"/>
        <w:rPr>
          <w:rFonts w:ascii="Times New Roman" w:hAnsi="Times New Roman" w:cs="Times New Roman"/>
          <w:sz w:val="36"/>
          <w:szCs w:val="36"/>
        </w:rPr>
      </w:pPr>
    </w:p>
    <w:p w:rsidR="009F4D61" w:rsidRPr="009F4D61" w:rsidRDefault="00F63C84" w:rsidP="00F63C84">
      <w:pPr>
        <w:shd w:val="clear" w:color="auto" w:fill="FFFFFF" w:themeFill="background1"/>
        <w:spacing w:after="0" w:line="360" w:lineRule="auto"/>
        <w:ind w:firstLine="708"/>
        <w:jc w:val="both"/>
        <w:rPr>
          <w:rFonts w:ascii="Times New Roman" w:hAnsi="Times New Roman" w:cs="Times New Roman"/>
          <w:sz w:val="36"/>
          <w:szCs w:val="36"/>
        </w:rPr>
      </w:pPr>
      <w:r w:rsidRPr="00F63C84">
        <w:rPr>
          <w:rFonts w:ascii="Times New Roman" w:hAnsi="Times New Roman" w:cs="Times New Roman"/>
          <w:b/>
          <w:sz w:val="36"/>
          <w:szCs w:val="36"/>
        </w:rPr>
        <w:t>Постановка проблеми.</w:t>
      </w:r>
      <w:r>
        <w:rPr>
          <w:rFonts w:ascii="Times New Roman" w:hAnsi="Times New Roman" w:cs="Times New Roman"/>
          <w:sz w:val="36"/>
          <w:szCs w:val="36"/>
        </w:rPr>
        <w:t xml:space="preserve"> </w:t>
      </w:r>
      <w:r w:rsidR="009F4D61" w:rsidRPr="009F4D61">
        <w:rPr>
          <w:rFonts w:ascii="Times New Roman" w:hAnsi="Times New Roman" w:cs="Times New Roman"/>
          <w:sz w:val="36"/>
          <w:szCs w:val="36"/>
        </w:rPr>
        <w:t>Спрямованість на максимальне задоволення потреб населення країни в книзі завжди стоїть в пріоритеті видавництв. Саме тому важливо детально продумати виробничий процес та все організувати на найкращому рівні, щоб робота давала ефективний результат. Проте не завжди проблема неуспішних книг полягає в правильній організації робочого процесу та у вдалому управлінні. Інколи видавнича команда не має комунікаційної взаємодії з потенційними покупцями та не розуміє їхні вподобання. Власне це й обрано основною проблемою даного дослідження, що визначає його актуальність.</w:t>
      </w:r>
    </w:p>
    <w:p w:rsidR="009F4D61" w:rsidRPr="009F4D61" w:rsidRDefault="009F4D61" w:rsidP="009F4D61">
      <w:pPr>
        <w:spacing w:after="0" w:line="360" w:lineRule="auto"/>
        <w:ind w:left="-426" w:firstLine="284"/>
        <w:jc w:val="both"/>
        <w:rPr>
          <w:rFonts w:ascii="Times New Roman" w:hAnsi="Times New Roman"/>
          <w:color w:val="FF0000"/>
          <w:sz w:val="36"/>
          <w:szCs w:val="36"/>
        </w:rPr>
      </w:pPr>
      <w:r w:rsidRPr="009F4D61">
        <w:rPr>
          <w:rFonts w:ascii="Times New Roman" w:hAnsi="Times New Roman" w:cs="Times New Roman"/>
          <w:sz w:val="36"/>
          <w:szCs w:val="36"/>
        </w:rPr>
        <w:lastRenderedPageBreak/>
        <w:tab/>
      </w:r>
      <w:r w:rsidRPr="009F4D61">
        <w:rPr>
          <w:rFonts w:ascii="Times New Roman" w:hAnsi="Times New Roman" w:cs="Times New Roman"/>
          <w:sz w:val="36"/>
          <w:szCs w:val="36"/>
        </w:rPr>
        <w:tab/>
      </w:r>
      <w:r w:rsidRPr="009F4D61">
        <w:rPr>
          <w:rFonts w:ascii="Times New Roman" w:hAnsi="Times New Roman"/>
          <w:sz w:val="36"/>
          <w:szCs w:val="36"/>
        </w:rPr>
        <w:t>Ґрунтовний аналіз фахових публікацій</w:t>
      </w:r>
      <w:r w:rsidRPr="009F4D61">
        <w:rPr>
          <w:rFonts w:ascii="Times New Roman" w:hAnsi="Times New Roman"/>
          <w:i/>
          <w:sz w:val="36"/>
          <w:szCs w:val="36"/>
        </w:rPr>
        <w:t xml:space="preserve"> </w:t>
      </w:r>
      <w:r w:rsidRPr="009F4D61">
        <w:rPr>
          <w:rFonts w:ascii="Times New Roman" w:hAnsi="Times New Roman"/>
          <w:sz w:val="36"/>
          <w:szCs w:val="36"/>
        </w:rPr>
        <w:t xml:space="preserve">свідчить, що важливі аспекти означеної проблеми у цифровізованому суспільстві ще не набули комплексного та глибокого вивчення. </w:t>
      </w:r>
    </w:p>
    <w:p w:rsidR="009F4D61" w:rsidRPr="009F4D61" w:rsidRDefault="00F63C84" w:rsidP="009F4D61">
      <w:pPr>
        <w:spacing w:after="0" w:line="360" w:lineRule="auto"/>
        <w:ind w:left="-426" w:firstLine="1134"/>
        <w:jc w:val="both"/>
        <w:rPr>
          <w:rFonts w:ascii="Times New Roman" w:hAnsi="Times New Roman"/>
          <w:sz w:val="36"/>
          <w:szCs w:val="36"/>
        </w:rPr>
      </w:pPr>
      <w:r w:rsidRPr="009266FE">
        <w:rPr>
          <w:rFonts w:ascii="Times New Roman" w:eastAsia="Times New Roman" w:hAnsi="Times New Roman" w:cs="Times New Roman"/>
          <w:b/>
          <w:sz w:val="36"/>
          <w:szCs w:val="36"/>
        </w:rPr>
        <w:t>Виклад основного матеріалу.</w:t>
      </w:r>
      <w:r w:rsidRPr="009266FE">
        <w:rPr>
          <w:rFonts w:ascii="Times New Roman" w:eastAsia="Times New Roman" w:hAnsi="Times New Roman" w:cs="Times New Roman"/>
          <w:sz w:val="36"/>
          <w:szCs w:val="36"/>
        </w:rPr>
        <w:t xml:space="preserve"> </w:t>
      </w:r>
      <w:r>
        <w:rPr>
          <w:rFonts w:ascii="Times New Roman" w:hAnsi="Times New Roman" w:cs="Times New Roman"/>
          <w:sz w:val="36"/>
          <w:szCs w:val="36"/>
        </w:rPr>
        <w:t xml:space="preserve"> </w:t>
      </w:r>
      <w:r w:rsidR="009F4D61" w:rsidRPr="009F4D61">
        <w:rPr>
          <w:rFonts w:ascii="Times New Roman" w:hAnsi="Times New Roman"/>
          <w:sz w:val="36"/>
          <w:szCs w:val="36"/>
        </w:rPr>
        <w:t>Унаслідок руйнування попередньої ідеологічної ери, незалежна українська видавнича система зазнала складного процесу становлення. Видавничі організації почали ретельно вивчати вимоги читачів та враховувати конкретні обставини аудиторії. У той же час, згідно зі статистикою, російськомовні видання займають значну частку книжкового ринку, що певною мірою впливає на так звану національну політику країни щодо так званих регіональних мов.</w:t>
      </w:r>
    </w:p>
    <w:p w:rsidR="009F4D61" w:rsidRPr="009F4D61" w:rsidRDefault="009F4D61" w:rsidP="009F4D61">
      <w:pPr>
        <w:spacing w:after="0" w:line="360" w:lineRule="auto"/>
        <w:ind w:left="-426" w:firstLine="1134"/>
        <w:jc w:val="both"/>
        <w:rPr>
          <w:rFonts w:ascii="Times New Roman" w:eastAsia="Times New Roman" w:hAnsi="Times New Roman" w:cs="Times New Roman"/>
          <w:color w:val="000000"/>
          <w:sz w:val="36"/>
          <w:szCs w:val="36"/>
        </w:rPr>
      </w:pPr>
      <w:r w:rsidRPr="009F4D61">
        <w:rPr>
          <w:rFonts w:ascii="Times New Roman" w:eastAsia="Times New Roman" w:hAnsi="Times New Roman" w:cs="Times New Roman"/>
          <w:color w:val="000000"/>
          <w:sz w:val="36"/>
          <w:szCs w:val="36"/>
        </w:rPr>
        <w:t>Наголосимо, до основних проблем національного книговидання належать: високі податки, низька читабельність для громадян України та «напади» електронних ЗМІ на друковані ЗМІ. Правильно організоване управління виданнями відіграє важливу роль у вирішенні цих проблем. Зрештою, кваліфіковане планування та управління вплинуть на успіх видавничої справи та всього видавництва.</w:t>
      </w:r>
    </w:p>
    <w:p w:rsidR="009F4D61" w:rsidRPr="009F4D61" w:rsidRDefault="009F4D61" w:rsidP="009F4D61">
      <w:pPr>
        <w:spacing w:after="0" w:line="360" w:lineRule="auto"/>
        <w:ind w:left="-426" w:firstLine="1134"/>
        <w:jc w:val="both"/>
        <w:rPr>
          <w:rFonts w:ascii="Times New Roman" w:hAnsi="Times New Roman" w:cs="Times New Roman"/>
          <w:bCs/>
          <w:sz w:val="36"/>
          <w:szCs w:val="36"/>
        </w:rPr>
      </w:pPr>
      <w:r w:rsidRPr="009F4D61">
        <w:rPr>
          <w:rFonts w:ascii="Times New Roman" w:hAnsi="Times New Roman" w:cs="Times New Roman"/>
          <w:sz w:val="36"/>
          <w:szCs w:val="36"/>
        </w:rPr>
        <w:t xml:space="preserve">Саме тому було досліджено </w:t>
      </w:r>
      <w:r w:rsidRPr="009F4D61">
        <w:rPr>
          <w:rFonts w:ascii="Times New Roman" w:hAnsi="Times New Roman" w:cs="Times New Roman"/>
          <w:bCs/>
          <w:sz w:val="36"/>
          <w:szCs w:val="36"/>
        </w:rPr>
        <w:t xml:space="preserve">вподобання населення України щодо книг, їхнього жанру, дизайну та змістового наповнення. </w:t>
      </w:r>
      <w:r w:rsidRPr="009F4D61">
        <w:rPr>
          <w:rFonts w:ascii="Times New Roman" w:hAnsi="Times New Roman" w:cs="Times New Roman"/>
          <w:sz w:val="36"/>
          <w:szCs w:val="36"/>
        </w:rPr>
        <w:t xml:space="preserve">Під час дослідження, яке проводилося нами 9-14 травня 2020 року серед користувачів </w:t>
      </w:r>
      <w:r w:rsidRPr="009F4D61">
        <w:rPr>
          <w:rFonts w:ascii="Times New Roman" w:hAnsi="Times New Roman" w:cs="Times New Roman"/>
          <w:sz w:val="36"/>
          <w:szCs w:val="36"/>
          <w:lang w:val="pl-PL"/>
        </w:rPr>
        <w:t>Facebook</w:t>
      </w:r>
      <w:r w:rsidRPr="009F4D61">
        <w:rPr>
          <w:rFonts w:ascii="Times New Roman" w:hAnsi="Times New Roman" w:cs="Times New Roman"/>
          <w:sz w:val="36"/>
          <w:szCs w:val="36"/>
        </w:rPr>
        <w:t xml:space="preserve">, було зібрано соціологічну інформацію, котра дала змогу виявити інформаційні </w:t>
      </w:r>
      <w:r w:rsidRPr="009F4D61">
        <w:rPr>
          <w:rFonts w:ascii="Times New Roman" w:hAnsi="Times New Roman" w:cs="Times New Roman"/>
          <w:sz w:val="36"/>
          <w:szCs w:val="36"/>
        </w:rPr>
        <w:lastRenderedPageBreak/>
        <w:t>запити читачів та з’ясувати, на що вони звертають увагу при купівлі книг. Зазначимо: було застосовано метод стандартизованого анкетного опитування. Вибірка становила 225 респондентів.</w:t>
      </w:r>
    </w:p>
    <w:p w:rsidR="009F4D61" w:rsidRPr="009F4D61" w:rsidRDefault="009F4D61" w:rsidP="009F4D61">
      <w:pPr>
        <w:spacing w:after="0" w:line="360" w:lineRule="auto"/>
        <w:ind w:left="-426" w:firstLine="644"/>
        <w:jc w:val="both"/>
        <w:rPr>
          <w:rFonts w:ascii="Times New Roman" w:hAnsi="Times New Roman" w:cs="Times New Roman"/>
          <w:bCs/>
          <w:sz w:val="36"/>
          <w:szCs w:val="36"/>
        </w:rPr>
      </w:pPr>
      <w:r w:rsidRPr="009F4D61">
        <w:rPr>
          <w:rFonts w:ascii="Times New Roman" w:hAnsi="Times New Roman" w:cs="Times New Roman"/>
          <w:bCs/>
          <w:sz w:val="36"/>
          <w:szCs w:val="36"/>
        </w:rPr>
        <w:t>Необхідно підкреслити, проведене дослідження серед українців мало на меті виконання таких завдань:</w:t>
      </w:r>
    </w:p>
    <w:p w:rsidR="009F4D61" w:rsidRPr="009F4D61" w:rsidRDefault="009F4D61" w:rsidP="009F4D61">
      <w:pPr>
        <w:pStyle w:val="a3"/>
        <w:numPr>
          <w:ilvl w:val="0"/>
          <w:numId w:val="33"/>
        </w:numPr>
        <w:spacing w:after="0" w:line="360" w:lineRule="auto"/>
        <w:jc w:val="both"/>
        <w:rPr>
          <w:rFonts w:ascii="Times New Roman" w:hAnsi="Times New Roman" w:cs="Times New Roman"/>
          <w:sz w:val="36"/>
          <w:szCs w:val="36"/>
        </w:rPr>
      </w:pPr>
      <w:r w:rsidRPr="009F4D61">
        <w:rPr>
          <w:rFonts w:ascii="Times New Roman" w:hAnsi="Times New Roman" w:cs="Times New Roman"/>
          <w:sz w:val="36"/>
          <w:szCs w:val="36"/>
        </w:rPr>
        <w:t>визначити, чи достатньо інформації про діяльність українських книговидавництв у медіапросторі;</w:t>
      </w:r>
    </w:p>
    <w:p w:rsidR="009F4D61" w:rsidRPr="009F4D61" w:rsidRDefault="009F4D61" w:rsidP="009F4D61">
      <w:pPr>
        <w:pStyle w:val="a3"/>
        <w:numPr>
          <w:ilvl w:val="0"/>
          <w:numId w:val="33"/>
        </w:numPr>
        <w:spacing w:after="0" w:line="360" w:lineRule="auto"/>
        <w:jc w:val="both"/>
        <w:rPr>
          <w:rFonts w:ascii="Times New Roman" w:hAnsi="Times New Roman" w:cs="Times New Roman"/>
          <w:sz w:val="36"/>
          <w:szCs w:val="36"/>
        </w:rPr>
      </w:pPr>
      <w:r w:rsidRPr="009F4D61">
        <w:rPr>
          <w:rFonts w:ascii="Times New Roman" w:hAnsi="Times New Roman" w:cs="Times New Roman"/>
          <w:sz w:val="36"/>
          <w:szCs w:val="36"/>
        </w:rPr>
        <w:t xml:space="preserve">дослідити цінову політику книг в Україні з точки зору громадян; </w:t>
      </w:r>
    </w:p>
    <w:p w:rsidR="009F4D61" w:rsidRPr="009F4D61" w:rsidRDefault="009F4D61" w:rsidP="009F4D61">
      <w:pPr>
        <w:pStyle w:val="a3"/>
        <w:numPr>
          <w:ilvl w:val="0"/>
          <w:numId w:val="33"/>
        </w:numPr>
        <w:spacing w:after="0" w:line="360" w:lineRule="auto"/>
        <w:jc w:val="both"/>
        <w:rPr>
          <w:rFonts w:ascii="Times New Roman" w:hAnsi="Times New Roman" w:cs="Times New Roman"/>
          <w:sz w:val="36"/>
          <w:szCs w:val="36"/>
        </w:rPr>
      </w:pPr>
      <w:r w:rsidRPr="009F4D61">
        <w:rPr>
          <w:rFonts w:ascii="Times New Roman" w:hAnsi="Times New Roman" w:cs="Times New Roman"/>
          <w:sz w:val="36"/>
          <w:szCs w:val="36"/>
        </w:rPr>
        <w:t>з’ясувати, на що споживачі книжкової продукції звертають увагу при купівлі книг;</w:t>
      </w:r>
    </w:p>
    <w:p w:rsidR="009F4D61" w:rsidRPr="009F4D61" w:rsidRDefault="009F4D61" w:rsidP="009F4D61">
      <w:pPr>
        <w:pStyle w:val="a3"/>
        <w:numPr>
          <w:ilvl w:val="0"/>
          <w:numId w:val="33"/>
        </w:numPr>
        <w:spacing w:after="0" w:line="360" w:lineRule="auto"/>
        <w:jc w:val="both"/>
        <w:rPr>
          <w:rFonts w:ascii="Times New Roman" w:hAnsi="Times New Roman" w:cs="Times New Roman"/>
          <w:sz w:val="36"/>
          <w:szCs w:val="36"/>
        </w:rPr>
      </w:pPr>
      <w:r w:rsidRPr="009F4D61">
        <w:rPr>
          <w:rFonts w:ascii="Times New Roman" w:hAnsi="Times New Roman" w:cs="Times New Roman"/>
          <w:sz w:val="36"/>
          <w:szCs w:val="36"/>
        </w:rPr>
        <w:t xml:space="preserve">виявити вподобання українців щодо іноземних та українських авторів; </w:t>
      </w:r>
    </w:p>
    <w:p w:rsidR="009F4D61" w:rsidRPr="009F4D61" w:rsidRDefault="009F4D61" w:rsidP="009F4D61">
      <w:pPr>
        <w:pStyle w:val="a3"/>
        <w:numPr>
          <w:ilvl w:val="0"/>
          <w:numId w:val="33"/>
        </w:numPr>
        <w:spacing w:after="0" w:line="360" w:lineRule="auto"/>
        <w:jc w:val="both"/>
        <w:rPr>
          <w:rFonts w:ascii="Times New Roman" w:hAnsi="Times New Roman" w:cs="Times New Roman"/>
          <w:bCs/>
          <w:sz w:val="36"/>
          <w:szCs w:val="36"/>
        </w:rPr>
      </w:pPr>
      <w:r w:rsidRPr="009F4D61">
        <w:rPr>
          <w:rFonts w:ascii="Times New Roman" w:hAnsi="Times New Roman" w:cs="Times New Roman"/>
          <w:sz w:val="36"/>
          <w:szCs w:val="36"/>
        </w:rPr>
        <w:t>виявити зацікавленість українців до презентацій книжкових новинок.</w:t>
      </w:r>
    </w:p>
    <w:p w:rsidR="009F4D61" w:rsidRPr="009F4D61" w:rsidRDefault="009F4D61" w:rsidP="009F4D61">
      <w:pPr>
        <w:spacing w:after="0" w:line="360" w:lineRule="auto"/>
        <w:ind w:firstLine="578"/>
        <w:jc w:val="both"/>
        <w:rPr>
          <w:rFonts w:ascii="Times New Roman" w:hAnsi="Times New Roman" w:cs="Times New Roman"/>
          <w:sz w:val="36"/>
          <w:szCs w:val="36"/>
        </w:rPr>
      </w:pPr>
      <w:r w:rsidRPr="009F4D61">
        <w:rPr>
          <w:rFonts w:ascii="Times New Roman" w:hAnsi="Times New Roman" w:cs="Times New Roman"/>
          <w:bCs/>
          <w:sz w:val="36"/>
          <w:szCs w:val="36"/>
        </w:rPr>
        <w:t>Наголосимо,</w:t>
      </w:r>
      <w:r w:rsidRPr="009F4D61">
        <w:rPr>
          <w:rFonts w:ascii="Times New Roman" w:hAnsi="Times New Roman" w:cs="Times New Roman"/>
          <w:sz w:val="36"/>
          <w:szCs w:val="36"/>
        </w:rPr>
        <w:t xml:space="preserve"> участь в опитуванні брало населення України, які читають і купують книги, орієнтуються в основних тенденціях книговидання, виявляють інтерес до подій книжкового ринку, тому вважатимемо їх цільовою аудиторією видавничих комунікацій загалом і багатьох книжкових видавництв зокрема. Якщо брати до уваги рівень освіти, то більша частина опитаних (86,7%) мала вищу освіту, </w:t>
      </w:r>
      <w:r w:rsidRPr="009F4D61">
        <w:rPr>
          <w:rFonts w:ascii="Times New Roman" w:hAnsi="Times New Roman" w:cs="Times New Roman"/>
          <w:sz w:val="36"/>
          <w:szCs w:val="36"/>
        </w:rPr>
        <w:lastRenderedPageBreak/>
        <w:t>(6,2%) – вищу незакінчену, 4% – професійно-технічну, а 3,1% – повну загальну середню. За віком – це люди середнього віку. Оптимістичним вважаємо той факт, що 40,9% респондентів читають книги кілька разів на тиждень, 36,4% – щодня, 13,3 – кілька разів на місяць, а 9,3% – кілька разів на рік (Додаток А).</w:t>
      </w:r>
    </w:p>
    <w:p w:rsidR="009F4D61" w:rsidRPr="009F4D61" w:rsidRDefault="009F4D61" w:rsidP="009F4D61">
      <w:pPr>
        <w:spacing w:after="0" w:line="360" w:lineRule="auto"/>
        <w:ind w:left="-426" w:firstLine="426"/>
        <w:jc w:val="both"/>
        <w:rPr>
          <w:rFonts w:ascii="Times New Roman" w:hAnsi="Times New Roman" w:cs="Times New Roman"/>
          <w:bCs/>
          <w:sz w:val="36"/>
          <w:szCs w:val="36"/>
        </w:rPr>
      </w:pPr>
      <w:r w:rsidRPr="009F4D61">
        <w:rPr>
          <w:rFonts w:ascii="Times New Roman" w:hAnsi="Times New Roman" w:cs="Times New Roman"/>
          <w:bCs/>
          <w:sz w:val="36"/>
          <w:szCs w:val="36"/>
        </w:rPr>
        <w:t xml:space="preserve">Відповідно до опитування можна зробити висновки, що </w:t>
      </w:r>
      <w:r w:rsidRPr="009F4D61">
        <w:rPr>
          <w:rFonts w:ascii="Times New Roman" w:hAnsi="Times New Roman" w:cs="Times New Roman"/>
          <w:sz w:val="36"/>
          <w:szCs w:val="36"/>
        </w:rPr>
        <w:t>при купівлі книги 66,7% звертають увагу на зміст, 15,1% – на автора, 10,2% – на ціну. Останнє місце розділили видавництво і обкладинка та назва книги – по 4% респондентів звертають на це увагу. Проте наступна відповідь на запитання виявила доволі неоднозначну картину. Половина опитаних 51,1% вважають, що ціни на книги в України високі, 46,2% – вважають ціни помірними, а 2,7% – низькими. Звісно, на такі відповіді впливає рівень доходів. Слід зауважити, що у 76,4% опитаних рівень доходів середній, у 20% – низький, а в 3,6% – високий.</w:t>
      </w:r>
    </w:p>
    <w:p w:rsidR="009F4D61" w:rsidRPr="009F4D61" w:rsidRDefault="009F4D61" w:rsidP="009F4D61">
      <w:pPr>
        <w:spacing w:after="0" w:line="360" w:lineRule="auto"/>
        <w:ind w:left="-426" w:firstLine="426"/>
        <w:jc w:val="both"/>
        <w:rPr>
          <w:rFonts w:ascii="Times New Roman" w:eastAsia="Times New Roman" w:hAnsi="Times New Roman" w:cs="Times New Roman"/>
          <w:color w:val="000000"/>
          <w:sz w:val="36"/>
          <w:szCs w:val="36"/>
        </w:rPr>
      </w:pPr>
      <w:r w:rsidRPr="009F4D61">
        <w:rPr>
          <w:rFonts w:ascii="Times New Roman" w:hAnsi="Times New Roman" w:cs="Times New Roman"/>
          <w:sz w:val="36"/>
          <w:szCs w:val="36"/>
        </w:rPr>
        <w:t xml:space="preserve">З’ясовано, що падіння платоспроможності українців не вплинуло на їхнє бажання купляти книги чи економити на їхній якості. Проте, водночас, більшість респондентів заявили, що ціни на книги в Україні є високими. </w:t>
      </w:r>
    </w:p>
    <w:p w:rsidR="009F4D61" w:rsidRPr="009F4D61" w:rsidRDefault="009F4D61" w:rsidP="009F4D61">
      <w:pPr>
        <w:spacing w:after="0" w:line="360" w:lineRule="auto"/>
        <w:ind w:left="-426" w:firstLine="426"/>
        <w:jc w:val="both"/>
        <w:rPr>
          <w:rFonts w:ascii="Times New Roman" w:eastAsia="Times New Roman" w:hAnsi="Times New Roman" w:cs="Times New Roman"/>
          <w:color w:val="000000"/>
          <w:sz w:val="36"/>
          <w:szCs w:val="36"/>
        </w:rPr>
      </w:pPr>
      <w:r w:rsidRPr="009F4D61">
        <w:rPr>
          <w:rFonts w:ascii="Times New Roman" w:hAnsi="Times New Roman" w:cs="Times New Roman"/>
          <w:sz w:val="36"/>
          <w:szCs w:val="36"/>
        </w:rPr>
        <w:t xml:space="preserve">Тож підсумовуючи вищенаведене відмітимо, що видавцям слід відповідно реагувати на такі зауваги й побажання аудиторії. Слід враховувати її потреби щодо видання книг, прагнути </w:t>
      </w:r>
      <w:r w:rsidRPr="009F4D61">
        <w:rPr>
          <w:rFonts w:ascii="Times New Roman" w:hAnsi="Times New Roman" w:cs="Times New Roman"/>
          <w:sz w:val="36"/>
          <w:szCs w:val="36"/>
        </w:rPr>
        <w:lastRenderedPageBreak/>
        <w:t>якнайповніше забезпечити різноманіття книжкових полиць якісною літературою.</w:t>
      </w:r>
    </w:p>
    <w:p w:rsidR="009F4D61" w:rsidRPr="009F4D61" w:rsidRDefault="009F4D61" w:rsidP="00F63C84">
      <w:pPr>
        <w:spacing w:after="0" w:line="360" w:lineRule="auto"/>
        <w:ind w:left="-426" w:firstLine="1134"/>
        <w:jc w:val="both"/>
        <w:rPr>
          <w:rFonts w:ascii="Times New Roman" w:hAnsi="Times New Roman" w:cs="Times New Roman"/>
          <w:sz w:val="36"/>
          <w:szCs w:val="36"/>
        </w:rPr>
      </w:pPr>
      <w:r w:rsidRPr="009F4D61">
        <w:rPr>
          <w:rFonts w:ascii="Times New Roman" w:hAnsi="Times New Roman" w:cs="Times New Roman"/>
          <w:sz w:val="36"/>
          <w:szCs w:val="36"/>
        </w:rPr>
        <w:t xml:space="preserve">Проведене дослідження не вичерпує всіх сторін наукового пошуку з даної проблематики. Перспективними напрямами подальших досліджень є вивчення зарубіжного досвіду функціонування книговидавництв в умовах цифровізації суспільства. </w:t>
      </w:r>
    </w:p>
    <w:p w:rsidR="009F4D61" w:rsidRPr="009F4D61" w:rsidRDefault="009F4D61" w:rsidP="009F4D61">
      <w:pPr>
        <w:spacing w:after="0" w:line="360" w:lineRule="auto"/>
        <w:ind w:left="-426" w:firstLine="284"/>
        <w:jc w:val="both"/>
        <w:rPr>
          <w:rFonts w:ascii="Times New Roman" w:hAnsi="Times New Roman" w:cs="Times New Roman"/>
          <w:sz w:val="36"/>
          <w:szCs w:val="36"/>
        </w:rPr>
      </w:pPr>
    </w:p>
    <w:p w:rsidR="009F4D61" w:rsidRPr="009F4D61" w:rsidRDefault="009F4D61" w:rsidP="00F63C84">
      <w:pPr>
        <w:spacing w:after="0" w:line="360" w:lineRule="auto"/>
        <w:ind w:left="-426" w:firstLine="284"/>
        <w:jc w:val="center"/>
        <w:rPr>
          <w:rFonts w:ascii="Times New Roman" w:eastAsia="Times New Roman" w:hAnsi="Times New Roman" w:cs="Times New Roman"/>
          <w:b/>
          <w:color w:val="000000"/>
          <w:sz w:val="36"/>
          <w:szCs w:val="36"/>
        </w:rPr>
      </w:pPr>
      <w:r w:rsidRPr="009F4D61">
        <w:rPr>
          <w:rFonts w:ascii="Times New Roman" w:hAnsi="Times New Roman" w:cs="Times New Roman"/>
          <w:b/>
          <w:sz w:val="36"/>
          <w:szCs w:val="36"/>
        </w:rPr>
        <w:t>Література</w:t>
      </w:r>
    </w:p>
    <w:p w:rsidR="009F4D61" w:rsidRPr="009F4D61" w:rsidRDefault="009F4D61" w:rsidP="009F4D61">
      <w:pPr>
        <w:pStyle w:val="a3"/>
        <w:numPr>
          <w:ilvl w:val="0"/>
          <w:numId w:val="34"/>
        </w:numPr>
        <w:spacing w:after="0" w:line="360" w:lineRule="auto"/>
        <w:jc w:val="both"/>
        <w:rPr>
          <w:rFonts w:ascii="Times New Roman" w:hAnsi="Times New Roman" w:cs="Times New Roman"/>
          <w:sz w:val="36"/>
          <w:szCs w:val="36"/>
        </w:rPr>
      </w:pPr>
      <w:r w:rsidRPr="009F4D61">
        <w:rPr>
          <w:rFonts w:ascii="Times New Roman" w:hAnsi="Times New Roman" w:cs="Times New Roman"/>
          <w:sz w:val="36"/>
          <w:szCs w:val="36"/>
        </w:rPr>
        <w:t>Тимошик М. С. Історія видавничої справи : підручник / М. С. Тимошик. – Київ : Наша культура і наука, 2003.</w:t>
      </w:r>
    </w:p>
    <w:p w:rsidR="009F4D61" w:rsidRPr="009F4D61" w:rsidRDefault="009F4D61" w:rsidP="009F4D61">
      <w:pPr>
        <w:pStyle w:val="a3"/>
        <w:numPr>
          <w:ilvl w:val="0"/>
          <w:numId w:val="34"/>
        </w:numPr>
        <w:spacing w:after="0" w:line="360" w:lineRule="auto"/>
        <w:jc w:val="both"/>
        <w:rPr>
          <w:rFonts w:ascii="Times New Roman" w:hAnsi="Times New Roman" w:cs="Times New Roman"/>
          <w:sz w:val="36"/>
          <w:szCs w:val="36"/>
        </w:rPr>
      </w:pPr>
      <w:r w:rsidRPr="009F4D61">
        <w:rPr>
          <w:rFonts w:ascii="Times New Roman" w:hAnsi="Times New Roman" w:cs="Times New Roman"/>
          <w:sz w:val="36"/>
          <w:szCs w:val="36"/>
        </w:rPr>
        <w:t>Копистинська І. М. Тенденції сучасного вітчизняного книговидання: організаційний, тематичний та рекламно-промоційний аспекти (1991– 2003 рр.) : дис. на здобуття наук.ступеня канд. філол. наук : спец. 10.01.08 «Журналістика» [Електронний ресурс] / Копистинська Ірина Михайлівна ; Київ. нац. ун-т ім. Т. Шевченка, Ін–т журналістики. – Київ, 2004. – С. 52–150. – Режим доступу: studmed.ru/download/ c7952e7ef9d/. – Назва з екрана.</w:t>
      </w:r>
    </w:p>
    <w:p w:rsidR="009F4D61" w:rsidRPr="009F4D61" w:rsidRDefault="009F4D61" w:rsidP="009F4D61">
      <w:pPr>
        <w:pStyle w:val="a3"/>
        <w:numPr>
          <w:ilvl w:val="0"/>
          <w:numId w:val="34"/>
        </w:numPr>
        <w:spacing w:after="0" w:line="360" w:lineRule="auto"/>
        <w:jc w:val="both"/>
        <w:rPr>
          <w:rFonts w:ascii="Times New Roman" w:hAnsi="Times New Roman" w:cs="Times New Roman"/>
          <w:sz w:val="36"/>
          <w:szCs w:val="36"/>
        </w:rPr>
      </w:pPr>
      <w:r w:rsidRPr="009F4D61">
        <w:rPr>
          <w:rFonts w:ascii="Times New Roman" w:hAnsi="Times New Roman" w:cs="Times New Roman"/>
          <w:sz w:val="36"/>
          <w:szCs w:val="36"/>
        </w:rPr>
        <w:t>Організація видавництва: типи, видавниці структури, організаційні форми. Реферат. [Електронний ресурс] // Освіта.</w:t>
      </w:r>
      <w:r w:rsidRPr="009F4D61">
        <w:rPr>
          <w:rFonts w:ascii="Times New Roman" w:hAnsi="Times New Roman" w:cs="Times New Roman"/>
          <w:sz w:val="36"/>
          <w:szCs w:val="36"/>
          <w:lang w:val="pl-PL"/>
        </w:rPr>
        <w:t>ua</w:t>
      </w:r>
      <w:r w:rsidRPr="009F4D61">
        <w:rPr>
          <w:rFonts w:ascii="Times New Roman" w:hAnsi="Times New Roman" w:cs="Times New Roman"/>
          <w:sz w:val="36"/>
          <w:szCs w:val="36"/>
        </w:rPr>
        <w:t xml:space="preserve"> – Режим доступу: </w:t>
      </w:r>
      <w:r w:rsidRPr="009F4D61">
        <w:rPr>
          <w:rFonts w:ascii="Times New Roman" w:hAnsi="Times New Roman" w:cs="Times New Roman"/>
          <w:sz w:val="36"/>
          <w:szCs w:val="36"/>
        </w:rPr>
        <w:lastRenderedPageBreak/>
        <w:t>https://osvita.ua/vnz/reports/journalism/24610/. – Назва з екрана.</w:t>
      </w:r>
    </w:p>
    <w:p w:rsidR="009F4D61" w:rsidRPr="009F4D61" w:rsidRDefault="009F4D61" w:rsidP="009F4D61">
      <w:pPr>
        <w:pStyle w:val="a3"/>
        <w:numPr>
          <w:ilvl w:val="0"/>
          <w:numId w:val="34"/>
        </w:numPr>
        <w:spacing w:after="0" w:line="360" w:lineRule="auto"/>
        <w:jc w:val="both"/>
        <w:rPr>
          <w:rFonts w:ascii="Times New Roman" w:hAnsi="Times New Roman" w:cs="Times New Roman"/>
          <w:sz w:val="36"/>
          <w:szCs w:val="36"/>
        </w:rPr>
      </w:pPr>
      <w:r w:rsidRPr="009F4D61">
        <w:rPr>
          <w:rFonts w:ascii="Times New Roman" w:hAnsi="Times New Roman" w:cs="Times New Roman"/>
          <w:sz w:val="36"/>
          <w:szCs w:val="36"/>
        </w:rPr>
        <w:t>Тимошик М.</w:t>
      </w:r>
      <w:r w:rsidR="00F63C84">
        <w:rPr>
          <w:rFonts w:ascii="Times New Roman" w:hAnsi="Times New Roman" w:cs="Times New Roman"/>
          <w:sz w:val="36"/>
          <w:szCs w:val="36"/>
        </w:rPr>
        <w:t xml:space="preserve"> </w:t>
      </w:r>
      <w:r w:rsidRPr="009F4D61">
        <w:rPr>
          <w:rFonts w:ascii="Times New Roman" w:hAnsi="Times New Roman" w:cs="Times New Roman"/>
          <w:sz w:val="36"/>
          <w:szCs w:val="36"/>
        </w:rPr>
        <w:t>С. Видавнича справа та редагування. – К.</w:t>
      </w:r>
      <w:r w:rsidR="00F63C84">
        <w:rPr>
          <w:rFonts w:ascii="Times New Roman" w:hAnsi="Times New Roman" w:cs="Times New Roman"/>
          <w:sz w:val="36"/>
          <w:szCs w:val="36"/>
        </w:rPr>
        <w:t xml:space="preserve"> </w:t>
      </w:r>
      <w:r w:rsidRPr="009F4D61">
        <w:rPr>
          <w:rFonts w:ascii="Times New Roman" w:hAnsi="Times New Roman" w:cs="Times New Roman"/>
          <w:sz w:val="36"/>
          <w:szCs w:val="36"/>
        </w:rPr>
        <w:t>: Наша культура і наука, 2004.</w:t>
      </w:r>
    </w:p>
    <w:p w:rsidR="009F4D61" w:rsidRPr="009F4D61" w:rsidRDefault="009F4D61" w:rsidP="009F4D61">
      <w:pPr>
        <w:pStyle w:val="a3"/>
        <w:numPr>
          <w:ilvl w:val="0"/>
          <w:numId w:val="34"/>
        </w:numPr>
        <w:spacing w:after="0" w:line="360" w:lineRule="auto"/>
        <w:jc w:val="both"/>
        <w:rPr>
          <w:rFonts w:ascii="Times New Roman" w:hAnsi="Times New Roman" w:cs="Times New Roman"/>
          <w:sz w:val="36"/>
          <w:szCs w:val="36"/>
        </w:rPr>
      </w:pPr>
      <w:r w:rsidRPr="009F4D61">
        <w:rPr>
          <w:rFonts w:ascii="Times New Roman" w:hAnsi="Times New Roman" w:cs="Times New Roman"/>
          <w:sz w:val="36"/>
          <w:szCs w:val="36"/>
        </w:rPr>
        <w:t xml:space="preserve"> Ключковська Г. М. Книжкова промоція як взаємодія книжкової справи та ЗМІ (засади формування української </w:t>
      </w:r>
      <w:r w:rsidR="00F63C84">
        <w:rPr>
          <w:rFonts w:ascii="Times New Roman" w:hAnsi="Times New Roman" w:cs="Times New Roman"/>
          <w:sz w:val="36"/>
          <w:szCs w:val="36"/>
        </w:rPr>
        <w:t>моделі) : автореф. дис.</w:t>
      </w:r>
      <w:r w:rsidRPr="009F4D61">
        <w:rPr>
          <w:rFonts w:ascii="Times New Roman" w:hAnsi="Times New Roman" w:cs="Times New Roman"/>
          <w:sz w:val="36"/>
          <w:szCs w:val="36"/>
        </w:rPr>
        <w:t xml:space="preserve"> канд. філол. наук / Ключковська Галина Миронівна ; Київ. нац. Ун-т ім. Тараса Шевченка. – Київ, 2000.</w:t>
      </w:r>
    </w:p>
    <w:p w:rsidR="009F4D61" w:rsidRPr="009F4D61" w:rsidRDefault="009F4D61" w:rsidP="009F4D61">
      <w:pPr>
        <w:pStyle w:val="a3"/>
        <w:numPr>
          <w:ilvl w:val="0"/>
          <w:numId w:val="34"/>
        </w:numPr>
        <w:spacing w:after="0" w:line="360" w:lineRule="auto"/>
        <w:jc w:val="both"/>
        <w:rPr>
          <w:rFonts w:ascii="Times New Roman" w:hAnsi="Times New Roman" w:cs="Times New Roman"/>
          <w:sz w:val="36"/>
          <w:szCs w:val="36"/>
        </w:rPr>
      </w:pPr>
      <w:r w:rsidRPr="009F4D61">
        <w:rPr>
          <w:rFonts w:ascii="Times New Roman" w:hAnsi="Times New Roman" w:cs="Times New Roman"/>
          <w:sz w:val="36"/>
          <w:szCs w:val="36"/>
        </w:rPr>
        <w:t xml:space="preserve"> Книгарня Є [Електронний ресурс] : [Веб-сайт]. – Електронні дані. –</w:t>
      </w:r>
      <w:r w:rsidR="00F63C84">
        <w:rPr>
          <w:rFonts w:ascii="Times New Roman" w:hAnsi="Times New Roman" w:cs="Times New Roman"/>
          <w:sz w:val="36"/>
          <w:szCs w:val="36"/>
        </w:rPr>
        <w:t xml:space="preserve"> </w:t>
      </w:r>
      <w:r w:rsidRPr="009F4D61">
        <w:rPr>
          <w:rFonts w:ascii="Times New Roman" w:hAnsi="Times New Roman" w:cs="Times New Roman"/>
          <w:sz w:val="36"/>
          <w:szCs w:val="36"/>
        </w:rPr>
        <w:t>Режим доступу: https://book–ye.com.ua/ (дата звернення 15.05.2020) – Назва з екрана.</w:t>
      </w:r>
    </w:p>
    <w:p w:rsidR="009F4D61" w:rsidRPr="00913410" w:rsidRDefault="009F4D61" w:rsidP="009F4D61">
      <w:pPr>
        <w:spacing w:after="0" w:line="240" w:lineRule="auto"/>
        <w:ind w:left="360"/>
        <w:jc w:val="both"/>
        <w:rPr>
          <w:rFonts w:ascii="Times New Roman" w:hAnsi="Times New Roman" w:cs="Times New Roman"/>
          <w:sz w:val="26"/>
          <w:szCs w:val="26"/>
        </w:rPr>
      </w:pPr>
    </w:p>
    <w:p w:rsidR="009F4D61" w:rsidRPr="00913410" w:rsidRDefault="009F4D61" w:rsidP="009F4D61">
      <w:pPr>
        <w:spacing w:after="0" w:line="240" w:lineRule="auto"/>
        <w:jc w:val="both"/>
        <w:rPr>
          <w:sz w:val="26"/>
          <w:szCs w:val="26"/>
        </w:rPr>
      </w:pPr>
    </w:p>
    <w:p w:rsidR="009F4D61" w:rsidRDefault="009F4D61" w:rsidP="009266FE">
      <w:pPr>
        <w:spacing w:after="0" w:line="240" w:lineRule="auto"/>
        <w:jc w:val="center"/>
        <w:rPr>
          <w:rFonts w:ascii="Times New Roman" w:eastAsia="Times New Roman" w:hAnsi="Times New Roman" w:cs="Times New Roman"/>
          <w:b/>
          <w:sz w:val="36"/>
          <w:szCs w:val="36"/>
        </w:rPr>
      </w:pPr>
    </w:p>
    <w:p w:rsidR="009F4D61" w:rsidRDefault="009F4D61" w:rsidP="00A80ADD">
      <w:pPr>
        <w:spacing w:after="0" w:line="240" w:lineRule="auto"/>
        <w:rPr>
          <w:rFonts w:ascii="Times New Roman" w:eastAsia="Times New Roman" w:hAnsi="Times New Roman" w:cs="Times New Roman"/>
          <w:b/>
          <w:sz w:val="36"/>
          <w:szCs w:val="36"/>
        </w:rPr>
      </w:pPr>
    </w:p>
    <w:p w:rsidR="009F4D61" w:rsidRDefault="009F4D61" w:rsidP="009266FE">
      <w:pPr>
        <w:spacing w:after="0" w:line="240" w:lineRule="auto"/>
        <w:jc w:val="center"/>
        <w:rPr>
          <w:rFonts w:ascii="Times New Roman" w:eastAsia="Times New Roman" w:hAnsi="Times New Roman" w:cs="Times New Roman"/>
          <w:b/>
          <w:sz w:val="36"/>
          <w:szCs w:val="36"/>
        </w:rPr>
      </w:pPr>
    </w:p>
    <w:p w:rsidR="009266FE" w:rsidRDefault="009266FE" w:rsidP="009266FE">
      <w:pPr>
        <w:spacing w:after="0" w:line="240" w:lineRule="auto"/>
        <w:jc w:val="center"/>
        <w:rPr>
          <w:rFonts w:ascii="Times New Roman" w:eastAsia="Times New Roman" w:hAnsi="Times New Roman" w:cs="Times New Roman"/>
          <w:b/>
          <w:sz w:val="36"/>
          <w:szCs w:val="36"/>
        </w:rPr>
      </w:pPr>
      <w:r w:rsidRPr="009266FE">
        <w:rPr>
          <w:rFonts w:ascii="Times New Roman" w:eastAsia="Times New Roman" w:hAnsi="Times New Roman" w:cs="Times New Roman"/>
          <w:b/>
          <w:sz w:val="36"/>
          <w:szCs w:val="36"/>
        </w:rPr>
        <w:t xml:space="preserve">МАНІПУЛЯЦІЯ ЯК ЗАСІБ ВЗАЄМОДІЇ У </w:t>
      </w:r>
    </w:p>
    <w:p w:rsidR="001248E2" w:rsidRDefault="009266FE" w:rsidP="001248E2">
      <w:pPr>
        <w:spacing w:after="0" w:line="240" w:lineRule="auto"/>
        <w:jc w:val="center"/>
        <w:rPr>
          <w:rFonts w:ascii="Times New Roman" w:eastAsia="Times New Roman" w:hAnsi="Times New Roman" w:cs="Times New Roman"/>
          <w:b/>
          <w:sz w:val="36"/>
          <w:szCs w:val="36"/>
        </w:rPr>
      </w:pPr>
      <w:r w:rsidRPr="009266FE">
        <w:rPr>
          <w:rFonts w:ascii="Times New Roman" w:eastAsia="Times New Roman" w:hAnsi="Times New Roman" w:cs="Times New Roman"/>
          <w:b/>
          <w:sz w:val="36"/>
          <w:szCs w:val="36"/>
        </w:rPr>
        <w:t>СОЦІАЛЬНИХ МЕРЕЖАХ</w:t>
      </w:r>
    </w:p>
    <w:p w:rsidR="001248E2" w:rsidRDefault="001248E2" w:rsidP="009266FE">
      <w:pPr>
        <w:spacing w:after="0" w:line="240" w:lineRule="auto"/>
        <w:jc w:val="center"/>
        <w:rPr>
          <w:rFonts w:ascii="Times New Roman" w:eastAsia="Times New Roman" w:hAnsi="Times New Roman" w:cs="Times New Roman"/>
          <w:b/>
          <w:sz w:val="36"/>
          <w:szCs w:val="36"/>
        </w:rPr>
      </w:pPr>
    </w:p>
    <w:p w:rsidR="009266FE" w:rsidRDefault="009266FE" w:rsidP="009266FE">
      <w:pPr>
        <w:spacing w:after="0" w:line="240" w:lineRule="auto"/>
        <w:jc w:val="center"/>
        <w:rPr>
          <w:rFonts w:ascii="Times New Roman" w:eastAsia="Times New Roman" w:hAnsi="Times New Roman" w:cs="Times New Roman"/>
          <w:b/>
          <w:sz w:val="36"/>
          <w:szCs w:val="36"/>
        </w:rPr>
      </w:pPr>
      <w:r w:rsidRPr="009266FE">
        <w:rPr>
          <w:rFonts w:ascii="Times New Roman" w:eastAsia="Times New Roman" w:hAnsi="Times New Roman" w:cs="Times New Roman"/>
          <w:b/>
          <w:sz w:val="36"/>
          <w:szCs w:val="36"/>
        </w:rPr>
        <w:t>Гульчук Ольга-Надія Сергіївна</w:t>
      </w:r>
      <w:r w:rsidR="00666D7A">
        <w:rPr>
          <w:rFonts w:ascii="Times New Roman" w:eastAsia="Times New Roman" w:hAnsi="Times New Roman" w:cs="Times New Roman"/>
          <w:b/>
          <w:sz w:val="36"/>
          <w:szCs w:val="36"/>
        </w:rPr>
        <w:t>,</w:t>
      </w:r>
    </w:p>
    <w:p w:rsidR="00666D7A" w:rsidRDefault="00666D7A" w:rsidP="00666D7A">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 xml:space="preserve">студентка ОС «Магістр» </w:t>
      </w:r>
    </w:p>
    <w:p w:rsidR="009266FE" w:rsidRDefault="00666D7A" w:rsidP="00666D7A">
      <w:pPr>
        <w:spacing w:after="0" w:line="240" w:lineRule="auto"/>
        <w:rPr>
          <w:rFonts w:ascii="Times New Roman" w:eastAsia="Times New Roman" w:hAnsi="Times New Roman" w:cs="Times New Roman"/>
          <w:sz w:val="36"/>
          <w:szCs w:val="36"/>
        </w:rPr>
      </w:pPr>
      <w:r>
        <w:rPr>
          <w:rFonts w:ascii="Times New Roman" w:eastAsia="Times New Roman" w:hAnsi="Times New Roman" w:cs="Times New Roman"/>
          <w:b/>
          <w:sz w:val="36"/>
          <w:szCs w:val="36"/>
        </w:rPr>
        <w:t xml:space="preserve">                  </w:t>
      </w:r>
      <w:r w:rsidR="009266FE" w:rsidRPr="009266FE">
        <w:rPr>
          <w:rFonts w:ascii="Times New Roman" w:eastAsia="Times New Roman" w:hAnsi="Times New Roman" w:cs="Times New Roman"/>
          <w:sz w:val="36"/>
          <w:szCs w:val="36"/>
        </w:rPr>
        <w:t xml:space="preserve">Прикарпатський національний університет </w:t>
      </w:r>
    </w:p>
    <w:p w:rsidR="009266FE" w:rsidRPr="009266FE" w:rsidRDefault="009266FE" w:rsidP="009266FE">
      <w:pPr>
        <w:spacing w:after="0" w:line="240" w:lineRule="auto"/>
        <w:ind w:firstLine="709"/>
        <w:jc w:val="center"/>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імені Василя Стефаника,</w:t>
      </w:r>
    </w:p>
    <w:p w:rsidR="009266FE" w:rsidRPr="009266FE" w:rsidRDefault="009266FE" w:rsidP="009266FE">
      <w:pPr>
        <w:spacing w:after="0" w:line="240" w:lineRule="auto"/>
        <w:ind w:firstLine="709"/>
        <w:jc w:val="center"/>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76018, УКРАЇНА,</w:t>
      </w:r>
    </w:p>
    <w:p w:rsidR="009266FE" w:rsidRPr="009266FE" w:rsidRDefault="009266FE" w:rsidP="009266FE">
      <w:pPr>
        <w:spacing w:after="0" w:line="240" w:lineRule="auto"/>
        <w:ind w:firstLine="709"/>
        <w:jc w:val="center"/>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м. Івано-Франківськ, вул. Шевченка, 57</w:t>
      </w:r>
    </w:p>
    <w:p w:rsidR="009266FE" w:rsidRPr="009266FE" w:rsidRDefault="009266FE" w:rsidP="009266FE">
      <w:pPr>
        <w:spacing w:after="0" w:line="240" w:lineRule="auto"/>
        <w:ind w:firstLine="709"/>
        <w:jc w:val="center"/>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 xml:space="preserve">E-mail: </w:t>
      </w:r>
      <w:r w:rsidRPr="009266FE">
        <w:rPr>
          <w:rFonts w:ascii="Times New Roman" w:eastAsia="Times New Roman" w:hAnsi="Times New Roman" w:cs="Times New Roman"/>
          <w:sz w:val="36"/>
          <w:szCs w:val="36"/>
          <w:highlight w:val="white"/>
        </w:rPr>
        <w:t>nadjagultchuk@gmail.com</w:t>
      </w:r>
    </w:p>
    <w:p w:rsidR="009266FE" w:rsidRPr="009266FE" w:rsidRDefault="009266FE" w:rsidP="009266FE">
      <w:pPr>
        <w:spacing w:after="0" w:line="360" w:lineRule="auto"/>
        <w:jc w:val="center"/>
        <w:rPr>
          <w:rFonts w:ascii="Times New Roman" w:eastAsia="Times New Roman" w:hAnsi="Times New Roman" w:cs="Times New Roman"/>
          <w:sz w:val="36"/>
          <w:szCs w:val="36"/>
        </w:rPr>
      </w:pPr>
    </w:p>
    <w:p w:rsidR="009266FE" w:rsidRPr="009266FE" w:rsidRDefault="009266FE" w:rsidP="001248E2">
      <w:pPr>
        <w:tabs>
          <w:tab w:val="left" w:pos="0"/>
        </w:tabs>
        <w:spacing w:after="0" w:line="240" w:lineRule="auto"/>
        <w:jc w:val="both"/>
        <w:rPr>
          <w:rFonts w:ascii="Times New Roman" w:eastAsia="Times New Roman" w:hAnsi="Times New Roman" w:cs="Times New Roman"/>
          <w:sz w:val="36"/>
          <w:szCs w:val="36"/>
        </w:rPr>
      </w:pPr>
      <w:r>
        <w:rPr>
          <w:rFonts w:ascii="Times New Roman" w:eastAsia="Times New Roman" w:hAnsi="Times New Roman" w:cs="Times New Roman"/>
          <w:i/>
          <w:sz w:val="36"/>
          <w:szCs w:val="36"/>
        </w:rPr>
        <w:lastRenderedPageBreak/>
        <w:tab/>
      </w:r>
      <w:r w:rsidRPr="009266FE">
        <w:rPr>
          <w:rFonts w:ascii="Times New Roman" w:eastAsia="Times New Roman" w:hAnsi="Times New Roman" w:cs="Times New Roman"/>
          <w:i/>
          <w:sz w:val="36"/>
          <w:szCs w:val="36"/>
        </w:rPr>
        <w:t xml:space="preserve">У статті проаналізовано маніпуляцію як засіб взаємодії у соціальних мережах та найбільш вживані маніпулятивні технології. </w:t>
      </w:r>
    </w:p>
    <w:p w:rsidR="009266FE" w:rsidRPr="009266FE" w:rsidRDefault="009266FE" w:rsidP="001248E2">
      <w:pPr>
        <w:tabs>
          <w:tab w:val="left" w:pos="0"/>
        </w:tabs>
        <w:spacing w:after="0" w:line="240" w:lineRule="auto"/>
        <w:jc w:val="both"/>
        <w:rPr>
          <w:rFonts w:ascii="Times New Roman" w:eastAsia="Times New Roman" w:hAnsi="Times New Roman" w:cs="Times New Roman"/>
          <w:sz w:val="36"/>
          <w:szCs w:val="36"/>
        </w:rPr>
      </w:pPr>
      <w:r w:rsidRPr="009266FE">
        <w:rPr>
          <w:rFonts w:ascii="Times New Roman" w:eastAsia="Times New Roman" w:hAnsi="Times New Roman" w:cs="Times New Roman"/>
          <w:i/>
          <w:sz w:val="36"/>
          <w:szCs w:val="36"/>
        </w:rPr>
        <w:tab/>
      </w:r>
      <w:r w:rsidRPr="009266FE">
        <w:rPr>
          <w:rFonts w:ascii="Times New Roman" w:eastAsia="Times New Roman" w:hAnsi="Times New Roman" w:cs="Times New Roman"/>
          <w:b/>
          <w:i/>
          <w:sz w:val="36"/>
          <w:szCs w:val="36"/>
        </w:rPr>
        <w:t xml:space="preserve">Ключові слова: </w:t>
      </w:r>
      <w:r w:rsidRPr="009266FE">
        <w:rPr>
          <w:rFonts w:ascii="Times New Roman" w:eastAsia="Times New Roman" w:hAnsi="Times New Roman" w:cs="Times New Roman"/>
          <w:i/>
          <w:sz w:val="36"/>
          <w:szCs w:val="36"/>
        </w:rPr>
        <w:t>маніпуляція, соціальні мережі, маніпулятивний вплив</w:t>
      </w:r>
      <w:r w:rsidRPr="009266FE">
        <w:rPr>
          <w:rFonts w:ascii="Times New Roman" w:eastAsia="Times New Roman" w:hAnsi="Times New Roman" w:cs="Times New Roman"/>
          <w:sz w:val="36"/>
          <w:szCs w:val="36"/>
        </w:rPr>
        <w:t>.</w:t>
      </w:r>
    </w:p>
    <w:p w:rsidR="009266FE" w:rsidRPr="009266FE" w:rsidRDefault="009266FE" w:rsidP="001248E2">
      <w:pPr>
        <w:tabs>
          <w:tab w:val="left" w:pos="0"/>
        </w:tabs>
        <w:spacing w:after="0" w:line="240" w:lineRule="auto"/>
        <w:jc w:val="both"/>
        <w:rPr>
          <w:rFonts w:ascii="Times New Roman" w:eastAsia="Times New Roman" w:hAnsi="Times New Roman" w:cs="Times New Roman"/>
          <w:sz w:val="36"/>
          <w:szCs w:val="36"/>
        </w:rPr>
      </w:pPr>
    </w:p>
    <w:p w:rsidR="009266FE" w:rsidRPr="009266FE" w:rsidRDefault="009266FE" w:rsidP="001248E2">
      <w:pPr>
        <w:tabs>
          <w:tab w:val="left" w:pos="0"/>
        </w:tabs>
        <w:spacing w:after="0" w:line="240" w:lineRule="auto"/>
        <w:jc w:val="both"/>
        <w:rPr>
          <w:rFonts w:ascii="Times New Roman" w:eastAsia="Times New Roman" w:hAnsi="Times New Roman" w:cs="Times New Roman"/>
          <w:i/>
          <w:sz w:val="36"/>
          <w:szCs w:val="36"/>
        </w:rPr>
      </w:pPr>
      <w:r w:rsidRPr="009266FE">
        <w:rPr>
          <w:rFonts w:ascii="Times New Roman" w:eastAsia="Times New Roman" w:hAnsi="Times New Roman" w:cs="Times New Roman"/>
          <w:i/>
          <w:sz w:val="36"/>
          <w:szCs w:val="36"/>
        </w:rPr>
        <w:tab/>
        <w:t>The article analyzes manipulation as a means of interaction in social networks and the most commonly used manipulative technologies.</w:t>
      </w:r>
    </w:p>
    <w:p w:rsidR="009266FE" w:rsidRPr="009266FE" w:rsidRDefault="009266FE" w:rsidP="001248E2">
      <w:pPr>
        <w:tabs>
          <w:tab w:val="left" w:pos="0"/>
        </w:tabs>
        <w:spacing w:after="0" w:line="240" w:lineRule="auto"/>
        <w:jc w:val="both"/>
        <w:rPr>
          <w:rFonts w:ascii="Times New Roman" w:eastAsia="Times New Roman" w:hAnsi="Times New Roman" w:cs="Times New Roman"/>
          <w:sz w:val="36"/>
          <w:szCs w:val="36"/>
        </w:rPr>
      </w:pPr>
      <w:r w:rsidRPr="009266FE">
        <w:rPr>
          <w:rFonts w:ascii="Times New Roman" w:eastAsia="Times New Roman" w:hAnsi="Times New Roman" w:cs="Times New Roman"/>
          <w:i/>
          <w:sz w:val="36"/>
          <w:szCs w:val="36"/>
        </w:rPr>
        <w:tab/>
      </w:r>
      <w:r w:rsidRPr="009266FE">
        <w:rPr>
          <w:rFonts w:ascii="Times New Roman" w:eastAsia="Times New Roman" w:hAnsi="Times New Roman" w:cs="Times New Roman"/>
          <w:b/>
          <w:i/>
          <w:sz w:val="36"/>
          <w:szCs w:val="36"/>
        </w:rPr>
        <w:t>Keywords:</w:t>
      </w:r>
      <w:r w:rsidRPr="009266FE">
        <w:rPr>
          <w:rFonts w:ascii="Times New Roman" w:eastAsia="Times New Roman" w:hAnsi="Times New Roman" w:cs="Times New Roman"/>
          <w:i/>
          <w:sz w:val="36"/>
          <w:szCs w:val="36"/>
        </w:rPr>
        <w:t xml:space="preserve"> manipulation, social networks, manipulative influence.</w:t>
      </w:r>
    </w:p>
    <w:p w:rsidR="009266FE" w:rsidRDefault="009266FE" w:rsidP="001248E2">
      <w:pPr>
        <w:tabs>
          <w:tab w:val="left" w:pos="0"/>
        </w:tabs>
        <w:spacing w:after="0" w:line="240" w:lineRule="auto"/>
        <w:ind w:right="355"/>
        <w:jc w:val="both"/>
        <w:rPr>
          <w:rFonts w:ascii="Times New Roman" w:eastAsia="Times New Roman" w:hAnsi="Times New Roman" w:cs="Times New Roman"/>
          <w:i/>
          <w:sz w:val="36"/>
          <w:szCs w:val="36"/>
        </w:rPr>
      </w:pPr>
      <w:r w:rsidRPr="009266FE">
        <w:rPr>
          <w:rFonts w:ascii="Times New Roman" w:eastAsia="Times New Roman" w:hAnsi="Times New Roman" w:cs="Times New Roman"/>
          <w:i/>
          <w:sz w:val="36"/>
          <w:szCs w:val="36"/>
        </w:rPr>
        <w:tab/>
      </w:r>
    </w:p>
    <w:p w:rsidR="001248E2" w:rsidRPr="009266FE" w:rsidRDefault="001248E2" w:rsidP="001248E2">
      <w:pPr>
        <w:tabs>
          <w:tab w:val="left" w:pos="0"/>
        </w:tabs>
        <w:spacing w:after="0" w:line="240" w:lineRule="auto"/>
        <w:ind w:right="355"/>
        <w:jc w:val="both"/>
        <w:rPr>
          <w:rFonts w:ascii="Times New Roman" w:eastAsia="Times New Roman" w:hAnsi="Times New Roman" w:cs="Times New Roman"/>
          <w:sz w:val="36"/>
          <w:szCs w:val="36"/>
        </w:rPr>
      </w:pPr>
    </w:p>
    <w:p w:rsidR="009266FE" w:rsidRPr="009266FE" w:rsidRDefault="009266FE" w:rsidP="009266FE">
      <w:pPr>
        <w:spacing w:after="0" w:line="360" w:lineRule="auto"/>
        <w:ind w:firstLine="709"/>
        <w:jc w:val="both"/>
        <w:rPr>
          <w:rFonts w:ascii="Times New Roman" w:eastAsia="Times New Roman" w:hAnsi="Times New Roman" w:cs="Times New Roman"/>
          <w:sz w:val="36"/>
          <w:szCs w:val="36"/>
        </w:rPr>
      </w:pPr>
      <w:r w:rsidRPr="009266FE">
        <w:rPr>
          <w:rFonts w:ascii="Times New Roman" w:eastAsia="Times New Roman" w:hAnsi="Times New Roman" w:cs="Times New Roman"/>
          <w:b/>
          <w:sz w:val="36"/>
          <w:szCs w:val="36"/>
        </w:rPr>
        <w:t>Постановка проблеми.</w:t>
      </w:r>
      <w:r w:rsidRPr="009266FE">
        <w:rPr>
          <w:rFonts w:ascii="Times New Roman" w:eastAsia="Times New Roman" w:hAnsi="Times New Roman" w:cs="Times New Roman"/>
          <w:sz w:val="36"/>
          <w:szCs w:val="36"/>
        </w:rPr>
        <w:t xml:space="preserve"> Кожна психологічно здорова людська істота потребує підтримки, відчуття приналежності і розуміння зі сторони групи, саме від цієї потреби й походить необхідність спілкування та комунікації. Відштовхуючися від потреби у комунікації, віднаходення людей з подібною системою цінностей та отримання зворотного зв'язку/ схвалення від групи </w:t>
      </w:r>
      <w:r>
        <w:rPr>
          <w:rFonts w:ascii="Times New Roman" w:eastAsia="Times New Roman" w:hAnsi="Times New Roman" w:cs="Times New Roman"/>
          <w:sz w:val="36"/>
          <w:szCs w:val="36"/>
          <w:highlight w:val="white"/>
        </w:rPr>
        <w:t>–</w:t>
      </w:r>
      <w:r w:rsidRPr="009266FE">
        <w:rPr>
          <w:rFonts w:ascii="Times New Roman" w:eastAsia="Times New Roman" w:hAnsi="Times New Roman" w:cs="Times New Roman"/>
          <w:sz w:val="36"/>
          <w:szCs w:val="36"/>
          <w:highlight w:val="white"/>
        </w:rPr>
        <w:t xml:space="preserve"> </w:t>
      </w:r>
      <w:r w:rsidRPr="009266FE">
        <w:rPr>
          <w:rFonts w:ascii="Times New Roman" w:eastAsia="Times New Roman" w:hAnsi="Times New Roman" w:cs="Times New Roman"/>
          <w:sz w:val="36"/>
          <w:szCs w:val="36"/>
        </w:rPr>
        <w:t>були сконструйовані соціальні мережі, як наслідок технічного розвитку та запиту на підтримку зв’язку на далеких відстанях.</w:t>
      </w:r>
    </w:p>
    <w:p w:rsidR="009266FE" w:rsidRPr="009266FE" w:rsidRDefault="009266FE" w:rsidP="009266FE">
      <w:pPr>
        <w:spacing w:after="0" w:line="360" w:lineRule="auto"/>
        <w:ind w:firstLine="720"/>
        <w:jc w:val="both"/>
        <w:rPr>
          <w:rFonts w:ascii="Times New Roman" w:eastAsia="Times New Roman" w:hAnsi="Times New Roman" w:cs="Times New Roman"/>
          <w:b/>
          <w:sz w:val="36"/>
          <w:szCs w:val="36"/>
        </w:rPr>
      </w:pPr>
      <w:r w:rsidRPr="009266FE">
        <w:rPr>
          <w:rFonts w:ascii="Times New Roman" w:eastAsia="Times New Roman" w:hAnsi="Times New Roman" w:cs="Times New Roman"/>
          <w:b/>
          <w:sz w:val="36"/>
          <w:szCs w:val="36"/>
        </w:rPr>
        <w:t>Виклад основного матеріалу.</w:t>
      </w:r>
      <w:r w:rsidRPr="009266FE">
        <w:rPr>
          <w:rFonts w:ascii="Times New Roman" w:eastAsia="Times New Roman" w:hAnsi="Times New Roman" w:cs="Times New Roman"/>
          <w:sz w:val="36"/>
          <w:szCs w:val="36"/>
        </w:rPr>
        <w:t xml:space="preserve"> У зв’язку із розвитком суспільства, розвивалася потреба у якісному донесенні інформації та посилення впливів на аудиторію, щоб остання сприймала і використовувала інформацію відповідно до бажань і посилів контенткрієйтора (особи, яка створює </w:t>
      </w:r>
      <w:r w:rsidRPr="009266FE">
        <w:rPr>
          <w:rFonts w:ascii="Times New Roman" w:eastAsia="Times New Roman" w:hAnsi="Times New Roman" w:cs="Times New Roman"/>
          <w:sz w:val="36"/>
          <w:szCs w:val="36"/>
        </w:rPr>
        <w:lastRenderedPageBreak/>
        <w:t xml:space="preserve">інформаційний продукт) </w:t>
      </w:r>
      <w:r>
        <w:rPr>
          <w:rFonts w:ascii="Times New Roman" w:eastAsia="Times New Roman" w:hAnsi="Times New Roman" w:cs="Times New Roman"/>
          <w:sz w:val="36"/>
          <w:szCs w:val="36"/>
          <w:highlight w:val="white"/>
        </w:rPr>
        <w:t>–</w:t>
      </w:r>
      <w:r w:rsidRPr="009266FE">
        <w:rPr>
          <w:rFonts w:ascii="Times New Roman" w:eastAsia="Times New Roman" w:hAnsi="Times New Roman" w:cs="Times New Roman"/>
          <w:sz w:val="36"/>
          <w:szCs w:val="36"/>
          <w:highlight w:val="white"/>
        </w:rPr>
        <w:t xml:space="preserve"> почали розвиватися маніпулятивні технології та маніпуляція як така.</w:t>
      </w:r>
    </w:p>
    <w:p w:rsidR="009266FE" w:rsidRPr="009266FE" w:rsidRDefault="009266FE" w:rsidP="009266FE">
      <w:pPr>
        <w:spacing w:after="0" w:line="360" w:lineRule="auto"/>
        <w:ind w:firstLine="720"/>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Коли мова йде про маніпуляцію більшість людей переконані, що на них маніпулятивні методи впливу не спряцюють, через хибне переконання, що вони є унікальними та достатньо свідомими, щоб заблокувати процес насадження їм чужої думки. Насправді ж, ті, хто є абсолютно впевненими у своєму захисті і «неприступності» є найбільш вразливими, адже вони не приділяють достатню увагу деталям, і що найгірше, не вважають це за потрібне.</w:t>
      </w:r>
    </w:p>
    <w:p w:rsidR="009266FE" w:rsidRPr="009266FE" w:rsidRDefault="009266FE" w:rsidP="009266FE">
      <w:pPr>
        <w:spacing w:after="0" w:line="360" w:lineRule="auto"/>
        <w:ind w:firstLine="720"/>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Дослідники продовжують вести дис</w:t>
      </w:r>
      <w:r>
        <w:rPr>
          <w:rFonts w:ascii="Times New Roman" w:eastAsia="Times New Roman" w:hAnsi="Times New Roman" w:cs="Times New Roman"/>
          <w:sz w:val="36"/>
          <w:szCs w:val="36"/>
        </w:rPr>
        <w:t>кусії щодо трактування поняття «маніпуляція»</w:t>
      </w:r>
      <w:r w:rsidRPr="009266FE">
        <w:rPr>
          <w:rFonts w:ascii="Times New Roman" w:eastAsia="Times New Roman" w:hAnsi="Times New Roman" w:cs="Times New Roman"/>
          <w:sz w:val="36"/>
          <w:szCs w:val="36"/>
        </w:rPr>
        <w:t>, втім більшість із них сходяться на думці, що маніпуляцією слід вважати процес психологічного впливу під час якого жертва маніпуляції не усвідомлює (частково чи повною мірою), що на неї здійснюється вплив, тому вона виконує дії, що у результаті приносять бажаний ініціатором впливу результат.</w:t>
      </w:r>
    </w:p>
    <w:p w:rsidR="009266FE" w:rsidRPr="009266FE" w:rsidRDefault="009266FE" w:rsidP="009266FE">
      <w:pPr>
        <w:spacing w:after="0" w:line="360" w:lineRule="auto"/>
        <w:ind w:firstLine="720"/>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 xml:space="preserve">Проблему маніпуляції розпочали розглядати ще античні філософи. Платон пропонував сприймати маніпуляцію явищем, яке спрямоване на підкорення волі людини через коригування та направлення ходу думок, диформаніцією сприйняття образів, що у результаті призводило до виконання конкретних дій. Зокрема, певні форми маніпуляції, </w:t>
      </w:r>
      <w:r w:rsidRPr="009266FE">
        <w:rPr>
          <w:rFonts w:ascii="Times New Roman" w:eastAsia="Times New Roman" w:hAnsi="Times New Roman" w:cs="Times New Roman"/>
          <w:sz w:val="36"/>
          <w:szCs w:val="36"/>
        </w:rPr>
        <w:lastRenderedPageBreak/>
        <w:t>використовувалася атрибутом політики ще в е</w:t>
      </w:r>
      <w:r>
        <w:rPr>
          <w:rFonts w:ascii="Times New Roman" w:eastAsia="Times New Roman" w:hAnsi="Times New Roman" w:cs="Times New Roman"/>
          <w:sz w:val="36"/>
          <w:szCs w:val="36"/>
        </w:rPr>
        <w:t>поху Відродження і її називали «маківеалізмом»</w:t>
      </w:r>
      <w:r w:rsidRPr="009266FE">
        <w:rPr>
          <w:rFonts w:ascii="Times New Roman" w:eastAsia="Times New Roman" w:hAnsi="Times New Roman" w:cs="Times New Roman"/>
          <w:sz w:val="36"/>
          <w:szCs w:val="36"/>
        </w:rPr>
        <w:t xml:space="preserve"> [4].</w:t>
      </w:r>
    </w:p>
    <w:p w:rsidR="009266FE" w:rsidRPr="009266FE" w:rsidRDefault="009266FE" w:rsidP="009266FE">
      <w:pPr>
        <w:spacing w:after="0" w:line="360" w:lineRule="auto"/>
        <w:ind w:firstLine="720"/>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Н. Макіавеллі запевняє, що для людини, яка займає ке</w:t>
      </w:r>
      <w:r>
        <w:rPr>
          <w:rFonts w:ascii="Times New Roman" w:eastAsia="Times New Roman" w:hAnsi="Times New Roman" w:cs="Times New Roman"/>
          <w:sz w:val="36"/>
          <w:szCs w:val="36"/>
        </w:rPr>
        <w:t>рівну посаду, роль так званого «вождя»</w:t>
      </w:r>
      <w:r w:rsidRPr="009266FE">
        <w:rPr>
          <w:rFonts w:ascii="Times New Roman" w:eastAsia="Times New Roman" w:hAnsi="Times New Roman" w:cs="Times New Roman"/>
          <w:sz w:val="36"/>
          <w:szCs w:val="36"/>
        </w:rPr>
        <w:t>, застосовувати маніпуляцію є необхідним засобом. Така думка з’являється внаслідок дослідження самої сутності людини. Як зазначає Макіавеллі, люди схильні заперечувати самі собі і таким чин</w:t>
      </w:r>
      <w:r>
        <w:rPr>
          <w:rFonts w:ascii="Times New Roman" w:eastAsia="Times New Roman" w:hAnsi="Times New Roman" w:cs="Times New Roman"/>
          <w:sz w:val="36"/>
          <w:szCs w:val="36"/>
        </w:rPr>
        <w:t>ом порушувати власні обіцянки, –</w:t>
      </w:r>
      <w:r w:rsidRPr="009266FE">
        <w:rPr>
          <w:rFonts w:ascii="Times New Roman" w:eastAsia="Times New Roman" w:hAnsi="Times New Roman" w:cs="Times New Roman"/>
          <w:sz w:val="36"/>
          <w:szCs w:val="36"/>
        </w:rPr>
        <w:t xml:space="preserve"> а розумний правитель не може допустити, щоб його слова обернулися проти нього, тому маніпулятивна поведінка може й повинна бути прийнятною у контексті керівник до підданого, щоб забезпечити якісне співіснування в соціумі останнього. </w:t>
      </w:r>
    </w:p>
    <w:p w:rsidR="009266FE" w:rsidRPr="009266FE" w:rsidRDefault="009266FE" w:rsidP="009266FE">
      <w:pPr>
        <w:spacing w:after="0" w:line="360" w:lineRule="auto"/>
        <w:jc w:val="both"/>
        <w:rPr>
          <w:rFonts w:ascii="Times New Roman" w:eastAsia="Times New Roman" w:hAnsi="Times New Roman" w:cs="Times New Roman"/>
          <w:sz w:val="36"/>
          <w:szCs w:val="36"/>
          <w:highlight w:val="white"/>
        </w:rPr>
      </w:pPr>
      <w:r w:rsidRPr="009266FE">
        <w:rPr>
          <w:rFonts w:ascii="Times New Roman" w:eastAsia="Times New Roman" w:hAnsi="Times New Roman" w:cs="Times New Roman"/>
          <w:sz w:val="36"/>
          <w:szCs w:val="36"/>
        </w:rPr>
        <w:t>Зокрема,</w:t>
      </w:r>
      <w:r w:rsidRPr="009266FE">
        <w:rPr>
          <w:rFonts w:ascii="Times New Roman" w:eastAsia="Times New Roman" w:hAnsi="Times New Roman" w:cs="Times New Roman"/>
          <w:color w:val="333333"/>
          <w:sz w:val="36"/>
          <w:szCs w:val="36"/>
          <w:highlight w:val="white"/>
        </w:rPr>
        <w:t xml:space="preserve"> </w:t>
      </w:r>
      <w:r w:rsidRPr="009266FE">
        <w:rPr>
          <w:rFonts w:ascii="Times New Roman" w:eastAsia="Times New Roman" w:hAnsi="Times New Roman" w:cs="Times New Roman"/>
          <w:sz w:val="36"/>
          <w:szCs w:val="36"/>
          <w:highlight w:val="white"/>
        </w:rPr>
        <w:t>Герберт Шіллер, американський професор, медіа критик та соціолог, пропонує спримати маніпуляцію як цинічне програмування думок, почуттів, та ставлень без відома про це жертви; створенні певних психологічних патерн, які скориговуватимуть дії та слугуватимуть установками поведінки у майбутньому.</w:t>
      </w:r>
    </w:p>
    <w:p w:rsidR="009266FE" w:rsidRPr="009266FE" w:rsidRDefault="009266FE" w:rsidP="000C50F8">
      <w:pPr>
        <w:spacing w:after="0" w:line="360" w:lineRule="auto"/>
        <w:ind w:firstLine="709"/>
        <w:jc w:val="both"/>
        <w:rPr>
          <w:rFonts w:ascii="Times New Roman" w:eastAsia="Times New Roman" w:hAnsi="Times New Roman" w:cs="Times New Roman"/>
          <w:sz w:val="36"/>
          <w:szCs w:val="36"/>
          <w:highlight w:val="white"/>
        </w:rPr>
      </w:pPr>
      <w:r w:rsidRPr="009266FE">
        <w:rPr>
          <w:rFonts w:ascii="Times New Roman" w:eastAsia="Times New Roman" w:hAnsi="Times New Roman" w:cs="Times New Roman"/>
          <w:sz w:val="36"/>
          <w:szCs w:val="36"/>
          <w:highlight w:val="white"/>
        </w:rPr>
        <w:t>Російський дослідник Дмитро В</w:t>
      </w:r>
      <w:r>
        <w:rPr>
          <w:rFonts w:ascii="Times New Roman" w:eastAsia="Times New Roman" w:hAnsi="Times New Roman" w:cs="Times New Roman"/>
          <w:sz w:val="36"/>
          <w:szCs w:val="36"/>
          <w:highlight w:val="white"/>
        </w:rPr>
        <w:t>олкогонов характеризує поняття «маніпуляція»</w:t>
      </w:r>
      <w:r w:rsidRPr="009266FE">
        <w:rPr>
          <w:rFonts w:ascii="Times New Roman" w:eastAsia="Times New Roman" w:hAnsi="Times New Roman" w:cs="Times New Roman"/>
          <w:sz w:val="36"/>
          <w:szCs w:val="36"/>
          <w:highlight w:val="white"/>
        </w:rPr>
        <w:t xml:space="preserve"> процесом навіювання стереотипів і звернення до внутрішніх  духовних цінностей, що формує стиль сприйняття та мислення, яке є вигідне маніпулятору. У його розумінні, маніпуляція це психологічний вплив, що </w:t>
      </w:r>
      <w:r w:rsidRPr="009266FE">
        <w:rPr>
          <w:rFonts w:ascii="Times New Roman" w:eastAsia="Times New Roman" w:hAnsi="Times New Roman" w:cs="Times New Roman"/>
          <w:sz w:val="36"/>
          <w:szCs w:val="36"/>
          <w:highlight w:val="white"/>
        </w:rPr>
        <w:lastRenderedPageBreak/>
        <w:t>спрямований на зміну глибинних установок заклад</w:t>
      </w:r>
      <w:r>
        <w:rPr>
          <w:rFonts w:ascii="Times New Roman" w:eastAsia="Times New Roman" w:hAnsi="Times New Roman" w:cs="Times New Roman"/>
          <w:sz w:val="36"/>
          <w:szCs w:val="36"/>
          <w:highlight w:val="white"/>
        </w:rPr>
        <w:t xml:space="preserve">ених при формуванні особистості </w:t>
      </w:r>
      <w:r w:rsidRPr="009266FE">
        <w:rPr>
          <w:rFonts w:ascii="Times New Roman" w:eastAsia="Times New Roman" w:hAnsi="Times New Roman" w:cs="Times New Roman"/>
          <w:sz w:val="36"/>
          <w:szCs w:val="36"/>
          <w:highlight w:val="white"/>
        </w:rPr>
        <w:t>[11]</w:t>
      </w:r>
      <w:r>
        <w:rPr>
          <w:rFonts w:ascii="Times New Roman" w:eastAsia="Times New Roman" w:hAnsi="Times New Roman" w:cs="Times New Roman"/>
          <w:sz w:val="36"/>
          <w:szCs w:val="36"/>
          <w:highlight w:val="white"/>
        </w:rPr>
        <w:t>.</w:t>
      </w:r>
    </w:p>
    <w:p w:rsidR="009266FE" w:rsidRPr="009266FE" w:rsidRDefault="009266FE" w:rsidP="004F6F3D">
      <w:pPr>
        <w:spacing w:after="0" w:line="360" w:lineRule="auto"/>
        <w:ind w:firstLine="708"/>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Олександр Холод у своїх дослідженнях пропонує твердження, що маніпуляцією являється переважно прихований психологічний вплив на людину, що змушує жертву діяти всупереч власній волі для реалізації цілей ініціатора впливу. В свою чергу маніпулятивний вплив зі сторони ініціатора може спричинити пробудження прихованих намірів та бажань людини, які в даний момент не співпадали з її а</w:t>
      </w:r>
      <w:r>
        <w:rPr>
          <w:rFonts w:ascii="Times New Roman" w:eastAsia="Times New Roman" w:hAnsi="Times New Roman" w:cs="Times New Roman"/>
          <w:sz w:val="36"/>
          <w:szCs w:val="36"/>
        </w:rPr>
        <w:t xml:space="preserve">ктуальними бажаннями </w:t>
      </w:r>
      <w:r w:rsidRPr="009266FE">
        <w:rPr>
          <w:rFonts w:ascii="Times New Roman" w:eastAsia="Times New Roman" w:hAnsi="Times New Roman" w:cs="Times New Roman"/>
          <w:sz w:val="36"/>
          <w:szCs w:val="36"/>
        </w:rPr>
        <w:t>[6]</w:t>
      </w:r>
      <w:r>
        <w:rPr>
          <w:rFonts w:ascii="Times New Roman" w:eastAsia="Times New Roman" w:hAnsi="Times New Roman" w:cs="Times New Roman"/>
          <w:sz w:val="36"/>
          <w:szCs w:val="36"/>
        </w:rPr>
        <w:t>.</w:t>
      </w:r>
    </w:p>
    <w:p w:rsidR="009266FE" w:rsidRPr="009266FE" w:rsidRDefault="009266FE" w:rsidP="009266FE">
      <w:pPr>
        <w:spacing w:after="0" w:line="360" w:lineRule="auto"/>
        <w:ind w:firstLine="720"/>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Зважаючи на вище сказане, не хибним буде зазначити, що маніпуляцією слід вважати процес психологічного впливу під час якого жертва маніпуляції не усвідомлює (частково чи повною мірою), що на неї здійснюється вплив, тому вона виконує дії, що у результаті приносять бажаний ініціатором впливу результат.</w:t>
      </w:r>
    </w:p>
    <w:p w:rsidR="009266FE" w:rsidRPr="009266FE" w:rsidRDefault="009266FE" w:rsidP="009266FE">
      <w:pPr>
        <w:spacing w:after="0" w:line="360" w:lineRule="auto"/>
        <w:ind w:firstLine="720"/>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 xml:space="preserve">Маніпулятивним впливом слід вважати дії чи бездіяння будь-якого характеру (фізичні, вербальні, невербальні), що залучають як мінімум двох осіб та безпосередньо чи опосередковано впливають на прийняття, неприйняття певного рішення чи здійснення певної дії, бездіяння.  </w:t>
      </w:r>
    </w:p>
    <w:p w:rsidR="009266FE" w:rsidRPr="009266FE" w:rsidRDefault="009266FE" w:rsidP="009266FE">
      <w:pPr>
        <w:shd w:val="clear" w:color="auto" w:fill="FFFFFF"/>
        <w:spacing w:after="0" w:line="360" w:lineRule="auto"/>
        <w:ind w:firstLine="720"/>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 xml:space="preserve">Проривом у розвитку засобів масової комунікації (далі ЗМК) стала поява у 1969 році всесвітньої системи сполучення </w:t>
      </w:r>
      <w:r w:rsidRPr="009266FE">
        <w:rPr>
          <w:rFonts w:ascii="Times New Roman" w:eastAsia="Times New Roman" w:hAnsi="Times New Roman" w:cs="Times New Roman"/>
          <w:sz w:val="36"/>
          <w:szCs w:val="36"/>
        </w:rPr>
        <w:lastRenderedPageBreak/>
        <w:t>комп’ютерних мереж Інтернет, який розроблявся Міністерством оборони США як стратегічно надійна системи передачі інформації у разі війни. Саме використання Інтернету як засобу зв’язку, передачі та отримання інформації із усіх куточків Землі поклало початок стрімкому розвитку засобів масової комунікації. Дослідники технологічного прогресу й, зокрема, організація економічного співробітництв та розвитку OECD [17], зазначають, що види ЗМК будуть поповнюватись і видозмінюватися відповідно до нових технічно-економічних можливостей та потреб людства.</w:t>
      </w:r>
    </w:p>
    <w:p w:rsidR="009266FE" w:rsidRPr="009266FE" w:rsidRDefault="009266FE" w:rsidP="009266FE">
      <w:pPr>
        <w:spacing w:after="0" w:line="360" w:lineRule="auto"/>
        <w:ind w:firstLine="566"/>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 xml:space="preserve">Використання соціальних мереж не обмежується виключно індивідуальною комунікацією між користувачами, як це було </w:t>
      </w:r>
      <w:r>
        <w:rPr>
          <w:rFonts w:ascii="Times New Roman" w:eastAsia="Times New Roman" w:hAnsi="Times New Roman" w:cs="Times New Roman"/>
          <w:sz w:val="36"/>
          <w:szCs w:val="36"/>
        </w:rPr>
        <w:t>на самому початку їх створення –</w:t>
      </w:r>
      <w:r w:rsidRPr="009266FE">
        <w:rPr>
          <w:rFonts w:ascii="Times New Roman" w:eastAsia="Times New Roman" w:hAnsi="Times New Roman" w:cs="Times New Roman"/>
          <w:sz w:val="36"/>
          <w:szCs w:val="36"/>
        </w:rPr>
        <w:t xml:space="preserve"> соціальні мережі стали платформами для тісної комунікації, швидко</w:t>
      </w:r>
      <w:r>
        <w:rPr>
          <w:rFonts w:ascii="Times New Roman" w:eastAsia="Times New Roman" w:hAnsi="Times New Roman" w:cs="Times New Roman"/>
          <w:sz w:val="36"/>
          <w:szCs w:val="36"/>
        </w:rPr>
        <w:t>ї двосторонньої інтеракції між «контент кріейторами»</w:t>
      </w:r>
      <w:r w:rsidRPr="009266FE">
        <w:rPr>
          <w:rFonts w:ascii="Times New Roman" w:eastAsia="Times New Roman" w:hAnsi="Times New Roman" w:cs="Times New Roman"/>
          <w:sz w:val="36"/>
          <w:szCs w:val="36"/>
        </w:rPr>
        <w:t xml:space="preserve">, до яких також відносяться й зареєстровані медіа, та споживачами, аудиторією інформаційного матеріалу. </w:t>
      </w:r>
    </w:p>
    <w:p w:rsidR="009266FE" w:rsidRPr="009266FE" w:rsidRDefault="009266FE" w:rsidP="009266FE">
      <w:pPr>
        <w:spacing w:after="0" w:line="360" w:lineRule="auto"/>
        <w:ind w:firstLine="566"/>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 xml:space="preserve">Соціальні мережі є одними із найбільш інтерактивних платформ для взаємодії з аудиторією через наявність поля для коментарів, кнопки поширення, оцінки і позначення на кожній публікації. Додаткові можливості інтеракції створюють відчуття присутності і залученості до контенту, тому зважаючи на це й не дивно, що саме соціальні мережі є </w:t>
      </w:r>
      <w:r w:rsidRPr="009266FE">
        <w:rPr>
          <w:rFonts w:ascii="Times New Roman" w:eastAsia="Times New Roman" w:hAnsi="Times New Roman" w:cs="Times New Roman"/>
          <w:sz w:val="36"/>
          <w:szCs w:val="36"/>
        </w:rPr>
        <w:lastRenderedPageBreak/>
        <w:t>найбільш відвідувани</w:t>
      </w:r>
      <w:r>
        <w:rPr>
          <w:rFonts w:ascii="Times New Roman" w:eastAsia="Times New Roman" w:hAnsi="Times New Roman" w:cs="Times New Roman"/>
          <w:sz w:val="36"/>
          <w:szCs w:val="36"/>
        </w:rPr>
        <w:t>ми ресурсами в мережі Інтернет –</w:t>
      </w:r>
      <w:r w:rsidRPr="009266FE">
        <w:rPr>
          <w:rFonts w:ascii="Times New Roman" w:eastAsia="Times New Roman" w:hAnsi="Times New Roman" w:cs="Times New Roman"/>
          <w:sz w:val="36"/>
          <w:szCs w:val="36"/>
        </w:rPr>
        <w:t xml:space="preserve"> понад 83% користувачів першим чино</w:t>
      </w:r>
      <w:r>
        <w:rPr>
          <w:rFonts w:ascii="Times New Roman" w:eastAsia="Times New Roman" w:hAnsi="Times New Roman" w:cs="Times New Roman"/>
          <w:sz w:val="36"/>
          <w:szCs w:val="36"/>
        </w:rPr>
        <w:t xml:space="preserve">м відвідують соціальні мережі </w:t>
      </w:r>
      <w:r w:rsidRPr="009266FE">
        <w:rPr>
          <w:rFonts w:ascii="Times New Roman" w:eastAsia="Times New Roman" w:hAnsi="Times New Roman" w:cs="Times New Roman"/>
          <w:sz w:val="36"/>
          <w:szCs w:val="36"/>
        </w:rPr>
        <w:t>[1]</w:t>
      </w:r>
      <w:r>
        <w:rPr>
          <w:rFonts w:ascii="Times New Roman" w:eastAsia="Times New Roman" w:hAnsi="Times New Roman" w:cs="Times New Roman"/>
          <w:sz w:val="36"/>
          <w:szCs w:val="36"/>
        </w:rPr>
        <w:t>.</w:t>
      </w:r>
      <w:r w:rsidRPr="009266FE">
        <w:rPr>
          <w:rFonts w:ascii="Times New Roman" w:eastAsia="Times New Roman" w:hAnsi="Times New Roman" w:cs="Times New Roman"/>
          <w:sz w:val="36"/>
          <w:szCs w:val="36"/>
        </w:rPr>
        <w:t xml:space="preserve"> </w:t>
      </w:r>
    </w:p>
    <w:p w:rsidR="009266FE" w:rsidRPr="009266FE" w:rsidRDefault="009266FE" w:rsidP="009266FE">
      <w:pPr>
        <w:spacing w:after="0" w:line="360" w:lineRule="auto"/>
        <w:ind w:firstLine="566"/>
        <w:jc w:val="both"/>
        <w:rPr>
          <w:rFonts w:ascii="Times New Roman" w:eastAsia="Times New Roman" w:hAnsi="Times New Roman" w:cs="Times New Roman"/>
          <w:sz w:val="36"/>
          <w:szCs w:val="36"/>
          <w:highlight w:val="white"/>
        </w:rPr>
      </w:pPr>
      <w:r w:rsidRPr="009266FE">
        <w:rPr>
          <w:rFonts w:ascii="Times New Roman" w:eastAsia="Times New Roman" w:hAnsi="Times New Roman" w:cs="Times New Roman"/>
          <w:sz w:val="36"/>
          <w:szCs w:val="36"/>
          <w:highlight w:val="white"/>
        </w:rPr>
        <w:t>Не хибним буде ствердження, що соціальні мережі є складовою ЗМК, так як вони забезпечують комунікацію з отримувачем інформаційних повідомлень (так як засоби масової комунікації не обов’язково є джерелом інформації, втім обов’язково є інструментом поширення) і є таким, що внаслідок розвитку технологій та суспільства був винайденим людиною (тобто є синтетичним видом комунікації).</w:t>
      </w:r>
    </w:p>
    <w:p w:rsidR="009266FE" w:rsidRPr="009266FE" w:rsidRDefault="009266FE" w:rsidP="009266FE">
      <w:pPr>
        <w:spacing w:after="0" w:line="360" w:lineRule="auto"/>
        <w:ind w:firstLine="360"/>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Соціальні мережі виконують одразу п’ять функцій:</w:t>
      </w:r>
    </w:p>
    <w:p w:rsidR="009266FE" w:rsidRPr="009266FE" w:rsidRDefault="009266FE" w:rsidP="009266FE">
      <w:pPr>
        <w:numPr>
          <w:ilvl w:val="0"/>
          <w:numId w:val="24"/>
        </w:numPr>
        <w:spacing w:after="0" w:line="360" w:lineRule="auto"/>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Комунікаційну (створення на поширення контенту; обмін новинами, інформацією та контактами; нетворкінг);</w:t>
      </w:r>
    </w:p>
    <w:p w:rsidR="009266FE" w:rsidRPr="009266FE" w:rsidRDefault="009266FE" w:rsidP="009266FE">
      <w:pPr>
        <w:numPr>
          <w:ilvl w:val="0"/>
          <w:numId w:val="24"/>
        </w:numPr>
        <w:spacing w:after="0" w:line="360" w:lineRule="auto"/>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Інформаційну (швидке та масове поширення інформації про загальний стан справ; наявність альтернативних каналів отримання інформації, які почали конкурувати із традиційними ЗМІ; з’явилися нові професії інфлюенсер, блогер);</w:t>
      </w:r>
    </w:p>
    <w:p w:rsidR="009266FE" w:rsidRPr="009266FE" w:rsidRDefault="009266FE" w:rsidP="009266FE">
      <w:pPr>
        <w:numPr>
          <w:ilvl w:val="0"/>
          <w:numId w:val="24"/>
        </w:numPr>
        <w:spacing w:after="0" w:line="360" w:lineRule="auto"/>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Соціалізуюча (саморозвиток, відчуття приналежності до групи, ком’юніті/спільноти; саморефлекція через соціум; );</w:t>
      </w:r>
    </w:p>
    <w:p w:rsidR="009266FE" w:rsidRPr="009266FE" w:rsidRDefault="009266FE" w:rsidP="009266FE">
      <w:pPr>
        <w:numPr>
          <w:ilvl w:val="0"/>
          <w:numId w:val="24"/>
        </w:numPr>
        <w:spacing w:after="0" w:line="360" w:lineRule="auto"/>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Ідентифікаційна (самоусвідомлення ч</w:t>
      </w:r>
      <w:r>
        <w:rPr>
          <w:rFonts w:ascii="Times New Roman" w:eastAsia="Times New Roman" w:hAnsi="Times New Roman" w:cs="Times New Roman"/>
          <w:sz w:val="36"/>
          <w:szCs w:val="36"/>
        </w:rPr>
        <w:t>ерез заповнення рядку «BIO» та «про себе»</w:t>
      </w:r>
      <w:r w:rsidRPr="009266FE">
        <w:rPr>
          <w:rFonts w:ascii="Times New Roman" w:eastAsia="Times New Roman" w:hAnsi="Times New Roman" w:cs="Times New Roman"/>
          <w:sz w:val="36"/>
          <w:szCs w:val="36"/>
        </w:rPr>
        <w:t xml:space="preserve"> у соціальних мережах);</w:t>
      </w:r>
    </w:p>
    <w:p w:rsidR="009266FE" w:rsidRPr="009266FE" w:rsidRDefault="009266FE" w:rsidP="009266FE">
      <w:pPr>
        <w:numPr>
          <w:ilvl w:val="0"/>
          <w:numId w:val="24"/>
        </w:numPr>
        <w:spacing w:after="0" w:line="360" w:lineRule="auto"/>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lastRenderedPageBreak/>
        <w:t xml:space="preserve">Формування Ідентичності (використання метода порівняння себе за теорією Фестінгера, через який досягається формування власних цінностей, цілей, позицій та переконань). </w:t>
      </w:r>
    </w:p>
    <w:p w:rsidR="009266FE" w:rsidRPr="009266FE" w:rsidRDefault="009266FE" w:rsidP="004F6F3D">
      <w:pPr>
        <w:spacing w:after="0" w:line="360" w:lineRule="auto"/>
        <w:ind w:firstLine="708"/>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Беручи до уваги статистистичні дані від німецької компанії статистичних даних Statista [45] випливає, що найбільшу залученість аудиторії має корпорація Facebook із своїми чотирьма найбільш завантажуваними застосунками, а саме Facebook, Messenger, Instagram та WhatsApp.</w:t>
      </w:r>
    </w:p>
    <w:p w:rsidR="001248E2" w:rsidRDefault="009266FE" w:rsidP="009266FE">
      <w:pPr>
        <w:shd w:val="clear" w:color="auto" w:fill="FFFFFF"/>
        <w:spacing w:after="0" w:line="360" w:lineRule="auto"/>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 xml:space="preserve">Місії соціальної мережі Facebook та Instagram подібді, таким </w:t>
      </w:r>
      <w:r>
        <w:rPr>
          <w:rFonts w:ascii="Times New Roman" w:eastAsia="Times New Roman" w:hAnsi="Times New Roman" w:cs="Times New Roman"/>
          <w:sz w:val="36"/>
          <w:szCs w:val="36"/>
        </w:rPr>
        <w:t>чином місія першої –</w:t>
      </w:r>
      <w:r w:rsidRPr="009266FE">
        <w:rPr>
          <w:rFonts w:ascii="Times New Roman" w:eastAsia="Times New Roman" w:hAnsi="Times New Roman" w:cs="Times New Roman"/>
          <w:sz w:val="36"/>
          <w:szCs w:val="36"/>
        </w:rPr>
        <w:t xml:space="preserve"> Дати можливість людям збудувати спільноту та зблизити світ, зробити його тіснішим;</w:t>
      </w:r>
      <w:r>
        <w:rPr>
          <w:rFonts w:ascii="Times New Roman" w:eastAsia="Times New Roman" w:hAnsi="Times New Roman" w:cs="Times New Roman"/>
          <w:sz w:val="36"/>
          <w:szCs w:val="36"/>
        </w:rPr>
        <w:t xml:space="preserve"> а другої –</w:t>
      </w:r>
      <w:r w:rsidRPr="009266FE">
        <w:rPr>
          <w:rFonts w:ascii="Times New Roman" w:eastAsia="Times New Roman" w:hAnsi="Times New Roman" w:cs="Times New Roman"/>
          <w:sz w:val="36"/>
          <w:szCs w:val="36"/>
        </w:rPr>
        <w:t xml:space="preserve"> </w:t>
      </w:r>
      <w:r w:rsidR="001248E2">
        <w:rPr>
          <w:rFonts w:ascii="Times New Roman" w:eastAsia="Times New Roman" w:hAnsi="Times New Roman" w:cs="Times New Roman"/>
          <w:sz w:val="36"/>
          <w:szCs w:val="36"/>
        </w:rPr>
        <w:t>н</w:t>
      </w:r>
      <w:r w:rsidRPr="009266FE">
        <w:rPr>
          <w:rFonts w:ascii="Times New Roman" w:eastAsia="Times New Roman" w:hAnsi="Times New Roman" w:cs="Times New Roman"/>
          <w:sz w:val="36"/>
          <w:szCs w:val="36"/>
        </w:rPr>
        <w:t xml:space="preserve">аблизити користувачів до </w:t>
      </w:r>
      <w:r w:rsidR="001248E2">
        <w:rPr>
          <w:rFonts w:ascii="Times New Roman" w:eastAsia="Times New Roman" w:hAnsi="Times New Roman" w:cs="Times New Roman"/>
          <w:sz w:val="36"/>
          <w:szCs w:val="36"/>
        </w:rPr>
        <w:t>людей та речей, які ті люблять.</w:t>
      </w:r>
    </w:p>
    <w:p w:rsidR="001248E2" w:rsidRDefault="009266FE" w:rsidP="001248E2">
      <w:pPr>
        <w:shd w:val="clear" w:color="auto" w:fill="FFFFFF"/>
        <w:spacing w:after="0" w:line="360" w:lineRule="auto"/>
        <w:ind w:firstLine="708"/>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 xml:space="preserve">Цільовою аудиторією Facebook є від 18 до 49 років, кількість користувачів із цієї вікової категорії перевищує показник 75%. Цільовою аудиторією Instagram є користувачі віком від 18 до 24 років їх кількість відповідає 75% всіх користувачів. </w:t>
      </w:r>
    </w:p>
    <w:p w:rsidR="001248E2" w:rsidRDefault="009266FE" w:rsidP="001248E2">
      <w:pPr>
        <w:shd w:val="clear" w:color="auto" w:fill="FFFFFF"/>
        <w:spacing w:after="0" w:line="360" w:lineRule="auto"/>
        <w:ind w:firstLine="708"/>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Наступним за популяр</w:t>
      </w:r>
      <w:r w:rsidR="001248E2">
        <w:rPr>
          <w:rFonts w:ascii="Times New Roman" w:eastAsia="Times New Roman" w:hAnsi="Times New Roman" w:cs="Times New Roman"/>
          <w:sz w:val="36"/>
          <w:szCs w:val="36"/>
        </w:rPr>
        <w:t xml:space="preserve">ністю є YouTube, місія якого </w:t>
      </w:r>
      <w:r w:rsidRPr="009266FE">
        <w:rPr>
          <w:rFonts w:ascii="Times New Roman" w:eastAsia="Times New Roman" w:hAnsi="Times New Roman" w:cs="Times New Roman"/>
          <w:sz w:val="36"/>
          <w:szCs w:val="36"/>
        </w:rPr>
        <w:t xml:space="preserve"> </w:t>
      </w:r>
      <w:r w:rsidR="001248E2">
        <w:rPr>
          <w:rFonts w:ascii="Times New Roman" w:eastAsia="Times New Roman" w:hAnsi="Times New Roman" w:cs="Times New Roman"/>
          <w:sz w:val="36"/>
          <w:szCs w:val="36"/>
        </w:rPr>
        <w:t>«</w:t>
      </w:r>
      <w:r w:rsidRPr="009266FE">
        <w:rPr>
          <w:rFonts w:ascii="Times New Roman" w:eastAsia="Times New Roman" w:hAnsi="Times New Roman" w:cs="Times New Roman"/>
          <w:sz w:val="36"/>
          <w:szCs w:val="36"/>
        </w:rPr>
        <w:t xml:space="preserve">дати можливість кожній людині </w:t>
      </w:r>
      <w:r w:rsidR="001248E2">
        <w:rPr>
          <w:rFonts w:ascii="Times New Roman" w:eastAsia="Times New Roman" w:hAnsi="Times New Roman" w:cs="Times New Roman"/>
          <w:sz w:val="36"/>
          <w:szCs w:val="36"/>
        </w:rPr>
        <w:t>показати себе та побачити інших».</w:t>
      </w:r>
    </w:p>
    <w:p w:rsidR="001248E2" w:rsidRDefault="009266FE" w:rsidP="001248E2">
      <w:pPr>
        <w:shd w:val="clear" w:color="auto" w:fill="FFFFFF"/>
        <w:spacing w:after="0" w:line="360" w:lineRule="auto"/>
        <w:ind w:firstLine="708"/>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 xml:space="preserve">Важливо зазначити, що первинно YouTube планувався реалізовувати за форматом залучення аудиторії та створення контенту як сайт для пошуку однодумців та друзів, тобто </w:t>
      </w:r>
      <w:r w:rsidRPr="009266FE">
        <w:rPr>
          <w:rFonts w:ascii="Times New Roman" w:eastAsia="Times New Roman" w:hAnsi="Times New Roman" w:cs="Times New Roman"/>
          <w:sz w:val="36"/>
          <w:szCs w:val="36"/>
        </w:rPr>
        <w:lastRenderedPageBreak/>
        <w:t xml:space="preserve">користувач повинен був записати відео-презентацію про себе та завантажити у мережу і шляхом перегляду інших відео, знаходити товаришів та однодумців. Насправді, частково задум розробників вдалося реалізувати, адже з’явилися блогери, які й почати публікувати відповідний відео-контент. Але для багатьох користувачів YouTube асоціюється із навчальним контентом або ж розвагами, адже на цій платформі стрімко розвивається як науково-пізнавальна тематика так і жартівливі передачі. Цільовою аудиторію YouTube є вікова категорія від 11 до 38 років. </w:t>
      </w:r>
    </w:p>
    <w:p w:rsidR="001248E2" w:rsidRDefault="009266FE" w:rsidP="001248E2">
      <w:pPr>
        <w:shd w:val="clear" w:color="auto" w:fill="FFFFFF"/>
        <w:spacing w:after="0" w:line="360" w:lineRule="auto"/>
        <w:ind w:firstLine="708"/>
        <w:jc w:val="both"/>
        <w:rPr>
          <w:rFonts w:ascii="Times New Roman" w:eastAsia="Times New Roman" w:hAnsi="Times New Roman" w:cs="Times New Roman"/>
          <w:sz w:val="36"/>
          <w:szCs w:val="36"/>
        </w:rPr>
      </w:pPr>
      <w:r w:rsidRPr="001248E2">
        <w:rPr>
          <w:rFonts w:ascii="Times New Roman" w:eastAsia="Times New Roman" w:hAnsi="Times New Roman" w:cs="Times New Roman"/>
          <w:sz w:val="36"/>
          <w:szCs w:val="36"/>
        </w:rPr>
        <w:t>Третьою за популярністю є мережа TikTok, місія якої надихнути на творчість і принести радість. За своїм форматом ця мережа нагадує попередні, адже користувачі використовують її для самовираження, втім у неї є й суттєві відмінності, зокрема те, що від виходу програми на загал у неї вже були партнерства з компаніями сфери шоу-бізнесу для підсилення трендів та розробки вірусного контенту. Такий сценарій функціонування мережі можна охарактеризувати як маніпулятивн</w:t>
      </w:r>
      <w:r w:rsidR="001248E2">
        <w:rPr>
          <w:rFonts w:ascii="Times New Roman" w:eastAsia="Times New Roman" w:hAnsi="Times New Roman" w:cs="Times New Roman"/>
          <w:sz w:val="36"/>
          <w:szCs w:val="36"/>
        </w:rPr>
        <w:t>ий, так як користувачів одразу «</w:t>
      </w:r>
      <w:r w:rsidRPr="001248E2">
        <w:rPr>
          <w:rFonts w:ascii="Times New Roman" w:eastAsia="Times New Roman" w:hAnsi="Times New Roman" w:cs="Times New Roman"/>
          <w:sz w:val="36"/>
          <w:szCs w:val="36"/>
        </w:rPr>
        <w:t>поклал</w:t>
      </w:r>
      <w:r w:rsidR="001248E2">
        <w:rPr>
          <w:rFonts w:ascii="Times New Roman" w:eastAsia="Times New Roman" w:hAnsi="Times New Roman" w:cs="Times New Roman"/>
          <w:sz w:val="36"/>
          <w:szCs w:val="36"/>
        </w:rPr>
        <w:t>и» у рамки і диктували правила «гри»</w:t>
      </w:r>
      <w:r w:rsidRPr="001248E2">
        <w:rPr>
          <w:rFonts w:ascii="Times New Roman" w:eastAsia="Times New Roman" w:hAnsi="Times New Roman" w:cs="Times New Roman"/>
          <w:sz w:val="36"/>
          <w:szCs w:val="36"/>
        </w:rPr>
        <w:t xml:space="preserve"> у результаті якої музичні треки певних виконавців отримують вірусну популярність. Цільовою аудиторію Tik Tok є користувачі віком від 10 до 24 років. </w:t>
      </w:r>
    </w:p>
    <w:p w:rsidR="001248E2" w:rsidRDefault="009266FE" w:rsidP="001248E2">
      <w:pPr>
        <w:shd w:val="clear" w:color="auto" w:fill="FFFFFF"/>
        <w:spacing w:after="0" w:line="360" w:lineRule="auto"/>
        <w:ind w:firstLine="708"/>
        <w:jc w:val="both"/>
        <w:rPr>
          <w:rFonts w:ascii="Times New Roman" w:eastAsia="Times New Roman" w:hAnsi="Times New Roman" w:cs="Times New Roman"/>
          <w:sz w:val="36"/>
          <w:szCs w:val="36"/>
        </w:rPr>
      </w:pPr>
      <w:r w:rsidRPr="001248E2">
        <w:rPr>
          <w:rFonts w:ascii="Times New Roman" w:eastAsia="Times New Roman" w:hAnsi="Times New Roman" w:cs="Times New Roman"/>
          <w:sz w:val="36"/>
          <w:szCs w:val="36"/>
        </w:rPr>
        <w:lastRenderedPageBreak/>
        <w:t>Нішевість соціальних мереж пов’язана із масифікацією, методом маніпулятивного впливу формування груп із подальшим використа</w:t>
      </w:r>
      <w:r w:rsidR="001248E2">
        <w:rPr>
          <w:rFonts w:ascii="Times New Roman" w:eastAsia="Times New Roman" w:hAnsi="Times New Roman" w:cs="Times New Roman"/>
          <w:sz w:val="36"/>
          <w:szCs w:val="36"/>
        </w:rPr>
        <w:t>нням маніпулятивних технологій «пакування»</w:t>
      </w:r>
      <w:r w:rsidRPr="001248E2">
        <w:rPr>
          <w:rFonts w:ascii="Times New Roman" w:eastAsia="Times New Roman" w:hAnsi="Times New Roman" w:cs="Times New Roman"/>
          <w:sz w:val="36"/>
          <w:szCs w:val="36"/>
        </w:rPr>
        <w:t xml:space="preserve"> інформаційного повідомлення для кращого впливу поширеного на аудиторію повідомлення. </w:t>
      </w:r>
    </w:p>
    <w:p w:rsidR="001248E2" w:rsidRDefault="009266FE" w:rsidP="001248E2">
      <w:pPr>
        <w:shd w:val="clear" w:color="auto" w:fill="FFFFFF"/>
        <w:spacing w:after="0" w:line="360" w:lineRule="auto"/>
        <w:ind w:firstLine="708"/>
        <w:jc w:val="both"/>
        <w:rPr>
          <w:rFonts w:ascii="Times New Roman" w:eastAsia="Times New Roman" w:hAnsi="Times New Roman" w:cs="Times New Roman"/>
          <w:sz w:val="36"/>
          <w:szCs w:val="36"/>
        </w:rPr>
      </w:pPr>
      <w:r w:rsidRPr="001248E2">
        <w:rPr>
          <w:rFonts w:ascii="Times New Roman" w:eastAsia="Times New Roman" w:hAnsi="Times New Roman" w:cs="Times New Roman"/>
          <w:sz w:val="36"/>
          <w:szCs w:val="36"/>
        </w:rPr>
        <w:t>Серед вищезгаданих соціальних мереж по</w:t>
      </w:r>
      <w:r w:rsidR="001248E2">
        <w:rPr>
          <w:rFonts w:ascii="Times New Roman" w:eastAsia="Times New Roman" w:hAnsi="Times New Roman" w:cs="Times New Roman"/>
          <w:sz w:val="36"/>
          <w:szCs w:val="36"/>
        </w:rPr>
        <w:t>ширеним є маніпулятивний метод «гри»</w:t>
      </w:r>
      <w:r w:rsidRPr="001248E2">
        <w:rPr>
          <w:rFonts w:ascii="Times New Roman" w:eastAsia="Times New Roman" w:hAnsi="Times New Roman" w:cs="Times New Roman"/>
          <w:sz w:val="36"/>
          <w:szCs w:val="36"/>
        </w:rPr>
        <w:t xml:space="preserve">, метод пов’язаний із послідовністю дій при оновлені стрічки новин. Для оновлення необхідно зробити свайп вниз, що дублює рухи під час гри на гральних автоматах, зберігаючи хвилювання та очікування від отримання оновленої стрічки новин, так як користувач не знає точно, які публікації йому пропонує інтернет мережа тим самим підсилюючи азарт. </w:t>
      </w:r>
    </w:p>
    <w:p w:rsidR="001248E2" w:rsidRDefault="009266FE" w:rsidP="001248E2">
      <w:pPr>
        <w:shd w:val="clear" w:color="auto" w:fill="FFFFFF"/>
        <w:spacing w:after="0" w:line="360" w:lineRule="auto"/>
        <w:ind w:firstLine="708"/>
        <w:jc w:val="both"/>
        <w:rPr>
          <w:rFonts w:ascii="Times New Roman" w:eastAsia="Times New Roman" w:hAnsi="Times New Roman" w:cs="Times New Roman"/>
          <w:sz w:val="36"/>
          <w:szCs w:val="36"/>
        </w:rPr>
      </w:pPr>
      <w:r w:rsidRPr="001248E2">
        <w:rPr>
          <w:rFonts w:ascii="Times New Roman" w:eastAsia="Times New Roman" w:hAnsi="Times New Roman" w:cs="Times New Roman"/>
          <w:sz w:val="36"/>
          <w:szCs w:val="36"/>
        </w:rPr>
        <w:t>Додатково</w:t>
      </w:r>
      <w:r w:rsidR="001248E2">
        <w:rPr>
          <w:rFonts w:ascii="Times New Roman" w:eastAsia="Times New Roman" w:hAnsi="Times New Roman" w:cs="Times New Roman"/>
          <w:sz w:val="36"/>
          <w:szCs w:val="36"/>
        </w:rPr>
        <w:t>ю маніпулятивною технологією є «приманка»</w:t>
      </w:r>
      <w:r w:rsidRPr="001248E2">
        <w:rPr>
          <w:rFonts w:ascii="Times New Roman" w:eastAsia="Times New Roman" w:hAnsi="Times New Roman" w:cs="Times New Roman"/>
          <w:sz w:val="36"/>
          <w:szCs w:val="36"/>
        </w:rPr>
        <w:t>, вона використовується Facebook’ом, Instagram’ом та YouTube’ом і полягає у відтворення відео-контенту без переходу на сам файл чи сторінку. Зазвичай платформа автоматично відтворює 6 секунд відео матеріалу незалежно від хронометражу самого ролик</w:t>
      </w:r>
      <w:r w:rsidR="001248E2">
        <w:rPr>
          <w:rFonts w:ascii="Times New Roman" w:eastAsia="Times New Roman" w:hAnsi="Times New Roman" w:cs="Times New Roman"/>
          <w:sz w:val="36"/>
          <w:szCs w:val="36"/>
        </w:rPr>
        <w:t>у, утворюючи при цьому інтригу «Чим ж завершується відео?»</w:t>
      </w:r>
      <w:r w:rsidRPr="001248E2">
        <w:rPr>
          <w:rFonts w:ascii="Times New Roman" w:eastAsia="Times New Roman" w:hAnsi="Times New Roman" w:cs="Times New Roman"/>
          <w:sz w:val="36"/>
          <w:szCs w:val="36"/>
        </w:rPr>
        <w:t>.</w:t>
      </w:r>
    </w:p>
    <w:p w:rsidR="001248E2" w:rsidRDefault="009266FE" w:rsidP="001248E2">
      <w:pPr>
        <w:shd w:val="clear" w:color="auto" w:fill="FFFFFF"/>
        <w:spacing w:after="0" w:line="360" w:lineRule="auto"/>
        <w:ind w:firstLine="708"/>
        <w:jc w:val="both"/>
        <w:rPr>
          <w:rFonts w:ascii="Times New Roman" w:eastAsia="Times New Roman" w:hAnsi="Times New Roman" w:cs="Times New Roman"/>
          <w:sz w:val="36"/>
          <w:szCs w:val="36"/>
        </w:rPr>
      </w:pPr>
      <w:r w:rsidRPr="001248E2">
        <w:rPr>
          <w:rFonts w:ascii="Times New Roman" w:eastAsia="Times New Roman" w:hAnsi="Times New Roman" w:cs="Times New Roman"/>
          <w:sz w:val="36"/>
          <w:szCs w:val="36"/>
        </w:rPr>
        <w:t>У американському д</w:t>
      </w:r>
      <w:r w:rsidR="001248E2" w:rsidRPr="001248E2">
        <w:rPr>
          <w:rFonts w:ascii="Times New Roman" w:eastAsia="Times New Roman" w:hAnsi="Times New Roman" w:cs="Times New Roman"/>
          <w:sz w:val="36"/>
          <w:szCs w:val="36"/>
        </w:rPr>
        <w:t>окументальному фільмі «The Great Hack»</w:t>
      </w:r>
      <w:r w:rsidRPr="001248E2">
        <w:rPr>
          <w:rFonts w:ascii="Times New Roman" w:eastAsia="Times New Roman" w:hAnsi="Times New Roman" w:cs="Times New Roman"/>
          <w:sz w:val="36"/>
          <w:szCs w:val="36"/>
        </w:rPr>
        <w:t xml:space="preserve"> доступного для перегляду на платформі Netflix розглядають важливість персональних даних зазначаючи, що в </w:t>
      </w:r>
      <w:r w:rsidRPr="001248E2">
        <w:rPr>
          <w:rFonts w:ascii="Times New Roman" w:eastAsia="Times New Roman" w:hAnsi="Times New Roman" w:cs="Times New Roman"/>
          <w:sz w:val="36"/>
          <w:szCs w:val="36"/>
        </w:rPr>
        <w:lastRenderedPageBreak/>
        <w:t>інформаційному суспільстві XXI століття дані фактично є новою валютою, адже їх використовують для персоналізування рекламних оголошень, для донесення інформаційних повідомлень чи при пошуку будь-якої інформації онлайн. (</w:t>
      </w:r>
      <w:r w:rsidRPr="001248E2">
        <w:rPr>
          <w:rFonts w:ascii="Times New Roman" w:eastAsia="Times New Roman" w:hAnsi="Times New Roman" w:cs="Times New Roman"/>
          <w:i/>
          <w:sz w:val="36"/>
          <w:szCs w:val="36"/>
        </w:rPr>
        <w:t>Кастомізація повідомлення</w:t>
      </w:r>
      <w:r w:rsidR="001248E2">
        <w:rPr>
          <w:rFonts w:ascii="Times New Roman" w:eastAsia="Times New Roman" w:hAnsi="Times New Roman" w:cs="Times New Roman"/>
          <w:sz w:val="36"/>
          <w:szCs w:val="36"/>
        </w:rPr>
        <w:t xml:space="preserve"> (від англ customize – налаштовувати) –</w:t>
      </w:r>
      <w:r w:rsidRPr="001248E2">
        <w:rPr>
          <w:rFonts w:ascii="Times New Roman" w:eastAsia="Times New Roman" w:hAnsi="Times New Roman" w:cs="Times New Roman"/>
          <w:sz w:val="36"/>
          <w:szCs w:val="36"/>
        </w:rPr>
        <w:t xml:space="preserve"> це повідомлення яке налаштоване на окрему аудиторію, об’єднану певними особливими характеристиками. Кастомізація належит</w:t>
      </w:r>
      <w:r w:rsidR="001248E2">
        <w:rPr>
          <w:rFonts w:ascii="Times New Roman" w:eastAsia="Times New Roman" w:hAnsi="Times New Roman" w:cs="Times New Roman"/>
          <w:sz w:val="36"/>
          <w:szCs w:val="36"/>
        </w:rPr>
        <w:t>ь до маніпулятивної технології «пакування»</w:t>
      </w:r>
      <w:r w:rsidRPr="001248E2">
        <w:rPr>
          <w:rFonts w:ascii="Times New Roman" w:eastAsia="Times New Roman" w:hAnsi="Times New Roman" w:cs="Times New Roman"/>
          <w:sz w:val="36"/>
          <w:szCs w:val="36"/>
        </w:rPr>
        <w:t>)</w:t>
      </w:r>
      <w:r w:rsidR="001248E2">
        <w:rPr>
          <w:rFonts w:ascii="Times New Roman" w:eastAsia="Times New Roman" w:hAnsi="Times New Roman" w:cs="Times New Roman"/>
          <w:sz w:val="36"/>
          <w:szCs w:val="36"/>
        </w:rPr>
        <w:t>.</w:t>
      </w:r>
    </w:p>
    <w:p w:rsidR="001248E2" w:rsidRDefault="009266FE" w:rsidP="001248E2">
      <w:pPr>
        <w:shd w:val="clear" w:color="auto" w:fill="FFFFFF"/>
        <w:spacing w:after="0" w:line="360" w:lineRule="auto"/>
        <w:ind w:firstLine="708"/>
        <w:jc w:val="both"/>
        <w:rPr>
          <w:rFonts w:ascii="Times New Roman" w:eastAsia="Times New Roman" w:hAnsi="Times New Roman" w:cs="Times New Roman"/>
          <w:sz w:val="36"/>
          <w:szCs w:val="36"/>
        </w:rPr>
      </w:pPr>
      <w:r w:rsidRPr="001248E2">
        <w:rPr>
          <w:rFonts w:ascii="Times New Roman" w:eastAsia="Times New Roman" w:hAnsi="Times New Roman" w:cs="Times New Roman"/>
          <w:sz w:val="36"/>
          <w:szCs w:val="36"/>
        </w:rPr>
        <w:t>Створена ще у 1989 році у Нью Йорку незалежна медіа компанія Janson Media  пі</w:t>
      </w:r>
      <w:r w:rsidR="001248E2">
        <w:rPr>
          <w:rFonts w:ascii="Times New Roman" w:eastAsia="Times New Roman" w:hAnsi="Times New Roman" w:cs="Times New Roman"/>
          <w:sz w:val="36"/>
          <w:szCs w:val="36"/>
        </w:rPr>
        <w:t>дготувала документальний фільм «The Creepy Line»</w:t>
      </w:r>
      <w:r w:rsidRPr="001248E2">
        <w:rPr>
          <w:rFonts w:ascii="Times New Roman" w:eastAsia="Times New Roman" w:hAnsi="Times New Roman" w:cs="Times New Roman"/>
          <w:sz w:val="36"/>
          <w:szCs w:val="36"/>
        </w:rPr>
        <w:t xml:space="preserve"> [59] про алгоритми соціальних мереж та використання ними персональних даних своїх користувачів. Пітер Швайцер, американський журналіст розслідувач зазначає, що такі компанії як Facebook та Google працюють за математичними системами алгоритмів, збираючи персональні дані користувачів та відслідковуючи їх активності як в мережі так і поза нею, тим самим намагаючись монополізувати ринок через контроль інформації про споживачів.  </w:t>
      </w:r>
    </w:p>
    <w:p w:rsidR="001248E2" w:rsidRDefault="009266FE" w:rsidP="001248E2">
      <w:pPr>
        <w:shd w:val="clear" w:color="auto" w:fill="FFFFFF"/>
        <w:spacing w:after="0" w:line="360" w:lineRule="auto"/>
        <w:ind w:firstLine="708"/>
        <w:jc w:val="both"/>
        <w:rPr>
          <w:rFonts w:ascii="Times New Roman" w:eastAsia="Times New Roman" w:hAnsi="Times New Roman" w:cs="Times New Roman"/>
          <w:sz w:val="36"/>
          <w:szCs w:val="36"/>
        </w:rPr>
      </w:pPr>
      <w:r w:rsidRPr="001248E2">
        <w:rPr>
          <w:rFonts w:ascii="Times New Roman" w:eastAsia="Times New Roman" w:hAnsi="Times New Roman" w:cs="Times New Roman"/>
          <w:sz w:val="36"/>
          <w:szCs w:val="36"/>
        </w:rPr>
        <w:t xml:space="preserve">Згадані компанії зробили прорив у сфері поширення та доступності до інформаційних матеріалів, через технологічний розвиток та диктування власних умов і правил користування </w:t>
      </w:r>
      <w:r w:rsidRPr="001248E2">
        <w:rPr>
          <w:rFonts w:ascii="Times New Roman" w:eastAsia="Times New Roman" w:hAnsi="Times New Roman" w:cs="Times New Roman"/>
          <w:sz w:val="36"/>
          <w:szCs w:val="36"/>
        </w:rPr>
        <w:lastRenderedPageBreak/>
        <w:t>платформами. Зокрема для Facebook було особливо важливим мати контакту інформацію друзів та близьких користувача.</w:t>
      </w:r>
    </w:p>
    <w:p w:rsidR="001248E2" w:rsidRDefault="009266FE" w:rsidP="001248E2">
      <w:pPr>
        <w:shd w:val="clear" w:color="auto" w:fill="FFFFFF"/>
        <w:spacing w:after="0" w:line="360" w:lineRule="auto"/>
        <w:ind w:firstLine="708"/>
        <w:jc w:val="both"/>
        <w:rPr>
          <w:rFonts w:ascii="Times New Roman" w:eastAsia="Times New Roman" w:hAnsi="Times New Roman" w:cs="Times New Roman"/>
          <w:sz w:val="36"/>
          <w:szCs w:val="36"/>
        </w:rPr>
      </w:pPr>
      <w:r w:rsidRPr="001248E2">
        <w:rPr>
          <w:rFonts w:ascii="Times New Roman" w:eastAsia="Times New Roman" w:hAnsi="Times New Roman" w:cs="Times New Roman"/>
          <w:sz w:val="36"/>
          <w:szCs w:val="36"/>
        </w:rPr>
        <w:t>Демонстрацію роботи алгоритмів соціальних мереж підготовлено та зображено у документальному фільмі T</w:t>
      </w:r>
      <w:r w:rsidR="001248E2">
        <w:rPr>
          <w:rFonts w:ascii="Times New Roman" w:eastAsia="Times New Roman" w:hAnsi="Times New Roman" w:cs="Times New Roman"/>
          <w:sz w:val="36"/>
          <w:szCs w:val="36"/>
        </w:rPr>
        <w:t>he Social Dilemma</w:t>
      </w:r>
      <w:r w:rsidRPr="001248E2">
        <w:rPr>
          <w:rFonts w:ascii="Times New Roman" w:eastAsia="Times New Roman" w:hAnsi="Times New Roman" w:cs="Times New Roman"/>
          <w:sz w:val="36"/>
          <w:szCs w:val="36"/>
        </w:rPr>
        <w:t xml:space="preserve"> [60]</w:t>
      </w:r>
      <w:r w:rsidR="001248E2">
        <w:rPr>
          <w:rFonts w:ascii="Times New Roman" w:eastAsia="Times New Roman" w:hAnsi="Times New Roman" w:cs="Times New Roman"/>
          <w:sz w:val="36"/>
          <w:szCs w:val="36"/>
        </w:rPr>
        <w:t>.</w:t>
      </w:r>
      <w:r w:rsidRPr="001248E2">
        <w:rPr>
          <w:rFonts w:ascii="Times New Roman" w:eastAsia="Times New Roman" w:hAnsi="Times New Roman" w:cs="Times New Roman"/>
          <w:sz w:val="36"/>
          <w:szCs w:val="36"/>
        </w:rPr>
        <w:t xml:space="preserve"> У фільмі зображено, що на результати пошуку на сервісі Google впливає не лише історія пошуку/взаємодій чи вподобання як у Facebook, а й має значення локація, вік та стать користувача. Таким чином люди із однієї географічної точки отримають відмінні результати пошуку та рекомендації контенту. На свій захист онлайн платформи зазначають, що персоналізація контенту створена для зручності кор</w:t>
      </w:r>
      <w:r w:rsidR="001248E2">
        <w:rPr>
          <w:rFonts w:ascii="Times New Roman" w:eastAsia="Times New Roman" w:hAnsi="Times New Roman" w:cs="Times New Roman"/>
          <w:sz w:val="36"/>
          <w:szCs w:val="36"/>
        </w:rPr>
        <w:t>истувачів, щоб мінімізувати їх «зустріч»</w:t>
      </w:r>
      <w:r w:rsidRPr="001248E2">
        <w:rPr>
          <w:rFonts w:ascii="Times New Roman" w:eastAsia="Times New Roman" w:hAnsi="Times New Roman" w:cs="Times New Roman"/>
          <w:sz w:val="36"/>
          <w:szCs w:val="36"/>
        </w:rPr>
        <w:t xml:space="preserve"> із неактуальним контенту. Таке фільтрування також виступає маніпулятивною технологією заміни, адже через використання алгоритмів можна мінімізувати споживання користувачами інформаційних повідомлень певного спрямування тим самим с</w:t>
      </w:r>
      <w:r w:rsidR="001248E2">
        <w:rPr>
          <w:rFonts w:ascii="Times New Roman" w:eastAsia="Times New Roman" w:hAnsi="Times New Roman" w:cs="Times New Roman"/>
          <w:sz w:val="36"/>
          <w:szCs w:val="36"/>
        </w:rPr>
        <w:t xml:space="preserve">творюючи інформаційну бульбашку </w:t>
      </w:r>
      <w:r w:rsidRPr="001248E2">
        <w:rPr>
          <w:rFonts w:ascii="Times New Roman" w:eastAsia="Times New Roman" w:hAnsi="Times New Roman" w:cs="Times New Roman"/>
          <w:sz w:val="36"/>
          <w:szCs w:val="36"/>
        </w:rPr>
        <w:t>[67]</w:t>
      </w:r>
      <w:r w:rsidR="001248E2">
        <w:rPr>
          <w:rFonts w:ascii="Times New Roman" w:eastAsia="Times New Roman" w:hAnsi="Times New Roman" w:cs="Times New Roman"/>
          <w:sz w:val="36"/>
          <w:szCs w:val="36"/>
        </w:rPr>
        <w:t>.</w:t>
      </w:r>
      <w:r w:rsidRPr="001248E2">
        <w:rPr>
          <w:rFonts w:ascii="Times New Roman" w:eastAsia="Times New Roman" w:hAnsi="Times New Roman" w:cs="Times New Roman"/>
          <w:sz w:val="36"/>
          <w:szCs w:val="36"/>
        </w:rPr>
        <w:t xml:space="preserve"> </w:t>
      </w:r>
    </w:p>
    <w:p w:rsidR="001248E2" w:rsidRDefault="009266FE" w:rsidP="001248E2">
      <w:pPr>
        <w:shd w:val="clear" w:color="auto" w:fill="FFFFFF"/>
        <w:spacing w:after="0" w:line="360" w:lineRule="auto"/>
        <w:ind w:firstLine="708"/>
        <w:jc w:val="both"/>
        <w:rPr>
          <w:rFonts w:ascii="Times New Roman" w:eastAsia="Times New Roman" w:hAnsi="Times New Roman" w:cs="Times New Roman"/>
          <w:sz w:val="36"/>
          <w:szCs w:val="36"/>
        </w:rPr>
      </w:pPr>
      <w:r w:rsidRPr="001248E2">
        <w:rPr>
          <w:rFonts w:ascii="Times New Roman" w:eastAsia="Times New Roman" w:hAnsi="Times New Roman" w:cs="Times New Roman"/>
          <w:i/>
          <w:sz w:val="36"/>
          <w:szCs w:val="36"/>
        </w:rPr>
        <w:t>Інформаційна бульбашка</w:t>
      </w:r>
      <w:r w:rsidR="001248E2">
        <w:rPr>
          <w:rFonts w:ascii="Times New Roman" w:eastAsia="Times New Roman" w:hAnsi="Times New Roman" w:cs="Times New Roman"/>
          <w:sz w:val="36"/>
          <w:szCs w:val="36"/>
        </w:rPr>
        <w:t xml:space="preserve"> – </w:t>
      </w:r>
      <w:r w:rsidRPr="001248E2">
        <w:rPr>
          <w:rFonts w:ascii="Times New Roman" w:eastAsia="Times New Roman" w:hAnsi="Times New Roman" w:cs="Times New Roman"/>
          <w:sz w:val="36"/>
          <w:szCs w:val="36"/>
        </w:rPr>
        <w:t>це штучно створений алгоритмами інформаційна ізоляція від інформації, з якою користувач ще ніколи не взаємодіяв. Іншими словами ніколи не шукаючи інфор</w:t>
      </w:r>
      <w:r w:rsidR="001248E2">
        <w:rPr>
          <w:rFonts w:ascii="Times New Roman" w:eastAsia="Times New Roman" w:hAnsi="Times New Roman" w:cs="Times New Roman"/>
          <w:sz w:val="36"/>
          <w:szCs w:val="36"/>
        </w:rPr>
        <w:t>мацію про космос та чорні діри –</w:t>
      </w:r>
      <w:r w:rsidRPr="001248E2">
        <w:rPr>
          <w:rFonts w:ascii="Times New Roman" w:eastAsia="Times New Roman" w:hAnsi="Times New Roman" w:cs="Times New Roman"/>
          <w:sz w:val="36"/>
          <w:szCs w:val="36"/>
        </w:rPr>
        <w:t xml:space="preserve"> рекомендація такого к</w:t>
      </w:r>
      <w:r w:rsidR="001248E2">
        <w:rPr>
          <w:rFonts w:ascii="Times New Roman" w:eastAsia="Times New Roman" w:hAnsi="Times New Roman" w:cs="Times New Roman"/>
          <w:sz w:val="36"/>
          <w:szCs w:val="36"/>
        </w:rPr>
        <w:t>онтенту є практично неможливою.</w:t>
      </w:r>
    </w:p>
    <w:p w:rsidR="001248E2" w:rsidRDefault="009266FE" w:rsidP="001248E2">
      <w:pPr>
        <w:shd w:val="clear" w:color="auto" w:fill="FFFFFF"/>
        <w:spacing w:after="0" w:line="360" w:lineRule="auto"/>
        <w:ind w:firstLine="708"/>
        <w:jc w:val="both"/>
        <w:rPr>
          <w:rFonts w:ascii="Times New Roman" w:eastAsia="Times New Roman" w:hAnsi="Times New Roman" w:cs="Times New Roman"/>
          <w:sz w:val="36"/>
          <w:szCs w:val="36"/>
        </w:rPr>
      </w:pPr>
      <w:r w:rsidRPr="001248E2">
        <w:rPr>
          <w:rFonts w:ascii="Times New Roman" w:eastAsia="Times New Roman" w:hAnsi="Times New Roman" w:cs="Times New Roman"/>
          <w:sz w:val="36"/>
          <w:szCs w:val="36"/>
        </w:rPr>
        <w:lastRenderedPageBreak/>
        <w:t>Інформаційна бульбашка властива не лише пошуковим системам чи сервісам для перегляду контенту, вона також є результатом приховуванням публікацій друзів у соціальних мережах, взаємодія із якими була мінімальною або ж  рекомендації користувачів чи сторінок із темами, з якими користувач раніше взаємодіяв. Значною загрозою для користувача є те, що створення інформаційної бульбашки відбувається автоматизованими алгоритмами без запиту на дозвіл чи повідомлення про те, які теми чи вид контенту було відфільтровано. Тривале перебування в інформаційних бульбашках може стати причинами звинувачень та сварок між користувачами, адже мешканці своїх інформаційних бульбашок навіть не здогадуються, що вони отр</w:t>
      </w:r>
      <w:r w:rsidR="001248E2">
        <w:rPr>
          <w:rFonts w:ascii="Times New Roman" w:eastAsia="Times New Roman" w:hAnsi="Times New Roman" w:cs="Times New Roman"/>
          <w:sz w:val="36"/>
          <w:szCs w:val="36"/>
        </w:rPr>
        <w:t xml:space="preserve">имують лише частину інформації </w:t>
      </w:r>
      <w:r w:rsidRPr="001248E2">
        <w:rPr>
          <w:rFonts w:ascii="Times New Roman" w:eastAsia="Times New Roman" w:hAnsi="Times New Roman" w:cs="Times New Roman"/>
          <w:sz w:val="36"/>
          <w:szCs w:val="36"/>
        </w:rPr>
        <w:t>[67]</w:t>
      </w:r>
      <w:r w:rsidR="001248E2">
        <w:rPr>
          <w:rFonts w:ascii="Times New Roman" w:eastAsia="Times New Roman" w:hAnsi="Times New Roman" w:cs="Times New Roman"/>
          <w:sz w:val="36"/>
          <w:szCs w:val="36"/>
        </w:rPr>
        <w:t>.</w:t>
      </w:r>
      <w:r w:rsidRPr="001248E2">
        <w:rPr>
          <w:rFonts w:ascii="Times New Roman" w:eastAsia="Times New Roman" w:hAnsi="Times New Roman" w:cs="Times New Roman"/>
          <w:sz w:val="36"/>
          <w:szCs w:val="36"/>
        </w:rPr>
        <w:t xml:space="preserve"> </w:t>
      </w:r>
    </w:p>
    <w:p w:rsidR="001248E2" w:rsidRDefault="009266FE" w:rsidP="001248E2">
      <w:pPr>
        <w:shd w:val="clear" w:color="auto" w:fill="FFFFFF"/>
        <w:spacing w:after="0" w:line="360" w:lineRule="auto"/>
        <w:ind w:firstLine="708"/>
        <w:jc w:val="both"/>
        <w:rPr>
          <w:rFonts w:ascii="Times New Roman" w:eastAsia="Times New Roman" w:hAnsi="Times New Roman" w:cs="Times New Roman"/>
          <w:sz w:val="36"/>
          <w:szCs w:val="36"/>
        </w:rPr>
      </w:pPr>
      <w:r w:rsidRPr="001248E2">
        <w:rPr>
          <w:rFonts w:ascii="Times New Roman" w:eastAsia="Times New Roman" w:hAnsi="Times New Roman" w:cs="Times New Roman"/>
          <w:sz w:val="36"/>
          <w:szCs w:val="36"/>
        </w:rPr>
        <w:t xml:space="preserve">Іншим методом маніпулятивного впливу є метод періодизації і ділення контенту, наслідком якої є інформаційний шум, або як його ще називають ехо камера. </w:t>
      </w:r>
      <w:r w:rsidRPr="001248E2">
        <w:rPr>
          <w:rFonts w:ascii="Times New Roman" w:eastAsia="Times New Roman" w:hAnsi="Times New Roman" w:cs="Times New Roman"/>
          <w:i/>
          <w:sz w:val="36"/>
          <w:szCs w:val="36"/>
        </w:rPr>
        <w:t>Ехо камера</w:t>
      </w:r>
      <w:r w:rsidR="001248E2">
        <w:rPr>
          <w:rFonts w:ascii="Times New Roman" w:eastAsia="Times New Roman" w:hAnsi="Times New Roman" w:cs="Times New Roman"/>
          <w:sz w:val="36"/>
          <w:szCs w:val="36"/>
        </w:rPr>
        <w:t xml:space="preserve"> –</w:t>
      </w:r>
      <w:r w:rsidRPr="001248E2">
        <w:rPr>
          <w:rFonts w:ascii="Times New Roman" w:eastAsia="Times New Roman" w:hAnsi="Times New Roman" w:cs="Times New Roman"/>
          <w:sz w:val="36"/>
          <w:szCs w:val="36"/>
        </w:rPr>
        <w:t xml:space="preserve"> це середовище, де користувачі отримують лише інформацію, що відповідає їх власним переконанням і поглядам, загрозою чого є поширення неправдивої інформації, як її ще називають дезінформацією</w:t>
      </w:r>
      <w:r w:rsidR="001248E2">
        <w:rPr>
          <w:rFonts w:ascii="Times New Roman" w:eastAsia="Times New Roman" w:hAnsi="Times New Roman" w:cs="Times New Roman"/>
          <w:sz w:val="36"/>
          <w:szCs w:val="36"/>
        </w:rPr>
        <w:t xml:space="preserve"> </w:t>
      </w:r>
      <w:r w:rsidRPr="001248E2">
        <w:rPr>
          <w:rFonts w:ascii="Times New Roman" w:eastAsia="Times New Roman" w:hAnsi="Times New Roman" w:cs="Times New Roman"/>
          <w:sz w:val="36"/>
          <w:szCs w:val="36"/>
        </w:rPr>
        <w:t xml:space="preserve">[25]. Особливість ехо камери є те, що вона можлива не лише в мережі, а й у реальному житті, втім інтернет сприяє швидкому отриманні та </w:t>
      </w:r>
      <w:r w:rsidRPr="001248E2">
        <w:rPr>
          <w:rFonts w:ascii="Times New Roman" w:eastAsia="Times New Roman" w:hAnsi="Times New Roman" w:cs="Times New Roman"/>
          <w:sz w:val="36"/>
          <w:szCs w:val="36"/>
        </w:rPr>
        <w:lastRenderedPageBreak/>
        <w:t>поширенні інформації в маси, що збільшує негативні наслідки цього явища.</w:t>
      </w:r>
    </w:p>
    <w:p w:rsidR="009266FE" w:rsidRPr="001248E2" w:rsidRDefault="009266FE" w:rsidP="001248E2">
      <w:pPr>
        <w:shd w:val="clear" w:color="auto" w:fill="FFFFFF"/>
        <w:spacing w:after="0" w:line="360" w:lineRule="auto"/>
        <w:ind w:firstLine="708"/>
        <w:jc w:val="both"/>
        <w:rPr>
          <w:rFonts w:ascii="Times New Roman" w:eastAsia="Times New Roman" w:hAnsi="Times New Roman" w:cs="Times New Roman"/>
          <w:sz w:val="36"/>
          <w:szCs w:val="36"/>
        </w:rPr>
      </w:pPr>
      <w:r w:rsidRPr="001248E2">
        <w:rPr>
          <w:rFonts w:ascii="Times New Roman" w:eastAsia="Times New Roman" w:hAnsi="Times New Roman" w:cs="Times New Roman"/>
          <w:sz w:val="36"/>
          <w:szCs w:val="36"/>
        </w:rPr>
        <w:t>На відміну від інформаційної бульбашки про яку можна лише пам’ятати, ехо камеру можна ідентифікувати самостійно. Характерними для неї є:</w:t>
      </w:r>
    </w:p>
    <w:p w:rsidR="009266FE" w:rsidRPr="001248E2" w:rsidRDefault="009266FE" w:rsidP="009266FE">
      <w:pPr>
        <w:numPr>
          <w:ilvl w:val="0"/>
          <w:numId w:val="25"/>
        </w:numPr>
        <w:shd w:val="clear" w:color="auto" w:fill="FFFFFF"/>
        <w:spacing w:after="0" w:line="360" w:lineRule="auto"/>
        <w:jc w:val="both"/>
        <w:rPr>
          <w:rFonts w:ascii="Times New Roman" w:eastAsia="Times New Roman" w:hAnsi="Times New Roman" w:cs="Times New Roman"/>
          <w:sz w:val="36"/>
          <w:szCs w:val="36"/>
        </w:rPr>
      </w:pPr>
      <w:r w:rsidRPr="001248E2">
        <w:rPr>
          <w:rFonts w:ascii="Times New Roman" w:eastAsia="Times New Roman" w:hAnsi="Times New Roman" w:cs="Times New Roman"/>
          <w:sz w:val="36"/>
          <w:szCs w:val="36"/>
        </w:rPr>
        <w:t xml:space="preserve"> поширення інформації виключно із однією позицією, тобто відсутність поширення поглядів різних сторін ситуації;</w:t>
      </w:r>
    </w:p>
    <w:p w:rsidR="001248E2" w:rsidRDefault="009266FE" w:rsidP="009266FE">
      <w:pPr>
        <w:numPr>
          <w:ilvl w:val="0"/>
          <w:numId w:val="25"/>
        </w:numPr>
        <w:shd w:val="clear" w:color="auto" w:fill="FFFFFF"/>
        <w:spacing w:after="0" w:line="360" w:lineRule="auto"/>
        <w:jc w:val="both"/>
        <w:rPr>
          <w:rFonts w:ascii="Times New Roman" w:eastAsia="Times New Roman" w:hAnsi="Times New Roman" w:cs="Times New Roman"/>
          <w:sz w:val="36"/>
          <w:szCs w:val="36"/>
        </w:rPr>
      </w:pPr>
      <w:r w:rsidRPr="001248E2">
        <w:rPr>
          <w:rFonts w:ascii="Times New Roman" w:eastAsia="Times New Roman" w:hAnsi="Times New Roman" w:cs="Times New Roman"/>
          <w:sz w:val="36"/>
          <w:szCs w:val="36"/>
        </w:rPr>
        <w:t>опирання на чутки та відсутність перевірених джерел інформації;</w:t>
      </w:r>
    </w:p>
    <w:p w:rsidR="009266FE" w:rsidRPr="001248E2" w:rsidRDefault="009266FE" w:rsidP="001248E2">
      <w:pPr>
        <w:shd w:val="clear" w:color="auto" w:fill="FFFFFF"/>
        <w:spacing w:after="0" w:line="360" w:lineRule="auto"/>
        <w:ind w:left="720"/>
        <w:jc w:val="both"/>
        <w:rPr>
          <w:rFonts w:ascii="Times New Roman" w:eastAsia="Times New Roman" w:hAnsi="Times New Roman" w:cs="Times New Roman"/>
          <w:sz w:val="36"/>
          <w:szCs w:val="36"/>
        </w:rPr>
      </w:pPr>
      <w:r w:rsidRPr="001248E2">
        <w:rPr>
          <w:rFonts w:ascii="Times New Roman" w:eastAsia="Times New Roman" w:hAnsi="Times New Roman" w:cs="Times New Roman"/>
          <w:sz w:val="36"/>
          <w:szCs w:val="36"/>
        </w:rPr>
        <w:t>Для того, щоб мінімізувати ймовірність перебування у інформаційній ехо камері, варто:</w:t>
      </w:r>
    </w:p>
    <w:p w:rsidR="009266FE" w:rsidRPr="001248E2" w:rsidRDefault="009266FE" w:rsidP="009266FE">
      <w:pPr>
        <w:numPr>
          <w:ilvl w:val="0"/>
          <w:numId w:val="22"/>
        </w:numPr>
        <w:shd w:val="clear" w:color="auto" w:fill="FFFFFF"/>
        <w:spacing w:after="0" w:line="360" w:lineRule="auto"/>
        <w:jc w:val="both"/>
        <w:rPr>
          <w:rFonts w:ascii="Times New Roman" w:eastAsia="Times New Roman" w:hAnsi="Times New Roman" w:cs="Times New Roman"/>
          <w:sz w:val="36"/>
          <w:szCs w:val="36"/>
        </w:rPr>
      </w:pPr>
      <w:r w:rsidRPr="001248E2">
        <w:rPr>
          <w:rFonts w:ascii="Times New Roman" w:eastAsia="Times New Roman" w:hAnsi="Times New Roman" w:cs="Times New Roman"/>
          <w:sz w:val="36"/>
          <w:szCs w:val="36"/>
        </w:rPr>
        <w:t>перевіряти інформацію із різних джерел;</w:t>
      </w:r>
    </w:p>
    <w:p w:rsidR="009266FE" w:rsidRPr="001248E2" w:rsidRDefault="009266FE" w:rsidP="009266FE">
      <w:pPr>
        <w:numPr>
          <w:ilvl w:val="0"/>
          <w:numId w:val="22"/>
        </w:numPr>
        <w:shd w:val="clear" w:color="auto" w:fill="FFFFFF"/>
        <w:spacing w:after="0" w:line="360" w:lineRule="auto"/>
        <w:jc w:val="both"/>
        <w:rPr>
          <w:rFonts w:ascii="Times New Roman" w:eastAsia="Times New Roman" w:hAnsi="Times New Roman" w:cs="Times New Roman"/>
          <w:sz w:val="36"/>
          <w:szCs w:val="36"/>
        </w:rPr>
      </w:pPr>
      <w:r w:rsidRPr="001248E2">
        <w:rPr>
          <w:rFonts w:ascii="Times New Roman" w:eastAsia="Times New Roman" w:hAnsi="Times New Roman" w:cs="Times New Roman"/>
          <w:sz w:val="36"/>
          <w:szCs w:val="36"/>
        </w:rPr>
        <w:t>взаємодіяти із користувачами з іншими поглядами;</w:t>
      </w:r>
    </w:p>
    <w:p w:rsidR="009266FE" w:rsidRPr="001248E2" w:rsidRDefault="009266FE" w:rsidP="009266FE">
      <w:pPr>
        <w:numPr>
          <w:ilvl w:val="0"/>
          <w:numId w:val="22"/>
        </w:numPr>
        <w:shd w:val="clear" w:color="auto" w:fill="FFFFFF"/>
        <w:spacing w:after="0" w:line="360" w:lineRule="auto"/>
        <w:jc w:val="both"/>
        <w:rPr>
          <w:rFonts w:ascii="Times New Roman" w:eastAsia="Times New Roman" w:hAnsi="Times New Roman" w:cs="Times New Roman"/>
          <w:sz w:val="36"/>
          <w:szCs w:val="36"/>
        </w:rPr>
      </w:pPr>
      <w:r w:rsidRPr="001248E2">
        <w:rPr>
          <w:rFonts w:ascii="Times New Roman" w:eastAsia="Times New Roman" w:hAnsi="Times New Roman" w:cs="Times New Roman"/>
          <w:sz w:val="36"/>
          <w:szCs w:val="36"/>
        </w:rPr>
        <w:t>розвивати критичне мислення;</w:t>
      </w:r>
    </w:p>
    <w:p w:rsidR="001248E2" w:rsidRDefault="009266FE" w:rsidP="009266FE">
      <w:pPr>
        <w:numPr>
          <w:ilvl w:val="0"/>
          <w:numId w:val="22"/>
        </w:numPr>
        <w:shd w:val="clear" w:color="auto" w:fill="FFFFFF"/>
        <w:spacing w:after="0" w:line="360" w:lineRule="auto"/>
        <w:jc w:val="both"/>
        <w:rPr>
          <w:rFonts w:ascii="Times New Roman" w:eastAsia="Times New Roman" w:hAnsi="Times New Roman" w:cs="Times New Roman"/>
          <w:sz w:val="36"/>
          <w:szCs w:val="36"/>
        </w:rPr>
      </w:pPr>
      <w:r w:rsidRPr="001248E2">
        <w:rPr>
          <w:rFonts w:ascii="Times New Roman" w:eastAsia="Times New Roman" w:hAnsi="Times New Roman" w:cs="Times New Roman"/>
          <w:sz w:val="36"/>
          <w:szCs w:val="36"/>
        </w:rPr>
        <w:t>не поспішати із поширенням чи довір</w:t>
      </w:r>
      <w:r w:rsidR="001248E2">
        <w:rPr>
          <w:rFonts w:ascii="Times New Roman" w:eastAsia="Times New Roman" w:hAnsi="Times New Roman" w:cs="Times New Roman"/>
          <w:sz w:val="36"/>
          <w:szCs w:val="36"/>
        </w:rPr>
        <w:t>і до не перевіреної інформації.</w:t>
      </w:r>
    </w:p>
    <w:p w:rsidR="001248E2" w:rsidRDefault="001248E2" w:rsidP="001248E2">
      <w:pPr>
        <w:shd w:val="clear" w:color="auto" w:fill="FFFFFF"/>
        <w:spacing w:after="0" w:line="360" w:lineRule="auto"/>
        <w:ind w:left="720"/>
        <w:jc w:val="both"/>
        <w:rPr>
          <w:rFonts w:ascii="Times New Roman" w:eastAsia="Times New Roman" w:hAnsi="Times New Roman" w:cs="Times New Roman"/>
          <w:sz w:val="36"/>
          <w:szCs w:val="36"/>
        </w:rPr>
      </w:pPr>
    </w:p>
    <w:p w:rsidR="001248E2" w:rsidRDefault="009266FE" w:rsidP="00EB014F">
      <w:pPr>
        <w:shd w:val="clear" w:color="auto" w:fill="FFFFFF"/>
        <w:spacing w:after="0" w:line="360" w:lineRule="auto"/>
        <w:ind w:left="708" w:firstLine="708"/>
        <w:jc w:val="both"/>
        <w:rPr>
          <w:rFonts w:ascii="Times New Roman" w:eastAsia="Times New Roman" w:hAnsi="Times New Roman" w:cs="Times New Roman"/>
          <w:sz w:val="36"/>
          <w:szCs w:val="36"/>
        </w:rPr>
      </w:pPr>
      <w:r w:rsidRPr="001248E2">
        <w:rPr>
          <w:rFonts w:ascii="Times New Roman" w:eastAsia="Times New Roman" w:hAnsi="Times New Roman" w:cs="Times New Roman"/>
          <w:b/>
          <w:sz w:val="36"/>
          <w:szCs w:val="36"/>
        </w:rPr>
        <w:t xml:space="preserve">Висновок. </w:t>
      </w:r>
      <w:r w:rsidRPr="001248E2">
        <w:rPr>
          <w:rFonts w:ascii="Times New Roman" w:eastAsia="Times New Roman" w:hAnsi="Times New Roman" w:cs="Times New Roman"/>
          <w:sz w:val="36"/>
          <w:szCs w:val="36"/>
        </w:rPr>
        <w:t xml:space="preserve">Розвиток  маніпулятивних технологій соціальних мереж невпивно продовжується через: технологічні інновації;  ствроння нових платформ для взаємодії із та між користувачами; формування нових способів привернення та </w:t>
      </w:r>
      <w:r w:rsidR="001248E2">
        <w:rPr>
          <w:rFonts w:ascii="Times New Roman" w:eastAsia="Times New Roman" w:hAnsi="Times New Roman" w:cs="Times New Roman"/>
          <w:sz w:val="36"/>
          <w:szCs w:val="36"/>
        </w:rPr>
        <w:t>монетизації уваги користувачів.</w:t>
      </w:r>
    </w:p>
    <w:p w:rsidR="009266FE" w:rsidRPr="009266FE" w:rsidRDefault="009266FE" w:rsidP="00EB014F">
      <w:pPr>
        <w:shd w:val="clear" w:color="auto" w:fill="FFFFFF"/>
        <w:spacing w:after="0" w:line="360" w:lineRule="auto"/>
        <w:ind w:firstLine="708"/>
        <w:jc w:val="both"/>
        <w:rPr>
          <w:rFonts w:ascii="Times New Roman" w:eastAsia="Times New Roman" w:hAnsi="Times New Roman" w:cs="Times New Roman"/>
          <w:sz w:val="36"/>
          <w:szCs w:val="36"/>
        </w:rPr>
      </w:pPr>
      <w:r w:rsidRPr="001248E2">
        <w:rPr>
          <w:rFonts w:ascii="Times New Roman" w:eastAsia="Times New Roman" w:hAnsi="Times New Roman" w:cs="Times New Roman"/>
          <w:sz w:val="36"/>
          <w:szCs w:val="36"/>
        </w:rPr>
        <w:lastRenderedPageBreak/>
        <w:t>Втім, також важливо додати</w:t>
      </w:r>
      <w:r w:rsidR="001248E2">
        <w:rPr>
          <w:rFonts w:ascii="Times New Roman" w:eastAsia="Times New Roman" w:hAnsi="Times New Roman" w:cs="Times New Roman"/>
          <w:sz w:val="36"/>
          <w:szCs w:val="36"/>
        </w:rPr>
        <w:t>, зважаючи на все вище сказане –</w:t>
      </w:r>
      <w:r w:rsidRPr="001248E2">
        <w:rPr>
          <w:rFonts w:ascii="Times New Roman" w:eastAsia="Times New Roman" w:hAnsi="Times New Roman" w:cs="Times New Roman"/>
          <w:sz w:val="36"/>
          <w:szCs w:val="36"/>
        </w:rPr>
        <w:t xml:space="preserve"> використання маніпулятивних технологій бере початок із покриття людських потреб у прихильності та забезпечення необхідної кількості дофаміну в організмі, тому теж правдивим буде сказати, що кожен із залучених до маніпулятивного процесу отримує більше чи менше покриття власних потреб. </w:t>
      </w:r>
    </w:p>
    <w:p w:rsidR="009266FE" w:rsidRPr="009266FE" w:rsidRDefault="009266FE" w:rsidP="009266FE">
      <w:pPr>
        <w:spacing w:after="0" w:line="360" w:lineRule="auto"/>
        <w:jc w:val="both"/>
        <w:rPr>
          <w:rFonts w:ascii="Times New Roman" w:eastAsia="Times New Roman" w:hAnsi="Times New Roman" w:cs="Times New Roman"/>
          <w:sz w:val="36"/>
          <w:szCs w:val="36"/>
        </w:rPr>
      </w:pPr>
    </w:p>
    <w:p w:rsidR="009266FE" w:rsidRPr="009266FE" w:rsidRDefault="00666D7A" w:rsidP="00666D7A">
      <w:pPr>
        <w:spacing w:after="0" w:line="36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Література</w:t>
      </w:r>
    </w:p>
    <w:p w:rsidR="009266FE" w:rsidRPr="009266FE" w:rsidRDefault="009266FE" w:rsidP="001248E2">
      <w:pPr>
        <w:numPr>
          <w:ilvl w:val="0"/>
          <w:numId w:val="23"/>
        </w:numPr>
        <w:shd w:val="clear" w:color="auto" w:fill="FFFFFF"/>
        <w:spacing w:after="0" w:line="360" w:lineRule="auto"/>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 xml:space="preserve">iccc.pro // соціальні мережі, як середовище для технологій маніпулятивного впливу // </w:t>
      </w:r>
      <w:hyperlink r:id="rId13">
        <w:r w:rsidRPr="009266FE">
          <w:rPr>
            <w:rFonts w:ascii="Times New Roman" w:eastAsia="Times New Roman" w:hAnsi="Times New Roman" w:cs="Times New Roman"/>
            <w:color w:val="1155CC"/>
            <w:sz w:val="36"/>
            <w:szCs w:val="36"/>
            <w:u w:val="single"/>
          </w:rPr>
          <w:t>https://iccc.pro/article/socialni-merezhi-yak-seredovyshche-dlya-tehnologiy-manipulyatyvnogo-vplyvu</w:t>
        </w:r>
      </w:hyperlink>
    </w:p>
    <w:p w:rsidR="009266FE" w:rsidRPr="009266FE" w:rsidRDefault="009266FE" w:rsidP="001248E2">
      <w:pPr>
        <w:numPr>
          <w:ilvl w:val="0"/>
          <w:numId w:val="23"/>
        </w:numPr>
        <w:shd w:val="clear" w:color="auto" w:fill="FFFFFF"/>
        <w:spacing w:after="0" w:line="360" w:lineRule="auto"/>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О. М. Холод СОЦІАЛЬНІ КОМУНІКАЦІЇ: ТЕНДЕНЦІЇ РОЗВИТКУ Навчальний посібник Видання друге, перероблене й доповнене, Київ, Видавництво «Білий Тигр» 2018</w:t>
      </w:r>
      <w:r w:rsidR="00EB014F">
        <w:rPr>
          <w:rFonts w:ascii="Times New Roman" w:eastAsia="Times New Roman" w:hAnsi="Times New Roman" w:cs="Times New Roman"/>
          <w:sz w:val="36"/>
          <w:szCs w:val="36"/>
        </w:rPr>
        <w:t>.</w:t>
      </w:r>
    </w:p>
    <w:p w:rsidR="009266FE" w:rsidRPr="009266FE" w:rsidRDefault="009266FE" w:rsidP="001248E2">
      <w:pPr>
        <w:numPr>
          <w:ilvl w:val="0"/>
          <w:numId w:val="23"/>
        </w:numPr>
        <w:shd w:val="clear" w:color="auto" w:fill="FFFFFF"/>
        <w:spacing w:after="0" w:line="360" w:lineRule="auto"/>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Різун В.</w:t>
      </w:r>
      <w:r w:rsidR="00EB014F">
        <w:rPr>
          <w:rFonts w:ascii="Times New Roman" w:eastAsia="Times New Roman" w:hAnsi="Times New Roman" w:cs="Times New Roman"/>
          <w:sz w:val="36"/>
          <w:szCs w:val="36"/>
        </w:rPr>
        <w:t xml:space="preserve"> </w:t>
      </w:r>
      <w:r w:rsidRPr="009266FE">
        <w:rPr>
          <w:rFonts w:ascii="Times New Roman" w:eastAsia="Times New Roman" w:hAnsi="Times New Roman" w:cs="Times New Roman"/>
          <w:sz w:val="36"/>
          <w:szCs w:val="36"/>
        </w:rPr>
        <w:t>В</w:t>
      </w:r>
      <w:r w:rsidR="00EB014F">
        <w:rPr>
          <w:rFonts w:ascii="Times New Roman" w:eastAsia="Times New Roman" w:hAnsi="Times New Roman" w:cs="Times New Roman"/>
          <w:sz w:val="36"/>
          <w:szCs w:val="36"/>
        </w:rPr>
        <w:t>.</w:t>
      </w:r>
      <w:r w:rsidRPr="009266FE">
        <w:rPr>
          <w:rFonts w:ascii="Times New Roman" w:eastAsia="Times New Roman" w:hAnsi="Times New Roman" w:cs="Times New Roman"/>
          <w:sz w:val="36"/>
          <w:szCs w:val="36"/>
        </w:rPr>
        <w:t xml:space="preserve"> Теорія Масової Комунікації. </w:t>
      </w:r>
      <w:r w:rsidR="00EB014F">
        <w:rPr>
          <w:rFonts w:ascii="Times New Roman" w:eastAsia="Times New Roman" w:hAnsi="Times New Roman" w:cs="Times New Roman"/>
          <w:sz w:val="36"/>
          <w:szCs w:val="36"/>
        </w:rPr>
        <w:t>Підручник.– К.: Просвіта, 2008. –</w:t>
      </w:r>
      <w:r w:rsidRPr="009266FE">
        <w:rPr>
          <w:rFonts w:ascii="Times New Roman" w:eastAsia="Times New Roman" w:hAnsi="Times New Roman" w:cs="Times New Roman"/>
          <w:sz w:val="36"/>
          <w:szCs w:val="36"/>
        </w:rPr>
        <w:t xml:space="preserve"> 260 с.</w:t>
      </w:r>
    </w:p>
    <w:p w:rsidR="009266FE" w:rsidRPr="009266FE" w:rsidRDefault="009266FE" w:rsidP="001248E2">
      <w:pPr>
        <w:numPr>
          <w:ilvl w:val="0"/>
          <w:numId w:val="23"/>
        </w:numPr>
        <w:shd w:val="clear" w:color="auto" w:fill="FFFFFF"/>
        <w:spacing w:after="0" w:line="360" w:lineRule="auto"/>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УДК:316.454.52</w:t>
      </w:r>
      <w:r w:rsidRPr="009266FE">
        <w:rPr>
          <w:rFonts w:ascii="Times New Roman" w:eastAsia="Times New Roman" w:hAnsi="Times New Roman" w:cs="Times New Roman"/>
          <w:sz w:val="36"/>
          <w:szCs w:val="36"/>
        </w:rPr>
        <w:tab/>
        <w:t>:</w:t>
      </w:r>
      <w:r w:rsidR="00B4054C">
        <w:rPr>
          <w:rFonts w:ascii="Times New Roman" w:eastAsia="Times New Roman" w:hAnsi="Times New Roman" w:cs="Times New Roman"/>
          <w:sz w:val="36"/>
          <w:szCs w:val="36"/>
        </w:rPr>
        <w:t xml:space="preserve"> </w:t>
      </w:r>
      <w:r w:rsidRPr="009266FE">
        <w:rPr>
          <w:rFonts w:ascii="Times New Roman" w:eastAsia="Times New Roman" w:hAnsi="Times New Roman" w:cs="Times New Roman"/>
          <w:sz w:val="36"/>
          <w:szCs w:val="36"/>
        </w:rPr>
        <w:t>316.47:316.46.058.5 Маніпулятивні прийоми: особливості використання у міжособистісному спілкуванні О.А. Лукасевич та Ю.</w:t>
      </w:r>
      <w:r w:rsidR="00EB014F">
        <w:rPr>
          <w:rFonts w:ascii="Times New Roman" w:eastAsia="Times New Roman" w:hAnsi="Times New Roman" w:cs="Times New Roman"/>
          <w:sz w:val="36"/>
          <w:szCs w:val="36"/>
        </w:rPr>
        <w:t xml:space="preserve"> </w:t>
      </w:r>
      <w:r w:rsidRPr="009266FE">
        <w:rPr>
          <w:rFonts w:ascii="Times New Roman" w:eastAsia="Times New Roman" w:hAnsi="Times New Roman" w:cs="Times New Roman"/>
          <w:sz w:val="36"/>
          <w:szCs w:val="36"/>
        </w:rPr>
        <w:t>В.</w:t>
      </w:r>
    </w:p>
    <w:p w:rsidR="009266FE" w:rsidRPr="009266FE" w:rsidRDefault="009266FE" w:rsidP="001248E2">
      <w:pPr>
        <w:numPr>
          <w:ilvl w:val="0"/>
          <w:numId w:val="23"/>
        </w:numPr>
        <w:shd w:val="clear" w:color="auto" w:fill="FFFFFF"/>
        <w:spacing w:after="0" w:line="360" w:lineRule="auto"/>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С. Кара-Мурза «Манипуляция сознанием»</w:t>
      </w:r>
      <w:r w:rsidR="00EB014F">
        <w:rPr>
          <w:rFonts w:ascii="Times New Roman" w:eastAsia="Times New Roman" w:hAnsi="Times New Roman" w:cs="Times New Roman"/>
          <w:sz w:val="36"/>
          <w:szCs w:val="36"/>
        </w:rPr>
        <w:t>.</w:t>
      </w:r>
    </w:p>
    <w:p w:rsidR="009266FE" w:rsidRPr="009266FE" w:rsidRDefault="009266FE" w:rsidP="001248E2">
      <w:pPr>
        <w:numPr>
          <w:ilvl w:val="0"/>
          <w:numId w:val="23"/>
        </w:numPr>
        <w:shd w:val="clear" w:color="auto" w:fill="FFFFFF"/>
        <w:spacing w:after="0" w:line="360" w:lineRule="auto"/>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lastRenderedPageBreak/>
        <w:t>О.</w:t>
      </w:r>
      <w:r w:rsidR="00B4054C">
        <w:rPr>
          <w:rFonts w:ascii="Times New Roman" w:eastAsia="Times New Roman" w:hAnsi="Times New Roman" w:cs="Times New Roman"/>
          <w:sz w:val="36"/>
          <w:szCs w:val="36"/>
        </w:rPr>
        <w:t xml:space="preserve"> </w:t>
      </w:r>
      <w:r w:rsidRPr="009266FE">
        <w:rPr>
          <w:rFonts w:ascii="Times New Roman" w:eastAsia="Times New Roman" w:hAnsi="Times New Roman" w:cs="Times New Roman"/>
          <w:sz w:val="36"/>
          <w:szCs w:val="36"/>
        </w:rPr>
        <w:t>М. Холод «Комунікаційні технології»</w:t>
      </w:r>
      <w:r w:rsidR="00B4054C">
        <w:rPr>
          <w:rFonts w:ascii="Times New Roman" w:eastAsia="Times New Roman" w:hAnsi="Times New Roman" w:cs="Times New Roman"/>
          <w:sz w:val="36"/>
          <w:szCs w:val="36"/>
        </w:rPr>
        <w:t>.</w:t>
      </w:r>
      <w:r w:rsidRPr="009266FE">
        <w:rPr>
          <w:rFonts w:ascii="Times New Roman" w:eastAsia="Times New Roman" w:hAnsi="Times New Roman" w:cs="Times New Roman"/>
          <w:sz w:val="36"/>
          <w:szCs w:val="36"/>
        </w:rPr>
        <w:t xml:space="preserve"> </w:t>
      </w:r>
    </w:p>
    <w:p w:rsidR="009266FE" w:rsidRPr="009266FE" w:rsidRDefault="009266FE" w:rsidP="001248E2">
      <w:pPr>
        <w:numPr>
          <w:ilvl w:val="0"/>
          <w:numId w:val="23"/>
        </w:numPr>
        <w:shd w:val="clear" w:color="auto" w:fill="FFFFFF"/>
        <w:spacing w:after="0" w:line="360" w:lineRule="auto"/>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О.</w:t>
      </w:r>
      <w:r w:rsidR="00B4054C">
        <w:rPr>
          <w:rFonts w:ascii="Times New Roman" w:eastAsia="Times New Roman" w:hAnsi="Times New Roman" w:cs="Times New Roman"/>
          <w:sz w:val="36"/>
          <w:szCs w:val="36"/>
        </w:rPr>
        <w:t xml:space="preserve"> </w:t>
      </w:r>
      <w:r w:rsidRPr="009266FE">
        <w:rPr>
          <w:rFonts w:ascii="Times New Roman" w:eastAsia="Times New Roman" w:hAnsi="Times New Roman" w:cs="Times New Roman"/>
          <w:sz w:val="36"/>
          <w:szCs w:val="36"/>
        </w:rPr>
        <w:t>М. Холод «Маніпуляція суспільством: мутація й інмутація як концепції соці</w:t>
      </w:r>
      <w:r w:rsidR="00B4054C">
        <w:rPr>
          <w:rFonts w:ascii="Times New Roman" w:eastAsia="Times New Roman" w:hAnsi="Times New Roman" w:cs="Times New Roman"/>
          <w:sz w:val="36"/>
          <w:szCs w:val="36"/>
        </w:rPr>
        <w:t>ально-комунікаційних технологій</w:t>
      </w:r>
      <w:r w:rsidRPr="009266FE">
        <w:rPr>
          <w:rFonts w:ascii="Times New Roman" w:eastAsia="Times New Roman" w:hAnsi="Times New Roman" w:cs="Times New Roman"/>
          <w:sz w:val="36"/>
          <w:szCs w:val="36"/>
        </w:rPr>
        <w:t>»</w:t>
      </w:r>
      <w:r w:rsidR="00B4054C">
        <w:rPr>
          <w:rFonts w:ascii="Times New Roman" w:eastAsia="Times New Roman" w:hAnsi="Times New Roman" w:cs="Times New Roman"/>
          <w:sz w:val="36"/>
          <w:szCs w:val="36"/>
        </w:rPr>
        <w:t>.</w:t>
      </w:r>
    </w:p>
    <w:p w:rsidR="009266FE" w:rsidRPr="009266FE" w:rsidRDefault="009266FE" w:rsidP="001248E2">
      <w:pPr>
        <w:numPr>
          <w:ilvl w:val="0"/>
          <w:numId w:val="23"/>
        </w:numPr>
        <w:shd w:val="clear" w:color="auto" w:fill="FFFFFF"/>
        <w:spacing w:after="0" w:line="360" w:lineRule="auto"/>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УДК 007 : 304 : 001 + 004.9 ІНМУТАЦІЯ СУСПІЛЬСТВА ПІД ВПЛИВОМ ІНМУТАЦІЇ МАСОВОЇ КОМУНІКАЦІЇ О. М. Холод</w:t>
      </w:r>
    </w:p>
    <w:p w:rsidR="009266FE" w:rsidRPr="009266FE" w:rsidRDefault="009266FE" w:rsidP="001248E2">
      <w:pPr>
        <w:numPr>
          <w:ilvl w:val="0"/>
          <w:numId w:val="23"/>
        </w:numPr>
        <w:shd w:val="clear" w:color="auto" w:fill="FFFFFF"/>
        <w:spacing w:after="0" w:line="360" w:lineRule="auto"/>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П. Екман «Психологія емоцій. Я знаю, що ти відчуваєш»</w:t>
      </w:r>
    </w:p>
    <w:p w:rsidR="009266FE" w:rsidRPr="009266FE" w:rsidRDefault="009266FE" w:rsidP="009266FE">
      <w:pPr>
        <w:numPr>
          <w:ilvl w:val="0"/>
          <w:numId w:val="23"/>
        </w:numPr>
        <w:shd w:val="clear" w:color="auto" w:fill="FFFFFF"/>
        <w:spacing w:after="0" w:line="360" w:lineRule="auto"/>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Н. І. Зражевська КОМУНІКАЦІЙНІ ТЕХНОЛОГІЇ Курс лекцій Черкаси</w:t>
      </w:r>
      <w:r w:rsidR="00EB014F">
        <w:rPr>
          <w:rFonts w:ascii="Times New Roman" w:eastAsia="Times New Roman" w:hAnsi="Times New Roman" w:cs="Times New Roman"/>
          <w:sz w:val="36"/>
          <w:szCs w:val="36"/>
        </w:rPr>
        <w:t>,</w:t>
      </w:r>
      <w:r w:rsidRPr="009266FE">
        <w:rPr>
          <w:rFonts w:ascii="Times New Roman" w:eastAsia="Times New Roman" w:hAnsi="Times New Roman" w:cs="Times New Roman"/>
          <w:sz w:val="36"/>
          <w:szCs w:val="36"/>
        </w:rPr>
        <w:t xml:space="preserve"> 2010</w:t>
      </w:r>
      <w:r w:rsidR="00EB014F">
        <w:rPr>
          <w:rFonts w:ascii="Times New Roman" w:eastAsia="Times New Roman" w:hAnsi="Times New Roman" w:cs="Times New Roman"/>
          <w:sz w:val="36"/>
          <w:szCs w:val="36"/>
        </w:rPr>
        <w:t>.</w:t>
      </w:r>
    </w:p>
    <w:p w:rsidR="009266FE" w:rsidRPr="009266FE" w:rsidRDefault="00EB014F" w:rsidP="009266FE">
      <w:pPr>
        <w:numPr>
          <w:ilvl w:val="0"/>
          <w:numId w:val="23"/>
        </w:numPr>
        <w:shd w:val="clear" w:color="auto" w:fill="FFFFFF"/>
        <w:spacing w:after="0" w:line="360" w:lineRule="auto"/>
        <w:jc w:val="both"/>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Танчин І. З. </w:t>
      </w:r>
      <w:r w:rsidR="009266FE" w:rsidRPr="009266FE">
        <w:rPr>
          <w:rFonts w:ascii="Times New Roman" w:eastAsia="Times New Roman" w:hAnsi="Times New Roman" w:cs="Times New Roman"/>
          <w:sz w:val="36"/>
          <w:szCs w:val="36"/>
        </w:rPr>
        <w:t>Соціологія : навчальний посібник”, 2005 р, Львів Укр. акад. друкарства</w:t>
      </w:r>
      <w:r>
        <w:rPr>
          <w:rFonts w:ascii="Times New Roman" w:eastAsia="Times New Roman" w:hAnsi="Times New Roman" w:cs="Times New Roman"/>
          <w:sz w:val="36"/>
          <w:szCs w:val="36"/>
        </w:rPr>
        <w:t>.</w:t>
      </w:r>
    </w:p>
    <w:p w:rsidR="009266FE" w:rsidRPr="009266FE" w:rsidRDefault="00EB014F" w:rsidP="009266FE">
      <w:pPr>
        <w:numPr>
          <w:ilvl w:val="0"/>
          <w:numId w:val="23"/>
        </w:numPr>
        <w:shd w:val="clear" w:color="auto" w:fill="FFFFFF"/>
        <w:spacing w:after="0" w:line="360" w:lineRule="auto"/>
        <w:jc w:val="both"/>
        <w:rPr>
          <w:rFonts w:ascii="Times New Roman" w:eastAsia="Times New Roman" w:hAnsi="Times New Roman" w:cs="Times New Roman"/>
          <w:sz w:val="36"/>
          <w:szCs w:val="36"/>
        </w:rPr>
      </w:pPr>
      <w:r>
        <w:rPr>
          <w:rFonts w:ascii="Times New Roman" w:eastAsia="Times New Roman" w:hAnsi="Times New Roman" w:cs="Times New Roman"/>
          <w:sz w:val="36"/>
          <w:szCs w:val="36"/>
        </w:rPr>
        <w:t>Н. Макіавеллі «Державець».</w:t>
      </w:r>
    </w:p>
    <w:p w:rsidR="009266FE" w:rsidRPr="009266FE" w:rsidRDefault="009266FE" w:rsidP="009266FE">
      <w:pPr>
        <w:numPr>
          <w:ilvl w:val="0"/>
          <w:numId w:val="23"/>
        </w:numPr>
        <w:shd w:val="clear" w:color="auto" w:fill="FFFFFF"/>
        <w:spacing w:after="0" w:line="360" w:lineRule="auto"/>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Е. Даценко «Психология манипуляции: феномени и механизми и защита»</w:t>
      </w:r>
      <w:r w:rsidR="00EB014F">
        <w:rPr>
          <w:rFonts w:ascii="Times New Roman" w:eastAsia="Times New Roman" w:hAnsi="Times New Roman" w:cs="Times New Roman"/>
          <w:sz w:val="36"/>
          <w:szCs w:val="36"/>
        </w:rPr>
        <w:t>.</w:t>
      </w:r>
    </w:p>
    <w:p w:rsidR="009266FE" w:rsidRPr="009266FE" w:rsidRDefault="00EB014F" w:rsidP="009266FE">
      <w:pPr>
        <w:numPr>
          <w:ilvl w:val="0"/>
          <w:numId w:val="23"/>
        </w:numPr>
        <w:shd w:val="clear" w:color="auto" w:fill="FFFFFF"/>
        <w:spacing w:after="0" w:line="360" w:lineRule="auto"/>
        <w:jc w:val="both"/>
        <w:rPr>
          <w:rFonts w:ascii="Times New Roman" w:eastAsia="Times New Roman" w:hAnsi="Times New Roman" w:cs="Times New Roman"/>
          <w:sz w:val="36"/>
          <w:szCs w:val="36"/>
        </w:rPr>
      </w:pPr>
      <w:hyperlink r:id="rId14">
        <w:r w:rsidR="009266FE" w:rsidRPr="009266FE">
          <w:rPr>
            <w:rFonts w:ascii="Times New Roman" w:eastAsia="Times New Roman" w:hAnsi="Times New Roman" w:cs="Times New Roman"/>
            <w:color w:val="1155CC"/>
            <w:sz w:val="36"/>
            <w:szCs w:val="36"/>
            <w:u w:val="single"/>
          </w:rPr>
          <w:t>https://nakedsecurity.sophos.com/2019/09/30/social-media-manipulation-as-a-political-tool-is-spreading/</w:t>
        </w:r>
      </w:hyperlink>
    </w:p>
    <w:p w:rsidR="009266FE" w:rsidRPr="009266FE" w:rsidRDefault="009266FE" w:rsidP="009266FE">
      <w:pPr>
        <w:numPr>
          <w:ilvl w:val="0"/>
          <w:numId w:val="23"/>
        </w:numPr>
        <w:shd w:val="clear" w:color="auto" w:fill="FFFFFF"/>
        <w:spacing w:after="0" w:line="360" w:lineRule="auto"/>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Масова комунікація [Електронний ресурс]. – Режим доступу: http://uk.wikipedia.org/wiki/ Масова_комунікація</w:t>
      </w:r>
    </w:p>
    <w:p w:rsidR="009266FE" w:rsidRPr="009266FE" w:rsidRDefault="009266FE" w:rsidP="009266FE">
      <w:pPr>
        <w:numPr>
          <w:ilvl w:val="0"/>
          <w:numId w:val="23"/>
        </w:numPr>
        <w:shd w:val="clear" w:color="auto" w:fill="FFFFFF"/>
        <w:spacing w:after="0" w:line="360" w:lineRule="auto"/>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 xml:space="preserve">Організація </w:t>
      </w:r>
      <w:r w:rsidRPr="009266FE">
        <w:rPr>
          <w:rFonts w:ascii="Times New Roman" w:eastAsia="Times New Roman" w:hAnsi="Times New Roman" w:cs="Times New Roman"/>
          <w:color w:val="262626"/>
          <w:sz w:val="36"/>
          <w:szCs w:val="36"/>
        </w:rPr>
        <w:t xml:space="preserve">економічного співробітництв та розвитку [Електронний ресурс]. </w:t>
      </w:r>
      <w:r w:rsidRPr="009266FE">
        <w:rPr>
          <w:rFonts w:ascii="Times New Roman" w:eastAsia="Times New Roman" w:hAnsi="Times New Roman" w:cs="Times New Roman"/>
          <w:sz w:val="36"/>
          <w:szCs w:val="36"/>
        </w:rPr>
        <w:t xml:space="preserve">– Режим доступу: </w:t>
      </w:r>
      <w:hyperlink r:id="rId15">
        <w:r w:rsidRPr="009266FE">
          <w:rPr>
            <w:rFonts w:ascii="Times New Roman" w:eastAsia="Times New Roman" w:hAnsi="Times New Roman" w:cs="Times New Roman"/>
            <w:color w:val="1155CC"/>
            <w:sz w:val="36"/>
            <w:szCs w:val="36"/>
            <w:u w:val="single"/>
          </w:rPr>
          <w:t>https://www.oecd.org/about/</w:t>
        </w:r>
      </w:hyperlink>
      <w:r w:rsidRPr="009266FE">
        <w:rPr>
          <w:rFonts w:ascii="Times New Roman" w:eastAsia="Times New Roman" w:hAnsi="Times New Roman" w:cs="Times New Roman"/>
          <w:sz w:val="36"/>
          <w:szCs w:val="36"/>
        </w:rPr>
        <w:t xml:space="preserve"> </w:t>
      </w:r>
    </w:p>
    <w:p w:rsidR="009266FE" w:rsidRPr="009266FE" w:rsidRDefault="009266FE" w:rsidP="009266FE">
      <w:pPr>
        <w:numPr>
          <w:ilvl w:val="0"/>
          <w:numId w:val="23"/>
        </w:numPr>
        <w:shd w:val="clear" w:color="auto" w:fill="FFFFFF"/>
        <w:spacing w:after="0" w:line="360" w:lineRule="auto"/>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lastRenderedPageBreak/>
        <w:t xml:space="preserve">Iнтернет [Електронний ресурс]. – Режим доступу: </w:t>
      </w:r>
      <w:hyperlink r:id="rId16">
        <w:r w:rsidRPr="009266FE">
          <w:rPr>
            <w:rFonts w:ascii="Times New Roman" w:eastAsia="Times New Roman" w:hAnsi="Times New Roman" w:cs="Times New Roman"/>
            <w:color w:val="1155CC"/>
            <w:sz w:val="36"/>
            <w:szCs w:val="36"/>
            <w:u w:val="single"/>
          </w:rPr>
          <w:t>https://en.wikipedia.org/wiki/Internet</w:t>
        </w:r>
      </w:hyperlink>
      <w:r w:rsidRPr="009266FE">
        <w:rPr>
          <w:rFonts w:ascii="Times New Roman" w:eastAsia="Times New Roman" w:hAnsi="Times New Roman" w:cs="Times New Roman"/>
          <w:sz w:val="36"/>
          <w:szCs w:val="36"/>
        </w:rPr>
        <w:t xml:space="preserve"> </w:t>
      </w:r>
    </w:p>
    <w:p w:rsidR="009266FE" w:rsidRPr="009266FE" w:rsidRDefault="009266FE" w:rsidP="009266FE">
      <w:pPr>
        <w:numPr>
          <w:ilvl w:val="0"/>
          <w:numId w:val="23"/>
        </w:numPr>
        <w:shd w:val="clear" w:color="auto" w:fill="FFFFFF"/>
        <w:spacing w:after="0" w:line="360" w:lineRule="auto"/>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highlight w:val="white"/>
        </w:rPr>
        <w:t xml:space="preserve"> Ерік Берн “Ігри у які грають люди” Видавництво Книжковий клуб "Клуб Сімейного Дозвілля" 2016. </w:t>
      </w:r>
      <w:r w:rsidRPr="009266FE">
        <w:rPr>
          <w:rFonts w:ascii="Times New Roman" w:eastAsia="Times New Roman" w:hAnsi="Times New Roman" w:cs="Times New Roman"/>
          <w:sz w:val="36"/>
          <w:szCs w:val="36"/>
        </w:rPr>
        <w:t>—</w:t>
      </w:r>
      <w:r w:rsidRPr="009266FE">
        <w:rPr>
          <w:rFonts w:ascii="Times New Roman" w:eastAsia="Times New Roman" w:hAnsi="Times New Roman" w:cs="Times New Roman"/>
          <w:sz w:val="36"/>
          <w:szCs w:val="36"/>
          <w:highlight w:val="white"/>
        </w:rPr>
        <w:t xml:space="preserve"> 256с</w:t>
      </w:r>
    </w:p>
    <w:p w:rsidR="009266FE" w:rsidRPr="009266FE" w:rsidRDefault="009266FE" w:rsidP="009266FE">
      <w:pPr>
        <w:numPr>
          <w:ilvl w:val="0"/>
          <w:numId w:val="23"/>
        </w:numPr>
        <w:shd w:val="clear" w:color="auto" w:fill="FFFFFF"/>
        <w:spacing w:after="0" w:line="360" w:lineRule="auto"/>
        <w:jc w:val="both"/>
        <w:rPr>
          <w:rFonts w:ascii="Times New Roman" w:eastAsia="Times New Roman" w:hAnsi="Times New Roman" w:cs="Times New Roman"/>
          <w:sz w:val="36"/>
          <w:szCs w:val="36"/>
          <w:highlight w:val="white"/>
        </w:rPr>
      </w:pPr>
      <w:r w:rsidRPr="009266FE">
        <w:rPr>
          <w:rFonts w:ascii="Times New Roman" w:eastAsia="Times New Roman" w:hAnsi="Times New Roman" w:cs="Times New Roman"/>
          <w:sz w:val="36"/>
          <w:szCs w:val="36"/>
        </w:rPr>
        <w:t xml:space="preserve"> the conversation // Misinformation and biases infect social media, both intentionally and accidentally // Filippo Menczer &amp; Giovanni Luca Ciampaglia // </w:t>
      </w:r>
      <w:hyperlink r:id="rId17">
        <w:r w:rsidRPr="009266FE">
          <w:rPr>
            <w:rFonts w:ascii="Times New Roman" w:eastAsia="Times New Roman" w:hAnsi="Times New Roman" w:cs="Times New Roman"/>
            <w:color w:val="1155CC"/>
            <w:sz w:val="36"/>
            <w:szCs w:val="36"/>
            <w:u w:val="single"/>
          </w:rPr>
          <w:t>https://theconversation.com/misinformation-and-biases-infect-social-media-both-intentionally-and-accidentally-97148</w:t>
        </w:r>
      </w:hyperlink>
    </w:p>
    <w:p w:rsidR="009266FE" w:rsidRPr="009266FE" w:rsidRDefault="009266FE" w:rsidP="009266FE">
      <w:pPr>
        <w:numPr>
          <w:ilvl w:val="0"/>
          <w:numId w:val="23"/>
        </w:numPr>
        <w:shd w:val="clear" w:color="auto" w:fill="FFFFFF"/>
        <w:spacing w:after="0" w:line="360" w:lineRule="auto"/>
        <w:jc w:val="both"/>
        <w:rPr>
          <w:rFonts w:ascii="Times New Roman" w:eastAsia="Times New Roman" w:hAnsi="Times New Roman" w:cs="Times New Roman"/>
          <w:sz w:val="36"/>
          <w:szCs w:val="36"/>
          <w:highlight w:val="white"/>
        </w:rPr>
      </w:pPr>
      <w:r w:rsidRPr="009266FE">
        <w:rPr>
          <w:rFonts w:ascii="Times New Roman" w:eastAsia="Times New Roman" w:hAnsi="Times New Roman" w:cs="Times New Roman"/>
          <w:sz w:val="36"/>
          <w:szCs w:val="36"/>
        </w:rPr>
        <w:t xml:space="preserve">The New York Times // The Long and Tortured History of Cancel Culture// </w:t>
      </w:r>
      <w:hyperlink r:id="rId18">
        <w:r w:rsidRPr="009266FE">
          <w:rPr>
            <w:rFonts w:ascii="Times New Roman" w:eastAsia="Times New Roman" w:hAnsi="Times New Roman" w:cs="Times New Roman"/>
            <w:color w:val="1155CC"/>
            <w:sz w:val="36"/>
            <w:szCs w:val="36"/>
            <w:u w:val="single"/>
          </w:rPr>
          <w:t>https://www.nytimes.com/2020/12/03/t-magazine/cancel-culture-history.html</w:t>
        </w:r>
      </w:hyperlink>
      <w:r w:rsidRPr="009266FE">
        <w:rPr>
          <w:rFonts w:ascii="Times New Roman" w:eastAsia="Times New Roman" w:hAnsi="Times New Roman" w:cs="Times New Roman"/>
          <w:sz w:val="36"/>
          <w:szCs w:val="36"/>
        </w:rPr>
        <w:t xml:space="preserve"> </w:t>
      </w:r>
    </w:p>
    <w:p w:rsidR="009266FE" w:rsidRPr="009266FE" w:rsidRDefault="009266FE" w:rsidP="009266FE">
      <w:pPr>
        <w:numPr>
          <w:ilvl w:val="0"/>
          <w:numId w:val="23"/>
        </w:numPr>
        <w:shd w:val="clear" w:color="auto" w:fill="FFFFFF"/>
        <w:spacing w:after="0" w:line="360" w:lineRule="auto"/>
        <w:jc w:val="both"/>
        <w:rPr>
          <w:rFonts w:ascii="Times New Roman" w:eastAsia="Times New Roman" w:hAnsi="Times New Roman" w:cs="Times New Roman"/>
          <w:sz w:val="36"/>
          <w:szCs w:val="36"/>
          <w:highlight w:val="white"/>
        </w:rPr>
      </w:pPr>
      <w:r w:rsidRPr="009266FE">
        <w:rPr>
          <w:rFonts w:ascii="Times New Roman" w:eastAsia="Times New Roman" w:hAnsi="Times New Roman" w:cs="Times New Roman"/>
          <w:sz w:val="36"/>
          <w:szCs w:val="36"/>
        </w:rPr>
        <w:t xml:space="preserve">cbn // "Cancel culture" seems to have started as an internet joke. Now it's anything but. // </w:t>
      </w:r>
      <w:hyperlink r:id="rId19">
        <w:r w:rsidRPr="009266FE">
          <w:rPr>
            <w:rFonts w:ascii="Times New Roman" w:eastAsia="Times New Roman" w:hAnsi="Times New Roman" w:cs="Times New Roman"/>
            <w:color w:val="1155CC"/>
            <w:sz w:val="36"/>
            <w:szCs w:val="36"/>
            <w:u w:val="single"/>
          </w:rPr>
          <w:t>https://www.cbsnews.com/news/cancel-culture-internet-joke-anything-but/</w:t>
        </w:r>
      </w:hyperlink>
    </w:p>
    <w:p w:rsidR="009266FE" w:rsidRPr="009266FE" w:rsidRDefault="009266FE" w:rsidP="009266FE">
      <w:pPr>
        <w:numPr>
          <w:ilvl w:val="0"/>
          <w:numId w:val="23"/>
        </w:numPr>
        <w:shd w:val="clear" w:color="auto" w:fill="FFFFFF"/>
        <w:spacing w:after="0" w:line="360" w:lineRule="auto"/>
        <w:jc w:val="both"/>
        <w:rPr>
          <w:rFonts w:ascii="Times New Roman" w:eastAsia="Times New Roman" w:hAnsi="Times New Roman" w:cs="Times New Roman"/>
          <w:sz w:val="36"/>
          <w:szCs w:val="36"/>
          <w:highlight w:val="white"/>
        </w:rPr>
      </w:pPr>
      <w:r w:rsidRPr="009266FE">
        <w:rPr>
          <w:rFonts w:ascii="Times New Roman" w:eastAsia="Times New Roman" w:hAnsi="Times New Roman" w:cs="Times New Roman"/>
          <w:sz w:val="36"/>
          <w:szCs w:val="36"/>
        </w:rPr>
        <w:t xml:space="preserve">trin.cam.ac.uk // can the law effectively regulate social media // Dorothy Biyer // </w:t>
      </w:r>
      <w:hyperlink r:id="rId20">
        <w:r w:rsidRPr="009266FE">
          <w:rPr>
            <w:rFonts w:ascii="Times New Roman" w:eastAsia="Times New Roman" w:hAnsi="Times New Roman" w:cs="Times New Roman"/>
            <w:color w:val="1155CC"/>
            <w:sz w:val="36"/>
            <w:szCs w:val="36"/>
            <w:u w:val="single"/>
          </w:rPr>
          <w:t>https://www.trin.cam.ac.uk/wp-content/uploads/Dorothy-Biyere.pdf</w:t>
        </w:r>
      </w:hyperlink>
    </w:p>
    <w:p w:rsidR="009266FE" w:rsidRPr="009266FE" w:rsidRDefault="009266FE" w:rsidP="009266FE">
      <w:pPr>
        <w:numPr>
          <w:ilvl w:val="0"/>
          <w:numId w:val="23"/>
        </w:numPr>
        <w:shd w:val="clear" w:color="auto" w:fill="FFFFFF"/>
        <w:spacing w:after="0" w:line="360" w:lineRule="auto"/>
        <w:jc w:val="both"/>
        <w:rPr>
          <w:rFonts w:ascii="Times New Roman" w:eastAsia="Times New Roman" w:hAnsi="Times New Roman" w:cs="Times New Roman"/>
          <w:sz w:val="36"/>
          <w:szCs w:val="36"/>
          <w:highlight w:val="white"/>
        </w:rPr>
      </w:pPr>
      <w:r w:rsidRPr="009266FE">
        <w:rPr>
          <w:rFonts w:ascii="Times New Roman" w:eastAsia="Times New Roman" w:hAnsi="Times New Roman" w:cs="Times New Roman"/>
          <w:sz w:val="36"/>
          <w:szCs w:val="36"/>
        </w:rPr>
        <w:t xml:space="preserve">legalzoom // Social Media and the Law 5 Things You Need to Know // </w:t>
      </w:r>
      <w:hyperlink r:id="rId21">
        <w:r w:rsidRPr="009266FE">
          <w:rPr>
            <w:rFonts w:ascii="Times New Roman" w:eastAsia="Times New Roman" w:hAnsi="Times New Roman" w:cs="Times New Roman"/>
            <w:color w:val="1155CC"/>
            <w:sz w:val="36"/>
            <w:szCs w:val="36"/>
            <w:u w:val="single"/>
          </w:rPr>
          <w:t>https://www.legalzoom.com/articles/social-media-and-the-law-5-things-you-need-to-know</w:t>
        </w:r>
      </w:hyperlink>
    </w:p>
    <w:p w:rsidR="009266FE" w:rsidRPr="009266FE" w:rsidRDefault="009266FE" w:rsidP="009266FE">
      <w:pPr>
        <w:numPr>
          <w:ilvl w:val="0"/>
          <w:numId w:val="23"/>
        </w:numPr>
        <w:shd w:val="clear" w:color="auto" w:fill="FFFFFF"/>
        <w:spacing w:after="0" w:line="360" w:lineRule="auto"/>
        <w:jc w:val="both"/>
        <w:rPr>
          <w:rFonts w:ascii="Times New Roman" w:eastAsia="Times New Roman" w:hAnsi="Times New Roman" w:cs="Times New Roman"/>
          <w:sz w:val="36"/>
          <w:szCs w:val="36"/>
          <w:highlight w:val="white"/>
        </w:rPr>
      </w:pPr>
      <w:r w:rsidRPr="009266FE">
        <w:rPr>
          <w:rFonts w:ascii="Times New Roman" w:eastAsia="Times New Roman" w:hAnsi="Times New Roman" w:cs="Times New Roman"/>
          <w:sz w:val="36"/>
          <w:szCs w:val="36"/>
        </w:rPr>
        <w:lastRenderedPageBreak/>
        <w:t xml:space="preserve">techcrunch // Who regulates social media? // Devin Coldewey // </w:t>
      </w:r>
      <w:hyperlink r:id="rId22">
        <w:r w:rsidRPr="009266FE">
          <w:rPr>
            <w:rFonts w:ascii="Times New Roman" w:eastAsia="Times New Roman" w:hAnsi="Times New Roman" w:cs="Times New Roman"/>
            <w:color w:val="1155CC"/>
            <w:sz w:val="36"/>
            <w:szCs w:val="36"/>
            <w:u w:val="single"/>
          </w:rPr>
          <w:t>https://techcrunch.com/2020/10/19/who-regulates-social-media/</w:t>
        </w:r>
      </w:hyperlink>
    </w:p>
    <w:p w:rsidR="009266FE" w:rsidRPr="009266FE" w:rsidRDefault="009266FE" w:rsidP="009266FE">
      <w:pPr>
        <w:numPr>
          <w:ilvl w:val="0"/>
          <w:numId w:val="23"/>
        </w:numPr>
        <w:shd w:val="clear" w:color="auto" w:fill="FFFFFF"/>
        <w:spacing w:after="0" w:line="360" w:lineRule="auto"/>
        <w:jc w:val="both"/>
        <w:rPr>
          <w:rFonts w:ascii="Times New Roman" w:eastAsia="Times New Roman" w:hAnsi="Times New Roman" w:cs="Times New Roman"/>
          <w:sz w:val="36"/>
          <w:szCs w:val="36"/>
          <w:highlight w:val="white"/>
        </w:rPr>
      </w:pPr>
      <w:r w:rsidRPr="009266FE">
        <w:rPr>
          <w:rFonts w:ascii="Times New Roman" w:eastAsia="Times New Roman" w:hAnsi="Times New Roman" w:cs="Times New Roman"/>
          <w:sz w:val="36"/>
          <w:szCs w:val="36"/>
        </w:rPr>
        <w:t xml:space="preserve">social media [Електронний ресурс]. – Режим доступу:  </w:t>
      </w:r>
      <w:hyperlink r:id="rId23">
        <w:r w:rsidRPr="009266FE">
          <w:rPr>
            <w:rFonts w:ascii="Times New Roman" w:eastAsia="Times New Roman" w:hAnsi="Times New Roman" w:cs="Times New Roman"/>
            <w:color w:val="1155CC"/>
            <w:sz w:val="36"/>
            <w:szCs w:val="36"/>
            <w:u w:val="single"/>
          </w:rPr>
          <w:t>https://whatis.techtarget.com/definition/social-media</w:t>
        </w:r>
      </w:hyperlink>
    </w:p>
    <w:p w:rsidR="009266FE" w:rsidRPr="009266FE" w:rsidRDefault="009266FE" w:rsidP="009266FE">
      <w:pPr>
        <w:numPr>
          <w:ilvl w:val="0"/>
          <w:numId w:val="23"/>
        </w:numPr>
        <w:shd w:val="clear" w:color="auto" w:fill="FFFFFF"/>
        <w:spacing w:after="0" w:line="360" w:lineRule="auto"/>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 xml:space="preserve"> Statista // </w:t>
      </w:r>
      <w:r w:rsidRPr="009266FE">
        <w:rPr>
          <w:rFonts w:ascii="Times New Roman" w:eastAsia="Times New Roman" w:hAnsi="Times New Roman" w:cs="Times New Roman"/>
          <w:color w:val="0F2741"/>
          <w:sz w:val="36"/>
          <w:szCs w:val="36"/>
          <w:highlight w:val="white"/>
        </w:rPr>
        <w:t xml:space="preserve">Number of social network users worldwide from 2017 to 2025 // </w:t>
      </w:r>
      <w:hyperlink r:id="rId24">
        <w:r w:rsidRPr="009266FE">
          <w:rPr>
            <w:rFonts w:ascii="Times New Roman" w:eastAsia="Times New Roman" w:hAnsi="Times New Roman" w:cs="Times New Roman"/>
            <w:color w:val="1155CC"/>
            <w:sz w:val="36"/>
            <w:szCs w:val="36"/>
            <w:u w:val="single"/>
          </w:rPr>
          <w:t>https://www.statista.com/statistics/278414/number-of-worldwide-social-network-users/</w:t>
        </w:r>
      </w:hyperlink>
      <w:r w:rsidRPr="009266FE">
        <w:rPr>
          <w:rFonts w:ascii="Times New Roman" w:eastAsia="Times New Roman" w:hAnsi="Times New Roman" w:cs="Times New Roman"/>
          <w:sz w:val="36"/>
          <w:szCs w:val="36"/>
        </w:rPr>
        <w:t xml:space="preserve"> </w:t>
      </w:r>
    </w:p>
    <w:p w:rsidR="009266FE" w:rsidRPr="009266FE" w:rsidRDefault="009266FE" w:rsidP="009266FE">
      <w:pPr>
        <w:numPr>
          <w:ilvl w:val="0"/>
          <w:numId w:val="23"/>
        </w:numPr>
        <w:shd w:val="clear" w:color="auto" w:fill="FFFFFF"/>
        <w:spacing w:after="0" w:line="360" w:lineRule="auto"/>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 xml:space="preserve"> Oberlo // </w:t>
      </w:r>
      <w:r w:rsidRPr="009266FE">
        <w:rPr>
          <w:rFonts w:ascii="Times New Roman" w:eastAsia="Times New Roman" w:hAnsi="Times New Roman" w:cs="Times New Roman"/>
          <w:color w:val="03002F"/>
          <w:sz w:val="36"/>
          <w:szCs w:val="36"/>
        </w:rPr>
        <w:t>10 SOCIAL MEDIA STATISTICS YOU NEED TO KNOW IN 2020</w:t>
      </w:r>
      <w:r w:rsidRPr="009266FE">
        <w:rPr>
          <w:rFonts w:ascii="Times New Roman" w:eastAsia="Times New Roman" w:hAnsi="Times New Roman" w:cs="Times New Roman"/>
          <w:sz w:val="36"/>
          <w:szCs w:val="36"/>
        </w:rPr>
        <w:t xml:space="preserve"> // </w:t>
      </w:r>
      <w:hyperlink r:id="rId25">
        <w:r w:rsidRPr="009266FE">
          <w:rPr>
            <w:rFonts w:ascii="Times New Roman" w:eastAsia="Times New Roman" w:hAnsi="Times New Roman" w:cs="Times New Roman"/>
            <w:color w:val="1155CC"/>
            <w:sz w:val="36"/>
            <w:szCs w:val="36"/>
            <w:u w:val="single"/>
          </w:rPr>
          <w:t>https://www.oberlo.com/blog/social-media-marketing-statistics</w:t>
        </w:r>
      </w:hyperlink>
      <w:r w:rsidRPr="009266FE">
        <w:rPr>
          <w:rFonts w:ascii="Times New Roman" w:eastAsia="Times New Roman" w:hAnsi="Times New Roman" w:cs="Times New Roman"/>
          <w:sz w:val="36"/>
          <w:szCs w:val="36"/>
        </w:rPr>
        <w:t xml:space="preserve"> </w:t>
      </w:r>
    </w:p>
    <w:p w:rsidR="009266FE" w:rsidRPr="009266FE" w:rsidRDefault="009266FE" w:rsidP="009266FE">
      <w:pPr>
        <w:numPr>
          <w:ilvl w:val="0"/>
          <w:numId w:val="23"/>
        </w:numPr>
        <w:shd w:val="clear" w:color="auto" w:fill="FFFFFF"/>
        <w:spacing w:after="0" w:line="360" w:lineRule="auto"/>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 xml:space="preserve">Comscore // Rankings // </w:t>
      </w:r>
      <w:hyperlink r:id="rId26" w:anchor="tab_mobile_apps/">
        <w:r w:rsidRPr="009266FE">
          <w:rPr>
            <w:rFonts w:ascii="Times New Roman" w:eastAsia="Times New Roman" w:hAnsi="Times New Roman" w:cs="Times New Roman"/>
            <w:color w:val="1155CC"/>
            <w:sz w:val="36"/>
            <w:szCs w:val="36"/>
            <w:u w:val="single"/>
          </w:rPr>
          <w:t>https://www.comscore.com/Insights/Rankings#tab_mobile_apps/</w:t>
        </w:r>
      </w:hyperlink>
      <w:r w:rsidRPr="009266FE">
        <w:rPr>
          <w:rFonts w:ascii="Times New Roman" w:eastAsia="Times New Roman" w:hAnsi="Times New Roman" w:cs="Times New Roman"/>
          <w:sz w:val="36"/>
          <w:szCs w:val="36"/>
        </w:rPr>
        <w:t xml:space="preserve"> </w:t>
      </w:r>
    </w:p>
    <w:p w:rsidR="009266FE" w:rsidRPr="009266FE" w:rsidRDefault="009266FE" w:rsidP="009266FE">
      <w:pPr>
        <w:numPr>
          <w:ilvl w:val="0"/>
          <w:numId w:val="23"/>
        </w:numPr>
        <w:shd w:val="clear" w:color="auto" w:fill="FFFFFF"/>
        <w:spacing w:after="0" w:line="360" w:lineRule="auto"/>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УДК 316.472.47 СОЦІАЛЬНІ МЕРЕЖІ, ЯК СЕРЕДОВИЩЕ ДЛЯ ТЕХНОЛОГІЙ МАНІПУЛЯТИВНОГО ВПЛИВУ Я.А. Деркаченко</w:t>
      </w:r>
    </w:p>
    <w:p w:rsidR="009266FE" w:rsidRPr="009266FE" w:rsidRDefault="009266FE" w:rsidP="009266FE">
      <w:pPr>
        <w:numPr>
          <w:ilvl w:val="0"/>
          <w:numId w:val="23"/>
        </w:numPr>
        <w:shd w:val="clear" w:color="auto" w:fill="FFFFFF"/>
        <w:spacing w:after="0" w:line="360" w:lineRule="auto"/>
        <w:jc w:val="both"/>
        <w:rPr>
          <w:rFonts w:ascii="Times New Roman" w:hAnsi="Times New Roman" w:cs="Times New Roman"/>
          <w:sz w:val="36"/>
          <w:szCs w:val="36"/>
        </w:rPr>
      </w:pPr>
      <w:r w:rsidRPr="009266FE">
        <w:rPr>
          <w:rFonts w:ascii="Times New Roman" w:eastAsia="Times New Roman" w:hAnsi="Times New Roman" w:cs="Times New Roman"/>
          <w:sz w:val="36"/>
          <w:szCs w:val="36"/>
        </w:rPr>
        <w:t xml:space="preserve">Statista // </w:t>
      </w:r>
      <w:r w:rsidRPr="009266FE">
        <w:rPr>
          <w:rFonts w:ascii="Times New Roman" w:eastAsia="Times New Roman" w:hAnsi="Times New Roman" w:cs="Times New Roman"/>
          <w:color w:val="0F2741"/>
          <w:sz w:val="36"/>
          <w:szCs w:val="36"/>
          <w:highlight w:val="white"/>
        </w:rPr>
        <w:t xml:space="preserve">Most popular social networks worldwide as of October 2020, ranked by number of active users // </w:t>
      </w:r>
      <w:hyperlink r:id="rId27">
        <w:r w:rsidRPr="009266FE">
          <w:rPr>
            <w:rFonts w:ascii="Times New Roman" w:eastAsia="Times New Roman" w:hAnsi="Times New Roman" w:cs="Times New Roman"/>
            <w:color w:val="1155CC"/>
            <w:sz w:val="36"/>
            <w:szCs w:val="36"/>
            <w:u w:val="single"/>
          </w:rPr>
          <w:t>https://www.statista.com/statistics/272014/global-social-networks-ranked-by-number-of-users/</w:t>
        </w:r>
      </w:hyperlink>
      <w:r w:rsidRPr="009266FE">
        <w:rPr>
          <w:rFonts w:ascii="Times New Roman" w:eastAsia="Times New Roman" w:hAnsi="Times New Roman" w:cs="Times New Roman"/>
          <w:sz w:val="36"/>
          <w:szCs w:val="36"/>
        </w:rPr>
        <w:t xml:space="preserve"> </w:t>
      </w:r>
    </w:p>
    <w:p w:rsidR="009266FE" w:rsidRPr="009266FE" w:rsidRDefault="009266FE" w:rsidP="009266FE">
      <w:pPr>
        <w:numPr>
          <w:ilvl w:val="0"/>
          <w:numId w:val="23"/>
        </w:numPr>
        <w:shd w:val="clear" w:color="auto" w:fill="FFFFFF"/>
        <w:spacing w:after="0" w:line="360" w:lineRule="auto"/>
        <w:jc w:val="both"/>
        <w:rPr>
          <w:rFonts w:ascii="Times New Roman" w:eastAsia="Times New Roman" w:hAnsi="Times New Roman" w:cs="Times New Roman"/>
          <w:sz w:val="36"/>
          <w:szCs w:val="36"/>
        </w:rPr>
      </w:pPr>
      <w:r w:rsidRPr="009266FE">
        <w:rPr>
          <w:rFonts w:ascii="Times New Roman" w:eastAsia="Times New Roman" w:hAnsi="Times New Roman" w:cs="Times New Roman"/>
          <w:color w:val="333333"/>
          <w:sz w:val="36"/>
          <w:szCs w:val="36"/>
        </w:rPr>
        <w:lastRenderedPageBreak/>
        <w:t xml:space="preserve">influencermarketinghub // Social Media Trends for 2021 and Beyond </w:t>
      </w:r>
      <w:r w:rsidRPr="009266FE">
        <w:rPr>
          <w:rFonts w:ascii="Times New Roman" w:eastAsia="Times New Roman" w:hAnsi="Times New Roman" w:cs="Times New Roman"/>
          <w:sz w:val="36"/>
          <w:szCs w:val="36"/>
        </w:rPr>
        <w:t xml:space="preserve">// </w:t>
      </w:r>
      <w:hyperlink r:id="rId28">
        <w:r w:rsidRPr="009266FE">
          <w:rPr>
            <w:rFonts w:ascii="Times New Roman" w:eastAsia="Times New Roman" w:hAnsi="Times New Roman" w:cs="Times New Roman"/>
            <w:color w:val="1155CC"/>
            <w:sz w:val="36"/>
            <w:szCs w:val="36"/>
            <w:u w:val="single"/>
          </w:rPr>
          <w:t>https://influencermarketinghub.com/social-media-trends/</w:t>
        </w:r>
      </w:hyperlink>
      <w:r w:rsidRPr="009266FE">
        <w:rPr>
          <w:rFonts w:ascii="Times New Roman" w:eastAsia="Times New Roman" w:hAnsi="Times New Roman" w:cs="Times New Roman"/>
          <w:sz w:val="36"/>
          <w:szCs w:val="36"/>
        </w:rPr>
        <w:t xml:space="preserve"> </w:t>
      </w:r>
    </w:p>
    <w:p w:rsidR="009266FE" w:rsidRPr="009266FE" w:rsidRDefault="009266FE" w:rsidP="009266FE">
      <w:pPr>
        <w:numPr>
          <w:ilvl w:val="0"/>
          <w:numId w:val="23"/>
        </w:numPr>
        <w:shd w:val="clear" w:color="auto" w:fill="FFFFFF"/>
        <w:spacing w:after="0" w:line="360" w:lineRule="auto"/>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 xml:space="preserve"> ms.detector.media // Facebook володіє чотирма найбільш популярними додатками десятиліття — аналітики // </w:t>
      </w:r>
      <w:hyperlink r:id="rId29">
        <w:r w:rsidRPr="009266FE">
          <w:rPr>
            <w:rFonts w:ascii="Times New Roman" w:eastAsia="Times New Roman" w:hAnsi="Times New Roman" w:cs="Times New Roman"/>
            <w:color w:val="1155CC"/>
            <w:sz w:val="36"/>
            <w:szCs w:val="36"/>
            <w:u w:val="single"/>
          </w:rPr>
          <w:t>https://ms.detector.media/it-kompanii/post/23952/2019-12-17-facebook-volodiie-chotyrma-naybilsh-populyarnymy-dodatkamy-desyatylittya-analityky/</w:t>
        </w:r>
      </w:hyperlink>
      <w:r w:rsidRPr="009266FE">
        <w:rPr>
          <w:rFonts w:ascii="Times New Roman" w:eastAsia="Times New Roman" w:hAnsi="Times New Roman" w:cs="Times New Roman"/>
          <w:sz w:val="36"/>
          <w:szCs w:val="36"/>
        </w:rPr>
        <w:t xml:space="preserve"> </w:t>
      </w:r>
    </w:p>
    <w:p w:rsidR="009266FE" w:rsidRPr="009266FE" w:rsidRDefault="009266FE" w:rsidP="009266FE">
      <w:pPr>
        <w:numPr>
          <w:ilvl w:val="0"/>
          <w:numId w:val="23"/>
        </w:numPr>
        <w:shd w:val="clear" w:color="auto" w:fill="FFFFFF"/>
        <w:spacing w:after="0" w:line="360" w:lineRule="auto"/>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 xml:space="preserve"> oberlo // 10 SOCIAL MEDIA TRENDS EVERY MARKETER SHOULD KNOW IN 2021 // </w:t>
      </w:r>
      <w:hyperlink r:id="rId30">
        <w:r w:rsidRPr="009266FE">
          <w:rPr>
            <w:rFonts w:ascii="Times New Roman" w:eastAsia="Times New Roman" w:hAnsi="Times New Roman" w:cs="Times New Roman"/>
            <w:color w:val="1155CC"/>
            <w:sz w:val="36"/>
            <w:szCs w:val="36"/>
            <w:u w:val="single"/>
          </w:rPr>
          <w:t>https://www.oberlo.com/blog/social-media-trends</w:t>
        </w:r>
      </w:hyperlink>
      <w:r w:rsidRPr="009266FE">
        <w:rPr>
          <w:rFonts w:ascii="Times New Roman" w:eastAsia="Times New Roman" w:hAnsi="Times New Roman" w:cs="Times New Roman"/>
          <w:sz w:val="36"/>
          <w:szCs w:val="36"/>
        </w:rPr>
        <w:t xml:space="preserve"> </w:t>
      </w:r>
    </w:p>
    <w:p w:rsidR="009266FE" w:rsidRPr="009266FE" w:rsidRDefault="009266FE" w:rsidP="009266FE">
      <w:pPr>
        <w:numPr>
          <w:ilvl w:val="0"/>
          <w:numId w:val="23"/>
        </w:numPr>
        <w:shd w:val="clear" w:color="auto" w:fill="FFFFFF"/>
        <w:spacing w:after="0" w:line="360" w:lineRule="auto"/>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 xml:space="preserve"> Statista // Percentage of U.S. internet users who use YouTube as of 3rd quarter 2020, by age group //  </w:t>
      </w:r>
      <w:hyperlink r:id="rId31">
        <w:r w:rsidRPr="009266FE">
          <w:rPr>
            <w:rFonts w:ascii="Times New Roman" w:eastAsia="Times New Roman" w:hAnsi="Times New Roman" w:cs="Times New Roman"/>
            <w:color w:val="1155CC"/>
            <w:sz w:val="36"/>
            <w:szCs w:val="36"/>
            <w:u w:val="single"/>
          </w:rPr>
          <w:t>https://www.statista.com/statistics/296227/us-youtube-reach-age-gender/</w:t>
        </w:r>
      </w:hyperlink>
    </w:p>
    <w:p w:rsidR="009266FE" w:rsidRPr="009266FE" w:rsidRDefault="009266FE" w:rsidP="009266FE">
      <w:pPr>
        <w:numPr>
          <w:ilvl w:val="0"/>
          <w:numId w:val="23"/>
        </w:numPr>
        <w:shd w:val="clear" w:color="auto" w:fill="FFFFFF"/>
        <w:spacing w:after="0" w:line="360" w:lineRule="auto"/>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 xml:space="preserve"> wallaroo// TikTok Statistics // </w:t>
      </w:r>
      <w:hyperlink r:id="rId32">
        <w:r w:rsidRPr="009266FE">
          <w:rPr>
            <w:rFonts w:ascii="Times New Roman" w:eastAsia="Times New Roman" w:hAnsi="Times New Roman" w:cs="Times New Roman"/>
            <w:color w:val="1155CC"/>
            <w:sz w:val="36"/>
            <w:szCs w:val="36"/>
            <w:u w:val="single"/>
          </w:rPr>
          <w:t>https://wallaroomedia.com/blog/social-media/tiktok-statistics/</w:t>
        </w:r>
      </w:hyperlink>
    </w:p>
    <w:p w:rsidR="009266FE" w:rsidRPr="009266FE" w:rsidRDefault="009266FE" w:rsidP="009266FE">
      <w:pPr>
        <w:numPr>
          <w:ilvl w:val="0"/>
          <w:numId w:val="23"/>
        </w:numPr>
        <w:shd w:val="clear" w:color="auto" w:fill="FFFFFF"/>
        <w:spacing w:after="0" w:line="360" w:lineRule="auto"/>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 xml:space="preserve"> Janson Media // The Creepy Line // </w:t>
      </w:r>
      <w:hyperlink r:id="rId33">
        <w:r w:rsidRPr="009266FE">
          <w:rPr>
            <w:rFonts w:ascii="Times New Roman" w:eastAsia="Times New Roman" w:hAnsi="Times New Roman" w:cs="Times New Roman"/>
            <w:color w:val="1155CC"/>
            <w:sz w:val="36"/>
            <w:szCs w:val="36"/>
            <w:u w:val="single"/>
          </w:rPr>
          <w:t>https://www.youtube.com/watch?v=0v6KBGr5IzY&amp;feature=youtu.be&amp;ab_channel=JansonMedia</w:t>
        </w:r>
      </w:hyperlink>
    </w:p>
    <w:p w:rsidR="009266FE" w:rsidRPr="009266FE" w:rsidRDefault="009266FE" w:rsidP="009266FE">
      <w:pPr>
        <w:numPr>
          <w:ilvl w:val="0"/>
          <w:numId w:val="23"/>
        </w:numPr>
        <w:shd w:val="clear" w:color="auto" w:fill="FFFFFF"/>
        <w:spacing w:after="0" w:line="360" w:lineRule="auto"/>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 xml:space="preserve">Netflix // Documentary Films // The social dilemma // </w:t>
      </w:r>
      <w:hyperlink r:id="rId34">
        <w:r w:rsidRPr="009266FE">
          <w:rPr>
            <w:rFonts w:ascii="Times New Roman" w:eastAsia="Times New Roman" w:hAnsi="Times New Roman" w:cs="Times New Roman"/>
            <w:color w:val="1155CC"/>
            <w:sz w:val="36"/>
            <w:szCs w:val="36"/>
            <w:u w:val="single"/>
          </w:rPr>
          <w:t>https://www.netflix.com/ua/title/81254224</w:t>
        </w:r>
      </w:hyperlink>
      <w:r w:rsidRPr="009266FE">
        <w:rPr>
          <w:rFonts w:ascii="Times New Roman" w:eastAsia="Times New Roman" w:hAnsi="Times New Roman" w:cs="Times New Roman"/>
          <w:sz w:val="36"/>
          <w:szCs w:val="36"/>
        </w:rPr>
        <w:t xml:space="preserve"> </w:t>
      </w:r>
    </w:p>
    <w:p w:rsidR="009266FE" w:rsidRPr="009266FE" w:rsidRDefault="009266FE" w:rsidP="009266FE">
      <w:pPr>
        <w:numPr>
          <w:ilvl w:val="0"/>
          <w:numId w:val="23"/>
        </w:numPr>
        <w:shd w:val="clear" w:color="auto" w:fill="FFFFFF"/>
        <w:spacing w:after="0" w:line="360" w:lineRule="auto"/>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lastRenderedPageBreak/>
        <w:t xml:space="preserve"> What is an Echo Chamber? [Електронний ресурс]. – Режим доступу: </w:t>
      </w:r>
      <w:hyperlink r:id="rId35">
        <w:r w:rsidRPr="009266FE">
          <w:rPr>
            <w:rFonts w:ascii="Times New Roman" w:eastAsia="Times New Roman" w:hAnsi="Times New Roman" w:cs="Times New Roman"/>
            <w:color w:val="1155CC"/>
            <w:sz w:val="36"/>
            <w:szCs w:val="36"/>
            <w:u w:val="single"/>
          </w:rPr>
          <w:t>https://www.youtube.com/watch?v=Se20RoB331w&amp;feature=youtu.be&amp;ab_channel=GCFLearnFree.org</w:t>
        </w:r>
      </w:hyperlink>
    </w:p>
    <w:p w:rsidR="009266FE" w:rsidRPr="009266FE" w:rsidRDefault="009266FE" w:rsidP="009266FE">
      <w:pPr>
        <w:numPr>
          <w:ilvl w:val="0"/>
          <w:numId w:val="23"/>
        </w:numPr>
        <w:shd w:val="clear" w:color="auto" w:fill="FFFFFF"/>
        <w:spacing w:after="0" w:line="360" w:lineRule="auto"/>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 xml:space="preserve">How Filter Bubbles Isolate You [Електронний ресурс]. – Режим доступу: </w:t>
      </w:r>
      <w:hyperlink r:id="rId36">
        <w:r w:rsidRPr="009266FE">
          <w:rPr>
            <w:rFonts w:ascii="Times New Roman" w:eastAsia="Times New Roman" w:hAnsi="Times New Roman" w:cs="Times New Roman"/>
            <w:color w:val="1155CC"/>
            <w:sz w:val="36"/>
            <w:szCs w:val="36"/>
            <w:u w:val="single"/>
          </w:rPr>
          <w:t>https://www.youtube.com/watch?v=pT-k1kDIRnw&amp;feature=youtu.be&amp;ab_channel=GCFLearnFree.org</w:t>
        </w:r>
      </w:hyperlink>
      <w:r w:rsidRPr="009266FE">
        <w:rPr>
          <w:rFonts w:ascii="Times New Roman" w:eastAsia="Times New Roman" w:hAnsi="Times New Roman" w:cs="Times New Roman"/>
          <w:sz w:val="36"/>
          <w:szCs w:val="36"/>
        </w:rPr>
        <w:t xml:space="preserve"> </w:t>
      </w:r>
    </w:p>
    <w:p w:rsidR="009266FE" w:rsidRPr="009266FE" w:rsidRDefault="009266FE" w:rsidP="009266FE">
      <w:pPr>
        <w:numPr>
          <w:ilvl w:val="0"/>
          <w:numId w:val="23"/>
        </w:numPr>
        <w:shd w:val="clear" w:color="auto" w:fill="FFFFFF"/>
        <w:spacing w:after="0" w:line="360" w:lineRule="auto"/>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 xml:space="preserve"> Куншт // Пост правди // </w:t>
      </w:r>
      <w:hyperlink r:id="rId37">
        <w:r w:rsidRPr="009266FE">
          <w:rPr>
            <w:rFonts w:ascii="Times New Roman" w:eastAsia="Times New Roman" w:hAnsi="Times New Roman" w:cs="Times New Roman"/>
            <w:color w:val="1155CC"/>
            <w:sz w:val="36"/>
            <w:szCs w:val="36"/>
            <w:u w:val="single"/>
          </w:rPr>
          <w:t>https://podcasts.google.com/feed/aHR0cHM6Ly9mZWVkcy5zaW1wbGVjYXN0LmNvbS9fVHExemNybg==</w:t>
        </w:r>
      </w:hyperlink>
    </w:p>
    <w:p w:rsidR="009266FE" w:rsidRPr="009266FE" w:rsidRDefault="009266FE" w:rsidP="009266FE">
      <w:pPr>
        <w:numPr>
          <w:ilvl w:val="0"/>
          <w:numId w:val="23"/>
        </w:numPr>
        <w:shd w:val="clear" w:color="auto" w:fill="FFFFFF"/>
        <w:spacing w:after="0" w:line="360" w:lineRule="auto"/>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 xml:space="preserve"> Urban Space Radio // Формула правди // </w:t>
      </w:r>
      <w:hyperlink r:id="rId38">
        <w:r w:rsidRPr="009266FE">
          <w:rPr>
            <w:rFonts w:ascii="Times New Roman" w:eastAsia="Times New Roman" w:hAnsi="Times New Roman" w:cs="Times New Roman"/>
            <w:color w:val="1155CC"/>
            <w:sz w:val="36"/>
            <w:szCs w:val="36"/>
            <w:u w:val="single"/>
          </w:rPr>
          <w:t>https://podcasts.google.com/feed/aHR0cHM6Ly91cmJhbnNwYWNlcmFkaW8uY29tL2ZlZWQvcG9kY2FzdC9mb3JtdWxhLXByYXZkeQ==</w:t>
        </w:r>
      </w:hyperlink>
      <w:r w:rsidRPr="009266FE">
        <w:rPr>
          <w:rFonts w:ascii="Times New Roman" w:eastAsia="Times New Roman" w:hAnsi="Times New Roman" w:cs="Times New Roman"/>
          <w:sz w:val="36"/>
          <w:szCs w:val="36"/>
        </w:rPr>
        <w:t xml:space="preserve"> </w:t>
      </w:r>
    </w:p>
    <w:p w:rsidR="009266FE" w:rsidRPr="009266FE" w:rsidRDefault="009266FE" w:rsidP="009266FE">
      <w:pPr>
        <w:numPr>
          <w:ilvl w:val="0"/>
          <w:numId w:val="23"/>
        </w:numPr>
        <w:shd w:val="clear" w:color="auto" w:fill="FFFFFF"/>
        <w:spacing w:after="0" w:line="360" w:lineRule="auto"/>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 xml:space="preserve">Consumer activism [Електронний ресурс]. – Режим доступу: </w:t>
      </w:r>
      <w:hyperlink r:id="rId39">
        <w:r w:rsidRPr="009266FE">
          <w:rPr>
            <w:rFonts w:ascii="Times New Roman" w:eastAsia="Times New Roman" w:hAnsi="Times New Roman" w:cs="Times New Roman"/>
            <w:color w:val="1155CC"/>
            <w:sz w:val="36"/>
            <w:szCs w:val="36"/>
            <w:u w:val="single"/>
          </w:rPr>
          <w:t>https://en.wikipedia.org/wiki/Consumer_activism</w:t>
        </w:r>
      </w:hyperlink>
    </w:p>
    <w:p w:rsidR="009266FE" w:rsidRPr="009266FE" w:rsidRDefault="009266FE" w:rsidP="009266FE">
      <w:pPr>
        <w:numPr>
          <w:ilvl w:val="0"/>
          <w:numId w:val="23"/>
        </w:numPr>
        <w:shd w:val="clear" w:color="auto" w:fill="FFFFFF"/>
        <w:spacing w:after="0" w:line="360" w:lineRule="auto"/>
        <w:jc w:val="both"/>
        <w:rPr>
          <w:rFonts w:ascii="Times New Roman" w:eastAsia="Times New Roman" w:hAnsi="Times New Roman" w:cs="Times New Roman"/>
          <w:sz w:val="36"/>
          <w:szCs w:val="36"/>
        </w:rPr>
      </w:pPr>
      <w:r w:rsidRPr="009266FE">
        <w:rPr>
          <w:rFonts w:ascii="Times New Roman" w:eastAsia="Times New Roman" w:hAnsi="Times New Roman" w:cs="Times New Roman"/>
          <w:sz w:val="36"/>
          <w:szCs w:val="36"/>
        </w:rPr>
        <w:t xml:space="preserve">Cancel culture [Електронний ресурс]. – Режим доступу: </w:t>
      </w:r>
      <w:hyperlink r:id="rId40">
        <w:r w:rsidRPr="009266FE">
          <w:rPr>
            <w:rFonts w:ascii="Times New Roman" w:eastAsia="Times New Roman" w:hAnsi="Times New Roman" w:cs="Times New Roman"/>
            <w:color w:val="1155CC"/>
            <w:sz w:val="36"/>
            <w:szCs w:val="36"/>
            <w:u w:val="single"/>
          </w:rPr>
          <w:t>https://www.nytimes.com/2019/10/31/style/cancel-culture.html</w:t>
        </w:r>
      </w:hyperlink>
      <w:r w:rsidRPr="009266FE">
        <w:rPr>
          <w:rFonts w:ascii="Times New Roman" w:eastAsia="Times New Roman" w:hAnsi="Times New Roman" w:cs="Times New Roman"/>
          <w:sz w:val="36"/>
          <w:szCs w:val="36"/>
        </w:rPr>
        <w:t xml:space="preserve"> </w:t>
      </w:r>
    </w:p>
    <w:p w:rsidR="009266FE" w:rsidRDefault="009266FE" w:rsidP="001248E2">
      <w:pPr>
        <w:spacing w:after="0" w:line="360" w:lineRule="auto"/>
        <w:rPr>
          <w:rFonts w:ascii="Times New Roman" w:hAnsi="Times New Roman" w:cs="Times New Roman"/>
          <w:b/>
          <w:sz w:val="36"/>
          <w:szCs w:val="36"/>
        </w:rPr>
      </w:pPr>
    </w:p>
    <w:p w:rsidR="00E1090E" w:rsidRDefault="00E1090E" w:rsidP="001248E2">
      <w:pPr>
        <w:spacing w:after="0" w:line="360" w:lineRule="auto"/>
        <w:rPr>
          <w:rFonts w:ascii="Times New Roman" w:hAnsi="Times New Roman" w:cs="Times New Roman"/>
          <w:b/>
          <w:sz w:val="36"/>
          <w:szCs w:val="36"/>
        </w:rPr>
      </w:pPr>
    </w:p>
    <w:p w:rsidR="00CE520B" w:rsidRDefault="00CE520B" w:rsidP="00E1090E">
      <w:pPr>
        <w:spacing w:line="360" w:lineRule="auto"/>
        <w:rPr>
          <w:rFonts w:ascii="Times New Roman" w:hAnsi="Times New Roman" w:cs="Times New Roman"/>
          <w:b/>
          <w:bCs/>
          <w:sz w:val="36"/>
          <w:szCs w:val="36"/>
        </w:rPr>
      </w:pPr>
    </w:p>
    <w:p w:rsidR="008F60FD" w:rsidRPr="00E1090E" w:rsidRDefault="008F60FD" w:rsidP="00E1090E">
      <w:pPr>
        <w:spacing w:line="360" w:lineRule="auto"/>
        <w:rPr>
          <w:rFonts w:ascii="Times New Roman" w:hAnsi="Times New Roman" w:cs="Times New Roman"/>
          <w:b/>
          <w:bCs/>
          <w:sz w:val="36"/>
          <w:szCs w:val="36"/>
        </w:rPr>
      </w:pPr>
      <w:r w:rsidRPr="00E1090E">
        <w:rPr>
          <w:rFonts w:ascii="Times New Roman" w:hAnsi="Times New Roman" w:cs="Times New Roman"/>
          <w:b/>
          <w:bCs/>
          <w:sz w:val="36"/>
          <w:szCs w:val="36"/>
        </w:rPr>
        <w:lastRenderedPageBreak/>
        <w:t>УДК 81’373.7:82-92]004.77(477.86-21)</w:t>
      </w:r>
    </w:p>
    <w:p w:rsidR="008F60FD" w:rsidRPr="00E1090E" w:rsidRDefault="008F60FD" w:rsidP="00E1090E">
      <w:pPr>
        <w:spacing w:after="0" w:line="240" w:lineRule="auto"/>
        <w:ind w:firstLine="708"/>
        <w:jc w:val="center"/>
        <w:rPr>
          <w:rFonts w:ascii="Times New Roman" w:hAnsi="Times New Roman" w:cs="Times New Roman"/>
          <w:b/>
          <w:bCs/>
          <w:sz w:val="36"/>
          <w:szCs w:val="36"/>
        </w:rPr>
      </w:pPr>
      <w:r w:rsidRPr="00E1090E">
        <w:rPr>
          <w:rFonts w:ascii="Times New Roman" w:hAnsi="Times New Roman" w:cs="Times New Roman"/>
          <w:b/>
          <w:bCs/>
          <w:sz w:val="36"/>
          <w:szCs w:val="36"/>
        </w:rPr>
        <w:t>ФУНКЦІОНАЛЬНЕ НАВАНТАЖЕННЯ ФРАЗЕМ</w:t>
      </w:r>
    </w:p>
    <w:p w:rsidR="008F60FD" w:rsidRPr="00E1090E" w:rsidRDefault="008F60FD" w:rsidP="00E1090E">
      <w:pPr>
        <w:spacing w:after="0" w:line="240" w:lineRule="auto"/>
        <w:ind w:firstLine="708"/>
        <w:jc w:val="center"/>
        <w:rPr>
          <w:rFonts w:ascii="Times New Roman" w:hAnsi="Times New Roman" w:cs="Times New Roman"/>
          <w:b/>
          <w:bCs/>
          <w:sz w:val="36"/>
          <w:szCs w:val="36"/>
        </w:rPr>
      </w:pPr>
      <w:r w:rsidRPr="00E1090E">
        <w:rPr>
          <w:rFonts w:ascii="Times New Roman" w:hAnsi="Times New Roman" w:cs="Times New Roman"/>
          <w:b/>
          <w:bCs/>
          <w:sz w:val="36"/>
          <w:szCs w:val="36"/>
        </w:rPr>
        <w:t>У СУЧАСНОМУ МЕДІАТЕКСТІ</w:t>
      </w:r>
    </w:p>
    <w:p w:rsidR="008F60FD" w:rsidRDefault="008F60FD" w:rsidP="00E1090E">
      <w:pPr>
        <w:spacing w:after="0" w:line="240" w:lineRule="auto"/>
        <w:ind w:firstLine="708"/>
        <w:jc w:val="center"/>
        <w:rPr>
          <w:rFonts w:ascii="Times New Roman" w:hAnsi="Times New Roman" w:cs="Times New Roman"/>
          <w:b/>
          <w:bCs/>
          <w:sz w:val="36"/>
          <w:szCs w:val="36"/>
        </w:rPr>
      </w:pPr>
      <w:r w:rsidRPr="00E1090E">
        <w:rPr>
          <w:rFonts w:ascii="Times New Roman" w:hAnsi="Times New Roman" w:cs="Times New Roman"/>
          <w:b/>
          <w:bCs/>
          <w:sz w:val="36"/>
          <w:szCs w:val="36"/>
        </w:rPr>
        <w:t>(НА ПРИКЛАДІ РЕГІОНАЛЬНИХ ЗМІ)</w:t>
      </w:r>
    </w:p>
    <w:p w:rsidR="00E1090E" w:rsidRPr="00E1090E" w:rsidRDefault="00E1090E" w:rsidP="00E1090E">
      <w:pPr>
        <w:spacing w:after="0" w:line="240" w:lineRule="auto"/>
        <w:ind w:firstLine="708"/>
        <w:jc w:val="center"/>
        <w:rPr>
          <w:rFonts w:ascii="Times New Roman" w:hAnsi="Times New Roman" w:cs="Times New Roman"/>
          <w:b/>
          <w:bCs/>
          <w:sz w:val="36"/>
          <w:szCs w:val="36"/>
        </w:rPr>
      </w:pPr>
    </w:p>
    <w:p w:rsidR="008F60FD" w:rsidRPr="00E1090E" w:rsidRDefault="008F60FD" w:rsidP="00E1090E">
      <w:pPr>
        <w:spacing w:after="0" w:line="240" w:lineRule="auto"/>
        <w:ind w:firstLine="708"/>
        <w:jc w:val="center"/>
        <w:rPr>
          <w:rFonts w:ascii="Times New Roman" w:hAnsi="Times New Roman" w:cs="Times New Roman"/>
          <w:b/>
          <w:bCs/>
          <w:sz w:val="36"/>
          <w:szCs w:val="36"/>
        </w:rPr>
      </w:pPr>
      <w:r w:rsidRPr="00E1090E">
        <w:rPr>
          <w:rFonts w:ascii="Times New Roman" w:hAnsi="Times New Roman" w:cs="Times New Roman"/>
          <w:b/>
          <w:bCs/>
          <w:sz w:val="36"/>
          <w:szCs w:val="36"/>
        </w:rPr>
        <w:t>Житар Юліана</w:t>
      </w:r>
      <w:r w:rsidR="00666D7A">
        <w:rPr>
          <w:rFonts w:ascii="Times New Roman" w:hAnsi="Times New Roman" w:cs="Times New Roman"/>
          <w:b/>
          <w:bCs/>
          <w:sz w:val="36"/>
          <w:szCs w:val="36"/>
        </w:rPr>
        <w:t>,</w:t>
      </w:r>
    </w:p>
    <w:p w:rsidR="008F60FD" w:rsidRPr="00E1090E" w:rsidRDefault="008F60FD" w:rsidP="00E1090E">
      <w:pPr>
        <w:spacing w:after="0" w:line="240" w:lineRule="auto"/>
        <w:ind w:firstLine="708"/>
        <w:jc w:val="center"/>
        <w:rPr>
          <w:rFonts w:ascii="Times New Roman" w:hAnsi="Times New Roman" w:cs="Times New Roman"/>
          <w:sz w:val="36"/>
          <w:szCs w:val="36"/>
        </w:rPr>
      </w:pPr>
      <w:r w:rsidRPr="00E1090E">
        <w:rPr>
          <w:rFonts w:ascii="Times New Roman" w:hAnsi="Times New Roman" w:cs="Times New Roman"/>
          <w:sz w:val="36"/>
          <w:szCs w:val="36"/>
        </w:rPr>
        <w:t>Прикарпатський національний університет</w:t>
      </w:r>
    </w:p>
    <w:p w:rsidR="00E1090E" w:rsidRDefault="008F60FD" w:rsidP="00E1090E">
      <w:pPr>
        <w:spacing w:after="0" w:line="240" w:lineRule="auto"/>
        <w:ind w:firstLine="708"/>
        <w:jc w:val="center"/>
        <w:rPr>
          <w:rFonts w:ascii="Times New Roman" w:hAnsi="Times New Roman" w:cs="Times New Roman"/>
          <w:sz w:val="36"/>
          <w:szCs w:val="36"/>
        </w:rPr>
      </w:pPr>
      <w:r w:rsidRPr="00E1090E">
        <w:rPr>
          <w:rFonts w:ascii="Times New Roman" w:hAnsi="Times New Roman" w:cs="Times New Roman"/>
          <w:sz w:val="36"/>
          <w:szCs w:val="36"/>
        </w:rPr>
        <w:t>імені Василя Стефаника,</w:t>
      </w:r>
    </w:p>
    <w:p w:rsidR="008F60FD" w:rsidRPr="00E1090E" w:rsidRDefault="008F60FD" w:rsidP="00E1090E">
      <w:pPr>
        <w:spacing w:after="0" w:line="240" w:lineRule="auto"/>
        <w:ind w:firstLine="708"/>
        <w:jc w:val="center"/>
        <w:rPr>
          <w:rFonts w:ascii="Times New Roman" w:hAnsi="Times New Roman" w:cs="Times New Roman"/>
          <w:sz w:val="36"/>
          <w:szCs w:val="36"/>
        </w:rPr>
      </w:pPr>
      <w:r w:rsidRPr="00E1090E">
        <w:rPr>
          <w:rFonts w:ascii="Times New Roman" w:hAnsi="Times New Roman" w:cs="Times New Roman"/>
          <w:sz w:val="36"/>
          <w:szCs w:val="36"/>
        </w:rPr>
        <w:t>76018, УКРАЇНА,</w:t>
      </w:r>
    </w:p>
    <w:p w:rsidR="008F60FD" w:rsidRPr="00E1090E" w:rsidRDefault="008F60FD" w:rsidP="00E1090E">
      <w:pPr>
        <w:spacing w:after="0" w:line="240" w:lineRule="auto"/>
        <w:ind w:firstLine="708"/>
        <w:jc w:val="center"/>
        <w:rPr>
          <w:rFonts w:ascii="Times New Roman" w:hAnsi="Times New Roman" w:cs="Times New Roman"/>
          <w:sz w:val="36"/>
          <w:szCs w:val="36"/>
        </w:rPr>
      </w:pPr>
      <w:r w:rsidRPr="00E1090E">
        <w:rPr>
          <w:rFonts w:ascii="Times New Roman" w:hAnsi="Times New Roman" w:cs="Times New Roman"/>
          <w:sz w:val="36"/>
          <w:szCs w:val="36"/>
        </w:rPr>
        <w:t>м. Івано-Франківськ, вул. Шевченка, 57</w:t>
      </w:r>
    </w:p>
    <w:p w:rsidR="008F60FD" w:rsidRPr="00E1090E" w:rsidRDefault="008F60FD" w:rsidP="00E1090E">
      <w:pPr>
        <w:spacing w:after="0" w:line="240" w:lineRule="auto"/>
        <w:ind w:firstLine="708"/>
        <w:jc w:val="center"/>
        <w:rPr>
          <w:rFonts w:ascii="Times New Roman" w:hAnsi="Times New Roman" w:cs="Times New Roman"/>
          <w:sz w:val="36"/>
          <w:szCs w:val="36"/>
        </w:rPr>
      </w:pPr>
      <w:r w:rsidRPr="00E1090E">
        <w:rPr>
          <w:rFonts w:ascii="Times New Roman" w:hAnsi="Times New Roman" w:cs="Times New Roman"/>
          <w:sz w:val="36"/>
          <w:szCs w:val="36"/>
          <w:lang w:val="en-US"/>
        </w:rPr>
        <w:t>E</w:t>
      </w:r>
      <w:r w:rsidRPr="00E1090E">
        <w:rPr>
          <w:rFonts w:ascii="Times New Roman" w:hAnsi="Times New Roman" w:cs="Times New Roman"/>
          <w:sz w:val="36"/>
          <w:szCs w:val="36"/>
        </w:rPr>
        <w:t>-</w:t>
      </w:r>
      <w:r w:rsidRPr="00E1090E">
        <w:rPr>
          <w:rFonts w:ascii="Times New Roman" w:hAnsi="Times New Roman" w:cs="Times New Roman"/>
          <w:sz w:val="36"/>
          <w:szCs w:val="36"/>
          <w:lang w:val="en-US"/>
        </w:rPr>
        <w:t>mail</w:t>
      </w:r>
      <w:r w:rsidRPr="00E1090E">
        <w:rPr>
          <w:rFonts w:ascii="Times New Roman" w:hAnsi="Times New Roman" w:cs="Times New Roman"/>
          <w:sz w:val="36"/>
          <w:szCs w:val="36"/>
        </w:rPr>
        <w:t xml:space="preserve">: </w:t>
      </w:r>
      <w:hyperlink r:id="rId41" w:history="1">
        <w:r w:rsidRPr="00E1090E">
          <w:rPr>
            <w:rStyle w:val="a5"/>
            <w:rFonts w:ascii="Times New Roman" w:hAnsi="Times New Roman" w:cs="Times New Roman"/>
            <w:sz w:val="36"/>
            <w:szCs w:val="36"/>
            <w:lang w:val="en-US"/>
          </w:rPr>
          <w:t>murkotlyvo</w:t>
        </w:r>
        <w:r w:rsidRPr="00E1090E">
          <w:rPr>
            <w:rStyle w:val="a5"/>
            <w:rFonts w:ascii="Times New Roman" w:hAnsi="Times New Roman" w:cs="Times New Roman"/>
            <w:sz w:val="36"/>
            <w:szCs w:val="36"/>
          </w:rPr>
          <w:t>@</w:t>
        </w:r>
        <w:r w:rsidRPr="00E1090E">
          <w:rPr>
            <w:rStyle w:val="a5"/>
            <w:rFonts w:ascii="Times New Roman" w:hAnsi="Times New Roman" w:cs="Times New Roman"/>
            <w:sz w:val="36"/>
            <w:szCs w:val="36"/>
            <w:lang w:val="en-US"/>
          </w:rPr>
          <w:t>gmail</w:t>
        </w:r>
        <w:r w:rsidRPr="00E1090E">
          <w:rPr>
            <w:rStyle w:val="a5"/>
            <w:rFonts w:ascii="Times New Roman" w:hAnsi="Times New Roman" w:cs="Times New Roman"/>
            <w:sz w:val="36"/>
            <w:szCs w:val="36"/>
          </w:rPr>
          <w:t>.</w:t>
        </w:r>
        <w:r w:rsidRPr="00E1090E">
          <w:rPr>
            <w:rStyle w:val="a5"/>
            <w:rFonts w:ascii="Times New Roman" w:hAnsi="Times New Roman" w:cs="Times New Roman"/>
            <w:sz w:val="36"/>
            <w:szCs w:val="36"/>
            <w:lang w:val="en-US"/>
          </w:rPr>
          <w:t>com</w:t>
        </w:r>
      </w:hyperlink>
    </w:p>
    <w:p w:rsidR="008F60FD" w:rsidRPr="00E1090E" w:rsidRDefault="008F60FD" w:rsidP="00E1090E">
      <w:pPr>
        <w:spacing w:after="0" w:line="240" w:lineRule="auto"/>
        <w:ind w:firstLine="708"/>
        <w:jc w:val="center"/>
        <w:rPr>
          <w:rFonts w:ascii="Times New Roman" w:hAnsi="Times New Roman" w:cs="Times New Roman"/>
          <w:sz w:val="36"/>
          <w:szCs w:val="36"/>
        </w:rPr>
      </w:pPr>
    </w:p>
    <w:p w:rsidR="008F60FD" w:rsidRPr="00E1090E" w:rsidRDefault="008F60FD" w:rsidP="00E1090E">
      <w:pPr>
        <w:spacing w:after="0" w:line="240" w:lineRule="auto"/>
        <w:ind w:firstLine="708"/>
        <w:jc w:val="both"/>
        <w:rPr>
          <w:rFonts w:ascii="Times New Roman" w:hAnsi="Times New Roman" w:cs="Times New Roman"/>
          <w:i/>
          <w:iCs/>
          <w:sz w:val="36"/>
          <w:szCs w:val="36"/>
        </w:rPr>
      </w:pPr>
      <w:r w:rsidRPr="00E1090E">
        <w:rPr>
          <w:rFonts w:ascii="Times New Roman" w:hAnsi="Times New Roman" w:cs="Times New Roman"/>
          <w:i/>
          <w:iCs/>
          <w:sz w:val="36"/>
          <w:szCs w:val="36"/>
        </w:rPr>
        <w:t>У статті сфокусовано увагу на специфіці використання фразеологічних одиниць у текстах сучасних засобів масової інформації (на матеріалі інтернет-видань Івано-Франківська).</w:t>
      </w:r>
    </w:p>
    <w:p w:rsidR="008F60FD" w:rsidRDefault="008F60FD" w:rsidP="00E1090E">
      <w:pPr>
        <w:spacing w:after="0" w:line="240" w:lineRule="auto"/>
        <w:ind w:firstLine="708"/>
        <w:jc w:val="both"/>
        <w:rPr>
          <w:rFonts w:ascii="Times New Roman" w:hAnsi="Times New Roman" w:cs="Times New Roman"/>
          <w:i/>
          <w:iCs/>
          <w:sz w:val="36"/>
          <w:szCs w:val="36"/>
        </w:rPr>
      </w:pPr>
      <w:r w:rsidRPr="00E1090E">
        <w:rPr>
          <w:rFonts w:ascii="Times New Roman" w:hAnsi="Times New Roman" w:cs="Times New Roman"/>
          <w:b/>
          <w:bCs/>
          <w:i/>
          <w:iCs/>
          <w:sz w:val="36"/>
          <w:szCs w:val="36"/>
        </w:rPr>
        <w:t>Ключові слова:</w:t>
      </w:r>
      <w:r w:rsidRPr="00E1090E">
        <w:rPr>
          <w:rFonts w:ascii="Times New Roman" w:hAnsi="Times New Roman" w:cs="Times New Roman"/>
          <w:i/>
          <w:iCs/>
          <w:sz w:val="36"/>
          <w:szCs w:val="36"/>
        </w:rPr>
        <w:t xml:space="preserve"> фразеологізми, трансформовані фраземи, мас-медіа, прагматичне значення, аксіологічність, публіцистичний текст. </w:t>
      </w:r>
    </w:p>
    <w:p w:rsidR="00E1090E" w:rsidRPr="00E1090E" w:rsidRDefault="00E1090E" w:rsidP="00E1090E">
      <w:pPr>
        <w:spacing w:after="0" w:line="240" w:lineRule="auto"/>
        <w:ind w:firstLine="708"/>
        <w:jc w:val="both"/>
        <w:rPr>
          <w:rFonts w:ascii="Times New Roman" w:hAnsi="Times New Roman" w:cs="Times New Roman"/>
          <w:i/>
          <w:iCs/>
          <w:sz w:val="36"/>
          <w:szCs w:val="36"/>
        </w:rPr>
      </w:pPr>
    </w:p>
    <w:p w:rsidR="008F60FD" w:rsidRPr="00E1090E" w:rsidRDefault="008F60FD" w:rsidP="00E1090E">
      <w:pPr>
        <w:spacing w:after="0" w:line="240" w:lineRule="auto"/>
        <w:ind w:firstLine="708"/>
        <w:jc w:val="both"/>
        <w:rPr>
          <w:rFonts w:ascii="Times New Roman" w:hAnsi="Times New Roman" w:cs="Times New Roman"/>
          <w:i/>
          <w:iCs/>
          <w:sz w:val="36"/>
          <w:szCs w:val="36"/>
          <w:lang w:val="en-US"/>
        </w:rPr>
      </w:pPr>
      <w:r w:rsidRPr="00E1090E">
        <w:rPr>
          <w:rFonts w:ascii="Times New Roman" w:hAnsi="Times New Roman" w:cs="Times New Roman"/>
          <w:i/>
          <w:iCs/>
          <w:sz w:val="36"/>
          <w:szCs w:val="36"/>
          <w:lang w:val="en-US"/>
        </w:rPr>
        <w:t xml:space="preserve">The article draws attention to the peculiarities of the use </w:t>
      </w:r>
      <w:proofErr w:type="gramStart"/>
      <w:r w:rsidRPr="00E1090E">
        <w:rPr>
          <w:rFonts w:ascii="Times New Roman" w:hAnsi="Times New Roman" w:cs="Times New Roman"/>
          <w:i/>
          <w:iCs/>
          <w:sz w:val="36"/>
          <w:szCs w:val="36"/>
          <w:lang w:val="en-US"/>
        </w:rPr>
        <w:t>of</w:t>
      </w:r>
      <w:r w:rsidRPr="00E1090E">
        <w:rPr>
          <w:sz w:val="36"/>
          <w:szCs w:val="36"/>
        </w:rPr>
        <w:t xml:space="preserve">  </w:t>
      </w:r>
      <w:r w:rsidRPr="00E1090E">
        <w:rPr>
          <w:rFonts w:ascii="Times New Roman" w:hAnsi="Times New Roman" w:cs="Times New Roman"/>
          <w:i/>
          <w:iCs/>
          <w:sz w:val="36"/>
          <w:szCs w:val="36"/>
          <w:lang w:val="en-US"/>
        </w:rPr>
        <w:t>phraseological</w:t>
      </w:r>
      <w:proofErr w:type="gramEnd"/>
      <w:r w:rsidRPr="00E1090E">
        <w:rPr>
          <w:rFonts w:ascii="Times New Roman" w:hAnsi="Times New Roman" w:cs="Times New Roman"/>
          <w:i/>
          <w:iCs/>
          <w:sz w:val="36"/>
          <w:szCs w:val="36"/>
          <w:lang w:val="en-US"/>
        </w:rPr>
        <w:t xml:space="preserve"> units in the texts of modern media (on the material of the Internet publications of Ivano-Frankivsk).</w:t>
      </w:r>
    </w:p>
    <w:p w:rsidR="008F60FD" w:rsidRPr="00E1090E" w:rsidRDefault="008F60FD" w:rsidP="00E1090E">
      <w:pPr>
        <w:spacing w:after="0" w:line="240" w:lineRule="auto"/>
        <w:ind w:firstLine="708"/>
        <w:jc w:val="both"/>
        <w:rPr>
          <w:rFonts w:ascii="Times New Roman" w:hAnsi="Times New Roman" w:cs="Times New Roman"/>
          <w:i/>
          <w:iCs/>
          <w:sz w:val="36"/>
          <w:szCs w:val="36"/>
          <w:lang w:val="en-US"/>
        </w:rPr>
      </w:pPr>
      <w:r w:rsidRPr="00E1090E">
        <w:rPr>
          <w:rFonts w:ascii="Times New Roman" w:hAnsi="Times New Roman" w:cs="Times New Roman"/>
          <w:b/>
          <w:bCs/>
          <w:i/>
          <w:iCs/>
          <w:sz w:val="36"/>
          <w:szCs w:val="36"/>
          <w:lang w:val="en-US"/>
        </w:rPr>
        <w:t>Keywords</w:t>
      </w:r>
      <w:r w:rsidRPr="00E1090E">
        <w:rPr>
          <w:rFonts w:ascii="Times New Roman" w:hAnsi="Times New Roman" w:cs="Times New Roman"/>
          <w:i/>
          <w:iCs/>
          <w:sz w:val="36"/>
          <w:szCs w:val="36"/>
          <w:lang w:val="en-US"/>
        </w:rPr>
        <w:t>: phraseological units, transformed phraseologisms, mass media, pragmatic meaning, axiological</w:t>
      </w:r>
      <w:r w:rsidRPr="00E1090E">
        <w:rPr>
          <w:rFonts w:ascii="Times New Roman" w:hAnsi="Times New Roman" w:cs="Times New Roman"/>
          <w:i/>
          <w:iCs/>
          <w:sz w:val="36"/>
          <w:szCs w:val="36"/>
        </w:rPr>
        <w:t xml:space="preserve"> </w:t>
      </w:r>
      <w:r w:rsidRPr="00E1090E">
        <w:rPr>
          <w:rFonts w:ascii="Times New Roman" w:hAnsi="Times New Roman" w:cs="Times New Roman"/>
          <w:i/>
          <w:iCs/>
          <w:sz w:val="36"/>
          <w:szCs w:val="36"/>
          <w:lang w:val="en-US"/>
        </w:rPr>
        <w:t>meaning, journalistic</w:t>
      </w:r>
      <w:r w:rsidRPr="00E1090E">
        <w:rPr>
          <w:rFonts w:ascii="Times New Roman" w:hAnsi="Times New Roman" w:cs="Times New Roman"/>
          <w:i/>
          <w:iCs/>
          <w:sz w:val="36"/>
          <w:szCs w:val="36"/>
        </w:rPr>
        <w:t xml:space="preserve"> </w:t>
      </w:r>
      <w:r w:rsidRPr="00E1090E">
        <w:rPr>
          <w:rFonts w:ascii="Times New Roman" w:hAnsi="Times New Roman" w:cs="Times New Roman"/>
          <w:i/>
          <w:iCs/>
          <w:sz w:val="36"/>
          <w:szCs w:val="36"/>
          <w:lang w:val="en-US"/>
        </w:rPr>
        <w:t>text.</w:t>
      </w:r>
    </w:p>
    <w:p w:rsidR="008F60FD" w:rsidRPr="00E1090E" w:rsidRDefault="008F60FD" w:rsidP="00E1090E">
      <w:pPr>
        <w:spacing w:after="0" w:line="240" w:lineRule="auto"/>
        <w:ind w:firstLine="4820"/>
        <w:jc w:val="both"/>
        <w:rPr>
          <w:rFonts w:ascii="Times New Roman" w:hAnsi="Times New Roman" w:cs="Times New Roman"/>
          <w:sz w:val="36"/>
          <w:szCs w:val="36"/>
          <w:lang w:val="en-US"/>
        </w:rPr>
      </w:pPr>
    </w:p>
    <w:p w:rsidR="008F60FD" w:rsidRPr="00E1090E" w:rsidRDefault="008F60FD" w:rsidP="00E1090E">
      <w:pPr>
        <w:spacing w:after="0" w:line="360" w:lineRule="auto"/>
        <w:ind w:firstLine="708"/>
        <w:jc w:val="both"/>
        <w:rPr>
          <w:rFonts w:ascii="Times New Roman" w:hAnsi="Times New Roman" w:cs="Times New Roman"/>
          <w:sz w:val="36"/>
          <w:szCs w:val="36"/>
          <w:lang w:val="ru-RU"/>
        </w:rPr>
      </w:pPr>
      <w:r w:rsidRPr="00E1090E">
        <w:rPr>
          <w:rFonts w:ascii="Times New Roman" w:hAnsi="Times New Roman" w:cs="Times New Roman"/>
          <w:b/>
          <w:bCs/>
          <w:sz w:val="36"/>
          <w:szCs w:val="36"/>
        </w:rPr>
        <w:t>Постановка проблеми.</w:t>
      </w:r>
      <w:r w:rsidRPr="00E1090E">
        <w:rPr>
          <w:rFonts w:ascii="Times New Roman" w:hAnsi="Times New Roman" w:cs="Times New Roman"/>
          <w:sz w:val="36"/>
          <w:szCs w:val="36"/>
        </w:rPr>
        <w:t xml:space="preserve"> Мас-медіа займають провідну позицію у повсякденному житті суспільства, виконуючи ряд важливих функцій: просвітницьку, комунікативну, прогностичну. Проте основним завданням журналістського тексту є прагматичний вплив на читача. У пошуку дієвих </w:t>
      </w:r>
      <w:r w:rsidRPr="00E1090E">
        <w:rPr>
          <w:rFonts w:ascii="Times New Roman" w:hAnsi="Times New Roman" w:cs="Times New Roman"/>
          <w:sz w:val="36"/>
          <w:szCs w:val="36"/>
        </w:rPr>
        <w:lastRenderedPageBreak/>
        <w:t>інструментів для реалізації цього завдання автори звертаються до найрізноманітніших мовностилістичних прийомів і засобів, до яких належать і фразеологізми. Фразеологічні одиниці дозволяють «оживити» текстове полотно, надати йому додаткових барв, оригінально висловити ставлення автора до обговорюваного, охарактеризувати предмет чи явище, не називаючи його. Окрім того, продумане застосування влучної фраземи може наштовхнути реципієнта на конкретну думку, яку журналіст закодував у висловленні. На основі вказаних</w:t>
      </w:r>
      <w:r w:rsidRPr="00E1090E">
        <w:rPr>
          <w:rFonts w:ascii="Times New Roman" w:hAnsi="Times New Roman" w:cs="Times New Roman"/>
          <w:color w:val="FF0000"/>
          <w:sz w:val="36"/>
          <w:szCs w:val="36"/>
        </w:rPr>
        <w:t xml:space="preserve"> </w:t>
      </w:r>
      <w:r w:rsidRPr="00E1090E">
        <w:rPr>
          <w:rFonts w:ascii="Times New Roman" w:hAnsi="Times New Roman" w:cs="Times New Roman"/>
          <w:sz w:val="36"/>
          <w:szCs w:val="36"/>
        </w:rPr>
        <w:t xml:space="preserve">тверджень можна визначити, що фразеологізми є потужним засобом впливу на сучасного читача. </w:t>
      </w:r>
    </w:p>
    <w:p w:rsidR="008F60FD" w:rsidRPr="00E1090E" w:rsidRDefault="008F60FD" w:rsidP="00E1090E">
      <w:pPr>
        <w:spacing w:after="0" w:line="360" w:lineRule="auto"/>
        <w:ind w:firstLine="708"/>
        <w:jc w:val="both"/>
        <w:rPr>
          <w:rFonts w:ascii="Times New Roman" w:hAnsi="Times New Roman" w:cs="Times New Roman"/>
          <w:sz w:val="36"/>
          <w:szCs w:val="36"/>
        </w:rPr>
      </w:pPr>
      <w:r w:rsidRPr="00E1090E">
        <w:rPr>
          <w:rFonts w:ascii="Times New Roman" w:hAnsi="Times New Roman" w:cs="Times New Roman"/>
          <w:sz w:val="36"/>
          <w:szCs w:val="36"/>
        </w:rPr>
        <w:t xml:space="preserve">Дослідженню проблеми функціонального навантаження фразем присвячено ряд наукових праць українських та зарубіжних мовознавців:          О. Городецької, О. Селіванової, В. Телії, І. Фролової, О. Снитко, Л. Шевченко, Д. Дергача та ін. </w:t>
      </w:r>
    </w:p>
    <w:p w:rsidR="008F60FD" w:rsidRPr="00E1090E" w:rsidRDefault="008F60FD" w:rsidP="00E1090E">
      <w:pPr>
        <w:spacing w:after="0" w:line="360" w:lineRule="auto"/>
        <w:ind w:firstLine="708"/>
        <w:jc w:val="both"/>
        <w:rPr>
          <w:rFonts w:ascii="Times New Roman" w:hAnsi="Times New Roman" w:cs="Times New Roman"/>
          <w:sz w:val="36"/>
          <w:szCs w:val="36"/>
        </w:rPr>
      </w:pPr>
      <w:r w:rsidRPr="00E1090E">
        <w:rPr>
          <w:rFonts w:ascii="Times New Roman" w:hAnsi="Times New Roman" w:cs="Times New Roman"/>
          <w:b/>
          <w:bCs/>
          <w:sz w:val="36"/>
          <w:szCs w:val="36"/>
        </w:rPr>
        <w:t>Метою статті</w:t>
      </w:r>
      <w:r w:rsidRPr="00E1090E">
        <w:rPr>
          <w:rFonts w:ascii="Times New Roman" w:hAnsi="Times New Roman" w:cs="Times New Roman"/>
          <w:sz w:val="36"/>
          <w:szCs w:val="36"/>
        </w:rPr>
        <w:t xml:space="preserve"> є аналіз функціонального навантаження фразеологічних одиниць у сучасному медіатексті (на прикладі ЗМІ м. Івано-Франківська). Джерельною базою дослідження стали такі регіональні медійні видання: «Галицький кореспондент»</w:t>
      </w:r>
      <w:r w:rsidRPr="00E1090E">
        <w:rPr>
          <w:rFonts w:ascii="Times New Roman" w:hAnsi="Times New Roman" w:cs="Times New Roman"/>
          <w:sz w:val="36"/>
          <w:szCs w:val="36"/>
          <w:lang w:val="ru-RU"/>
        </w:rPr>
        <w:t xml:space="preserve"> </w:t>
      </w:r>
      <w:r w:rsidRPr="00E1090E">
        <w:rPr>
          <w:rFonts w:ascii="Times New Roman" w:hAnsi="Times New Roman" w:cs="Times New Roman"/>
          <w:sz w:val="36"/>
          <w:szCs w:val="36"/>
        </w:rPr>
        <w:t>(</w:t>
      </w:r>
      <w:hyperlink r:id="rId42" w:history="1">
        <w:r w:rsidRPr="00E1090E">
          <w:rPr>
            <w:rStyle w:val="a5"/>
            <w:rFonts w:ascii="Times New Roman" w:hAnsi="Times New Roman" w:cs="Times New Roman"/>
            <w:sz w:val="36"/>
            <w:szCs w:val="36"/>
          </w:rPr>
          <w:t>https://gk-press.if.ua/</w:t>
        </w:r>
      </w:hyperlink>
      <w:r w:rsidRPr="00E1090E">
        <w:rPr>
          <w:rFonts w:ascii="Times New Roman" w:hAnsi="Times New Roman" w:cs="Times New Roman"/>
          <w:sz w:val="36"/>
          <w:szCs w:val="36"/>
        </w:rPr>
        <w:t>), «Репортер» (</w:t>
      </w:r>
      <w:hyperlink r:id="rId43" w:history="1">
        <w:r w:rsidRPr="00E1090E">
          <w:rPr>
            <w:rStyle w:val="a5"/>
            <w:rFonts w:ascii="Times New Roman" w:hAnsi="Times New Roman" w:cs="Times New Roman"/>
            <w:sz w:val="36"/>
            <w:szCs w:val="36"/>
          </w:rPr>
          <w:t>https://report.if.ua/</w:t>
        </w:r>
      </w:hyperlink>
      <w:r w:rsidRPr="00E1090E">
        <w:rPr>
          <w:rFonts w:ascii="Times New Roman" w:hAnsi="Times New Roman" w:cs="Times New Roman"/>
          <w:sz w:val="36"/>
          <w:szCs w:val="36"/>
        </w:rPr>
        <w:t>), «Місто» (</w:t>
      </w:r>
      <w:hyperlink r:id="rId44" w:history="1">
        <w:r w:rsidRPr="00E1090E">
          <w:rPr>
            <w:rStyle w:val="a5"/>
            <w:rFonts w:ascii="Times New Roman" w:hAnsi="Times New Roman" w:cs="Times New Roman"/>
            <w:sz w:val="36"/>
            <w:szCs w:val="36"/>
          </w:rPr>
          <w:t>https://mi100.info/</w:t>
        </w:r>
      </w:hyperlink>
      <w:r w:rsidRPr="00E1090E">
        <w:rPr>
          <w:rFonts w:ascii="Times New Roman" w:hAnsi="Times New Roman" w:cs="Times New Roman"/>
          <w:sz w:val="36"/>
          <w:szCs w:val="36"/>
          <w:lang w:val="ru-RU"/>
        </w:rPr>
        <w:t>)</w:t>
      </w:r>
      <w:r w:rsidRPr="00E1090E">
        <w:rPr>
          <w:rFonts w:ascii="Times New Roman" w:hAnsi="Times New Roman" w:cs="Times New Roman"/>
          <w:sz w:val="36"/>
          <w:szCs w:val="36"/>
        </w:rPr>
        <w:t>, «Галка»</w:t>
      </w:r>
      <w:r w:rsidRPr="00E1090E">
        <w:rPr>
          <w:rFonts w:ascii="Times New Roman" w:hAnsi="Times New Roman" w:cs="Times New Roman"/>
          <w:sz w:val="36"/>
          <w:szCs w:val="36"/>
          <w:lang w:val="ru-RU"/>
        </w:rPr>
        <w:t xml:space="preserve"> (</w:t>
      </w:r>
      <w:hyperlink r:id="rId45" w:history="1">
        <w:r w:rsidRPr="00E1090E">
          <w:rPr>
            <w:rStyle w:val="a5"/>
            <w:rFonts w:ascii="Times New Roman" w:hAnsi="Times New Roman" w:cs="Times New Roman"/>
            <w:sz w:val="36"/>
            <w:szCs w:val="36"/>
            <w:lang w:val="en-US"/>
          </w:rPr>
          <w:t>https</w:t>
        </w:r>
        <w:r w:rsidRPr="00E1090E">
          <w:rPr>
            <w:rStyle w:val="a5"/>
            <w:rFonts w:ascii="Times New Roman" w:hAnsi="Times New Roman" w:cs="Times New Roman"/>
            <w:sz w:val="36"/>
            <w:szCs w:val="36"/>
            <w:lang w:val="ru-RU"/>
          </w:rPr>
          <w:t>://</w:t>
        </w:r>
        <w:r w:rsidRPr="00E1090E">
          <w:rPr>
            <w:rStyle w:val="a5"/>
            <w:rFonts w:ascii="Times New Roman" w:hAnsi="Times New Roman" w:cs="Times New Roman"/>
            <w:sz w:val="36"/>
            <w:szCs w:val="36"/>
            <w:lang w:val="en-US"/>
          </w:rPr>
          <w:t>galka</w:t>
        </w:r>
        <w:r w:rsidRPr="00E1090E">
          <w:rPr>
            <w:rStyle w:val="a5"/>
            <w:rFonts w:ascii="Times New Roman" w:hAnsi="Times New Roman" w:cs="Times New Roman"/>
            <w:sz w:val="36"/>
            <w:szCs w:val="36"/>
            <w:lang w:val="ru-RU"/>
          </w:rPr>
          <w:t>.</w:t>
        </w:r>
        <w:r w:rsidRPr="00E1090E">
          <w:rPr>
            <w:rStyle w:val="a5"/>
            <w:rFonts w:ascii="Times New Roman" w:hAnsi="Times New Roman" w:cs="Times New Roman"/>
            <w:sz w:val="36"/>
            <w:szCs w:val="36"/>
            <w:lang w:val="en-US"/>
          </w:rPr>
          <w:t>if</w:t>
        </w:r>
        <w:r w:rsidRPr="00E1090E">
          <w:rPr>
            <w:rStyle w:val="a5"/>
            <w:rFonts w:ascii="Times New Roman" w:hAnsi="Times New Roman" w:cs="Times New Roman"/>
            <w:sz w:val="36"/>
            <w:szCs w:val="36"/>
            <w:lang w:val="ru-RU"/>
          </w:rPr>
          <w:t>.</w:t>
        </w:r>
        <w:r w:rsidRPr="00E1090E">
          <w:rPr>
            <w:rStyle w:val="a5"/>
            <w:rFonts w:ascii="Times New Roman" w:hAnsi="Times New Roman" w:cs="Times New Roman"/>
            <w:sz w:val="36"/>
            <w:szCs w:val="36"/>
            <w:lang w:val="en-US"/>
          </w:rPr>
          <w:t>ua</w:t>
        </w:r>
        <w:r w:rsidRPr="00E1090E">
          <w:rPr>
            <w:rStyle w:val="a5"/>
            <w:rFonts w:ascii="Times New Roman" w:hAnsi="Times New Roman" w:cs="Times New Roman"/>
            <w:sz w:val="36"/>
            <w:szCs w:val="36"/>
            <w:lang w:val="ru-RU"/>
          </w:rPr>
          <w:t>/</w:t>
        </w:r>
      </w:hyperlink>
      <w:r w:rsidRPr="00E1090E">
        <w:rPr>
          <w:rFonts w:ascii="Times New Roman" w:hAnsi="Times New Roman" w:cs="Times New Roman"/>
          <w:sz w:val="36"/>
          <w:szCs w:val="36"/>
          <w:lang w:val="ru-RU"/>
        </w:rPr>
        <w:t>)</w:t>
      </w:r>
      <w:r w:rsidRPr="00E1090E">
        <w:rPr>
          <w:rFonts w:ascii="Times New Roman" w:hAnsi="Times New Roman" w:cs="Times New Roman"/>
          <w:sz w:val="36"/>
          <w:szCs w:val="36"/>
        </w:rPr>
        <w:t>.</w:t>
      </w:r>
    </w:p>
    <w:p w:rsidR="008F60FD" w:rsidRPr="00E1090E" w:rsidRDefault="008F60FD" w:rsidP="00E1090E">
      <w:pPr>
        <w:spacing w:after="0" w:line="360" w:lineRule="auto"/>
        <w:ind w:firstLine="708"/>
        <w:jc w:val="both"/>
        <w:rPr>
          <w:rFonts w:ascii="Times New Roman" w:hAnsi="Times New Roman" w:cs="Times New Roman"/>
          <w:sz w:val="36"/>
          <w:szCs w:val="36"/>
        </w:rPr>
      </w:pPr>
      <w:r w:rsidRPr="00E1090E">
        <w:rPr>
          <w:rFonts w:ascii="Times New Roman" w:hAnsi="Times New Roman" w:cs="Times New Roman"/>
          <w:b/>
          <w:bCs/>
          <w:sz w:val="36"/>
          <w:szCs w:val="36"/>
        </w:rPr>
        <w:lastRenderedPageBreak/>
        <w:t>Об’єкт дослідження</w:t>
      </w:r>
      <w:r w:rsidRPr="00E1090E">
        <w:rPr>
          <w:rFonts w:ascii="Times New Roman" w:hAnsi="Times New Roman" w:cs="Times New Roman"/>
          <w:sz w:val="36"/>
          <w:szCs w:val="36"/>
        </w:rPr>
        <w:t xml:space="preserve"> – тексти регіональних засобів масової інформації.</w:t>
      </w:r>
    </w:p>
    <w:p w:rsidR="008F60FD" w:rsidRPr="00E1090E" w:rsidRDefault="008F60FD" w:rsidP="00E1090E">
      <w:pPr>
        <w:spacing w:after="0" w:line="360" w:lineRule="auto"/>
        <w:ind w:firstLine="708"/>
        <w:jc w:val="both"/>
        <w:rPr>
          <w:rFonts w:ascii="Times New Roman" w:hAnsi="Times New Roman" w:cs="Times New Roman"/>
          <w:sz w:val="36"/>
          <w:szCs w:val="36"/>
        </w:rPr>
      </w:pPr>
      <w:r w:rsidRPr="00E1090E">
        <w:rPr>
          <w:rFonts w:ascii="Times New Roman" w:hAnsi="Times New Roman" w:cs="Times New Roman"/>
          <w:b/>
          <w:bCs/>
          <w:sz w:val="36"/>
          <w:szCs w:val="36"/>
        </w:rPr>
        <w:t>Предмет дослідження</w:t>
      </w:r>
      <w:r w:rsidRPr="00E1090E">
        <w:rPr>
          <w:rFonts w:ascii="Times New Roman" w:hAnsi="Times New Roman" w:cs="Times New Roman"/>
          <w:sz w:val="36"/>
          <w:szCs w:val="36"/>
        </w:rPr>
        <w:t xml:space="preserve"> – специфіка використання фразеологічних одиниць у сучасному медіатексті.</w:t>
      </w:r>
    </w:p>
    <w:p w:rsidR="008F60FD" w:rsidRPr="00E1090E" w:rsidRDefault="008F60FD" w:rsidP="00E1090E">
      <w:pPr>
        <w:spacing w:after="0" w:line="360" w:lineRule="auto"/>
        <w:ind w:firstLine="708"/>
        <w:jc w:val="both"/>
        <w:rPr>
          <w:rFonts w:ascii="Times New Roman" w:hAnsi="Times New Roman" w:cs="Times New Roman"/>
          <w:sz w:val="36"/>
          <w:szCs w:val="36"/>
        </w:rPr>
      </w:pPr>
      <w:r w:rsidRPr="00E1090E">
        <w:rPr>
          <w:rFonts w:ascii="Times New Roman" w:hAnsi="Times New Roman" w:cs="Times New Roman"/>
          <w:b/>
          <w:bCs/>
          <w:sz w:val="36"/>
          <w:szCs w:val="36"/>
        </w:rPr>
        <w:t>Виклад основного матеріалу.</w:t>
      </w:r>
      <w:r w:rsidRPr="00E1090E">
        <w:rPr>
          <w:rFonts w:ascii="Times New Roman" w:hAnsi="Times New Roman" w:cs="Times New Roman"/>
          <w:sz w:val="36"/>
          <w:szCs w:val="36"/>
        </w:rPr>
        <w:t xml:space="preserve"> Сучасний читач став більш вибагливим та принциповим у виборі інформаційних ресурсів для моніторингу, тому засоби масової інформації поступово відходять від утверджених шаблонів та відмовляються від стандартів написання текстів, щоб привернути увагу аудиторії та завоювати її прихильність. Серед різноманіття мовностилістичних ресурсів української мови, якими послуговуються журналісти нових мас-медіа, не останнє місце займають фразеологізми. Вони додають тексту експресії, підсилюють його настрій та допомагають непрямо висловити думку, дозволяючи реципієнту самостійно її розтлумачити. Як стверджує П. С. Дудик, «характеризуючи вже названий предмет, фразема виділяє в ньому окремі сторони, грані, властивості й через них повторно його називає» [2]. Власне у цьому і головна особливість фразеологічної одиниці: вона характеризує явище чи предмет і водночас містить у собі приховану авторську оцінку. </w:t>
      </w:r>
    </w:p>
    <w:p w:rsidR="008F60FD" w:rsidRPr="00E1090E" w:rsidRDefault="008F60FD" w:rsidP="00E1090E">
      <w:pPr>
        <w:spacing w:after="0" w:line="360" w:lineRule="auto"/>
        <w:ind w:firstLine="708"/>
        <w:jc w:val="both"/>
        <w:rPr>
          <w:rFonts w:ascii="Times New Roman" w:hAnsi="Times New Roman" w:cs="Times New Roman"/>
          <w:color w:val="FF0000"/>
          <w:sz w:val="36"/>
          <w:szCs w:val="36"/>
        </w:rPr>
      </w:pPr>
      <w:r w:rsidRPr="00E1090E">
        <w:rPr>
          <w:rFonts w:ascii="Times New Roman" w:hAnsi="Times New Roman" w:cs="Times New Roman"/>
          <w:sz w:val="36"/>
          <w:szCs w:val="36"/>
        </w:rPr>
        <w:t xml:space="preserve">У статті ми розглянули функціональне навантаження фразеологізмів у текстах медійних видань Івано-Франківська. </w:t>
      </w:r>
      <w:r w:rsidRPr="00E1090E">
        <w:rPr>
          <w:rFonts w:ascii="Times New Roman" w:hAnsi="Times New Roman" w:cs="Times New Roman"/>
          <w:sz w:val="36"/>
          <w:szCs w:val="36"/>
        </w:rPr>
        <w:lastRenderedPageBreak/>
        <w:t>Слід зазначити, що найчастіше медійники застосовують фразеологічні одиниці, які читач може легко розкодувати. Саме</w:t>
      </w:r>
      <w:r w:rsidRPr="00E1090E">
        <w:rPr>
          <w:rFonts w:ascii="Times New Roman" w:hAnsi="Times New Roman" w:cs="Times New Roman"/>
          <w:color w:val="FF0000"/>
          <w:sz w:val="36"/>
          <w:szCs w:val="36"/>
        </w:rPr>
        <w:t xml:space="preserve"> </w:t>
      </w:r>
      <w:r w:rsidRPr="00E1090E">
        <w:rPr>
          <w:rFonts w:ascii="Times New Roman" w:hAnsi="Times New Roman" w:cs="Times New Roman"/>
          <w:sz w:val="36"/>
          <w:szCs w:val="36"/>
        </w:rPr>
        <w:t xml:space="preserve">тому «у мас-медіа не можуть функціонувати фразеологізми, що не відомі сучасному реципієнту чи не актуальні в певний час у певній ситуації» </w:t>
      </w:r>
      <w:r w:rsidRPr="00E1090E">
        <w:rPr>
          <w:rFonts w:ascii="Times New Roman" w:hAnsi="Times New Roman" w:cs="Times New Roman"/>
          <w:sz w:val="36"/>
          <w:szCs w:val="36"/>
          <w:lang w:val="ru-RU"/>
        </w:rPr>
        <w:t xml:space="preserve">[3]. </w:t>
      </w:r>
      <w:r w:rsidRPr="00E1090E">
        <w:rPr>
          <w:rFonts w:ascii="Times New Roman" w:hAnsi="Times New Roman" w:cs="Times New Roman"/>
          <w:sz w:val="36"/>
          <w:szCs w:val="36"/>
        </w:rPr>
        <w:t>Використання влучної фраземи замість стандартного поєднання лексем урізноманітнює текст, привертає увагу, підсилює смислове навантаження висловлення. Наприклад:</w:t>
      </w:r>
      <w:r w:rsidRPr="00E1090E">
        <w:rPr>
          <w:rFonts w:ascii="Times New Roman" w:hAnsi="Times New Roman" w:cs="Times New Roman"/>
          <w:sz w:val="36"/>
          <w:szCs w:val="36"/>
          <w:lang w:val="ru-RU"/>
        </w:rPr>
        <w:t xml:space="preserve"> </w:t>
      </w:r>
      <w:r w:rsidRPr="00E1090E">
        <w:rPr>
          <w:rFonts w:ascii="Times New Roman" w:hAnsi="Times New Roman" w:cs="Times New Roman"/>
          <w:i/>
          <w:iCs/>
          <w:sz w:val="36"/>
          <w:szCs w:val="36"/>
        </w:rPr>
        <w:t xml:space="preserve">«тепер є де помолитися перед екзаменом чи просто </w:t>
      </w:r>
      <w:r w:rsidRPr="00E1090E">
        <w:rPr>
          <w:rFonts w:ascii="Times New Roman" w:hAnsi="Times New Roman" w:cs="Times New Roman"/>
          <w:b/>
          <w:bCs/>
          <w:i/>
          <w:iCs/>
          <w:sz w:val="36"/>
          <w:szCs w:val="36"/>
        </w:rPr>
        <w:t>вилити душу</w:t>
      </w:r>
      <w:r w:rsidRPr="00E1090E">
        <w:rPr>
          <w:rFonts w:ascii="Times New Roman" w:hAnsi="Times New Roman" w:cs="Times New Roman"/>
          <w:i/>
          <w:iCs/>
          <w:sz w:val="36"/>
          <w:szCs w:val="36"/>
        </w:rPr>
        <w:t xml:space="preserve"> священику»</w:t>
      </w:r>
      <w:r w:rsidRPr="00E1090E">
        <w:rPr>
          <w:rFonts w:ascii="Times New Roman" w:hAnsi="Times New Roman" w:cs="Times New Roman"/>
          <w:sz w:val="36"/>
          <w:szCs w:val="36"/>
        </w:rPr>
        <w:t xml:space="preserve"> («Галицький </w:t>
      </w:r>
      <w:r w:rsidRPr="00E1090E">
        <w:rPr>
          <w:rFonts w:ascii="Times New Roman" w:hAnsi="Times New Roman" w:cs="Times New Roman"/>
          <w:sz w:val="36"/>
          <w:szCs w:val="36"/>
          <w:lang w:val="ru-RU"/>
        </w:rPr>
        <w:t>к</w:t>
      </w:r>
      <w:r w:rsidRPr="00E1090E">
        <w:rPr>
          <w:rFonts w:ascii="Times New Roman" w:hAnsi="Times New Roman" w:cs="Times New Roman"/>
          <w:sz w:val="36"/>
          <w:szCs w:val="36"/>
        </w:rPr>
        <w:t xml:space="preserve">ореспондент», 23.09.2019); </w:t>
      </w:r>
      <w:r w:rsidRPr="00E1090E">
        <w:rPr>
          <w:rFonts w:ascii="Times New Roman" w:hAnsi="Times New Roman" w:cs="Times New Roman"/>
          <w:i/>
          <w:iCs/>
          <w:sz w:val="36"/>
          <w:szCs w:val="36"/>
        </w:rPr>
        <w:t>«місцеві</w:t>
      </w:r>
      <w:r w:rsidRPr="00E1090E">
        <w:rPr>
          <w:rFonts w:ascii="Times New Roman" w:hAnsi="Times New Roman" w:cs="Times New Roman"/>
          <w:b/>
          <w:bCs/>
          <w:i/>
          <w:iCs/>
          <w:sz w:val="36"/>
          <w:szCs w:val="36"/>
        </w:rPr>
        <w:t xml:space="preserve"> затиснули їх в лещата</w:t>
      </w:r>
      <w:r w:rsidRPr="00E1090E">
        <w:rPr>
          <w:rFonts w:ascii="Times New Roman" w:hAnsi="Times New Roman" w:cs="Times New Roman"/>
          <w:i/>
          <w:iCs/>
          <w:sz w:val="36"/>
          <w:szCs w:val="36"/>
        </w:rPr>
        <w:t>»</w:t>
      </w:r>
      <w:r w:rsidRPr="00E1090E">
        <w:rPr>
          <w:rFonts w:ascii="Times New Roman" w:hAnsi="Times New Roman" w:cs="Times New Roman"/>
          <w:sz w:val="36"/>
          <w:szCs w:val="36"/>
        </w:rPr>
        <w:t xml:space="preserve"> («Галицький </w:t>
      </w:r>
      <w:r w:rsidRPr="00E1090E">
        <w:rPr>
          <w:rFonts w:ascii="Times New Roman" w:hAnsi="Times New Roman" w:cs="Times New Roman"/>
          <w:sz w:val="36"/>
          <w:szCs w:val="36"/>
          <w:lang w:val="ru-RU"/>
        </w:rPr>
        <w:t>к</w:t>
      </w:r>
      <w:r w:rsidRPr="00E1090E">
        <w:rPr>
          <w:rFonts w:ascii="Times New Roman" w:hAnsi="Times New Roman" w:cs="Times New Roman"/>
          <w:sz w:val="36"/>
          <w:szCs w:val="36"/>
        </w:rPr>
        <w:t xml:space="preserve">ореспондент», 03.06.2020); </w:t>
      </w:r>
      <w:r w:rsidRPr="00E1090E">
        <w:rPr>
          <w:rFonts w:ascii="Times New Roman" w:hAnsi="Times New Roman" w:cs="Times New Roman"/>
          <w:i/>
          <w:iCs/>
          <w:sz w:val="36"/>
          <w:szCs w:val="36"/>
        </w:rPr>
        <w:t>«притулок у Загвізді може</w:t>
      </w:r>
      <w:r w:rsidRPr="00E1090E">
        <w:rPr>
          <w:rFonts w:ascii="Times New Roman" w:hAnsi="Times New Roman" w:cs="Times New Roman"/>
          <w:b/>
          <w:bCs/>
          <w:i/>
          <w:iCs/>
          <w:sz w:val="36"/>
          <w:szCs w:val="36"/>
        </w:rPr>
        <w:t xml:space="preserve"> залишитися без даху над головою</w:t>
      </w:r>
      <w:r w:rsidRPr="00E1090E">
        <w:rPr>
          <w:rFonts w:ascii="Times New Roman" w:hAnsi="Times New Roman" w:cs="Times New Roman"/>
          <w:i/>
          <w:iCs/>
          <w:sz w:val="36"/>
          <w:szCs w:val="36"/>
        </w:rPr>
        <w:t>»</w:t>
      </w:r>
      <w:r w:rsidRPr="00E1090E">
        <w:rPr>
          <w:rFonts w:ascii="Times New Roman" w:hAnsi="Times New Roman" w:cs="Times New Roman"/>
          <w:sz w:val="36"/>
          <w:szCs w:val="36"/>
        </w:rPr>
        <w:t xml:space="preserve"> («Галка», 15.07.2019), </w:t>
      </w:r>
      <w:r w:rsidRPr="00E1090E">
        <w:rPr>
          <w:rFonts w:ascii="Times New Roman" w:hAnsi="Times New Roman" w:cs="Times New Roman"/>
          <w:i/>
          <w:iCs/>
          <w:sz w:val="36"/>
          <w:szCs w:val="36"/>
        </w:rPr>
        <w:t xml:space="preserve">«наче </w:t>
      </w:r>
      <w:r w:rsidRPr="00E1090E">
        <w:rPr>
          <w:rFonts w:ascii="Times New Roman" w:hAnsi="Times New Roman" w:cs="Times New Roman"/>
          <w:b/>
          <w:bCs/>
          <w:i/>
          <w:iCs/>
          <w:sz w:val="36"/>
          <w:szCs w:val="36"/>
        </w:rPr>
        <w:t>хтось холодної води вилив</w:t>
      </w:r>
      <w:r w:rsidRPr="00E1090E">
        <w:rPr>
          <w:rFonts w:ascii="Times New Roman" w:hAnsi="Times New Roman" w:cs="Times New Roman"/>
          <w:i/>
          <w:iCs/>
          <w:sz w:val="36"/>
          <w:szCs w:val="36"/>
        </w:rPr>
        <w:t>»</w:t>
      </w:r>
      <w:r w:rsidRPr="00E1090E">
        <w:rPr>
          <w:rFonts w:ascii="Times New Roman" w:hAnsi="Times New Roman" w:cs="Times New Roman"/>
          <w:sz w:val="36"/>
          <w:szCs w:val="36"/>
        </w:rPr>
        <w:t xml:space="preserve"> («Репортер», 02.05.2020); </w:t>
      </w:r>
      <w:r w:rsidRPr="00E1090E">
        <w:rPr>
          <w:rFonts w:ascii="Times New Roman" w:hAnsi="Times New Roman" w:cs="Times New Roman"/>
          <w:i/>
          <w:iCs/>
          <w:sz w:val="36"/>
          <w:szCs w:val="36"/>
        </w:rPr>
        <w:t xml:space="preserve">«вони продовжували </w:t>
      </w:r>
      <w:r w:rsidRPr="00E1090E">
        <w:rPr>
          <w:rFonts w:ascii="Times New Roman" w:hAnsi="Times New Roman" w:cs="Times New Roman"/>
          <w:b/>
          <w:bCs/>
          <w:i/>
          <w:iCs/>
          <w:sz w:val="36"/>
          <w:szCs w:val="36"/>
        </w:rPr>
        <w:t>нагрівати руки</w:t>
      </w:r>
      <w:r w:rsidRPr="00E1090E">
        <w:rPr>
          <w:rFonts w:ascii="Times New Roman" w:hAnsi="Times New Roman" w:cs="Times New Roman"/>
          <w:i/>
          <w:iCs/>
          <w:sz w:val="36"/>
          <w:szCs w:val="36"/>
        </w:rPr>
        <w:t xml:space="preserve"> на довірливих людях»</w:t>
      </w:r>
      <w:r w:rsidRPr="00E1090E">
        <w:rPr>
          <w:rFonts w:ascii="Times New Roman" w:hAnsi="Times New Roman" w:cs="Times New Roman"/>
          <w:sz w:val="36"/>
          <w:szCs w:val="36"/>
        </w:rPr>
        <w:t xml:space="preserve"> («Місто», 05.09.2020); </w:t>
      </w:r>
      <w:r w:rsidRPr="00E1090E">
        <w:rPr>
          <w:rFonts w:ascii="Times New Roman" w:hAnsi="Times New Roman" w:cs="Times New Roman"/>
          <w:i/>
          <w:iCs/>
          <w:sz w:val="36"/>
          <w:szCs w:val="36"/>
        </w:rPr>
        <w:t xml:space="preserve">«тут і </w:t>
      </w:r>
      <w:r w:rsidRPr="00E1090E">
        <w:rPr>
          <w:rFonts w:ascii="Times New Roman" w:hAnsi="Times New Roman" w:cs="Times New Roman"/>
          <w:b/>
          <w:bCs/>
          <w:i/>
          <w:iCs/>
          <w:sz w:val="36"/>
          <w:szCs w:val="36"/>
        </w:rPr>
        <w:t>до ворожки не ходи</w:t>
      </w:r>
      <w:r w:rsidRPr="00E1090E">
        <w:rPr>
          <w:rFonts w:ascii="Times New Roman" w:hAnsi="Times New Roman" w:cs="Times New Roman"/>
          <w:i/>
          <w:iCs/>
          <w:sz w:val="36"/>
          <w:szCs w:val="36"/>
        </w:rPr>
        <w:t>»</w:t>
      </w:r>
      <w:r w:rsidRPr="00E1090E">
        <w:rPr>
          <w:rFonts w:ascii="Times New Roman" w:hAnsi="Times New Roman" w:cs="Times New Roman"/>
          <w:sz w:val="36"/>
          <w:szCs w:val="36"/>
        </w:rPr>
        <w:t xml:space="preserve"> («Репортер», 20.08.2020); </w:t>
      </w:r>
      <w:r w:rsidRPr="00E1090E">
        <w:rPr>
          <w:rFonts w:ascii="Times New Roman" w:hAnsi="Times New Roman" w:cs="Times New Roman"/>
          <w:i/>
          <w:iCs/>
          <w:sz w:val="36"/>
          <w:szCs w:val="36"/>
        </w:rPr>
        <w:t>«в</w:t>
      </w:r>
      <w:r w:rsidR="00E1090E">
        <w:rPr>
          <w:rFonts w:ascii="Times New Roman" w:hAnsi="Times New Roman" w:cs="Times New Roman"/>
          <w:i/>
          <w:iCs/>
          <w:sz w:val="36"/>
          <w:szCs w:val="36"/>
        </w:rPr>
        <w:t>олонтери «Дому Сірка»</w:t>
      </w:r>
      <w:r w:rsidRPr="00E1090E">
        <w:rPr>
          <w:rFonts w:ascii="Times New Roman" w:hAnsi="Times New Roman" w:cs="Times New Roman"/>
          <w:i/>
          <w:iCs/>
          <w:sz w:val="36"/>
          <w:szCs w:val="36"/>
        </w:rPr>
        <w:t xml:space="preserve"> </w:t>
      </w:r>
      <w:r w:rsidRPr="00E1090E">
        <w:rPr>
          <w:rFonts w:ascii="Times New Roman" w:hAnsi="Times New Roman" w:cs="Times New Roman"/>
          <w:b/>
          <w:bCs/>
          <w:i/>
          <w:iCs/>
          <w:sz w:val="36"/>
          <w:szCs w:val="36"/>
        </w:rPr>
        <w:t>б’ють на сполох</w:t>
      </w:r>
      <w:r w:rsidRPr="00E1090E">
        <w:rPr>
          <w:rFonts w:ascii="Times New Roman" w:hAnsi="Times New Roman" w:cs="Times New Roman"/>
          <w:i/>
          <w:iCs/>
          <w:sz w:val="36"/>
          <w:szCs w:val="36"/>
        </w:rPr>
        <w:t>»</w:t>
      </w:r>
      <w:r w:rsidRPr="00E1090E">
        <w:rPr>
          <w:rFonts w:ascii="Times New Roman" w:hAnsi="Times New Roman" w:cs="Times New Roman"/>
          <w:sz w:val="36"/>
          <w:szCs w:val="36"/>
        </w:rPr>
        <w:t xml:space="preserve"> («Місто», 26.07.2019); </w:t>
      </w:r>
      <w:r w:rsidRPr="00E1090E">
        <w:rPr>
          <w:rFonts w:ascii="Times New Roman" w:hAnsi="Times New Roman" w:cs="Times New Roman"/>
          <w:i/>
          <w:iCs/>
          <w:sz w:val="36"/>
          <w:szCs w:val="36"/>
        </w:rPr>
        <w:t xml:space="preserve">«цьогоріч поціновувачів якісної музики та гарної компанії міг </w:t>
      </w:r>
      <w:r w:rsidRPr="00E1090E">
        <w:rPr>
          <w:rFonts w:ascii="Times New Roman" w:hAnsi="Times New Roman" w:cs="Times New Roman"/>
          <w:b/>
          <w:bCs/>
          <w:i/>
          <w:iCs/>
          <w:sz w:val="36"/>
          <w:szCs w:val="36"/>
        </w:rPr>
        <w:t>збити з пантелику</w:t>
      </w:r>
      <w:r w:rsidRPr="00E1090E">
        <w:rPr>
          <w:rFonts w:ascii="Times New Roman" w:hAnsi="Times New Roman" w:cs="Times New Roman"/>
          <w:i/>
          <w:iCs/>
          <w:sz w:val="36"/>
          <w:szCs w:val="36"/>
        </w:rPr>
        <w:t xml:space="preserve"> лише великий вибір українських фестивалів» </w:t>
      </w:r>
      <w:r w:rsidRPr="00E1090E">
        <w:rPr>
          <w:rFonts w:ascii="Times New Roman" w:hAnsi="Times New Roman" w:cs="Times New Roman"/>
          <w:sz w:val="36"/>
          <w:szCs w:val="36"/>
        </w:rPr>
        <w:t xml:space="preserve">(«Галицький </w:t>
      </w:r>
      <w:r w:rsidRPr="00E1090E">
        <w:rPr>
          <w:rFonts w:ascii="Times New Roman" w:hAnsi="Times New Roman" w:cs="Times New Roman"/>
          <w:sz w:val="36"/>
          <w:szCs w:val="36"/>
          <w:lang w:val="ru-RU"/>
        </w:rPr>
        <w:t>к</w:t>
      </w:r>
      <w:r w:rsidRPr="00E1090E">
        <w:rPr>
          <w:rFonts w:ascii="Times New Roman" w:hAnsi="Times New Roman" w:cs="Times New Roman"/>
          <w:sz w:val="36"/>
          <w:szCs w:val="36"/>
        </w:rPr>
        <w:t xml:space="preserve">ореспондент», 18.08.2018), </w:t>
      </w:r>
      <w:r w:rsidRPr="00E1090E">
        <w:rPr>
          <w:rFonts w:ascii="Times New Roman" w:hAnsi="Times New Roman" w:cs="Times New Roman"/>
          <w:i/>
          <w:iCs/>
          <w:sz w:val="36"/>
          <w:szCs w:val="36"/>
        </w:rPr>
        <w:t>«</w:t>
      </w:r>
      <w:r w:rsidRPr="00E1090E">
        <w:rPr>
          <w:rFonts w:ascii="Times New Roman" w:hAnsi="Times New Roman" w:cs="Times New Roman"/>
          <w:b/>
          <w:bCs/>
          <w:i/>
          <w:iCs/>
          <w:sz w:val="36"/>
          <w:szCs w:val="36"/>
        </w:rPr>
        <w:t>грім не вдарив, то ніхто й не хреститься</w:t>
      </w:r>
      <w:r w:rsidRPr="00E1090E">
        <w:rPr>
          <w:rFonts w:ascii="Times New Roman" w:hAnsi="Times New Roman" w:cs="Times New Roman"/>
          <w:i/>
          <w:iCs/>
          <w:sz w:val="36"/>
          <w:szCs w:val="36"/>
        </w:rPr>
        <w:t>»</w:t>
      </w:r>
      <w:r w:rsidRPr="00E1090E">
        <w:rPr>
          <w:rFonts w:ascii="Times New Roman" w:hAnsi="Times New Roman" w:cs="Times New Roman"/>
          <w:sz w:val="36"/>
          <w:szCs w:val="36"/>
        </w:rPr>
        <w:t xml:space="preserve"> (Галицький кореспондент, 26.10.2019) та інші.</w:t>
      </w:r>
    </w:p>
    <w:p w:rsidR="008F60FD" w:rsidRPr="00E1090E" w:rsidRDefault="008F60FD" w:rsidP="00E1090E">
      <w:pPr>
        <w:spacing w:after="0" w:line="360" w:lineRule="auto"/>
        <w:ind w:firstLine="708"/>
        <w:jc w:val="both"/>
        <w:rPr>
          <w:rFonts w:ascii="Times New Roman" w:hAnsi="Times New Roman" w:cs="Times New Roman"/>
          <w:sz w:val="36"/>
          <w:szCs w:val="36"/>
        </w:rPr>
      </w:pPr>
      <w:r w:rsidRPr="00E1090E">
        <w:rPr>
          <w:rFonts w:ascii="Times New Roman" w:hAnsi="Times New Roman" w:cs="Times New Roman"/>
          <w:sz w:val="36"/>
          <w:szCs w:val="36"/>
        </w:rPr>
        <w:lastRenderedPageBreak/>
        <w:t>Окрім загальновідомих, традиційних фразеологізмів, журналісти активно застосовують трансформовані фраземи, оскільки завданням творців медіатекстів є пошук вдалого сполучення слів для найповнішого вираження емоції, почуття, ставлення тощо. Трансформовані фразеологізми є «індивідуально-авторськими утвореннями, що являють собою семантичну або структурно-семантичну модифікацію узуальних фразеологізмів» [1]. Розглянемо на прикладах.</w:t>
      </w:r>
      <w:r w:rsidRPr="00E1090E">
        <w:rPr>
          <w:rFonts w:ascii="Times New Roman" w:hAnsi="Times New Roman" w:cs="Times New Roman"/>
          <w:color w:val="FF0000"/>
          <w:sz w:val="36"/>
          <w:szCs w:val="36"/>
        </w:rPr>
        <w:t xml:space="preserve"> </w:t>
      </w:r>
    </w:p>
    <w:p w:rsidR="008F60FD" w:rsidRPr="00E1090E" w:rsidRDefault="008F60FD" w:rsidP="00E1090E">
      <w:pPr>
        <w:spacing w:after="0" w:line="360" w:lineRule="auto"/>
        <w:ind w:firstLine="708"/>
        <w:jc w:val="both"/>
        <w:rPr>
          <w:rFonts w:ascii="Times New Roman" w:hAnsi="Times New Roman" w:cs="Times New Roman"/>
          <w:color w:val="FF0000"/>
          <w:sz w:val="36"/>
          <w:szCs w:val="36"/>
        </w:rPr>
      </w:pPr>
      <w:r w:rsidRPr="00E1090E">
        <w:rPr>
          <w:rFonts w:ascii="Times New Roman" w:hAnsi="Times New Roman" w:cs="Times New Roman"/>
          <w:sz w:val="36"/>
          <w:szCs w:val="36"/>
        </w:rPr>
        <w:t xml:space="preserve">Трансформований фразеологізм </w:t>
      </w:r>
      <w:r w:rsidRPr="00E1090E">
        <w:rPr>
          <w:rFonts w:ascii="Times New Roman" w:hAnsi="Times New Roman" w:cs="Times New Roman"/>
          <w:b/>
          <w:bCs/>
          <w:i/>
          <w:iCs/>
          <w:sz w:val="36"/>
          <w:szCs w:val="36"/>
        </w:rPr>
        <w:t xml:space="preserve">«Бджоли не винні, що чиновники непутящі» </w:t>
      </w:r>
      <w:r w:rsidRPr="00E1090E">
        <w:rPr>
          <w:rFonts w:ascii="Times New Roman" w:hAnsi="Times New Roman" w:cs="Times New Roman"/>
          <w:sz w:val="36"/>
          <w:szCs w:val="36"/>
        </w:rPr>
        <w:t xml:space="preserve">(«Галицький </w:t>
      </w:r>
      <w:r w:rsidRPr="00E1090E">
        <w:rPr>
          <w:rFonts w:ascii="Times New Roman" w:hAnsi="Times New Roman" w:cs="Times New Roman"/>
          <w:sz w:val="36"/>
          <w:szCs w:val="36"/>
          <w:lang w:val="ru-RU"/>
        </w:rPr>
        <w:t>к</w:t>
      </w:r>
      <w:r w:rsidRPr="00E1090E">
        <w:rPr>
          <w:rFonts w:ascii="Times New Roman" w:hAnsi="Times New Roman" w:cs="Times New Roman"/>
          <w:sz w:val="36"/>
          <w:szCs w:val="36"/>
        </w:rPr>
        <w:t xml:space="preserve">ореспондент», 02.07.2019), створений на основі фраземи – назви новели М. Коцюбинського </w:t>
      </w:r>
      <w:r w:rsidRPr="00E1090E">
        <w:rPr>
          <w:rFonts w:ascii="Times New Roman" w:hAnsi="Times New Roman" w:cs="Times New Roman"/>
          <w:i/>
          <w:iCs/>
          <w:sz w:val="36"/>
          <w:szCs w:val="36"/>
        </w:rPr>
        <w:t>«Коні не винні»</w:t>
      </w:r>
      <w:r w:rsidRPr="00E1090E">
        <w:rPr>
          <w:rFonts w:ascii="Times New Roman" w:hAnsi="Times New Roman" w:cs="Times New Roman"/>
          <w:sz w:val="36"/>
          <w:szCs w:val="36"/>
        </w:rPr>
        <w:t xml:space="preserve">, зберігає своє первинне значення, проте авторське доповнення додає вислову негативного відтінку. У ньому прослідковується пряма критика, що безпосередньо формує ставлення реципієнта до порушеної проблеми. </w:t>
      </w:r>
    </w:p>
    <w:p w:rsidR="008F60FD" w:rsidRPr="00E1090E" w:rsidRDefault="008F60FD" w:rsidP="00E1090E">
      <w:pPr>
        <w:spacing w:after="0" w:line="360" w:lineRule="auto"/>
        <w:ind w:firstLine="708"/>
        <w:jc w:val="both"/>
        <w:rPr>
          <w:rFonts w:ascii="Times New Roman" w:hAnsi="Times New Roman" w:cs="Times New Roman"/>
          <w:sz w:val="36"/>
          <w:szCs w:val="36"/>
        </w:rPr>
      </w:pPr>
      <w:r w:rsidRPr="00E1090E">
        <w:rPr>
          <w:rFonts w:ascii="Times New Roman" w:hAnsi="Times New Roman" w:cs="Times New Roman"/>
          <w:b/>
          <w:bCs/>
          <w:i/>
          <w:iCs/>
          <w:sz w:val="36"/>
          <w:szCs w:val="36"/>
        </w:rPr>
        <w:t>«І теплим супом, і добрим словом»</w:t>
      </w:r>
      <w:r w:rsidRPr="00E1090E">
        <w:rPr>
          <w:rFonts w:ascii="Times New Roman" w:hAnsi="Times New Roman" w:cs="Times New Roman"/>
          <w:sz w:val="36"/>
          <w:szCs w:val="36"/>
        </w:rPr>
        <w:t xml:space="preserve"> («Місто», 10.05.2019) – трансформований фразеологізм відомого вислову </w:t>
      </w:r>
      <w:r w:rsidRPr="00E1090E">
        <w:rPr>
          <w:rFonts w:ascii="Times New Roman" w:hAnsi="Times New Roman" w:cs="Times New Roman"/>
          <w:i/>
          <w:iCs/>
          <w:sz w:val="36"/>
          <w:szCs w:val="36"/>
        </w:rPr>
        <w:t>«І словом, і ділом»</w:t>
      </w:r>
      <w:r w:rsidRPr="00E1090E">
        <w:rPr>
          <w:rFonts w:ascii="Times New Roman" w:hAnsi="Times New Roman" w:cs="Times New Roman"/>
          <w:sz w:val="36"/>
          <w:szCs w:val="36"/>
        </w:rPr>
        <w:t xml:space="preserve">, який вдало розкриває тему допомоги волонтерів безхатькам і знедоленим людям. </w:t>
      </w:r>
    </w:p>
    <w:p w:rsidR="008F60FD" w:rsidRPr="00E1090E" w:rsidRDefault="008F60FD" w:rsidP="00E1090E">
      <w:pPr>
        <w:spacing w:after="0" w:line="360" w:lineRule="auto"/>
        <w:ind w:firstLine="708"/>
        <w:jc w:val="both"/>
        <w:rPr>
          <w:rFonts w:ascii="Times New Roman" w:hAnsi="Times New Roman" w:cs="Times New Roman"/>
          <w:sz w:val="36"/>
          <w:szCs w:val="36"/>
        </w:rPr>
      </w:pPr>
      <w:r w:rsidRPr="00E1090E">
        <w:rPr>
          <w:rFonts w:ascii="Times New Roman" w:hAnsi="Times New Roman" w:cs="Times New Roman"/>
          <w:sz w:val="36"/>
          <w:szCs w:val="36"/>
        </w:rPr>
        <w:t xml:space="preserve">Трансформована фразема </w:t>
      </w:r>
      <w:r w:rsidRPr="00E1090E">
        <w:rPr>
          <w:rFonts w:ascii="Times New Roman" w:hAnsi="Times New Roman" w:cs="Times New Roman"/>
          <w:b/>
          <w:bCs/>
          <w:i/>
          <w:iCs/>
          <w:sz w:val="36"/>
          <w:szCs w:val="36"/>
        </w:rPr>
        <w:t>«батогом без пряника»</w:t>
      </w:r>
      <w:r w:rsidRPr="00E1090E">
        <w:rPr>
          <w:rFonts w:ascii="Times New Roman" w:hAnsi="Times New Roman" w:cs="Times New Roman"/>
          <w:sz w:val="36"/>
          <w:szCs w:val="36"/>
        </w:rPr>
        <w:t xml:space="preserve"> («Галицький кореспондент», 11.06.2020), створена на основі вислову </w:t>
      </w:r>
      <w:r w:rsidRPr="00E1090E">
        <w:rPr>
          <w:rFonts w:ascii="Times New Roman" w:hAnsi="Times New Roman" w:cs="Times New Roman"/>
          <w:i/>
          <w:iCs/>
          <w:sz w:val="36"/>
          <w:szCs w:val="36"/>
        </w:rPr>
        <w:t>«батогом і пряником»</w:t>
      </w:r>
      <w:r w:rsidRPr="00E1090E">
        <w:rPr>
          <w:rFonts w:ascii="Times New Roman" w:hAnsi="Times New Roman" w:cs="Times New Roman"/>
          <w:sz w:val="36"/>
          <w:szCs w:val="36"/>
        </w:rPr>
        <w:t xml:space="preserve">, який означає покарання та </w:t>
      </w:r>
      <w:r w:rsidRPr="00E1090E">
        <w:rPr>
          <w:rFonts w:ascii="Times New Roman" w:hAnsi="Times New Roman" w:cs="Times New Roman"/>
          <w:sz w:val="36"/>
          <w:szCs w:val="36"/>
        </w:rPr>
        <w:lastRenderedPageBreak/>
        <w:t xml:space="preserve">заохочення, проте трансформований варіант фактично розкодовується як спонукання до дії силоміць. </w:t>
      </w:r>
    </w:p>
    <w:p w:rsidR="008F60FD" w:rsidRPr="00E1090E" w:rsidRDefault="008F60FD" w:rsidP="00E1090E">
      <w:pPr>
        <w:spacing w:after="0" w:line="360" w:lineRule="auto"/>
        <w:ind w:firstLine="708"/>
        <w:jc w:val="both"/>
        <w:rPr>
          <w:rFonts w:ascii="Times New Roman" w:hAnsi="Times New Roman" w:cs="Times New Roman"/>
          <w:sz w:val="36"/>
          <w:szCs w:val="36"/>
        </w:rPr>
      </w:pPr>
      <w:r w:rsidRPr="00E1090E">
        <w:rPr>
          <w:rFonts w:ascii="Times New Roman" w:hAnsi="Times New Roman" w:cs="Times New Roman"/>
          <w:b/>
          <w:bCs/>
          <w:i/>
          <w:iCs/>
          <w:sz w:val="36"/>
          <w:szCs w:val="36"/>
        </w:rPr>
        <w:t>«Цирк поїхав, а сміття залишилось»</w:t>
      </w:r>
      <w:r w:rsidRPr="00E1090E">
        <w:rPr>
          <w:rFonts w:ascii="Times New Roman" w:hAnsi="Times New Roman" w:cs="Times New Roman"/>
          <w:sz w:val="36"/>
          <w:szCs w:val="36"/>
        </w:rPr>
        <w:t xml:space="preserve"> («Місто», 29.11.2018) – трансформована фразема іронічного характеру, що зберігає негативний відтінок, зневажливе ставлення до предмету чи явища, у контексті журналістського матеріалу – висловлення критики у бік гастрольного цирку та безладу, який артисти залишили після себе. </w:t>
      </w:r>
    </w:p>
    <w:p w:rsidR="008F60FD" w:rsidRPr="00E1090E" w:rsidRDefault="008F60FD" w:rsidP="00E1090E">
      <w:pPr>
        <w:spacing w:after="0" w:line="360" w:lineRule="auto"/>
        <w:ind w:firstLine="708"/>
        <w:jc w:val="both"/>
        <w:rPr>
          <w:rFonts w:ascii="Times New Roman" w:hAnsi="Times New Roman" w:cs="Times New Roman"/>
          <w:sz w:val="36"/>
          <w:szCs w:val="36"/>
        </w:rPr>
      </w:pPr>
      <w:r w:rsidRPr="00E1090E">
        <w:rPr>
          <w:rFonts w:ascii="Times New Roman" w:hAnsi="Times New Roman" w:cs="Times New Roman"/>
          <w:sz w:val="36"/>
          <w:szCs w:val="36"/>
        </w:rPr>
        <w:t xml:space="preserve">Цікавою щодо смислового контекстного навантаження є трансформована фразема </w:t>
      </w:r>
      <w:r w:rsidRPr="00E1090E">
        <w:rPr>
          <w:rFonts w:ascii="Times New Roman" w:hAnsi="Times New Roman" w:cs="Times New Roman"/>
          <w:b/>
          <w:bCs/>
          <w:i/>
          <w:iCs/>
          <w:sz w:val="36"/>
          <w:szCs w:val="36"/>
        </w:rPr>
        <w:t>«не пластиком єдиним живе людина»</w:t>
      </w:r>
      <w:r w:rsidRPr="00E1090E">
        <w:rPr>
          <w:rFonts w:ascii="Times New Roman" w:hAnsi="Times New Roman" w:cs="Times New Roman"/>
          <w:sz w:val="36"/>
          <w:szCs w:val="36"/>
        </w:rPr>
        <w:t xml:space="preserve"> («Місто», 16.08.2020), основою якої виступає</w:t>
      </w:r>
      <w:r w:rsidRPr="00E1090E">
        <w:rPr>
          <w:rFonts w:ascii="Times New Roman" w:hAnsi="Times New Roman" w:cs="Times New Roman"/>
          <w:color w:val="FF0000"/>
          <w:sz w:val="36"/>
          <w:szCs w:val="36"/>
        </w:rPr>
        <w:t xml:space="preserve"> </w:t>
      </w:r>
      <w:r w:rsidRPr="00E1090E">
        <w:rPr>
          <w:rFonts w:ascii="Times New Roman" w:hAnsi="Times New Roman" w:cs="Times New Roman"/>
          <w:sz w:val="36"/>
          <w:szCs w:val="36"/>
        </w:rPr>
        <w:t xml:space="preserve">біблійний вираз </w:t>
      </w:r>
      <w:r w:rsidRPr="00E1090E">
        <w:rPr>
          <w:rFonts w:ascii="Times New Roman" w:hAnsi="Times New Roman" w:cs="Times New Roman"/>
          <w:i/>
          <w:iCs/>
          <w:sz w:val="36"/>
          <w:szCs w:val="36"/>
        </w:rPr>
        <w:t>«не хлібом єдиним живе людина»</w:t>
      </w:r>
      <w:r w:rsidRPr="00E1090E">
        <w:rPr>
          <w:rFonts w:ascii="Times New Roman" w:hAnsi="Times New Roman" w:cs="Times New Roman"/>
          <w:sz w:val="36"/>
          <w:szCs w:val="36"/>
        </w:rPr>
        <w:t>, що означає «крім матеріальних, мати й духовні інтереси». Однак у контексті авторського матеріалу про сортування сміття «</w:t>
      </w:r>
      <w:r w:rsidRPr="00E1090E">
        <w:rPr>
          <w:rFonts w:ascii="Times New Roman" w:hAnsi="Times New Roman" w:cs="Times New Roman"/>
          <w:i/>
          <w:sz w:val="36"/>
          <w:szCs w:val="36"/>
        </w:rPr>
        <w:t>не пластиком єдиним</w:t>
      </w:r>
      <w:r w:rsidRPr="00E1090E">
        <w:rPr>
          <w:rFonts w:ascii="Times New Roman" w:hAnsi="Times New Roman" w:cs="Times New Roman"/>
          <w:sz w:val="36"/>
          <w:szCs w:val="36"/>
        </w:rPr>
        <w:t>» трактується по-новому: всі неекологічні речі – поліетиленові пакети, зубні щітки, губки для миття посуду та інше – можна замінити на такі, що не шкодять навколишньому середовищу.</w:t>
      </w:r>
    </w:p>
    <w:p w:rsidR="008F60FD" w:rsidRPr="00E1090E" w:rsidRDefault="008F60FD" w:rsidP="00E1090E">
      <w:pPr>
        <w:spacing w:after="0" w:line="360" w:lineRule="auto"/>
        <w:ind w:firstLine="708"/>
        <w:jc w:val="both"/>
        <w:rPr>
          <w:rFonts w:ascii="Times New Roman" w:hAnsi="Times New Roman" w:cs="Times New Roman"/>
          <w:sz w:val="36"/>
          <w:szCs w:val="36"/>
        </w:rPr>
      </w:pPr>
      <w:r w:rsidRPr="00E1090E">
        <w:rPr>
          <w:rFonts w:ascii="Times New Roman" w:hAnsi="Times New Roman" w:cs="Times New Roman"/>
          <w:sz w:val="36"/>
          <w:szCs w:val="36"/>
        </w:rPr>
        <w:t xml:space="preserve"> </w:t>
      </w:r>
      <w:r w:rsidRPr="00E1090E">
        <w:rPr>
          <w:rFonts w:ascii="Times New Roman" w:hAnsi="Times New Roman" w:cs="Times New Roman"/>
          <w:i/>
          <w:iCs/>
          <w:sz w:val="36"/>
          <w:szCs w:val="36"/>
        </w:rPr>
        <w:t xml:space="preserve">«Своїми наївними запитаннями він </w:t>
      </w:r>
      <w:r w:rsidRPr="00E1090E">
        <w:rPr>
          <w:rFonts w:ascii="Times New Roman" w:hAnsi="Times New Roman" w:cs="Times New Roman"/>
          <w:b/>
          <w:bCs/>
          <w:i/>
          <w:iCs/>
          <w:sz w:val="36"/>
          <w:szCs w:val="36"/>
        </w:rPr>
        <w:t>виводив депутатів на чисту воду</w:t>
      </w:r>
      <w:r w:rsidRPr="00E1090E">
        <w:rPr>
          <w:rFonts w:ascii="Times New Roman" w:hAnsi="Times New Roman" w:cs="Times New Roman"/>
          <w:i/>
          <w:iCs/>
          <w:sz w:val="36"/>
          <w:szCs w:val="36"/>
        </w:rPr>
        <w:t>»</w:t>
      </w:r>
      <w:r w:rsidRPr="00E1090E">
        <w:rPr>
          <w:rFonts w:ascii="Times New Roman" w:hAnsi="Times New Roman" w:cs="Times New Roman"/>
          <w:sz w:val="36"/>
          <w:szCs w:val="36"/>
        </w:rPr>
        <w:t xml:space="preserve"> («Галицький </w:t>
      </w:r>
      <w:r w:rsidRPr="00E1090E">
        <w:rPr>
          <w:rFonts w:ascii="Times New Roman" w:hAnsi="Times New Roman" w:cs="Times New Roman"/>
          <w:sz w:val="36"/>
          <w:szCs w:val="36"/>
          <w:lang w:val="ru-RU"/>
        </w:rPr>
        <w:t>к</w:t>
      </w:r>
      <w:r w:rsidRPr="00E1090E">
        <w:rPr>
          <w:rFonts w:ascii="Times New Roman" w:hAnsi="Times New Roman" w:cs="Times New Roman"/>
          <w:sz w:val="36"/>
          <w:szCs w:val="36"/>
        </w:rPr>
        <w:t xml:space="preserve">ореспондент», 24.12.2019) – розширений фразеологізм негативного забарвлення, оскільки </w:t>
      </w:r>
      <w:r w:rsidRPr="00E1090E">
        <w:rPr>
          <w:rFonts w:ascii="Times New Roman" w:hAnsi="Times New Roman" w:cs="Times New Roman"/>
          <w:i/>
          <w:iCs/>
          <w:sz w:val="36"/>
          <w:szCs w:val="36"/>
        </w:rPr>
        <w:t>«на чисту воду»</w:t>
      </w:r>
      <w:r w:rsidRPr="00E1090E">
        <w:rPr>
          <w:rFonts w:ascii="Times New Roman" w:hAnsi="Times New Roman" w:cs="Times New Roman"/>
          <w:sz w:val="36"/>
          <w:szCs w:val="36"/>
        </w:rPr>
        <w:t xml:space="preserve"> виводять лише тих, хто чинить усупереч моральним засадам і цінностям. </w:t>
      </w:r>
    </w:p>
    <w:p w:rsidR="008F60FD" w:rsidRPr="00E1090E" w:rsidRDefault="008F60FD" w:rsidP="00E1090E">
      <w:pPr>
        <w:spacing w:after="0" w:line="360" w:lineRule="auto"/>
        <w:ind w:firstLine="708"/>
        <w:jc w:val="both"/>
        <w:rPr>
          <w:rFonts w:ascii="Times New Roman" w:hAnsi="Times New Roman" w:cs="Times New Roman"/>
          <w:sz w:val="36"/>
          <w:szCs w:val="36"/>
        </w:rPr>
      </w:pPr>
      <w:r w:rsidRPr="00E1090E">
        <w:rPr>
          <w:rFonts w:ascii="Times New Roman" w:hAnsi="Times New Roman" w:cs="Times New Roman"/>
          <w:i/>
          <w:iCs/>
          <w:sz w:val="36"/>
          <w:szCs w:val="36"/>
        </w:rPr>
        <w:lastRenderedPageBreak/>
        <w:t xml:space="preserve">«Живе, </w:t>
      </w:r>
      <w:r w:rsidRPr="00E1090E">
        <w:rPr>
          <w:rFonts w:ascii="Times New Roman" w:hAnsi="Times New Roman" w:cs="Times New Roman"/>
          <w:b/>
          <w:bCs/>
          <w:i/>
          <w:iCs/>
          <w:sz w:val="36"/>
          <w:szCs w:val="36"/>
        </w:rPr>
        <w:t>як у чорта за пазухою</w:t>
      </w:r>
      <w:r w:rsidRPr="00E1090E">
        <w:rPr>
          <w:rFonts w:ascii="Times New Roman" w:hAnsi="Times New Roman" w:cs="Times New Roman"/>
          <w:i/>
          <w:iCs/>
          <w:sz w:val="36"/>
          <w:szCs w:val="36"/>
        </w:rPr>
        <w:t>»</w:t>
      </w:r>
      <w:r w:rsidRPr="00E1090E">
        <w:rPr>
          <w:rFonts w:ascii="Times New Roman" w:hAnsi="Times New Roman" w:cs="Times New Roman"/>
          <w:sz w:val="36"/>
          <w:szCs w:val="36"/>
        </w:rPr>
        <w:t xml:space="preserve"> («Галка», 7.03.2019) – трансформований фразеологізм із негативною семантикою, у якому частину </w:t>
      </w:r>
      <w:r w:rsidRPr="00E1090E">
        <w:rPr>
          <w:rFonts w:ascii="Times New Roman" w:hAnsi="Times New Roman" w:cs="Times New Roman"/>
          <w:i/>
          <w:iCs/>
          <w:sz w:val="36"/>
          <w:szCs w:val="36"/>
        </w:rPr>
        <w:t>«у Бога»</w:t>
      </w:r>
      <w:r w:rsidRPr="00E1090E">
        <w:rPr>
          <w:rFonts w:ascii="Times New Roman" w:hAnsi="Times New Roman" w:cs="Times New Roman"/>
          <w:sz w:val="36"/>
          <w:szCs w:val="36"/>
        </w:rPr>
        <w:t xml:space="preserve"> замінено на антонім, відповідно трактується вислів протилежним чином: того, хто за пазухою у чорта, по житті супроводжують злі сили, які у всьому йому допомагають. </w:t>
      </w:r>
    </w:p>
    <w:p w:rsidR="008F60FD" w:rsidRPr="00E1090E" w:rsidRDefault="008F60FD" w:rsidP="00E1090E">
      <w:pPr>
        <w:spacing w:after="0" w:line="360" w:lineRule="auto"/>
        <w:ind w:firstLine="708"/>
        <w:jc w:val="both"/>
        <w:rPr>
          <w:rFonts w:ascii="Times New Roman" w:hAnsi="Times New Roman" w:cs="Times New Roman"/>
          <w:sz w:val="36"/>
          <w:szCs w:val="36"/>
        </w:rPr>
      </w:pPr>
      <w:r w:rsidRPr="00E1090E">
        <w:rPr>
          <w:rFonts w:ascii="Times New Roman" w:hAnsi="Times New Roman" w:cs="Times New Roman"/>
          <w:i/>
          <w:iCs/>
          <w:sz w:val="36"/>
          <w:szCs w:val="36"/>
        </w:rPr>
        <w:t xml:space="preserve">«Чоловік </w:t>
      </w:r>
      <w:r w:rsidRPr="00E1090E">
        <w:rPr>
          <w:rFonts w:ascii="Times New Roman" w:hAnsi="Times New Roman" w:cs="Times New Roman"/>
          <w:b/>
          <w:bCs/>
          <w:i/>
          <w:iCs/>
          <w:sz w:val="36"/>
          <w:szCs w:val="36"/>
        </w:rPr>
        <w:t>б’є, бо не любить</w:t>
      </w:r>
      <w:r w:rsidRPr="00E1090E">
        <w:rPr>
          <w:rFonts w:ascii="Times New Roman" w:hAnsi="Times New Roman" w:cs="Times New Roman"/>
          <w:i/>
          <w:iCs/>
          <w:sz w:val="36"/>
          <w:szCs w:val="36"/>
        </w:rPr>
        <w:t>»</w:t>
      </w:r>
      <w:r w:rsidRPr="00E1090E">
        <w:rPr>
          <w:rFonts w:ascii="Times New Roman" w:hAnsi="Times New Roman" w:cs="Times New Roman"/>
          <w:sz w:val="36"/>
          <w:szCs w:val="36"/>
        </w:rPr>
        <w:t xml:space="preserve"> («Репортер», 28.07.2019) – антонімічна трансформація неетичного фразеологізму </w:t>
      </w:r>
      <w:r w:rsidRPr="00E1090E">
        <w:rPr>
          <w:rFonts w:ascii="Times New Roman" w:hAnsi="Times New Roman" w:cs="Times New Roman"/>
          <w:i/>
          <w:iCs/>
          <w:sz w:val="36"/>
          <w:szCs w:val="36"/>
        </w:rPr>
        <w:t>«б’є – значить любить»</w:t>
      </w:r>
      <w:r w:rsidRPr="00E1090E">
        <w:rPr>
          <w:rFonts w:ascii="Times New Roman" w:hAnsi="Times New Roman" w:cs="Times New Roman"/>
          <w:sz w:val="36"/>
          <w:szCs w:val="36"/>
        </w:rPr>
        <w:t xml:space="preserve">, яка характеризує жорстоке поводження чоловіків у сім’ях. </w:t>
      </w:r>
    </w:p>
    <w:p w:rsidR="00BB2430" w:rsidRDefault="008F60FD" w:rsidP="00EB014F">
      <w:pPr>
        <w:spacing w:after="0" w:line="360" w:lineRule="auto"/>
        <w:ind w:firstLine="708"/>
        <w:jc w:val="both"/>
        <w:rPr>
          <w:rFonts w:ascii="Times New Roman" w:hAnsi="Times New Roman" w:cs="Times New Roman"/>
          <w:sz w:val="36"/>
          <w:szCs w:val="36"/>
        </w:rPr>
      </w:pPr>
      <w:r w:rsidRPr="00E1090E">
        <w:rPr>
          <w:rFonts w:ascii="Times New Roman" w:hAnsi="Times New Roman" w:cs="Times New Roman"/>
          <w:b/>
          <w:bCs/>
          <w:sz w:val="36"/>
          <w:szCs w:val="36"/>
        </w:rPr>
        <w:t xml:space="preserve"> Висновки.</w:t>
      </w:r>
      <w:r w:rsidRPr="00E1090E">
        <w:rPr>
          <w:rFonts w:ascii="Times New Roman" w:hAnsi="Times New Roman" w:cs="Times New Roman"/>
          <w:sz w:val="36"/>
          <w:szCs w:val="36"/>
        </w:rPr>
        <w:t xml:space="preserve"> Отже, аналіз фактичного матеріалу дав змогу зафіксувати посилене використання журналістами фразеологічних одиниць. Встановлено: окрім традиційних фразеологізмів, автори створюють власні фраземні конструкції, які насамперед відповідають меті</w:t>
      </w:r>
      <w:r w:rsidRPr="00E1090E">
        <w:rPr>
          <w:rFonts w:ascii="Times New Roman" w:hAnsi="Times New Roman" w:cs="Times New Roman"/>
          <w:color w:val="FF0000"/>
          <w:sz w:val="36"/>
          <w:szCs w:val="36"/>
        </w:rPr>
        <w:t xml:space="preserve"> </w:t>
      </w:r>
      <w:r w:rsidRPr="00E1090E">
        <w:rPr>
          <w:rFonts w:ascii="Times New Roman" w:hAnsi="Times New Roman" w:cs="Times New Roman"/>
          <w:sz w:val="36"/>
          <w:szCs w:val="36"/>
        </w:rPr>
        <w:t xml:space="preserve">тексту. У мові сучасних мас-медіа трансформовані фраземи є найбільш ефективними з точки зору прагматики й естетики. Вони характеризуються емоційністю, образністю, влучністю, що робить їх потужним інструментом впливу на аудиторію. </w:t>
      </w:r>
    </w:p>
    <w:p w:rsidR="00EB014F" w:rsidRPr="00EB014F" w:rsidRDefault="00EB014F" w:rsidP="00EB014F">
      <w:pPr>
        <w:spacing w:after="0" w:line="360" w:lineRule="auto"/>
        <w:ind w:firstLine="708"/>
        <w:jc w:val="both"/>
        <w:rPr>
          <w:rFonts w:ascii="Times New Roman" w:hAnsi="Times New Roman" w:cs="Times New Roman"/>
          <w:sz w:val="36"/>
          <w:szCs w:val="36"/>
        </w:rPr>
      </w:pPr>
    </w:p>
    <w:p w:rsidR="008F60FD" w:rsidRPr="00E1090E" w:rsidRDefault="004F6F3D" w:rsidP="004F6F3D">
      <w:pPr>
        <w:spacing w:after="0" w:line="360" w:lineRule="auto"/>
        <w:jc w:val="center"/>
        <w:rPr>
          <w:rFonts w:ascii="Times New Roman" w:hAnsi="Times New Roman" w:cs="Times New Roman"/>
          <w:b/>
          <w:bCs/>
          <w:sz w:val="36"/>
          <w:szCs w:val="36"/>
        </w:rPr>
      </w:pPr>
      <w:r>
        <w:rPr>
          <w:rFonts w:ascii="Times New Roman" w:hAnsi="Times New Roman" w:cs="Times New Roman"/>
          <w:b/>
          <w:bCs/>
          <w:sz w:val="36"/>
          <w:szCs w:val="36"/>
        </w:rPr>
        <w:t>Л</w:t>
      </w:r>
      <w:r w:rsidR="008F60FD" w:rsidRPr="00E1090E">
        <w:rPr>
          <w:rFonts w:ascii="Times New Roman" w:hAnsi="Times New Roman" w:cs="Times New Roman"/>
          <w:b/>
          <w:bCs/>
          <w:sz w:val="36"/>
          <w:szCs w:val="36"/>
        </w:rPr>
        <w:t>ітератур</w:t>
      </w:r>
      <w:r>
        <w:rPr>
          <w:rFonts w:ascii="Times New Roman" w:hAnsi="Times New Roman" w:cs="Times New Roman"/>
          <w:b/>
          <w:bCs/>
          <w:sz w:val="36"/>
          <w:szCs w:val="36"/>
        </w:rPr>
        <w:t>а</w:t>
      </w:r>
    </w:p>
    <w:p w:rsidR="008F60FD" w:rsidRPr="00E1090E" w:rsidRDefault="008F60FD" w:rsidP="00E1090E">
      <w:pPr>
        <w:spacing w:after="0" w:line="360" w:lineRule="auto"/>
        <w:ind w:firstLine="708"/>
        <w:jc w:val="both"/>
        <w:rPr>
          <w:rFonts w:ascii="Times New Roman" w:hAnsi="Times New Roman" w:cs="Times New Roman"/>
          <w:sz w:val="36"/>
          <w:szCs w:val="36"/>
        </w:rPr>
      </w:pPr>
      <w:r w:rsidRPr="00E1090E">
        <w:rPr>
          <w:rFonts w:ascii="Times New Roman" w:hAnsi="Times New Roman" w:cs="Times New Roman"/>
          <w:sz w:val="36"/>
          <w:szCs w:val="36"/>
        </w:rPr>
        <w:lastRenderedPageBreak/>
        <w:t xml:space="preserve">1. Бабенко Н. Г. Оказіональна фразеологія: досвід структурно-семантичного аналізу. </w:t>
      </w:r>
      <w:r w:rsidRPr="00E1090E">
        <w:rPr>
          <w:rFonts w:ascii="Times New Roman" w:hAnsi="Times New Roman" w:cs="Times New Roman"/>
          <w:i/>
          <w:sz w:val="36"/>
          <w:szCs w:val="36"/>
        </w:rPr>
        <w:t>Актуальні проблеми лінгвістичної семантики</w:t>
      </w:r>
      <w:r w:rsidRPr="00E1090E">
        <w:rPr>
          <w:rFonts w:ascii="Times New Roman" w:hAnsi="Times New Roman" w:cs="Times New Roman"/>
          <w:sz w:val="36"/>
          <w:szCs w:val="36"/>
        </w:rPr>
        <w:t xml:space="preserve">. </w:t>
      </w:r>
      <w:r w:rsidR="00937CE2">
        <w:rPr>
          <w:rFonts w:ascii="Times New Roman" w:hAnsi="Times New Roman" w:cs="Times New Roman"/>
          <w:sz w:val="36"/>
          <w:szCs w:val="36"/>
        </w:rPr>
        <w:t xml:space="preserve">– </w:t>
      </w:r>
      <w:r w:rsidRPr="00E1090E">
        <w:rPr>
          <w:rFonts w:ascii="Times New Roman" w:hAnsi="Times New Roman" w:cs="Times New Roman"/>
          <w:sz w:val="36"/>
          <w:szCs w:val="36"/>
        </w:rPr>
        <w:t xml:space="preserve">1998. </w:t>
      </w:r>
      <w:r w:rsidR="00E1090E" w:rsidRPr="00E1090E">
        <w:rPr>
          <w:rFonts w:ascii="Times New Roman" w:hAnsi="Times New Roman" w:cs="Times New Roman"/>
          <w:sz w:val="36"/>
          <w:szCs w:val="36"/>
        </w:rPr>
        <w:t>–</w:t>
      </w:r>
      <w:r w:rsidR="00937CE2">
        <w:rPr>
          <w:rFonts w:ascii="Times New Roman" w:hAnsi="Times New Roman" w:cs="Times New Roman"/>
          <w:sz w:val="36"/>
          <w:szCs w:val="36"/>
        </w:rPr>
        <w:t xml:space="preserve"> </w:t>
      </w:r>
      <w:r w:rsidRPr="00E1090E">
        <w:rPr>
          <w:rFonts w:ascii="Times New Roman" w:hAnsi="Times New Roman" w:cs="Times New Roman"/>
          <w:sz w:val="36"/>
          <w:szCs w:val="36"/>
        </w:rPr>
        <w:t>С. 17–27.</w:t>
      </w:r>
    </w:p>
    <w:p w:rsidR="008F60FD" w:rsidRPr="00E1090E" w:rsidRDefault="008F60FD" w:rsidP="00E1090E">
      <w:pPr>
        <w:spacing w:after="0" w:line="360" w:lineRule="auto"/>
        <w:ind w:firstLine="708"/>
        <w:jc w:val="both"/>
        <w:rPr>
          <w:rFonts w:ascii="Times New Roman" w:hAnsi="Times New Roman" w:cs="Times New Roman"/>
          <w:sz w:val="36"/>
          <w:szCs w:val="36"/>
        </w:rPr>
      </w:pPr>
      <w:r w:rsidRPr="00E1090E">
        <w:rPr>
          <w:rFonts w:ascii="Times New Roman" w:hAnsi="Times New Roman" w:cs="Times New Roman"/>
          <w:sz w:val="36"/>
          <w:szCs w:val="36"/>
        </w:rPr>
        <w:t xml:space="preserve">2. Дудик П. С. Синтаксис сучасного українського літературного мовлення. </w:t>
      </w:r>
      <w:r w:rsidR="00937CE2">
        <w:rPr>
          <w:rFonts w:ascii="Times New Roman" w:hAnsi="Times New Roman" w:cs="Times New Roman"/>
          <w:sz w:val="36"/>
          <w:szCs w:val="36"/>
        </w:rPr>
        <w:t xml:space="preserve">– </w:t>
      </w:r>
      <w:r w:rsidRPr="00E1090E">
        <w:rPr>
          <w:rFonts w:ascii="Times New Roman" w:hAnsi="Times New Roman" w:cs="Times New Roman"/>
          <w:sz w:val="36"/>
          <w:szCs w:val="36"/>
          <w:lang w:val="ru-RU"/>
        </w:rPr>
        <w:t>2010</w:t>
      </w:r>
      <w:r w:rsidRPr="00E1090E">
        <w:rPr>
          <w:rFonts w:ascii="Times New Roman" w:hAnsi="Times New Roman" w:cs="Times New Roman"/>
          <w:sz w:val="36"/>
          <w:szCs w:val="36"/>
        </w:rPr>
        <w:t>. –</w:t>
      </w:r>
      <w:r w:rsidRPr="00E1090E">
        <w:rPr>
          <w:rFonts w:ascii="Times New Roman" w:hAnsi="Times New Roman" w:cs="Times New Roman"/>
          <w:sz w:val="36"/>
          <w:szCs w:val="36"/>
          <w:lang w:val="ru-RU"/>
        </w:rPr>
        <w:t xml:space="preserve"> С. 240.</w:t>
      </w:r>
      <w:r w:rsidRPr="00E1090E">
        <w:rPr>
          <w:rFonts w:ascii="Times New Roman" w:hAnsi="Times New Roman" w:cs="Times New Roman"/>
          <w:sz w:val="36"/>
          <w:szCs w:val="36"/>
        </w:rPr>
        <w:t xml:space="preserve"> </w:t>
      </w:r>
    </w:p>
    <w:p w:rsidR="008F60FD" w:rsidRPr="00E1090E" w:rsidRDefault="008F60FD" w:rsidP="00E1090E">
      <w:pPr>
        <w:spacing w:after="0" w:line="360" w:lineRule="auto"/>
        <w:ind w:firstLine="708"/>
        <w:jc w:val="both"/>
        <w:rPr>
          <w:rFonts w:ascii="Times New Roman" w:hAnsi="Times New Roman" w:cs="Times New Roman"/>
          <w:sz w:val="36"/>
          <w:szCs w:val="36"/>
        </w:rPr>
      </w:pPr>
      <w:r w:rsidRPr="00E1090E">
        <w:rPr>
          <w:rFonts w:ascii="Times New Roman" w:hAnsi="Times New Roman" w:cs="Times New Roman"/>
          <w:sz w:val="36"/>
          <w:szCs w:val="36"/>
        </w:rPr>
        <w:t xml:space="preserve">3. Солганик Г. Я. Толковый словарь. Язык газеты, радио, телевидения. Около 6000 слов и выражений. </w:t>
      </w:r>
      <w:r w:rsidR="00937CE2">
        <w:rPr>
          <w:rFonts w:ascii="Times New Roman" w:hAnsi="Times New Roman" w:cs="Times New Roman"/>
          <w:sz w:val="36"/>
          <w:szCs w:val="36"/>
        </w:rPr>
        <w:t xml:space="preserve">– </w:t>
      </w:r>
      <w:r w:rsidRPr="00E1090E">
        <w:rPr>
          <w:rFonts w:ascii="Times New Roman" w:hAnsi="Times New Roman" w:cs="Times New Roman"/>
          <w:sz w:val="36"/>
          <w:szCs w:val="36"/>
        </w:rPr>
        <w:t>Москва : АСТ, Астрель, 2004.</w:t>
      </w:r>
      <w:r w:rsidRPr="00E1090E">
        <w:rPr>
          <w:rFonts w:ascii="Times New Roman" w:hAnsi="Times New Roman" w:cs="Times New Roman"/>
          <w:sz w:val="36"/>
          <w:szCs w:val="36"/>
          <w:lang w:val="ru-RU"/>
        </w:rPr>
        <w:t xml:space="preserve"> – С. 184.</w:t>
      </w:r>
      <w:r w:rsidRPr="00E1090E">
        <w:rPr>
          <w:rFonts w:ascii="Times New Roman" w:hAnsi="Times New Roman" w:cs="Times New Roman"/>
          <w:sz w:val="36"/>
          <w:szCs w:val="36"/>
        </w:rPr>
        <w:t xml:space="preserve"> </w:t>
      </w:r>
    </w:p>
    <w:p w:rsidR="00B503B9" w:rsidRDefault="00B503B9" w:rsidP="00666D7A">
      <w:pPr>
        <w:tabs>
          <w:tab w:val="left" w:pos="0"/>
        </w:tabs>
        <w:spacing w:after="0" w:line="240" w:lineRule="auto"/>
        <w:rPr>
          <w:rFonts w:ascii="Times New Roman" w:hAnsi="Times New Roman" w:cs="Times New Roman"/>
          <w:b/>
          <w:sz w:val="36"/>
          <w:szCs w:val="36"/>
        </w:rPr>
      </w:pPr>
    </w:p>
    <w:p w:rsidR="00B503B9" w:rsidRDefault="00B503B9" w:rsidP="00666D7A">
      <w:pPr>
        <w:tabs>
          <w:tab w:val="left" w:pos="0"/>
        </w:tabs>
        <w:spacing w:after="0" w:line="240" w:lineRule="auto"/>
        <w:rPr>
          <w:rFonts w:ascii="Times New Roman" w:hAnsi="Times New Roman" w:cs="Times New Roman"/>
          <w:b/>
          <w:sz w:val="36"/>
          <w:szCs w:val="36"/>
        </w:rPr>
      </w:pPr>
    </w:p>
    <w:p w:rsidR="000E0582" w:rsidRDefault="000E0582" w:rsidP="0039593B">
      <w:pPr>
        <w:tabs>
          <w:tab w:val="left" w:pos="0"/>
        </w:tabs>
        <w:spacing w:after="0" w:line="240" w:lineRule="auto"/>
        <w:jc w:val="center"/>
        <w:rPr>
          <w:rFonts w:ascii="Times New Roman" w:hAnsi="Times New Roman" w:cs="Times New Roman"/>
          <w:b/>
          <w:sz w:val="36"/>
          <w:szCs w:val="36"/>
        </w:rPr>
      </w:pPr>
    </w:p>
    <w:p w:rsidR="00B503B9" w:rsidRDefault="00B503B9" w:rsidP="00C119E2">
      <w:pPr>
        <w:spacing w:after="0" w:line="240" w:lineRule="auto"/>
        <w:jc w:val="center"/>
        <w:rPr>
          <w:rFonts w:ascii="Times New Roman" w:hAnsi="Times New Roman" w:cs="Times New Roman"/>
          <w:b/>
          <w:sz w:val="36"/>
          <w:szCs w:val="36"/>
        </w:rPr>
      </w:pPr>
      <w:r w:rsidRPr="00B503B9">
        <w:rPr>
          <w:rFonts w:ascii="Times New Roman" w:hAnsi="Times New Roman" w:cs="Times New Roman"/>
          <w:b/>
          <w:sz w:val="36"/>
          <w:szCs w:val="36"/>
        </w:rPr>
        <w:t>РОЛЬ СОЦІАЛЬНИХ МЕРЕЖ У СУЧАСНІЙ ЖУРНАЛІСТИЦІ</w:t>
      </w:r>
    </w:p>
    <w:p w:rsidR="00C119E2" w:rsidRPr="00B503B9" w:rsidRDefault="00C119E2" w:rsidP="00C119E2">
      <w:pPr>
        <w:spacing w:after="0" w:line="240" w:lineRule="auto"/>
        <w:jc w:val="center"/>
        <w:rPr>
          <w:rFonts w:ascii="Times New Roman" w:hAnsi="Times New Roman" w:cs="Times New Roman"/>
          <w:b/>
          <w:sz w:val="36"/>
          <w:szCs w:val="36"/>
        </w:rPr>
      </w:pPr>
    </w:p>
    <w:p w:rsidR="00B503B9" w:rsidRPr="00B503B9" w:rsidRDefault="00B503B9" w:rsidP="00B503B9">
      <w:pPr>
        <w:spacing w:after="0" w:line="240" w:lineRule="auto"/>
        <w:jc w:val="center"/>
        <w:rPr>
          <w:rFonts w:ascii="Times New Roman" w:hAnsi="Times New Roman" w:cs="Times New Roman"/>
          <w:b/>
          <w:sz w:val="36"/>
          <w:szCs w:val="36"/>
        </w:rPr>
      </w:pPr>
      <w:r w:rsidRPr="00B503B9">
        <w:rPr>
          <w:rFonts w:ascii="Times New Roman" w:hAnsi="Times New Roman" w:cs="Times New Roman"/>
          <w:b/>
          <w:sz w:val="36"/>
          <w:szCs w:val="36"/>
        </w:rPr>
        <w:t>Кандюк Уляна,</w:t>
      </w:r>
    </w:p>
    <w:p w:rsidR="00B503B9" w:rsidRDefault="00B503B9" w:rsidP="00B503B9">
      <w:pPr>
        <w:spacing w:after="0" w:line="240" w:lineRule="auto"/>
        <w:jc w:val="center"/>
        <w:rPr>
          <w:rFonts w:ascii="Times New Roman" w:hAnsi="Times New Roman" w:cs="Times New Roman"/>
          <w:sz w:val="36"/>
          <w:szCs w:val="36"/>
        </w:rPr>
      </w:pPr>
      <w:r w:rsidRPr="00B503B9">
        <w:rPr>
          <w:rFonts w:ascii="Times New Roman" w:hAnsi="Times New Roman" w:cs="Times New Roman"/>
          <w:sz w:val="36"/>
          <w:szCs w:val="36"/>
        </w:rPr>
        <w:t>2 курс ОР магістр, факультет філології,</w:t>
      </w:r>
    </w:p>
    <w:p w:rsidR="00B503B9" w:rsidRDefault="00B503B9" w:rsidP="00B503B9">
      <w:pPr>
        <w:pStyle w:val="a4"/>
        <w:spacing w:before="0" w:beforeAutospacing="0" w:after="0" w:afterAutospacing="0"/>
        <w:jc w:val="center"/>
        <w:rPr>
          <w:color w:val="000000"/>
          <w:sz w:val="36"/>
          <w:szCs w:val="36"/>
        </w:rPr>
      </w:pPr>
      <w:r>
        <w:rPr>
          <w:color w:val="000000"/>
          <w:sz w:val="36"/>
          <w:szCs w:val="36"/>
        </w:rPr>
        <w:t>ДВНЗ «</w:t>
      </w:r>
      <w:r w:rsidRPr="0039593B">
        <w:rPr>
          <w:color w:val="000000"/>
          <w:sz w:val="36"/>
          <w:szCs w:val="36"/>
        </w:rPr>
        <w:t>Прикарпатський національний університет</w:t>
      </w:r>
    </w:p>
    <w:p w:rsidR="00B503B9" w:rsidRPr="0039593B" w:rsidRDefault="00B503B9" w:rsidP="00B503B9">
      <w:pPr>
        <w:pStyle w:val="a4"/>
        <w:spacing w:before="0" w:beforeAutospacing="0" w:after="0" w:afterAutospacing="0"/>
        <w:jc w:val="center"/>
        <w:rPr>
          <w:sz w:val="36"/>
          <w:szCs w:val="36"/>
        </w:rPr>
      </w:pPr>
      <w:r w:rsidRPr="0039593B">
        <w:rPr>
          <w:color w:val="000000"/>
          <w:sz w:val="36"/>
          <w:szCs w:val="36"/>
        </w:rPr>
        <w:t>імені Василя Стефаника</w:t>
      </w:r>
      <w:r>
        <w:rPr>
          <w:color w:val="000000"/>
          <w:sz w:val="36"/>
          <w:szCs w:val="36"/>
        </w:rPr>
        <w:t>»</w:t>
      </w:r>
      <w:r w:rsidRPr="0039593B">
        <w:rPr>
          <w:color w:val="000000"/>
          <w:sz w:val="36"/>
          <w:szCs w:val="36"/>
        </w:rPr>
        <w:t>,</w:t>
      </w:r>
    </w:p>
    <w:p w:rsidR="00B503B9" w:rsidRPr="0039593B" w:rsidRDefault="00B503B9" w:rsidP="00B503B9">
      <w:pPr>
        <w:pStyle w:val="a4"/>
        <w:spacing w:before="0" w:beforeAutospacing="0" w:after="0" w:afterAutospacing="0"/>
        <w:ind w:firstLine="709"/>
        <w:jc w:val="center"/>
        <w:rPr>
          <w:sz w:val="36"/>
          <w:szCs w:val="36"/>
        </w:rPr>
      </w:pPr>
      <w:r w:rsidRPr="0039593B">
        <w:rPr>
          <w:color w:val="000000"/>
          <w:sz w:val="36"/>
          <w:szCs w:val="36"/>
        </w:rPr>
        <w:t>76018, УКРАЇНА,</w:t>
      </w:r>
    </w:p>
    <w:p w:rsidR="00B503B9" w:rsidRPr="00B503B9" w:rsidRDefault="00B503B9" w:rsidP="00B503B9">
      <w:pPr>
        <w:pStyle w:val="a4"/>
        <w:spacing w:before="0" w:beforeAutospacing="0" w:after="0" w:afterAutospacing="0"/>
        <w:ind w:firstLine="709"/>
        <w:jc w:val="center"/>
        <w:rPr>
          <w:sz w:val="36"/>
          <w:szCs w:val="36"/>
          <w:lang w:val="ru-RU"/>
        </w:rPr>
      </w:pPr>
      <w:r w:rsidRPr="0039593B">
        <w:rPr>
          <w:color w:val="000000"/>
          <w:sz w:val="36"/>
          <w:szCs w:val="36"/>
        </w:rPr>
        <w:t>м. Івано-Франківськ, вул. Шевченка</w:t>
      </w:r>
      <w:r w:rsidRPr="00B503B9">
        <w:rPr>
          <w:color w:val="000000"/>
          <w:sz w:val="36"/>
          <w:szCs w:val="36"/>
          <w:lang w:val="ru-RU"/>
        </w:rPr>
        <w:t>, 57</w:t>
      </w:r>
    </w:p>
    <w:p w:rsidR="00B503B9" w:rsidRPr="00B503B9" w:rsidRDefault="00B503B9" w:rsidP="00B503B9">
      <w:pPr>
        <w:spacing w:after="0" w:line="240" w:lineRule="auto"/>
        <w:jc w:val="center"/>
        <w:rPr>
          <w:rFonts w:ascii="Times New Roman" w:hAnsi="Times New Roman" w:cs="Times New Roman"/>
          <w:sz w:val="36"/>
          <w:szCs w:val="36"/>
        </w:rPr>
      </w:pPr>
      <w:r>
        <w:rPr>
          <w:rFonts w:ascii="Times New Roman" w:hAnsi="Times New Roman" w:cs="Times New Roman"/>
          <w:sz w:val="36"/>
          <w:szCs w:val="36"/>
          <w:lang w:val="ru-RU"/>
        </w:rPr>
        <w:t>Н</w:t>
      </w:r>
      <w:r>
        <w:rPr>
          <w:rFonts w:ascii="Times New Roman" w:hAnsi="Times New Roman" w:cs="Times New Roman"/>
          <w:sz w:val="36"/>
          <w:szCs w:val="36"/>
        </w:rPr>
        <w:t>ауковий керівник:</w:t>
      </w:r>
      <w:r w:rsidRPr="00B503B9">
        <w:rPr>
          <w:rFonts w:ascii="Times New Roman" w:hAnsi="Times New Roman" w:cs="Times New Roman"/>
          <w:sz w:val="36"/>
          <w:szCs w:val="36"/>
        </w:rPr>
        <w:t xml:space="preserve"> Шотурма Н. В.,</w:t>
      </w:r>
    </w:p>
    <w:p w:rsidR="00B503B9" w:rsidRPr="00B503B9" w:rsidRDefault="00B503B9" w:rsidP="00B503B9">
      <w:pPr>
        <w:spacing w:after="0" w:line="240" w:lineRule="auto"/>
        <w:jc w:val="center"/>
        <w:rPr>
          <w:rFonts w:ascii="Times New Roman" w:hAnsi="Times New Roman" w:cs="Times New Roman"/>
          <w:sz w:val="36"/>
          <w:szCs w:val="36"/>
        </w:rPr>
      </w:pPr>
      <w:r w:rsidRPr="00B503B9">
        <w:rPr>
          <w:rFonts w:ascii="Times New Roman" w:hAnsi="Times New Roman" w:cs="Times New Roman"/>
          <w:sz w:val="36"/>
          <w:szCs w:val="36"/>
        </w:rPr>
        <w:t>кандидат політичних наук</w:t>
      </w:r>
    </w:p>
    <w:p w:rsidR="00B503B9" w:rsidRPr="00B503B9" w:rsidRDefault="00B503B9" w:rsidP="00B503B9">
      <w:pPr>
        <w:spacing w:after="0" w:line="360" w:lineRule="auto"/>
        <w:jc w:val="both"/>
        <w:rPr>
          <w:rFonts w:ascii="Times New Roman" w:hAnsi="Times New Roman" w:cs="Times New Roman"/>
          <w:sz w:val="36"/>
          <w:szCs w:val="36"/>
        </w:rPr>
      </w:pPr>
    </w:p>
    <w:p w:rsidR="00B503B9" w:rsidRPr="00B503B9" w:rsidRDefault="00B503B9" w:rsidP="00B503B9">
      <w:pPr>
        <w:spacing w:after="0" w:line="360" w:lineRule="auto"/>
        <w:ind w:firstLine="708"/>
        <w:jc w:val="both"/>
        <w:rPr>
          <w:rFonts w:ascii="Times New Roman" w:hAnsi="Times New Roman" w:cs="Times New Roman"/>
          <w:sz w:val="36"/>
          <w:szCs w:val="36"/>
        </w:rPr>
      </w:pPr>
      <w:r w:rsidRPr="00B503B9">
        <w:rPr>
          <w:rFonts w:ascii="Times New Roman" w:hAnsi="Times New Roman" w:cs="Times New Roman"/>
          <w:sz w:val="36"/>
          <w:szCs w:val="36"/>
        </w:rPr>
        <w:t xml:space="preserve">У наш час Інтернет, а зокрема соціальні мережі перетворилися на так званий глобальний координаційний центр соціальної комунікації, стали чи не основним джерелом інформації. Вони міцно увійшли в наше життя, усі соціальні </w:t>
      </w:r>
      <w:r w:rsidRPr="00B503B9">
        <w:rPr>
          <w:rFonts w:ascii="Times New Roman" w:hAnsi="Times New Roman" w:cs="Times New Roman"/>
          <w:sz w:val="36"/>
          <w:szCs w:val="36"/>
        </w:rPr>
        <w:lastRenderedPageBreak/>
        <w:t>процеси. Сьогодні просто неможливо уявити день без соціальних мереж.</w:t>
      </w:r>
    </w:p>
    <w:p w:rsidR="00B503B9" w:rsidRPr="00B503B9" w:rsidRDefault="00B503B9" w:rsidP="00B503B9">
      <w:pPr>
        <w:spacing w:after="0" w:line="360" w:lineRule="auto"/>
        <w:ind w:firstLine="708"/>
        <w:jc w:val="both"/>
        <w:rPr>
          <w:rFonts w:ascii="Times New Roman" w:hAnsi="Times New Roman" w:cs="Times New Roman"/>
          <w:sz w:val="36"/>
          <w:szCs w:val="36"/>
        </w:rPr>
      </w:pPr>
      <w:r w:rsidRPr="00B503B9">
        <w:rPr>
          <w:rFonts w:ascii="Times New Roman" w:hAnsi="Times New Roman" w:cs="Times New Roman"/>
          <w:sz w:val="36"/>
          <w:szCs w:val="36"/>
        </w:rPr>
        <w:t xml:space="preserve">Ще більшого імпульсу їхньому розвитку надала пандемія, яка сколихнула світ минулого року, а саме перехід багатьох сфер життя в онлайн та дистанціювання. Через пандемію більшість людей змушені були перебувати на домашньому карантині та працювати з дому. Така раптова зупинка звичного життя та обмеження живого спілкування вивела важливість соціальних мереж на перший план. Люди в цілому світі використовують соціальні мережі, щоб бути у вирі останніх подій, читати новини та залишатися на зв’язку зі світом. Це і зробило соціальні мережі важливими як ніколи. </w:t>
      </w:r>
    </w:p>
    <w:p w:rsidR="00B503B9" w:rsidRPr="00B503B9" w:rsidRDefault="00B503B9" w:rsidP="00B503B9">
      <w:pPr>
        <w:spacing w:after="0" w:line="360" w:lineRule="auto"/>
        <w:ind w:firstLine="708"/>
        <w:jc w:val="both"/>
        <w:rPr>
          <w:rFonts w:ascii="Times New Roman" w:hAnsi="Times New Roman" w:cs="Times New Roman"/>
          <w:sz w:val="36"/>
          <w:szCs w:val="36"/>
        </w:rPr>
      </w:pPr>
      <w:r w:rsidRPr="00B503B9">
        <w:rPr>
          <w:rFonts w:ascii="Times New Roman" w:hAnsi="Times New Roman" w:cs="Times New Roman"/>
          <w:i/>
          <w:sz w:val="36"/>
          <w:szCs w:val="36"/>
        </w:rPr>
        <w:t>Метою даної роботи</w:t>
      </w:r>
      <w:r w:rsidRPr="00B503B9">
        <w:rPr>
          <w:rFonts w:ascii="Times New Roman" w:hAnsi="Times New Roman" w:cs="Times New Roman"/>
          <w:sz w:val="36"/>
          <w:szCs w:val="36"/>
        </w:rPr>
        <w:t xml:space="preserve"> є дослідження взаємодії соціальних мереж та сучасної журналістики і систематизації особливостей представлення контенту ЗМІ в соціальних мережах.</w:t>
      </w:r>
    </w:p>
    <w:p w:rsidR="00B503B9" w:rsidRPr="00B503B9" w:rsidRDefault="00B503B9" w:rsidP="00B503B9">
      <w:pPr>
        <w:spacing w:after="0" w:line="360" w:lineRule="auto"/>
        <w:jc w:val="both"/>
        <w:rPr>
          <w:rFonts w:ascii="Times New Roman" w:hAnsi="Times New Roman" w:cs="Times New Roman"/>
          <w:sz w:val="36"/>
          <w:szCs w:val="36"/>
        </w:rPr>
      </w:pPr>
      <w:r w:rsidRPr="00B503B9">
        <w:rPr>
          <w:rFonts w:ascii="Times New Roman" w:hAnsi="Times New Roman" w:cs="Times New Roman"/>
          <w:sz w:val="36"/>
          <w:szCs w:val="36"/>
        </w:rPr>
        <w:t>Об’єктом дослідження постають соціальні мережі Facebook, Instagram, Telegram, YouTube.</w:t>
      </w:r>
    </w:p>
    <w:p w:rsidR="00B503B9" w:rsidRPr="00B503B9" w:rsidRDefault="00B503B9" w:rsidP="00B503B9">
      <w:pPr>
        <w:spacing w:after="0" w:line="360" w:lineRule="auto"/>
        <w:ind w:firstLine="708"/>
        <w:jc w:val="both"/>
        <w:rPr>
          <w:rFonts w:ascii="Times New Roman" w:hAnsi="Times New Roman" w:cs="Times New Roman"/>
          <w:sz w:val="36"/>
          <w:szCs w:val="36"/>
        </w:rPr>
      </w:pPr>
      <w:r w:rsidRPr="00B503B9">
        <w:rPr>
          <w:rFonts w:ascii="Times New Roman" w:hAnsi="Times New Roman" w:cs="Times New Roman"/>
          <w:i/>
          <w:sz w:val="36"/>
          <w:szCs w:val="36"/>
        </w:rPr>
        <w:t>Предмет дослідження</w:t>
      </w:r>
      <w:r w:rsidRPr="00B503B9">
        <w:rPr>
          <w:rFonts w:ascii="Times New Roman" w:hAnsi="Times New Roman" w:cs="Times New Roman"/>
          <w:sz w:val="36"/>
          <w:szCs w:val="36"/>
        </w:rPr>
        <w:t xml:space="preserve"> – використання соціальних мереж як нової платформи для журналістської діяльності.</w:t>
      </w:r>
    </w:p>
    <w:p w:rsidR="00B503B9" w:rsidRPr="00B503B9" w:rsidRDefault="00B503B9" w:rsidP="00B503B9">
      <w:pPr>
        <w:spacing w:after="0" w:line="360" w:lineRule="auto"/>
        <w:jc w:val="both"/>
        <w:rPr>
          <w:rFonts w:ascii="Times New Roman" w:hAnsi="Times New Roman" w:cs="Times New Roman"/>
          <w:sz w:val="36"/>
          <w:szCs w:val="36"/>
        </w:rPr>
      </w:pPr>
      <w:r w:rsidRPr="00B503B9">
        <w:rPr>
          <w:rFonts w:ascii="Times New Roman" w:hAnsi="Times New Roman" w:cs="Times New Roman"/>
          <w:sz w:val="36"/>
          <w:szCs w:val="36"/>
        </w:rPr>
        <w:t xml:space="preserve">Актуальність дослідження зумовлена тим, що роль соціальних мереж в роботі журналіста стає неабияк важливою і невпинно зростає. Вони стають незамінним інструментом спілкування, пошуку, отримання та передачі інформації. ЗМІ </w:t>
      </w:r>
      <w:r w:rsidRPr="00B503B9">
        <w:rPr>
          <w:rFonts w:ascii="Times New Roman" w:hAnsi="Times New Roman" w:cs="Times New Roman"/>
          <w:sz w:val="36"/>
          <w:szCs w:val="36"/>
        </w:rPr>
        <w:lastRenderedPageBreak/>
        <w:t xml:space="preserve">використовують соціальні мережі, адаптуючи свій матеріал відповідно до вимог формату кожної з них. Так інформація розповсюджується набагато ефективніше, а ЗМІ отримують ширше охоплення аудиторії. Таким чином зростає роль журналістських практик серед користувачів, оскільки вони можуть отримувати і поширювати інформацію, коментувати, давати їй оцінку. Отже, значення соціальних мереж для сучасної журналістики зросло в рази. Вони сьогодні продовжують знаходитися на вершині популярності й ефективно працюють. </w:t>
      </w:r>
    </w:p>
    <w:p w:rsidR="00B503B9" w:rsidRPr="00B503B9" w:rsidRDefault="00B503B9" w:rsidP="00B503B9">
      <w:pPr>
        <w:spacing w:after="0" w:line="360" w:lineRule="auto"/>
        <w:ind w:firstLine="708"/>
        <w:jc w:val="both"/>
        <w:rPr>
          <w:rFonts w:ascii="Times New Roman" w:hAnsi="Times New Roman" w:cs="Times New Roman"/>
          <w:sz w:val="36"/>
          <w:szCs w:val="36"/>
        </w:rPr>
      </w:pPr>
      <w:r w:rsidRPr="00B503B9">
        <w:rPr>
          <w:rFonts w:ascii="Times New Roman" w:hAnsi="Times New Roman" w:cs="Times New Roman"/>
          <w:sz w:val="36"/>
          <w:szCs w:val="36"/>
        </w:rPr>
        <w:t>Новизна дослідження полягає у тому, що популярні соціальні мережі щодня набирають обертів, оновлюються і збільшують свої функціональні можливості. Досі залишається недослідженим формат взаємодії ЗМІ і соціальних мереж. Тому обрана тема постійно потребує нових аналізів.</w:t>
      </w:r>
    </w:p>
    <w:p w:rsidR="00B503B9" w:rsidRPr="00B503B9" w:rsidRDefault="00B503B9" w:rsidP="00B503B9">
      <w:pPr>
        <w:spacing w:after="0" w:line="360" w:lineRule="auto"/>
        <w:ind w:firstLine="708"/>
        <w:jc w:val="both"/>
        <w:rPr>
          <w:rFonts w:ascii="Times New Roman" w:hAnsi="Times New Roman" w:cs="Times New Roman"/>
          <w:sz w:val="36"/>
          <w:szCs w:val="36"/>
        </w:rPr>
      </w:pPr>
      <w:r w:rsidRPr="00B503B9">
        <w:rPr>
          <w:rFonts w:ascii="Times New Roman" w:hAnsi="Times New Roman" w:cs="Times New Roman"/>
          <w:sz w:val="36"/>
          <w:szCs w:val="36"/>
        </w:rPr>
        <w:t>Якщо ще донедавна основним каналом поширення інформації були традиційні ЗМІ (телебачення, радіо, преса), то сьогодні переважають можливості Інтернет-ЗМІ і соціальних мереж.</w:t>
      </w:r>
    </w:p>
    <w:p w:rsidR="00B503B9" w:rsidRPr="00B503B9" w:rsidRDefault="00B503B9" w:rsidP="00B503B9">
      <w:pPr>
        <w:spacing w:after="0" w:line="360" w:lineRule="auto"/>
        <w:ind w:firstLine="708"/>
        <w:jc w:val="both"/>
        <w:rPr>
          <w:rFonts w:ascii="Times New Roman" w:hAnsi="Times New Roman" w:cs="Times New Roman"/>
          <w:sz w:val="36"/>
          <w:szCs w:val="36"/>
        </w:rPr>
      </w:pPr>
      <w:r w:rsidRPr="00B503B9">
        <w:rPr>
          <w:rFonts w:ascii="Times New Roman" w:hAnsi="Times New Roman" w:cs="Times New Roman"/>
          <w:sz w:val="36"/>
          <w:szCs w:val="36"/>
        </w:rPr>
        <w:t>У нашому дослідженні ми описали різні підходи до розуміння терміну «соціальна мережа», дослідили історію виникнення та розвитку соціальних мереж, а також їх класифікації та функціональні можливості.</w:t>
      </w:r>
    </w:p>
    <w:p w:rsidR="00B503B9" w:rsidRPr="00B503B9" w:rsidRDefault="00B503B9" w:rsidP="00B503B9">
      <w:pPr>
        <w:spacing w:after="0" w:line="360" w:lineRule="auto"/>
        <w:ind w:firstLine="708"/>
        <w:jc w:val="both"/>
        <w:rPr>
          <w:rFonts w:ascii="Times New Roman" w:hAnsi="Times New Roman" w:cs="Times New Roman"/>
          <w:sz w:val="36"/>
          <w:szCs w:val="36"/>
        </w:rPr>
      </w:pPr>
      <w:r w:rsidRPr="00B503B9">
        <w:rPr>
          <w:rFonts w:ascii="Times New Roman" w:hAnsi="Times New Roman" w:cs="Times New Roman"/>
          <w:sz w:val="36"/>
          <w:szCs w:val="36"/>
        </w:rPr>
        <w:lastRenderedPageBreak/>
        <w:t>Можна сказати, що соціальні мережі – багатофункціональні, масштабні, динамічні майданчики, які охоплюють багатомільйонну аудиторію і надають можливість користувачам взаємодіяти між собою, обмінюючись інформацією, думками, знаннями.</w:t>
      </w:r>
    </w:p>
    <w:p w:rsidR="00B503B9" w:rsidRPr="00B503B9" w:rsidRDefault="00B503B9" w:rsidP="00B503B9">
      <w:pPr>
        <w:spacing w:after="0" w:line="360" w:lineRule="auto"/>
        <w:ind w:firstLine="708"/>
        <w:jc w:val="both"/>
        <w:rPr>
          <w:rFonts w:ascii="Times New Roman" w:hAnsi="Times New Roman" w:cs="Times New Roman"/>
          <w:sz w:val="36"/>
          <w:szCs w:val="36"/>
        </w:rPr>
      </w:pPr>
      <w:r w:rsidRPr="00B503B9">
        <w:rPr>
          <w:rFonts w:ascii="Times New Roman" w:hAnsi="Times New Roman" w:cs="Times New Roman"/>
          <w:sz w:val="36"/>
          <w:szCs w:val="36"/>
        </w:rPr>
        <w:t>Проаналізувавши принципи роботи соціальних мереж як платформи ЗМІ, з’ясували вплив соціальних мереж на розвиток журналістики, а також простежили важливість SMM для журналістської діяльності.</w:t>
      </w:r>
    </w:p>
    <w:p w:rsidR="00B503B9" w:rsidRPr="00B503B9" w:rsidRDefault="00B503B9" w:rsidP="00B503B9">
      <w:pPr>
        <w:spacing w:after="0" w:line="360" w:lineRule="auto"/>
        <w:ind w:firstLine="708"/>
        <w:jc w:val="both"/>
        <w:rPr>
          <w:rFonts w:ascii="Times New Roman" w:hAnsi="Times New Roman" w:cs="Times New Roman"/>
          <w:sz w:val="36"/>
          <w:szCs w:val="36"/>
        </w:rPr>
      </w:pPr>
      <w:r w:rsidRPr="00B503B9">
        <w:rPr>
          <w:rFonts w:ascii="Times New Roman" w:hAnsi="Times New Roman" w:cs="Times New Roman"/>
          <w:sz w:val="36"/>
          <w:szCs w:val="36"/>
        </w:rPr>
        <w:t>За результатами дослідження, бачимо що соціальні мережі сьогодні перебирають на себе функції традиційних ЗМІ. Про це свідчать дані наведених опитувань, які підтверджують, що все більше людей в якості джерела інформації використовують Інтернет і соціальні мережі.</w:t>
      </w:r>
    </w:p>
    <w:p w:rsidR="00B503B9" w:rsidRPr="00B503B9" w:rsidRDefault="00B503B9" w:rsidP="00B503B9">
      <w:pPr>
        <w:spacing w:after="0" w:line="360" w:lineRule="auto"/>
        <w:ind w:firstLine="708"/>
        <w:jc w:val="both"/>
        <w:rPr>
          <w:rFonts w:ascii="Times New Roman" w:hAnsi="Times New Roman" w:cs="Times New Roman"/>
          <w:sz w:val="36"/>
          <w:szCs w:val="36"/>
        </w:rPr>
      </w:pPr>
      <w:r w:rsidRPr="00B503B9">
        <w:rPr>
          <w:rFonts w:ascii="Times New Roman" w:hAnsi="Times New Roman" w:cs="Times New Roman"/>
          <w:sz w:val="36"/>
          <w:szCs w:val="36"/>
        </w:rPr>
        <w:t>У контексті журналістики соціальні мережі вже перетворились на соціальні медіа, змінивши підходи до пошуку, обробки та поширення інформації, створили нові робочі місця та способи взаємодії з аудиторією.</w:t>
      </w:r>
    </w:p>
    <w:p w:rsidR="00B503B9" w:rsidRPr="00B503B9" w:rsidRDefault="00B503B9" w:rsidP="00B503B9">
      <w:pPr>
        <w:spacing w:after="0" w:line="360" w:lineRule="auto"/>
        <w:ind w:firstLine="708"/>
        <w:jc w:val="both"/>
        <w:rPr>
          <w:rFonts w:ascii="Times New Roman" w:hAnsi="Times New Roman" w:cs="Times New Roman"/>
          <w:sz w:val="36"/>
          <w:szCs w:val="36"/>
        </w:rPr>
      </w:pPr>
      <w:r w:rsidRPr="00B503B9">
        <w:rPr>
          <w:rFonts w:ascii="Times New Roman" w:hAnsi="Times New Roman" w:cs="Times New Roman"/>
          <w:sz w:val="36"/>
          <w:szCs w:val="36"/>
        </w:rPr>
        <w:t xml:space="preserve">Через збільшення популярності соцмереж, які акумулюють в собі гігантську потенційну аудиторію для медіа, а також з-за їх впливу на новинний контент, ЗМІ прагнуть створювати, розвивати і підтримувати свої офіційні публічні сторінки в соцмережах, щоб наповнити журналістику </w:t>
      </w:r>
      <w:r w:rsidRPr="00B503B9">
        <w:rPr>
          <w:rFonts w:ascii="Times New Roman" w:hAnsi="Times New Roman" w:cs="Times New Roman"/>
          <w:sz w:val="36"/>
          <w:szCs w:val="36"/>
        </w:rPr>
        <w:lastRenderedPageBreak/>
        <w:t xml:space="preserve">соціальних мереж професійним підходом до пошуку відповідей на традиційні питання хто?, що?, де?, коли?, як? і чому?, а також, щоб зберегти вплив на свою аудиторію. </w:t>
      </w:r>
    </w:p>
    <w:p w:rsidR="00B503B9" w:rsidRPr="00B503B9" w:rsidRDefault="00B503B9" w:rsidP="00B503B9">
      <w:pPr>
        <w:spacing w:after="0" w:line="360" w:lineRule="auto"/>
        <w:ind w:firstLine="708"/>
        <w:jc w:val="both"/>
        <w:rPr>
          <w:rFonts w:ascii="Times New Roman" w:hAnsi="Times New Roman" w:cs="Times New Roman"/>
          <w:sz w:val="36"/>
          <w:szCs w:val="36"/>
        </w:rPr>
      </w:pPr>
      <w:r w:rsidRPr="00B503B9">
        <w:rPr>
          <w:rFonts w:ascii="Times New Roman" w:hAnsi="Times New Roman" w:cs="Times New Roman"/>
          <w:sz w:val="36"/>
          <w:szCs w:val="36"/>
        </w:rPr>
        <w:t>Можна виділити чотири види зв’язку соціальних мереж і журналістики. Соціальні мережі можна використовувати як джерело інформації, як інструмент для комунікації, як новий канал поширення інформації і як майданчик для просування ЗМІ.</w:t>
      </w:r>
    </w:p>
    <w:p w:rsidR="00B503B9" w:rsidRPr="00B503B9" w:rsidRDefault="00B503B9" w:rsidP="00B503B9">
      <w:pPr>
        <w:spacing w:after="0" w:line="360" w:lineRule="auto"/>
        <w:ind w:firstLine="708"/>
        <w:jc w:val="both"/>
        <w:rPr>
          <w:rFonts w:ascii="Times New Roman" w:hAnsi="Times New Roman" w:cs="Times New Roman"/>
          <w:sz w:val="36"/>
          <w:szCs w:val="36"/>
        </w:rPr>
      </w:pPr>
      <w:r w:rsidRPr="00B503B9">
        <w:rPr>
          <w:rFonts w:ascii="Times New Roman" w:hAnsi="Times New Roman" w:cs="Times New Roman"/>
          <w:sz w:val="36"/>
          <w:szCs w:val="36"/>
        </w:rPr>
        <w:t>Тому ЗМІ і окремі журналісти використовують соціальні мережі для пошуку інформації, для просування контенту та дослідження реакції аудиторії на поширену інформацію.</w:t>
      </w:r>
    </w:p>
    <w:p w:rsidR="00B503B9" w:rsidRPr="00B503B9" w:rsidRDefault="00B503B9" w:rsidP="00B503B9">
      <w:pPr>
        <w:spacing w:after="0" w:line="360" w:lineRule="auto"/>
        <w:ind w:firstLine="708"/>
        <w:jc w:val="both"/>
        <w:rPr>
          <w:rFonts w:ascii="Times New Roman" w:hAnsi="Times New Roman" w:cs="Times New Roman"/>
          <w:sz w:val="36"/>
          <w:szCs w:val="36"/>
        </w:rPr>
      </w:pPr>
      <w:r w:rsidRPr="00B503B9">
        <w:rPr>
          <w:rFonts w:ascii="Times New Roman" w:hAnsi="Times New Roman" w:cs="Times New Roman"/>
          <w:sz w:val="36"/>
          <w:szCs w:val="36"/>
        </w:rPr>
        <w:t>Вивчивши основні передумови до розвитку і глобального поширення соціальних мереж в контексті становлення та просування Інтернету й комп’ютерних технологій, було визначено, що вони стали не тільки черговим інструментом комунікації, а й повноцінним джерелом і важливим каналом поширення інформації, який вже інтегрувався в професійну культуру сучасних журналістів, завдяки своїй доступності та масовості аудиторії.</w:t>
      </w:r>
    </w:p>
    <w:p w:rsidR="00B503B9" w:rsidRPr="00B503B9" w:rsidRDefault="00B503B9" w:rsidP="00B503B9">
      <w:pPr>
        <w:spacing w:after="0" w:line="360" w:lineRule="auto"/>
        <w:ind w:firstLine="708"/>
        <w:jc w:val="both"/>
        <w:rPr>
          <w:rFonts w:ascii="Times New Roman" w:hAnsi="Times New Roman" w:cs="Times New Roman"/>
          <w:sz w:val="36"/>
          <w:szCs w:val="36"/>
        </w:rPr>
      </w:pPr>
      <w:r w:rsidRPr="00B503B9">
        <w:rPr>
          <w:rFonts w:ascii="Times New Roman" w:hAnsi="Times New Roman" w:cs="Times New Roman"/>
          <w:sz w:val="36"/>
          <w:szCs w:val="36"/>
        </w:rPr>
        <w:t xml:space="preserve">За результатами соціологічних опитувань окреслили найпоширеніші соціальні мережі у світі і в Україні. Крім того, важливо розуміти особливості функціонування окремих соцмереж і процеси створення та публікації в них </w:t>
      </w:r>
      <w:r w:rsidRPr="00B503B9">
        <w:rPr>
          <w:rFonts w:ascii="Times New Roman" w:hAnsi="Times New Roman" w:cs="Times New Roman"/>
          <w:sz w:val="36"/>
          <w:szCs w:val="36"/>
        </w:rPr>
        <w:lastRenderedPageBreak/>
        <w:t xml:space="preserve">журналістського контенту. Розглянули особливості представлення матеріалів у різних соціальних мережах (Facebook, Telegram, YouTube, Instagram). А також на прикладі ЗМІ Івано-Франківська простежили, як вони використовують у своїй діяльності соцмережі. </w:t>
      </w:r>
    </w:p>
    <w:p w:rsidR="00B503B9" w:rsidRPr="00B503B9" w:rsidRDefault="00B503B9" w:rsidP="00B503B9">
      <w:pPr>
        <w:spacing w:after="0" w:line="360" w:lineRule="auto"/>
        <w:ind w:firstLine="708"/>
        <w:jc w:val="both"/>
        <w:rPr>
          <w:rFonts w:ascii="Times New Roman" w:hAnsi="Times New Roman" w:cs="Times New Roman"/>
          <w:sz w:val="36"/>
          <w:szCs w:val="36"/>
        </w:rPr>
      </w:pPr>
      <w:r w:rsidRPr="00B503B9">
        <w:rPr>
          <w:rFonts w:ascii="Times New Roman" w:hAnsi="Times New Roman" w:cs="Times New Roman"/>
          <w:sz w:val="36"/>
          <w:szCs w:val="36"/>
        </w:rPr>
        <w:t>З цього випливає, що соціальні мережі відіграють величезну роль у журналістиці. Вони стали головним джерелом інформації і важливим полем діяльності для ЗМІ, оскільки саме в них люди проводять більшість часу. Продовжують набирати популярність і месенджери. Міграція аудиторії з традиційних мережевих майданчиків в соцмережі активно триває.</w:t>
      </w:r>
    </w:p>
    <w:p w:rsidR="00B503B9" w:rsidRPr="00B503B9" w:rsidRDefault="00B503B9" w:rsidP="00B503B9">
      <w:pPr>
        <w:spacing w:after="0" w:line="360" w:lineRule="auto"/>
        <w:ind w:firstLine="708"/>
        <w:jc w:val="both"/>
        <w:rPr>
          <w:rFonts w:ascii="Times New Roman" w:hAnsi="Times New Roman" w:cs="Times New Roman"/>
          <w:sz w:val="36"/>
          <w:szCs w:val="36"/>
        </w:rPr>
      </w:pPr>
      <w:r w:rsidRPr="00B503B9">
        <w:rPr>
          <w:rFonts w:ascii="Times New Roman" w:hAnsi="Times New Roman" w:cs="Times New Roman"/>
          <w:sz w:val="36"/>
          <w:szCs w:val="36"/>
        </w:rPr>
        <w:t>Отже, в час панування Інтернету і соціальних мереж роль журналіста змінюється, змінюється його професійна ідентичність – у нових медіа журналіст стає дедалі більше «мультимедійним», а його професійна діяльність не закінчується підготовкою редакційного матеріалу.</w:t>
      </w:r>
    </w:p>
    <w:p w:rsidR="00B503B9" w:rsidRPr="00B503B9" w:rsidRDefault="00B503B9" w:rsidP="00B503B9">
      <w:pPr>
        <w:spacing w:after="0" w:line="360" w:lineRule="auto"/>
        <w:jc w:val="both"/>
        <w:rPr>
          <w:rFonts w:ascii="Times New Roman" w:hAnsi="Times New Roman" w:cs="Times New Roman"/>
          <w:sz w:val="36"/>
          <w:szCs w:val="36"/>
        </w:rPr>
      </w:pPr>
    </w:p>
    <w:p w:rsidR="00B503B9" w:rsidRPr="00B503B9" w:rsidRDefault="00B503B9" w:rsidP="00B503B9">
      <w:pPr>
        <w:spacing w:after="0" w:line="360" w:lineRule="auto"/>
        <w:jc w:val="center"/>
        <w:rPr>
          <w:rFonts w:ascii="Times New Roman" w:hAnsi="Times New Roman" w:cs="Times New Roman"/>
          <w:b/>
          <w:sz w:val="36"/>
          <w:szCs w:val="36"/>
        </w:rPr>
      </w:pPr>
      <w:r w:rsidRPr="00B503B9">
        <w:rPr>
          <w:rFonts w:ascii="Times New Roman" w:hAnsi="Times New Roman" w:cs="Times New Roman"/>
          <w:b/>
          <w:sz w:val="36"/>
          <w:szCs w:val="36"/>
        </w:rPr>
        <w:t>Література</w:t>
      </w:r>
    </w:p>
    <w:p w:rsidR="00B503B9" w:rsidRPr="00B503B9" w:rsidRDefault="00B503B9" w:rsidP="00B503B9">
      <w:pPr>
        <w:spacing w:after="0" w:line="360" w:lineRule="auto"/>
        <w:jc w:val="both"/>
        <w:rPr>
          <w:rFonts w:ascii="Times New Roman" w:hAnsi="Times New Roman" w:cs="Times New Roman"/>
          <w:sz w:val="36"/>
          <w:szCs w:val="36"/>
        </w:rPr>
      </w:pPr>
      <w:r w:rsidRPr="00B503B9">
        <w:rPr>
          <w:rFonts w:ascii="Times New Roman" w:hAnsi="Times New Roman" w:cs="Times New Roman"/>
          <w:sz w:val="36"/>
          <w:szCs w:val="36"/>
        </w:rPr>
        <w:t xml:space="preserve">1. Городенко Л. М. Нові медіа: журналістика чи комунікація? Current issues of mass communication. 2013. Issue 14.  С. 65-69. </w:t>
      </w:r>
    </w:p>
    <w:p w:rsidR="00B503B9" w:rsidRPr="00B503B9" w:rsidRDefault="00B503B9" w:rsidP="00B503B9">
      <w:pPr>
        <w:spacing w:after="0" w:line="360" w:lineRule="auto"/>
        <w:jc w:val="both"/>
        <w:rPr>
          <w:rFonts w:ascii="Times New Roman" w:hAnsi="Times New Roman" w:cs="Times New Roman"/>
          <w:sz w:val="36"/>
          <w:szCs w:val="36"/>
        </w:rPr>
      </w:pPr>
      <w:r w:rsidRPr="00B503B9">
        <w:rPr>
          <w:rFonts w:ascii="Times New Roman" w:hAnsi="Times New Roman" w:cs="Times New Roman"/>
          <w:sz w:val="36"/>
          <w:szCs w:val="36"/>
        </w:rPr>
        <w:t xml:space="preserve">2. Залізняк Ю. Журналістика соціальних мереж: не «Like»-ом єдиним. Медіакритика. 2013. Електронний ресурс.  Режим </w:t>
      </w:r>
      <w:r w:rsidRPr="00B503B9">
        <w:rPr>
          <w:rFonts w:ascii="Times New Roman" w:hAnsi="Times New Roman" w:cs="Times New Roman"/>
          <w:sz w:val="36"/>
          <w:szCs w:val="36"/>
        </w:rPr>
        <w:lastRenderedPageBreak/>
        <w:t xml:space="preserve">доступу: </w:t>
      </w:r>
      <w:hyperlink r:id="rId46" w:history="1">
        <w:r w:rsidRPr="00B503B9">
          <w:rPr>
            <w:rStyle w:val="a5"/>
            <w:rFonts w:ascii="Times New Roman" w:hAnsi="Times New Roman" w:cs="Times New Roman"/>
            <w:sz w:val="36"/>
            <w:szCs w:val="36"/>
          </w:rPr>
          <w:t>http://www.medi-akrytyka.info/ohlyady-analityka/zhurnalistyka-sotsialnykh-merezh-ne-like-omyedynym.html</w:t>
        </w:r>
      </w:hyperlink>
      <w:r w:rsidRPr="00B503B9">
        <w:rPr>
          <w:rFonts w:ascii="Times New Roman" w:hAnsi="Times New Roman" w:cs="Times New Roman"/>
          <w:sz w:val="36"/>
          <w:szCs w:val="36"/>
        </w:rPr>
        <w:t xml:space="preserve">    </w:t>
      </w:r>
    </w:p>
    <w:p w:rsidR="00B503B9" w:rsidRPr="00B503B9" w:rsidRDefault="00B503B9" w:rsidP="00B503B9">
      <w:pPr>
        <w:spacing w:after="0" w:line="360" w:lineRule="auto"/>
        <w:jc w:val="both"/>
        <w:rPr>
          <w:rFonts w:ascii="Times New Roman" w:hAnsi="Times New Roman" w:cs="Times New Roman"/>
          <w:sz w:val="36"/>
          <w:szCs w:val="36"/>
        </w:rPr>
      </w:pPr>
      <w:r w:rsidRPr="00B503B9">
        <w:rPr>
          <w:rFonts w:ascii="Times New Roman" w:hAnsi="Times New Roman" w:cs="Times New Roman"/>
          <w:sz w:val="36"/>
          <w:szCs w:val="36"/>
        </w:rPr>
        <w:t>3. Кузнєцова Є. Facebook та ЗМІ: Як украї</w:t>
      </w:r>
      <w:r w:rsidR="00EB014F">
        <w:rPr>
          <w:rFonts w:ascii="Times New Roman" w:hAnsi="Times New Roman" w:cs="Times New Roman"/>
          <w:sz w:val="36"/>
          <w:szCs w:val="36"/>
        </w:rPr>
        <w:t>нські медіа використовують соц-</w:t>
      </w:r>
      <w:r w:rsidRPr="00B503B9">
        <w:rPr>
          <w:rFonts w:ascii="Times New Roman" w:hAnsi="Times New Roman" w:cs="Times New Roman"/>
          <w:sz w:val="36"/>
          <w:szCs w:val="36"/>
        </w:rPr>
        <w:t xml:space="preserve">мережу No1, а як Facebook змінює ЗМІ. VoxUkraine. 2018. Електронний ресурс. Режим доступу : </w:t>
      </w:r>
      <w:hyperlink r:id="rId47" w:history="1">
        <w:r w:rsidRPr="00B503B9">
          <w:rPr>
            <w:rStyle w:val="a5"/>
            <w:rFonts w:ascii="Times New Roman" w:hAnsi="Times New Roman" w:cs="Times New Roman"/>
            <w:sz w:val="36"/>
            <w:szCs w:val="36"/>
          </w:rPr>
          <w:t>https://voxukraine.org/uk/facebook-ta-zmi- yak-ukrayinski-media-vikoristovuyut- sotsmerezhu-1-a-yak-facebook-zminyuye-zmi/</w:t>
        </w:r>
      </w:hyperlink>
      <w:r w:rsidRPr="00B503B9">
        <w:rPr>
          <w:rFonts w:ascii="Times New Roman" w:hAnsi="Times New Roman" w:cs="Times New Roman"/>
          <w:sz w:val="36"/>
          <w:szCs w:val="36"/>
        </w:rPr>
        <w:t xml:space="preserve">  </w:t>
      </w:r>
    </w:p>
    <w:p w:rsidR="00B503B9" w:rsidRPr="00B503B9" w:rsidRDefault="00B503B9" w:rsidP="00B503B9">
      <w:pPr>
        <w:spacing w:after="0" w:line="360" w:lineRule="auto"/>
        <w:jc w:val="both"/>
        <w:rPr>
          <w:rFonts w:ascii="Times New Roman" w:hAnsi="Times New Roman" w:cs="Times New Roman"/>
          <w:sz w:val="36"/>
          <w:szCs w:val="36"/>
        </w:rPr>
      </w:pPr>
      <w:r w:rsidRPr="00B503B9">
        <w:rPr>
          <w:rFonts w:ascii="Times New Roman" w:hAnsi="Times New Roman" w:cs="Times New Roman"/>
          <w:sz w:val="36"/>
          <w:szCs w:val="36"/>
        </w:rPr>
        <w:t>4. Потятиник Б. В. Інтернет-журналістика : навч. посіб. Львів : ПАІС, 2010. 244с.</w:t>
      </w:r>
    </w:p>
    <w:p w:rsidR="00B503B9" w:rsidRPr="00B503B9" w:rsidRDefault="00B503B9" w:rsidP="00B503B9">
      <w:pPr>
        <w:spacing w:after="0" w:line="360" w:lineRule="auto"/>
        <w:jc w:val="both"/>
        <w:rPr>
          <w:rFonts w:ascii="Times New Roman" w:hAnsi="Times New Roman" w:cs="Times New Roman"/>
          <w:sz w:val="36"/>
          <w:szCs w:val="36"/>
        </w:rPr>
      </w:pPr>
      <w:r w:rsidRPr="00B503B9">
        <w:rPr>
          <w:rFonts w:ascii="Times New Roman" w:hAnsi="Times New Roman" w:cs="Times New Roman"/>
          <w:sz w:val="36"/>
          <w:szCs w:val="36"/>
        </w:rPr>
        <w:t xml:space="preserve">5. Соціальні мережі та месенджери в Україні. Електронний ресурс. Режим доступу: </w:t>
      </w:r>
      <w:hyperlink r:id="rId48" w:history="1">
        <w:r w:rsidRPr="00B503B9">
          <w:rPr>
            <w:rStyle w:val="a5"/>
            <w:rFonts w:ascii="Times New Roman" w:hAnsi="Times New Roman" w:cs="Times New Roman"/>
            <w:sz w:val="36"/>
            <w:szCs w:val="36"/>
          </w:rPr>
          <w:t>http://rb.com.ua/uk/blog-uk/omnibus-uk/socialni-merezhi- ta-mesendzheri-v-ukraini/</w:t>
        </w:r>
      </w:hyperlink>
      <w:r w:rsidRPr="00B503B9">
        <w:rPr>
          <w:rFonts w:ascii="Times New Roman" w:hAnsi="Times New Roman" w:cs="Times New Roman"/>
          <w:sz w:val="36"/>
          <w:szCs w:val="36"/>
        </w:rPr>
        <w:t xml:space="preserve"> </w:t>
      </w:r>
    </w:p>
    <w:p w:rsidR="00B503B9" w:rsidRPr="00B503B9" w:rsidRDefault="00B503B9" w:rsidP="00B503B9">
      <w:pPr>
        <w:spacing w:after="0" w:line="360" w:lineRule="auto"/>
        <w:jc w:val="both"/>
        <w:rPr>
          <w:rFonts w:ascii="Times New Roman" w:hAnsi="Times New Roman" w:cs="Times New Roman"/>
          <w:sz w:val="36"/>
          <w:szCs w:val="36"/>
        </w:rPr>
      </w:pPr>
    </w:p>
    <w:p w:rsidR="000E0582" w:rsidRPr="00B503B9" w:rsidRDefault="000E0582" w:rsidP="0039593B">
      <w:pPr>
        <w:tabs>
          <w:tab w:val="left" w:pos="0"/>
        </w:tabs>
        <w:spacing w:after="0" w:line="240" w:lineRule="auto"/>
        <w:jc w:val="center"/>
        <w:rPr>
          <w:rFonts w:ascii="Times New Roman" w:hAnsi="Times New Roman" w:cs="Times New Roman"/>
          <w:b/>
          <w:sz w:val="36"/>
          <w:szCs w:val="36"/>
        </w:rPr>
      </w:pPr>
    </w:p>
    <w:p w:rsidR="000E0582" w:rsidRDefault="000E0582" w:rsidP="0039593B">
      <w:pPr>
        <w:tabs>
          <w:tab w:val="left" w:pos="0"/>
        </w:tabs>
        <w:spacing w:after="0" w:line="240" w:lineRule="auto"/>
        <w:jc w:val="center"/>
        <w:rPr>
          <w:rFonts w:ascii="Times New Roman" w:hAnsi="Times New Roman" w:cs="Times New Roman"/>
          <w:b/>
          <w:sz w:val="36"/>
          <w:szCs w:val="36"/>
        </w:rPr>
      </w:pPr>
    </w:p>
    <w:p w:rsidR="0039593B" w:rsidRDefault="0039593B" w:rsidP="0039593B">
      <w:pPr>
        <w:tabs>
          <w:tab w:val="left" w:pos="0"/>
        </w:tabs>
        <w:spacing w:after="0" w:line="240" w:lineRule="auto"/>
        <w:jc w:val="center"/>
        <w:rPr>
          <w:rFonts w:ascii="Times New Roman" w:hAnsi="Times New Roman" w:cs="Times New Roman"/>
          <w:b/>
          <w:sz w:val="36"/>
          <w:szCs w:val="36"/>
        </w:rPr>
      </w:pPr>
      <w:r w:rsidRPr="0039593B">
        <w:rPr>
          <w:rFonts w:ascii="Times New Roman" w:hAnsi="Times New Roman" w:cs="Times New Roman"/>
          <w:b/>
          <w:sz w:val="36"/>
          <w:szCs w:val="36"/>
        </w:rPr>
        <w:t>СПЕЦИФІКА ФУНКЦІОНУВАННЯ СЛЕНГОВОЇ ЛЕКСИКИ В РЕГІОНАЛЬНИХ ЗМІ</w:t>
      </w:r>
    </w:p>
    <w:p w:rsidR="0039593B" w:rsidRPr="0039593B" w:rsidRDefault="0039593B" w:rsidP="0039593B">
      <w:pPr>
        <w:tabs>
          <w:tab w:val="left" w:pos="0"/>
        </w:tabs>
        <w:spacing w:after="0" w:line="240" w:lineRule="auto"/>
        <w:jc w:val="center"/>
        <w:rPr>
          <w:rFonts w:ascii="Times New Roman" w:hAnsi="Times New Roman" w:cs="Times New Roman"/>
          <w:b/>
          <w:sz w:val="36"/>
          <w:szCs w:val="36"/>
        </w:rPr>
      </w:pPr>
    </w:p>
    <w:p w:rsidR="0039593B" w:rsidRDefault="0039593B" w:rsidP="00666D7A">
      <w:pPr>
        <w:spacing w:after="0" w:line="240" w:lineRule="auto"/>
        <w:jc w:val="center"/>
        <w:rPr>
          <w:rFonts w:ascii="Times New Roman" w:hAnsi="Times New Roman" w:cs="Times New Roman"/>
          <w:b/>
          <w:sz w:val="36"/>
          <w:szCs w:val="36"/>
        </w:rPr>
      </w:pPr>
      <w:r w:rsidRPr="0039593B">
        <w:rPr>
          <w:rFonts w:ascii="Times New Roman" w:hAnsi="Times New Roman" w:cs="Times New Roman"/>
          <w:b/>
          <w:sz w:val="36"/>
          <w:szCs w:val="36"/>
        </w:rPr>
        <w:t>Луцька Соломія</w:t>
      </w:r>
      <w:r w:rsidR="00666D7A">
        <w:rPr>
          <w:rFonts w:ascii="Times New Roman" w:hAnsi="Times New Roman" w:cs="Times New Roman"/>
          <w:b/>
          <w:sz w:val="36"/>
          <w:szCs w:val="36"/>
        </w:rPr>
        <w:t>,</w:t>
      </w:r>
    </w:p>
    <w:p w:rsidR="00666D7A" w:rsidRDefault="00666D7A" w:rsidP="00666D7A">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студентка ОС «Магістр»</w:t>
      </w:r>
    </w:p>
    <w:p w:rsidR="00666D7A" w:rsidRDefault="00666D7A" w:rsidP="00666D7A">
      <w:pPr>
        <w:pStyle w:val="a4"/>
        <w:spacing w:before="0" w:beforeAutospacing="0" w:after="0" w:afterAutospacing="0"/>
        <w:jc w:val="center"/>
        <w:rPr>
          <w:color w:val="000000"/>
          <w:sz w:val="36"/>
          <w:szCs w:val="36"/>
        </w:rPr>
      </w:pPr>
      <w:r>
        <w:rPr>
          <w:color w:val="000000"/>
          <w:sz w:val="36"/>
          <w:szCs w:val="36"/>
        </w:rPr>
        <w:t>ДВНЗ «</w:t>
      </w:r>
      <w:r w:rsidR="0039593B" w:rsidRPr="0039593B">
        <w:rPr>
          <w:color w:val="000000"/>
          <w:sz w:val="36"/>
          <w:szCs w:val="36"/>
        </w:rPr>
        <w:t xml:space="preserve">Прикарпатський національний університет </w:t>
      </w:r>
    </w:p>
    <w:p w:rsidR="0039593B" w:rsidRPr="0039593B" w:rsidRDefault="0039593B" w:rsidP="00666D7A">
      <w:pPr>
        <w:pStyle w:val="a4"/>
        <w:spacing w:before="0" w:beforeAutospacing="0" w:after="0" w:afterAutospacing="0"/>
        <w:jc w:val="center"/>
        <w:rPr>
          <w:sz w:val="36"/>
          <w:szCs w:val="36"/>
        </w:rPr>
      </w:pPr>
      <w:r w:rsidRPr="0039593B">
        <w:rPr>
          <w:color w:val="000000"/>
          <w:sz w:val="36"/>
          <w:szCs w:val="36"/>
        </w:rPr>
        <w:t>імені Василя Стефаника</w:t>
      </w:r>
      <w:r w:rsidR="00666D7A">
        <w:rPr>
          <w:color w:val="000000"/>
          <w:sz w:val="36"/>
          <w:szCs w:val="36"/>
        </w:rPr>
        <w:t>»</w:t>
      </w:r>
      <w:r w:rsidRPr="0039593B">
        <w:rPr>
          <w:color w:val="000000"/>
          <w:sz w:val="36"/>
          <w:szCs w:val="36"/>
        </w:rPr>
        <w:t>,</w:t>
      </w:r>
    </w:p>
    <w:p w:rsidR="0039593B" w:rsidRPr="0039593B" w:rsidRDefault="0039593B" w:rsidP="00666D7A">
      <w:pPr>
        <w:pStyle w:val="a4"/>
        <w:spacing w:before="0" w:beforeAutospacing="0" w:after="0" w:afterAutospacing="0"/>
        <w:ind w:firstLine="709"/>
        <w:jc w:val="center"/>
        <w:rPr>
          <w:sz w:val="36"/>
          <w:szCs w:val="36"/>
        </w:rPr>
      </w:pPr>
      <w:r w:rsidRPr="0039593B">
        <w:rPr>
          <w:color w:val="000000"/>
          <w:sz w:val="36"/>
          <w:szCs w:val="36"/>
        </w:rPr>
        <w:t>76018, УКРАЇНА,</w:t>
      </w:r>
    </w:p>
    <w:p w:rsidR="0039593B" w:rsidRPr="0039593B" w:rsidRDefault="0039593B" w:rsidP="00666D7A">
      <w:pPr>
        <w:pStyle w:val="a4"/>
        <w:spacing w:before="0" w:beforeAutospacing="0" w:after="0" w:afterAutospacing="0"/>
        <w:ind w:firstLine="709"/>
        <w:jc w:val="center"/>
        <w:rPr>
          <w:sz w:val="36"/>
          <w:szCs w:val="36"/>
          <w:lang w:val="en-US"/>
        </w:rPr>
      </w:pPr>
      <w:r w:rsidRPr="0039593B">
        <w:rPr>
          <w:color w:val="000000"/>
          <w:sz w:val="36"/>
          <w:szCs w:val="36"/>
        </w:rPr>
        <w:t>м. Івано-Франківськ, вул. Шевченка</w:t>
      </w:r>
      <w:r w:rsidRPr="0039593B">
        <w:rPr>
          <w:color w:val="000000"/>
          <w:sz w:val="36"/>
          <w:szCs w:val="36"/>
          <w:lang w:val="en-US"/>
        </w:rPr>
        <w:t>, 57</w:t>
      </w:r>
    </w:p>
    <w:p w:rsidR="0039593B" w:rsidRPr="0039593B" w:rsidRDefault="0039593B" w:rsidP="00666D7A">
      <w:pPr>
        <w:pStyle w:val="a4"/>
        <w:spacing w:before="0" w:beforeAutospacing="0" w:after="0" w:afterAutospacing="0"/>
        <w:ind w:firstLine="709"/>
        <w:jc w:val="center"/>
        <w:rPr>
          <w:sz w:val="36"/>
          <w:szCs w:val="36"/>
          <w:shd w:val="clear" w:color="auto" w:fill="FFFFFF"/>
        </w:rPr>
      </w:pPr>
      <w:r w:rsidRPr="0039593B">
        <w:rPr>
          <w:color w:val="000000"/>
          <w:sz w:val="36"/>
          <w:szCs w:val="36"/>
          <w:lang w:val="en-US"/>
        </w:rPr>
        <w:t xml:space="preserve">E-mail: </w:t>
      </w:r>
      <w:hyperlink r:id="rId49" w:history="1">
        <w:r w:rsidRPr="0039593B">
          <w:rPr>
            <w:rStyle w:val="a5"/>
            <w:sz w:val="36"/>
            <w:szCs w:val="36"/>
            <w:shd w:val="clear" w:color="auto" w:fill="FFFFFF"/>
            <w:lang w:val="en-US"/>
          </w:rPr>
          <w:t>solomia.kyzela@gmail.com</w:t>
        </w:r>
      </w:hyperlink>
    </w:p>
    <w:p w:rsidR="0039593B" w:rsidRPr="0039593B" w:rsidRDefault="0039593B" w:rsidP="0039593B">
      <w:pPr>
        <w:pStyle w:val="a4"/>
        <w:spacing w:before="0" w:beforeAutospacing="0" w:after="0" w:afterAutospacing="0"/>
        <w:ind w:firstLine="709"/>
        <w:jc w:val="center"/>
        <w:rPr>
          <w:sz w:val="36"/>
          <w:szCs w:val="36"/>
          <w:shd w:val="clear" w:color="auto" w:fill="FFFFFF"/>
        </w:rPr>
      </w:pPr>
    </w:p>
    <w:p w:rsidR="0039593B" w:rsidRPr="0039593B" w:rsidRDefault="0039593B" w:rsidP="0039593B">
      <w:pPr>
        <w:tabs>
          <w:tab w:val="left" w:pos="0"/>
        </w:tabs>
        <w:spacing w:after="0" w:line="240" w:lineRule="auto"/>
        <w:jc w:val="both"/>
        <w:rPr>
          <w:rFonts w:ascii="Times New Roman" w:hAnsi="Times New Roman" w:cs="Times New Roman"/>
          <w:i/>
          <w:sz w:val="36"/>
          <w:szCs w:val="36"/>
        </w:rPr>
      </w:pPr>
      <w:r w:rsidRPr="0039593B">
        <w:rPr>
          <w:rFonts w:ascii="Times New Roman" w:hAnsi="Times New Roman" w:cs="Times New Roman"/>
          <w:i/>
          <w:sz w:val="36"/>
          <w:szCs w:val="36"/>
        </w:rPr>
        <w:lastRenderedPageBreak/>
        <w:tab/>
        <w:t>У статті проаналізовано специфіку функціонування сленгової лексики в регіональних засобах масової інформації (на прикладі газет «Репортер», «Галицький Кореспондент» та «Галичина»).</w:t>
      </w:r>
    </w:p>
    <w:p w:rsidR="0039593B" w:rsidRPr="0039593B" w:rsidRDefault="0039593B" w:rsidP="0039593B">
      <w:pPr>
        <w:tabs>
          <w:tab w:val="left" w:pos="0"/>
        </w:tabs>
        <w:spacing w:after="0" w:line="240" w:lineRule="auto"/>
        <w:jc w:val="both"/>
        <w:rPr>
          <w:rFonts w:ascii="Times New Roman" w:hAnsi="Times New Roman" w:cs="Times New Roman"/>
          <w:i/>
          <w:sz w:val="36"/>
          <w:szCs w:val="36"/>
        </w:rPr>
      </w:pPr>
      <w:r w:rsidRPr="0039593B">
        <w:rPr>
          <w:rFonts w:ascii="Times New Roman" w:hAnsi="Times New Roman" w:cs="Times New Roman"/>
          <w:i/>
          <w:sz w:val="36"/>
          <w:szCs w:val="36"/>
        </w:rPr>
        <w:tab/>
      </w:r>
      <w:r w:rsidRPr="0039593B">
        <w:rPr>
          <w:rFonts w:ascii="Times New Roman" w:hAnsi="Times New Roman" w:cs="Times New Roman"/>
          <w:b/>
          <w:i/>
          <w:sz w:val="36"/>
          <w:szCs w:val="36"/>
        </w:rPr>
        <w:t xml:space="preserve">Ключові слова: </w:t>
      </w:r>
      <w:r w:rsidRPr="0039593B">
        <w:rPr>
          <w:rFonts w:ascii="Times New Roman" w:hAnsi="Times New Roman" w:cs="Times New Roman"/>
          <w:i/>
          <w:sz w:val="36"/>
          <w:szCs w:val="36"/>
        </w:rPr>
        <w:t>сленг, друковані ЗМІ, засоби масової інформації.</w:t>
      </w:r>
    </w:p>
    <w:p w:rsidR="0039593B" w:rsidRPr="0039593B" w:rsidRDefault="0039593B" w:rsidP="0039593B">
      <w:pPr>
        <w:tabs>
          <w:tab w:val="left" w:pos="0"/>
        </w:tabs>
        <w:spacing w:after="0" w:line="240" w:lineRule="auto"/>
        <w:jc w:val="both"/>
        <w:rPr>
          <w:rFonts w:ascii="Times New Roman" w:hAnsi="Times New Roman" w:cs="Times New Roman"/>
          <w:i/>
          <w:sz w:val="36"/>
          <w:szCs w:val="36"/>
        </w:rPr>
      </w:pPr>
    </w:p>
    <w:p w:rsidR="0039593B" w:rsidRPr="0039593B" w:rsidRDefault="0039593B" w:rsidP="0039593B">
      <w:pPr>
        <w:tabs>
          <w:tab w:val="left" w:pos="0"/>
        </w:tabs>
        <w:spacing w:after="0" w:line="240" w:lineRule="auto"/>
        <w:jc w:val="both"/>
        <w:rPr>
          <w:rFonts w:ascii="Times New Roman" w:hAnsi="Times New Roman" w:cs="Times New Roman"/>
          <w:i/>
          <w:sz w:val="36"/>
          <w:szCs w:val="36"/>
        </w:rPr>
      </w:pPr>
      <w:r w:rsidRPr="0039593B">
        <w:rPr>
          <w:rFonts w:ascii="Times New Roman" w:hAnsi="Times New Roman" w:cs="Times New Roman"/>
          <w:i/>
          <w:sz w:val="36"/>
          <w:szCs w:val="36"/>
        </w:rPr>
        <w:tab/>
      </w:r>
      <w:r w:rsidRPr="0039593B">
        <w:rPr>
          <w:rFonts w:ascii="Times New Roman" w:hAnsi="Times New Roman" w:cs="Times New Roman"/>
          <w:i/>
          <w:sz w:val="36"/>
          <w:szCs w:val="36"/>
          <w:lang w:val="en-US"/>
        </w:rPr>
        <w:t>The article analyzes the specifics of the functioning of slang vocabulary in regional media (on the example of the newspapers</w:t>
      </w:r>
      <w:r w:rsidRPr="0039593B">
        <w:rPr>
          <w:rFonts w:ascii="Times New Roman" w:hAnsi="Times New Roman" w:cs="Times New Roman"/>
          <w:i/>
          <w:sz w:val="36"/>
          <w:szCs w:val="36"/>
        </w:rPr>
        <w:t xml:space="preserve"> </w:t>
      </w:r>
      <w:r>
        <w:rPr>
          <w:rFonts w:ascii="Times New Roman" w:hAnsi="Times New Roman" w:cs="Times New Roman"/>
          <w:i/>
          <w:sz w:val="36"/>
          <w:szCs w:val="36"/>
          <w:lang w:val="en-US"/>
        </w:rPr>
        <w:t>“</w:t>
      </w:r>
      <w:r w:rsidRPr="0039593B">
        <w:rPr>
          <w:rFonts w:ascii="Times New Roman" w:hAnsi="Times New Roman" w:cs="Times New Roman"/>
          <w:i/>
          <w:sz w:val="36"/>
          <w:szCs w:val="36"/>
          <w:lang w:val="en-US"/>
        </w:rPr>
        <w:t>Reporter", "Halytsʹkyy korespondent" ta "Halychyna")</w:t>
      </w:r>
    </w:p>
    <w:p w:rsidR="0039593B" w:rsidRPr="0039593B" w:rsidRDefault="0039593B" w:rsidP="0039593B">
      <w:pPr>
        <w:tabs>
          <w:tab w:val="left" w:pos="0"/>
        </w:tabs>
        <w:spacing w:after="0" w:line="240" w:lineRule="auto"/>
        <w:jc w:val="both"/>
        <w:rPr>
          <w:rFonts w:ascii="Times New Roman" w:hAnsi="Times New Roman" w:cs="Times New Roman"/>
          <w:i/>
          <w:sz w:val="36"/>
          <w:szCs w:val="36"/>
        </w:rPr>
      </w:pPr>
      <w:r w:rsidRPr="0039593B">
        <w:rPr>
          <w:rFonts w:ascii="Times New Roman" w:hAnsi="Times New Roman" w:cs="Times New Roman"/>
          <w:i/>
          <w:sz w:val="36"/>
          <w:szCs w:val="36"/>
        </w:rPr>
        <w:tab/>
      </w:r>
      <w:r w:rsidRPr="0039593B">
        <w:rPr>
          <w:rFonts w:ascii="Times New Roman" w:hAnsi="Times New Roman" w:cs="Times New Roman"/>
          <w:b/>
          <w:i/>
          <w:sz w:val="36"/>
          <w:szCs w:val="36"/>
        </w:rPr>
        <w:t>Keywords:</w:t>
      </w:r>
      <w:r w:rsidRPr="0039593B">
        <w:rPr>
          <w:rFonts w:ascii="Times New Roman" w:hAnsi="Times New Roman" w:cs="Times New Roman"/>
          <w:i/>
          <w:sz w:val="36"/>
          <w:szCs w:val="36"/>
        </w:rPr>
        <w:t xml:space="preserve"> slang, print media,</w:t>
      </w:r>
      <w:r w:rsidRPr="0039593B">
        <w:rPr>
          <w:rFonts w:ascii="Times New Roman" w:hAnsi="Times New Roman" w:cs="Times New Roman"/>
          <w:sz w:val="36"/>
          <w:szCs w:val="36"/>
          <w:lang w:val="en-US"/>
        </w:rPr>
        <w:t xml:space="preserve"> </w:t>
      </w:r>
      <w:r w:rsidRPr="0039593B">
        <w:rPr>
          <w:rFonts w:ascii="Times New Roman" w:hAnsi="Times New Roman" w:cs="Times New Roman"/>
          <w:i/>
          <w:sz w:val="36"/>
          <w:szCs w:val="36"/>
        </w:rPr>
        <w:t>media.</w:t>
      </w:r>
    </w:p>
    <w:p w:rsidR="0039593B" w:rsidRPr="0039593B" w:rsidRDefault="0039593B" w:rsidP="0039593B">
      <w:pPr>
        <w:tabs>
          <w:tab w:val="left" w:pos="0"/>
        </w:tabs>
        <w:spacing w:after="0" w:line="240" w:lineRule="auto"/>
        <w:ind w:right="355"/>
        <w:jc w:val="both"/>
        <w:rPr>
          <w:rFonts w:ascii="Times New Roman" w:hAnsi="Times New Roman" w:cs="Times New Roman"/>
          <w:i/>
          <w:sz w:val="36"/>
          <w:szCs w:val="36"/>
        </w:rPr>
      </w:pPr>
      <w:r w:rsidRPr="0039593B">
        <w:rPr>
          <w:rFonts w:ascii="Times New Roman" w:hAnsi="Times New Roman" w:cs="Times New Roman"/>
          <w:i/>
          <w:sz w:val="36"/>
          <w:szCs w:val="36"/>
        </w:rPr>
        <w:tab/>
      </w:r>
    </w:p>
    <w:p w:rsidR="0039593B" w:rsidRDefault="0039593B" w:rsidP="0039593B">
      <w:pPr>
        <w:spacing w:after="0" w:line="360" w:lineRule="auto"/>
        <w:ind w:firstLine="709"/>
        <w:jc w:val="both"/>
        <w:rPr>
          <w:rFonts w:ascii="Times New Roman" w:hAnsi="Times New Roman" w:cs="Times New Roman"/>
          <w:b/>
          <w:sz w:val="36"/>
          <w:szCs w:val="36"/>
        </w:rPr>
      </w:pPr>
    </w:p>
    <w:p w:rsidR="0039593B" w:rsidRDefault="0039593B" w:rsidP="0039593B">
      <w:pPr>
        <w:spacing w:after="0" w:line="360" w:lineRule="auto"/>
        <w:ind w:firstLine="709"/>
        <w:jc w:val="both"/>
        <w:rPr>
          <w:rFonts w:ascii="Times New Roman" w:hAnsi="Times New Roman" w:cs="Times New Roman"/>
          <w:sz w:val="36"/>
          <w:szCs w:val="36"/>
          <w:shd w:val="clear" w:color="auto" w:fill="FFFFFF"/>
        </w:rPr>
      </w:pPr>
      <w:r w:rsidRPr="0039593B">
        <w:rPr>
          <w:rFonts w:ascii="Times New Roman" w:hAnsi="Times New Roman" w:cs="Times New Roman"/>
          <w:b/>
          <w:sz w:val="36"/>
          <w:szCs w:val="36"/>
        </w:rPr>
        <w:t xml:space="preserve">Постановка проблеми.  </w:t>
      </w:r>
      <w:r w:rsidRPr="0039593B">
        <w:rPr>
          <w:rFonts w:ascii="Times New Roman" w:hAnsi="Times New Roman" w:cs="Times New Roman"/>
          <w:sz w:val="36"/>
          <w:szCs w:val="36"/>
        </w:rPr>
        <w:t xml:space="preserve">У наш час сучасні засоби масової інформації часто використовують у своїх текстах сленг. </w:t>
      </w:r>
      <w:r w:rsidRPr="0039593B">
        <w:rPr>
          <w:rFonts w:ascii="Times New Roman" w:hAnsi="Times New Roman" w:cs="Times New Roman"/>
          <w:sz w:val="36"/>
          <w:szCs w:val="36"/>
          <w:shd w:val="clear" w:color="auto" w:fill="FFFFFF"/>
        </w:rPr>
        <w:t>Якщо соціальний діалект застосовують у журналістських матеріалах, то це вважається помилкою, хоча ми не завжди її помічаємо. Здебільшого друковані ЗМІ спрямовані на людей вікової категорії за сорок, а тому, на наш погляд, недоречним є використання на сторінках газет сленгової лексики.</w:t>
      </w:r>
    </w:p>
    <w:p w:rsidR="0039593B" w:rsidRPr="0039593B" w:rsidRDefault="0039593B" w:rsidP="0039593B">
      <w:pPr>
        <w:spacing w:after="0" w:line="360" w:lineRule="auto"/>
        <w:ind w:firstLine="709"/>
        <w:jc w:val="both"/>
        <w:rPr>
          <w:rFonts w:ascii="Times New Roman" w:hAnsi="Times New Roman" w:cs="Times New Roman"/>
          <w:sz w:val="36"/>
          <w:szCs w:val="36"/>
          <w:shd w:val="clear" w:color="auto" w:fill="FFFFFF"/>
        </w:rPr>
      </w:pPr>
      <w:r w:rsidRPr="0039593B">
        <w:rPr>
          <w:rFonts w:ascii="Times New Roman" w:hAnsi="Times New Roman" w:cs="Times New Roman"/>
          <w:sz w:val="36"/>
          <w:szCs w:val="36"/>
          <w:shd w:val="clear" w:color="auto" w:fill="FFFFFF"/>
        </w:rPr>
        <w:t xml:space="preserve">Сленгізми в друкованих ЗМІ трапляються дедалі частіше. Це обумовлено тим, що серед журналістів здебільшого молоді люди, які є студентами-практикантами, або ж працевлаштовані одразу після навчання. Вони беруть на озброєння соціолект і використовують його для журналістського розслідування, якщо потрібно влитися у </w:t>
      </w:r>
      <w:r w:rsidRPr="0039593B">
        <w:rPr>
          <w:rFonts w:ascii="Times New Roman" w:hAnsi="Times New Roman" w:cs="Times New Roman"/>
          <w:sz w:val="36"/>
          <w:szCs w:val="36"/>
          <w:shd w:val="clear" w:color="auto" w:fill="FFFFFF"/>
        </w:rPr>
        <w:lastRenderedPageBreak/>
        <w:t>певний соціальний прошарок, або ж при написанні статті, щоб максимально наблизити матеріал до свого читача. До того ж молодим людям легше висловлюватися «своєю мовою», адже щоденно нею користуються.</w:t>
      </w:r>
    </w:p>
    <w:p w:rsidR="0039593B" w:rsidRPr="0039593B" w:rsidRDefault="0039593B" w:rsidP="0039593B">
      <w:pPr>
        <w:spacing w:after="0" w:line="360" w:lineRule="auto"/>
        <w:ind w:firstLine="709"/>
        <w:jc w:val="both"/>
        <w:rPr>
          <w:rFonts w:ascii="Times New Roman" w:hAnsi="Times New Roman" w:cs="Times New Roman"/>
          <w:sz w:val="36"/>
          <w:szCs w:val="36"/>
        </w:rPr>
      </w:pPr>
      <w:r w:rsidRPr="0039593B">
        <w:rPr>
          <w:rFonts w:ascii="Times New Roman" w:hAnsi="Times New Roman" w:cs="Times New Roman"/>
          <w:sz w:val="36"/>
          <w:szCs w:val="36"/>
        </w:rPr>
        <w:t xml:space="preserve">Сленг у газетному тексті – це один із лінгвістичних засобів впливу на читача, формування його поведінки, світогляду, сприйняття та оцінки навколишнього середовища. Цим і пояснюються причини зростання популярності соціального діалекту. Сленг у мові засобів масової комунікації є ефективним методом посилення враження від отриманої інформації. Він допомагає краще розуміти написане, дає відчуття причетності до суспільства, створює ефект єдності та згуртованості. </w:t>
      </w:r>
    </w:p>
    <w:p w:rsidR="0039593B" w:rsidRPr="0039593B" w:rsidRDefault="0039593B" w:rsidP="0039593B">
      <w:pPr>
        <w:spacing w:after="0" w:line="360" w:lineRule="auto"/>
        <w:ind w:firstLine="709"/>
        <w:jc w:val="both"/>
        <w:rPr>
          <w:rFonts w:ascii="Times New Roman" w:hAnsi="Times New Roman" w:cs="Times New Roman"/>
          <w:b/>
          <w:sz w:val="36"/>
          <w:szCs w:val="36"/>
          <w:shd w:val="clear" w:color="auto" w:fill="FFFFFF"/>
        </w:rPr>
      </w:pPr>
      <w:r w:rsidRPr="0039593B">
        <w:rPr>
          <w:rFonts w:ascii="Times New Roman" w:hAnsi="Times New Roman" w:cs="Times New Roman"/>
          <w:b/>
          <w:sz w:val="36"/>
          <w:szCs w:val="36"/>
        </w:rPr>
        <w:t>Виклад основного матеріалу.</w:t>
      </w:r>
      <w:r w:rsidRPr="0039593B">
        <w:rPr>
          <w:rFonts w:ascii="Times New Roman" w:hAnsi="Times New Roman" w:cs="Times New Roman"/>
          <w:sz w:val="36"/>
          <w:szCs w:val="36"/>
        </w:rPr>
        <w:t xml:space="preserve"> У сучасному українському суспільстві засоби масової комунікації намагаються бути ближчими до читачів різної вікової категорії. Як показав матеріал дослідження, журналісти у своїх матеріалах часто використовують сленгову та жаргонну лексику, щоб привернути увагу молоді до газетних видань. </w:t>
      </w:r>
      <w:r w:rsidRPr="0039593B">
        <w:rPr>
          <w:rFonts w:ascii="Times New Roman" w:hAnsi="Times New Roman" w:cs="Times New Roman"/>
          <w:sz w:val="36"/>
          <w:szCs w:val="36"/>
          <w:shd w:val="clear" w:color="auto" w:fill="FFFFFF"/>
        </w:rPr>
        <w:t xml:space="preserve">Існують різні погляди щодо поняття сленгу. Зауважимо, що сленгізми, незважаючи на їхню дещо фамільярну і часом навіть вульгарну форму, є найяскравішим стилем мови, який реагує </w:t>
      </w:r>
      <w:r w:rsidRPr="0039593B">
        <w:rPr>
          <w:rFonts w:ascii="Times New Roman" w:hAnsi="Times New Roman" w:cs="Times New Roman"/>
          <w:sz w:val="36"/>
          <w:szCs w:val="36"/>
          <w:shd w:val="clear" w:color="auto" w:fill="FFFFFF"/>
        </w:rPr>
        <w:lastRenderedPageBreak/>
        <w:t>на будь-які зміни в житті людей і допомагає глибше висловити свої думки та почуття.</w:t>
      </w:r>
    </w:p>
    <w:p w:rsidR="0039593B" w:rsidRDefault="0039593B" w:rsidP="0039593B">
      <w:pPr>
        <w:pStyle w:val="a4"/>
        <w:shd w:val="clear" w:color="auto" w:fill="FFFFFF"/>
        <w:spacing w:before="0" w:beforeAutospacing="0" w:after="0" w:afterAutospacing="0" w:line="360" w:lineRule="auto"/>
        <w:ind w:firstLine="709"/>
        <w:jc w:val="both"/>
        <w:rPr>
          <w:sz w:val="36"/>
          <w:szCs w:val="36"/>
          <w:shd w:val="clear" w:color="auto" w:fill="FFFFFF"/>
        </w:rPr>
      </w:pPr>
      <w:r w:rsidRPr="0039593B">
        <w:rPr>
          <w:sz w:val="36"/>
          <w:szCs w:val="36"/>
          <w:shd w:val="clear" w:color="auto" w:fill="FFFFFF"/>
        </w:rPr>
        <w:t>В українському суспільстві сучасні засоби масової інформації висвітлюють бурхливий хід подій, реагуючи мобільно на будь-які зміни в житті соціуму та виступаючи середовищем для функціонування нелітературної лексики на рівні із загальновживаною,</w:t>
      </w:r>
      <w:r>
        <w:rPr>
          <w:sz w:val="36"/>
          <w:szCs w:val="36"/>
          <w:shd w:val="clear" w:color="auto" w:fill="FFFFFF"/>
        </w:rPr>
        <w:t xml:space="preserve"> термінологічною, книжною тощо.</w:t>
      </w:r>
    </w:p>
    <w:p w:rsidR="0039593B" w:rsidRPr="0039593B" w:rsidRDefault="0039593B" w:rsidP="0039593B">
      <w:pPr>
        <w:pStyle w:val="a4"/>
        <w:shd w:val="clear" w:color="auto" w:fill="FFFFFF"/>
        <w:spacing w:before="0" w:beforeAutospacing="0" w:after="0" w:afterAutospacing="0" w:line="360" w:lineRule="auto"/>
        <w:ind w:firstLine="709"/>
        <w:jc w:val="both"/>
        <w:rPr>
          <w:sz w:val="36"/>
          <w:szCs w:val="36"/>
          <w:shd w:val="clear" w:color="auto" w:fill="FFFFFF"/>
        </w:rPr>
      </w:pPr>
      <w:r w:rsidRPr="0039593B">
        <w:rPr>
          <w:sz w:val="36"/>
          <w:szCs w:val="36"/>
          <w:shd w:val="clear" w:color="auto" w:fill="FFFFFF"/>
        </w:rPr>
        <w:t>Проте, не слід нехтувати недоліками сленгу, бо вони також є:</w:t>
      </w:r>
    </w:p>
    <w:p w:rsidR="0039593B" w:rsidRPr="0039593B" w:rsidRDefault="0039593B" w:rsidP="0039593B">
      <w:pPr>
        <w:pStyle w:val="a4"/>
        <w:numPr>
          <w:ilvl w:val="0"/>
          <w:numId w:val="26"/>
        </w:numPr>
        <w:shd w:val="clear" w:color="auto" w:fill="FFFFFF"/>
        <w:spacing w:before="0" w:beforeAutospacing="0" w:after="0" w:afterAutospacing="0" w:line="360" w:lineRule="auto"/>
        <w:jc w:val="both"/>
        <w:rPr>
          <w:sz w:val="36"/>
          <w:szCs w:val="36"/>
          <w:shd w:val="clear" w:color="auto" w:fill="FFFFFF"/>
        </w:rPr>
      </w:pPr>
      <w:r w:rsidRPr="0039593B">
        <w:rPr>
          <w:sz w:val="36"/>
          <w:szCs w:val="36"/>
          <w:shd w:val="clear" w:color="auto" w:fill="FFFFFF"/>
        </w:rPr>
        <w:t>вживання сленгізмів створює відчуття фамільярності з читачем;</w:t>
      </w:r>
    </w:p>
    <w:p w:rsidR="0039593B" w:rsidRPr="0039593B" w:rsidRDefault="0039593B" w:rsidP="0039593B">
      <w:pPr>
        <w:pStyle w:val="a4"/>
        <w:numPr>
          <w:ilvl w:val="0"/>
          <w:numId w:val="26"/>
        </w:numPr>
        <w:shd w:val="clear" w:color="auto" w:fill="FFFFFF"/>
        <w:spacing w:before="0" w:beforeAutospacing="0" w:after="0" w:afterAutospacing="0" w:line="360" w:lineRule="auto"/>
        <w:jc w:val="both"/>
        <w:rPr>
          <w:sz w:val="36"/>
          <w:szCs w:val="36"/>
          <w:shd w:val="clear" w:color="auto" w:fill="FFFFFF"/>
        </w:rPr>
      </w:pPr>
      <w:r w:rsidRPr="0039593B">
        <w:rPr>
          <w:sz w:val="36"/>
          <w:szCs w:val="36"/>
          <w:shd w:val="clear" w:color="auto" w:fill="FFFFFF"/>
        </w:rPr>
        <w:t>сленг знижує якість матеріалу, який претендує на роль соціально значущого;</w:t>
      </w:r>
    </w:p>
    <w:p w:rsidR="0039593B" w:rsidRPr="0039593B" w:rsidRDefault="0039593B" w:rsidP="0039593B">
      <w:pPr>
        <w:numPr>
          <w:ilvl w:val="0"/>
          <w:numId w:val="26"/>
        </w:numPr>
        <w:spacing w:after="0" w:line="360" w:lineRule="auto"/>
        <w:ind w:right="175"/>
        <w:jc w:val="both"/>
        <w:rPr>
          <w:rFonts w:ascii="Times New Roman" w:hAnsi="Times New Roman" w:cs="Times New Roman"/>
          <w:sz w:val="36"/>
          <w:szCs w:val="36"/>
          <w:shd w:val="clear" w:color="auto" w:fill="FFFFFF"/>
        </w:rPr>
      </w:pPr>
      <w:r w:rsidRPr="0039593B">
        <w:rPr>
          <w:rFonts w:ascii="Times New Roman" w:hAnsi="Times New Roman" w:cs="Times New Roman"/>
          <w:sz w:val="36"/>
          <w:szCs w:val="36"/>
          <w:shd w:val="clear" w:color="auto" w:fill="FFFFFF"/>
        </w:rPr>
        <w:t>виникає боязнь нівелювання літературної лексики.</w:t>
      </w:r>
    </w:p>
    <w:p w:rsidR="0039593B" w:rsidRPr="0039593B" w:rsidRDefault="0039593B" w:rsidP="0039593B">
      <w:pPr>
        <w:spacing w:after="0" w:line="360" w:lineRule="auto"/>
        <w:ind w:right="175" w:firstLine="708"/>
        <w:jc w:val="both"/>
        <w:rPr>
          <w:rFonts w:ascii="Times New Roman" w:hAnsi="Times New Roman" w:cs="Times New Roman"/>
          <w:b/>
          <w:sz w:val="36"/>
          <w:szCs w:val="36"/>
          <w:shd w:val="clear" w:color="auto" w:fill="FFFFFF"/>
        </w:rPr>
      </w:pPr>
      <w:r w:rsidRPr="0039593B">
        <w:rPr>
          <w:rFonts w:ascii="Times New Roman" w:hAnsi="Times New Roman" w:cs="Times New Roman"/>
          <w:sz w:val="36"/>
          <w:szCs w:val="36"/>
          <w:shd w:val="clear" w:color="auto" w:fill="FFFFFF"/>
        </w:rPr>
        <w:t>Фактичний матеріал нашого дослідження дав можливість визначити експресивний потенціал сленгізмів у текстах регіональної газет.  Простежимо на прикладах.</w:t>
      </w:r>
      <w:r w:rsidRPr="0039593B">
        <w:rPr>
          <w:rFonts w:ascii="Times New Roman" w:hAnsi="Times New Roman" w:cs="Times New Roman"/>
          <w:sz w:val="36"/>
          <w:szCs w:val="36"/>
          <w:shd w:val="clear" w:color="auto" w:fill="FFFFFF"/>
        </w:rPr>
        <w:tab/>
      </w:r>
      <w:r w:rsidRPr="0039593B">
        <w:rPr>
          <w:rFonts w:ascii="Times New Roman" w:hAnsi="Times New Roman" w:cs="Times New Roman"/>
          <w:sz w:val="36"/>
          <w:szCs w:val="36"/>
          <w:shd w:val="clear" w:color="auto" w:fill="FFFFFF"/>
        </w:rPr>
        <w:br/>
        <w:t xml:space="preserve"> </w:t>
      </w:r>
      <w:r w:rsidRPr="0039593B">
        <w:rPr>
          <w:rFonts w:ascii="Times New Roman" w:hAnsi="Times New Roman" w:cs="Times New Roman"/>
          <w:sz w:val="36"/>
          <w:szCs w:val="36"/>
          <w:shd w:val="clear" w:color="auto" w:fill="FFFFFF"/>
        </w:rPr>
        <w:tab/>
      </w:r>
      <w:r w:rsidRPr="0039593B">
        <w:rPr>
          <w:rFonts w:ascii="Times New Roman" w:hAnsi="Times New Roman" w:cs="Times New Roman"/>
          <w:i/>
          <w:sz w:val="36"/>
          <w:szCs w:val="36"/>
        </w:rPr>
        <w:t xml:space="preserve">«Після обурення такою позицією новопризначеного прем’єра, вже за кілька годин він спробував виправити ситуацію </w:t>
      </w:r>
      <w:r w:rsidRPr="0039593B">
        <w:rPr>
          <w:rFonts w:ascii="Times New Roman" w:hAnsi="Times New Roman" w:cs="Times New Roman"/>
          <w:b/>
          <w:i/>
          <w:sz w:val="36"/>
          <w:szCs w:val="36"/>
        </w:rPr>
        <w:t>постом</w:t>
      </w:r>
      <w:r w:rsidRPr="0039593B">
        <w:rPr>
          <w:rFonts w:ascii="Times New Roman" w:hAnsi="Times New Roman" w:cs="Times New Roman"/>
          <w:i/>
          <w:sz w:val="36"/>
          <w:szCs w:val="36"/>
        </w:rPr>
        <w:t xml:space="preserve"> у фейсбуці»</w:t>
      </w:r>
      <w:r w:rsidRPr="0039593B">
        <w:rPr>
          <w:rFonts w:ascii="Times New Roman" w:hAnsi="Times New Roman" w:cs="Times New Roman"/>
          <w:sz w:val="36"/>
          <w:szCs w:val="36"/>
        </w:rPr>
        <w:t xml:space="preserve"> («Репортер», 11 березня 2020 року). Сленгом у цьому тексті є слово </w:t>
      </w:r>
      <w:r w:rsidRPr="0039593B">
        <w:rPr>
          <w:rFonts w:ascii="Times New Roman" w:hAnsi="Times New Roman" w:cs="Times New Roman"/>
          <w:b/>
          <w:sz w:val="36"/>
          <w:szCs w:val="36"/>
        </w:rPr>
        <w:t>«пост»</w:t>
      </w:r>
      <w:r w:rsidRPr="0039593B">
        <w:rPr>
          <w:rFonts w:ascii="Times New Roman" w:hAnsi="Times New Roman" w:cs="Times New Roman"/>
          <w:sz w:val="36"/>
          <w:szCs w:val="36"/>
        </w:rPr>
        <w:t>, що взято з інтернет-сленгу, від англ. post – лист. На вебсайтах постами називають повідомлення.</w:t>
      </w:r>
      <w:r w:rsidRPr="0039593B">
        <w:rPr>
          <w:rFonts w:ascii="Times New Roman" w:hAnsi="Times New Roman" w:cs="Times New Roman"/>
          <w:sz w:val="36"/>
          <w:szCs w:val="36"/>
        </w:rPr>
        <w:tab/>
      </w:r>
      <w:r w:rsidRPr="0039593B">
        <w:rPr>
          <w:rFonts w:ascii="Times New Roman" w:hAnsi="Times New Roman" w:cs="Times New Roman"/>
          <w:sz w:val="36"/>
          <w:szCs w:val="36"/>
        </w:rPr>
        <w:br/>
      </w:r>
      <w:r w:rsidRPr="0039593B">
        <w:rPr>
          <w:rFonts w:ascii="Times New Roman" w:hAnsi="Times New Roman" w:cs="Times New Roman"/>
          <w:sz w:val="36"/>
          <w:szCs w:val="36"/>
        </w:rPr>
        <w:lastRenderedPageBreak/>
        <w:t xml:space="preserve"> </w:t>
      </w:r>
      <w:r w:rsidRPr="0039593B">
        <w:rPr>
          <w:rFonts w:ascii="Times New Roman" w:hAnsi="Times New Roman" w:cs="Times New Roman"/>
          <w:sz w:val="36"/>
          <w:szCs w:val="36"/>
        </w:rPr>
        <w:tab/>
      </w:r>
      <w:r w:rsidRPr="0039593B">
        <w:rPr>
          <w:rFonts w:ascii="Times New Roman" w:hAnsi="Times New Roman" w:cs="Times New Roman"/>
          <w:i/>
          <w:kern w:val="36"/>
          <w:sz w:val="36"/>
          <w:szCs w:val="36"/>
        </w:rPr>
        <w:t xml:space="preserve">«Ось як дещо </w:t>
      </w:r>
      <w:r w:rsidRPr="0039593B">
        <w:rPr>
          <w:rFonts w:ascii="Times New Roman" w:hAnsi="Times New Roman" w:cs="Times New Roman"/>
          <w:b/>
          <w:i/>
          <w:kern w:val="36"/>
          <w:sz w:val="36"/>
          <w:szCs w:val="36"/>
        </w:rPr>
        <w:t>утрировано</w:t>
      </w:r>
      <w:r w:rsidRPr="0039593B">
        <w:rPr>
          <w:rFonts w:ascii="Times New Roman" w:hAnsi="Times New Roman" w:cs="Times New Roman"/>
          <w:i/>
          <w:kern w:val="36"/>
          <w:sz w:val="36"/>
          <w:szCs w:val="36"/>
        </w:rPr>
        <w:t xml:space="preserve"> прокоментував це співробітник  Галицького національного природного парку, кандидат біологічних наук»</w:t>
      </w:r>
      <w:r w:rsidRPr="0039593B">
        <w:rPr>
          <w:rFonts w:ascii="Times New Roman" w:hAnsi="Times New Roman" w:cs="Times New Roman"/>
          <w:kern w:val="36"/>
          <w:sz w:val="36"/>
          <w:szCs w:val="36"/>
        </w:rPr>
        <w:t xml:space="preserve"> (</w:t>
      </w:r>
      <w:r w:rsidRPr="0039593B">
        <w:rPr>
          <w:rFonts w:ascii="Times New Roman" w:hAnsi="Times New Roman" w:cs="Times New Roman"/>
          <w:sz w:val="36"/>
          <w:szCs w:val="36"/>
        </w:rPr>
        <w:t>«Галичина», 23 січня 2020 року</w:t>
      </w:r>
      <w:r w:rsidRPr="0039593B">
        <w:rPr>
          <w:rFonts w:ascii="Times New Roman" w:hAnsi="Times New Roman" w:cs="Times New Roman"/>
          <w:kern w:val="36"/>
          <w:sz w:val="36"/>
          <w:szCs w:val="36"/>
        </w:rPr>
        <w:t xml:space="preserve">). Сленгове слово </w:t>
      </w:r>
      <w:r w:rsidRPr="0039593B">
        <w:rPr>
          <w:rFonts w:ascii="Times New Roman" w:hAnsi="Times New Roman" w:cs="Times New Roman"/>
          <w:b/>
          <w:kern w:val="36"/>
          <w:sz w:val="36"/>
          <w:szCs w:val="36"/>
        </w:rPr>
        <w:t>«утрировано»</w:t>
      </w:r>
      <w:r w:rsidRPr="0039593B">
        <w:rPr>
          <w:rFonts w:ascii="Times New Roman" w:hAnsi="Times New Roman" w:cs="Times New Roman"/>
          <w:kern w:val="36"/>
          <w:sz w:val="36"/>
          <w:szCs w:val="36"/>
        </w:rPr>
        <w:t xml:space="preserve"> означає перебільшувати, «навмисно гіперболізувати». Належить до розмовного сленгу.</w:t>
      </w:r>
      <w:r w:rsidRPr="0039593B">
        <w:rPr>
          <w:rFonts w:ascii="Times New Roman" w:hAnsi="Times New Roman" w:cs="Times New Roman"/>
          <w:sz w:val="36"/>
          <w:szCs w:val="36"/>
        </w:rPr>
        <w:br/>
      </w:r>
      <w:r w:rsidRPr="0039593B">
        <w:rPr>
          <w:rFonts w:ascii="Times New Roman" w:hAnsi="Times New Roman" w:cs="Times New Roman"/>
          <w:sz w:val="36"/>
          <w:szCs w:val="36"/>
        </w:rPr>
        <w:tab/>
        <w:t xml:space="preserve"> </w:t>
      </w:r>
      <w:r w:rsidRPr="0039593B">
        <w:rPr>
          <w:rFonts w:ascii="Times New Roman" w:hAnsi="Times New Roman" w:cs="Times New Roman"/>
          <w:i/>
          <w:sz w:val="36"/>
          <w:szCs w:val="36"/>
          <w:shd w:val="clear" w:color="auto" w:fill="FFFFFF"/>
        </w:rPr>
        <w:t xml:space="preserve">«За словами науковця, цьогорічні пожежі в Австралії стали приводом для сенсаційних заголовків і </w:t>
      </w:r>
      <w:r w:rsidRPr="0039593B">
        <w:rPr>
          <w:rFonts w:ascii="Times New Roman" w:hAnsi="Times New Roman" w:cs="Times New Roman"/>
          <w:b/>
          <w:i/>
          <w:sz w:val="36"/>
          <w:szCs w:val="36"/>
          <w:shd w:val="clear" w:color="auto" w:fill="FFFFFF"/>
        </w:rPr>
        <w:t>хайпу</w:t>
      </w:r>
      <w:r w:rsidRPr="0039593B">
        <w:rPr>
          <w:rFonts w:ascii="Times New Roman" w:hAnsi="Times New Roman" w:cs="Times New Roman"/>
          <w:i/>
          <w:sz w:val="36"/>
          <w:szCs w:val="36"/>
          <w:shd w:val="clear" w:color="auto" w:fill="FFFFFF"/>
        </w:rPr>
        <w:t xml:space="preserve">, а також породили чимало фейків» </w:t>
      </w:r>
      <w:r w:rsidRPr="0039593B">
        <w:rPr>
          <w:rFonts w:ascii="Times New Roman" w:hAnsi="Times New Roman" w:cs="Times New Roman"/>
          <w:sz w:val="36"/>
          <w:szCs w:val="36"/>
          <w:shd w:val="clear" w:color="auto" w:fill="FFFFFF"/>
        </w:rPr>
        <w:t>(«</w:t>
      </w:r>
      <w:r w:rsidRPr="0039593B">
        <w:rPr>
          <w:rFonts w:ascii="Times New Roman" w:hAnsi="Times New Roman" w:cs="Times New Roman"/>
          <w:kern w:val="36"/>
          <w:sz w:val="36"/>
          <w:szCs w:val="36"/>
        </w:rPr>
        <w:t>Галицький кореспондент», 18 січня 2020 року</w:t>
      </w:r>
      <w:r w:rsidRPr="0039593B">
        <w:rPr>
          <w:rFonts w:ascii="Times New Roman" w:hAnsi="Times New Roman" w:cs="Times New Roman"/>
          <w:sz w:val="36"/>
          <w:szCs w:val="36"/>
          <w:shd w:val="clear" w:color="auto" w:fill="FFFFFF"/>
        </w:rPr>
        <w:t>)</w:t>
      </w:r>
      <w:r w:rsidRPr="0039593B">
        <w:rPr>
          <w:rFonts w:ascii="Times New Roman" w:hAnsi="Times New Roman" w:cs="Times New Roman"/>
          <w:i/>
          <w:kern w:val="36"/>
          <w:sz w:val="36"/>
          <w:szCs w:val="36"/>
        </w:rPr>
        <w:t>.</w:t>
      </w:r>
      <w:r w:rsidRPr="0039593B">
        <w:rPr>
          <w:rFonts w:ascii="Times New Roman" w:hAnsi="Times New Roman" w:cs="Times New Roman"/>
          <w:color w:val="4D5156"/>
          <w:sz w:val="36"/>
          <w:szCs w:val="36"/>
          <w:shd w:val="clear" w:color="auto" w:fill="FFFFFF"/>
        </w:rPr>
        <w:t xml:space="preserve"> </w:t>
      </w:r>
      <w:r w:rsidRPr="0039593B">
        <w:rPr>
          <w:rFonts w:ascii="Times New Roman" w:hAnsi="Times New Roman" w:cs="Times New Roman"/>
          <w:sz w:val="36"/>
          <w:szCs w:val="36"/>
          <w:shd w:val="clear" w:color="auto" w:fill="FFFFFF"/>
        </w:rPr>
        <w:t>Мабуть, найпопулярніше сленгове слово на теренах мережі Інтернет – </w:t>
      </w:r>
      <w:r w:rsidRPr="0039593B">
        <w:rPr>
          <w:rFonts w:ascii="Times New Roman" w:hAnsi="Times New Roman" w:cs="Times New Roman"/>
          <w:b/>
          <w:sz w:val="36"/>
          <w:szCs w:val="36"/>
          <w:shd w:val="clear" w:color="auto" w:fill="FFFFFF"/>
        </w:rPr>
        <w:t>«</w:t>
      </w:r>
      <w:r w:rsidRPr="0039593B">
        <w:rPr>
          <w:rStyle w:val="af3"/>
          <w:rFonts w:ascii="Times New Roman" w:hAnsi="Times New Roman" w:cs="Times New Roman"/>
          <w:sz w:val="36"/>
          <w:szCs w:val="36"/>
          <w:shd w:val="clear" w:color="auto" w:fill="FFFFFF"/>
        </w:rPr>
        <w:t>хайп»</w:t>
      </w:r>
      <w:r w:rsidRPr="0039593B">
        <w:rPr>
          <w:rFonts w:ascii="Times New Roman" w:hAnsi="Times New Roman" w:cs="Times New Roman"/>
          <w:sz w:val="36"/>
          <w:szCs w:val="36"/>
          <w:shd w:val="clear" w:color="auto" w:fill="FFFFFF"/>
        </w:rPr>
        <w:t xml:space="preserve">. Це неологізм, який прийшов в українську мову з англійської (іменник </w:t>
      </w:r>
      <w:r w:rsidRPr="0039593B">
        <w:rPr>
          <w:rFonts w:ascii="Times New Roman" w:hAnsi="Times New Roman" w:cs="Times New Roman"/>
          <w:b/>
          <w:sz w:val="36"/>
          <w:szCs w:val="36"/>
          <w:shd w:val="clear" w:color="auto" w:fill="FFFFFF"/>
        </w:rPr>
        <w:t>«hype»</w:t>
      </w:r>
      <w:r w:rsidRPr="0039593B">
        <w:rPr>
          <w:rFonts w:ascii="Times New Roman" w:hAnsi="Times New Roman" w:cs="Times New Roman"/>
          <w:sz w:val="36"/>
          <w:szCs w:val="36"/>
          <w:shd w:val="clear" w:color="auto" w:fill="FFFFFF"/>
        </w:rPr>
        <w:t>) й дослівно перекладається, як «нав'язлива реклама, галас, ажіотаж». В українській мові іменник «хайп» означає ажіотаж і галас (в медіа, в ЗМІ, в Інтернеті тощо) навколо якої-небудь події або будь-якої особистості, а дієслово «хайпити» – це, відповідно, розводити цей галас, піднімати ажіотаж навколо когось або чогось.</w:t>
      </w:r>
    </w:p>
    <w:p w:rsidR="0039593B" w:rsidRPr="0039593B" w:rsidRDefault="0039593B" w:rsidP="0039593B">
      <w:pPr>
        <w:spacing w:after="0" w:line="360" w:lineRule="auto"/>
        <w:ind w:right="175" w:firstLine="708"/>
        <w:jc w:val="both"/>
        <w:rPr>
          <w:rFonts w:ascii="Times New Roman" w:hAnsi="Times New Roman" w:cs="Times New Roman"/>
          <w:kern w:val="36"/>
          <w:sz w:val="36"/>
          <w:szCs w:val="36"/>
        </w:rPr>
      </w:pPr>
      <w:r w:rsidRPr="0039593B">
        <w:rPr>
          <w:rFonts w:ascii="Times New Roman" w:hAnsi="Times New Roman" w:cs="Times New Roman"/>
          <w:kern w:val="36"/>
          <w:sz w:val="36"/>
          <w:szCs w:val="36"/>
        </w:rPr>
        <w:t>Аналіз текстів друкованих видань дав змогу стверджувати, що журналісти активно використовують сленгову лексику, яка надає мові ЗМІ динамічності та максимально наближує її до читацької аудиторії.</w:t>
      </w:r>
    </w:p>
    <w:p w:rsidR="0039593B" w:rsidRDefault="0039593B" w:rsidP="00666D7A">
      <w:pPr>
        <w:spacing w:after="0" w:line="360" w:lineRule="auto"/>
        <w:ind w:firstLine="709"/>
        <w:jc w:val="both"/>
        <w:rPr>
          <w:rFonts w:ascii="Times New Roman" w:hAnsi="Times New Roman" w:cs="Times New Roman"/>
          <w:sz w:val="36"/>
          <w:szCs w:val="36"/>
        </w:rPr>
      </w:pPr>
      <w:r w:rsidRPr="0039593B">
        <w:rPr>
          <w:rFonts w:ascii="Times New Roman" w:hAnsi="Times New Roman" w:cs="Times New Roman"/>
          <w:b/>
          <w:kern w:val="36"/>
          <w:sz w:val="36"/>
          <w:szCs w:val="36"/>
        </w:rPr>
        <w:t xml:space="preserve">Висновок. </w:t>
      </w:r>
      <w:r w:rsidRPr="0039593B">
        <w:rPr>
          <w:rFonts w:ascii="Times New Roman" w:hAnsi="Times New Roman" w:cs="Times New Roman"/>
          <w:sz w:val="36"/>
          <w:szCs w:val="36"/>
          <w:shd w:val="clear" w:color="auto" w:fill="FFFFFF"/>
        </w:rPr>
        <w:t xml:space="preserve">Аналіз специфіки функціонування сленгізмів у регіональних друкованих засобах масової комунікації показав, </w:t>
      </w:r>
      <w:r w:rsidRPr="0039593B">
        <w:rPr>
          <w:rFonts w:ascii="Times New Roman" w:hAnsi="Times New Roman" w:cs="Times New Roman"/>
          <w:sz w:val="36"/>
          <w:szCs w:val="36"/>
          <w:shd w:val="clear" w:color="auto" w:fill="FFFFFF"/>
        </w:rPr>
        <w:lastRenderedPageBreak/>
        <w:t xml:space="preserve">що вживання сленгізмів у журналістських текстах стає дедалі популярнішим. Адже за допомогою соціалектів мова статей стає живою, забарвленою та динамічною, і звісно ж зрозумілою для аудиторії. </w:t>
      </w:r>
      <w:r w:rsidRPr="0039593B">
        <w:rPr>
          <w:rFonts w:ascii="Times New Roman" w:hAnsi="Times New Roman" w:cs="Times New Roman"/>
          <w:sz w:val="36"/>
          <w:szCs w:val="36"/>
        </w:rPr>
        <w:t xml:space="preserve"> Отже, сленг – це своєрідна лексична інновація у сучасному культурному контексті. </w:t>
      </w:r>
    </w:p>
    <w:p w:rsidR="00BF186A" w:rsidRPr="0039593B" w:rsidRDefault="00BF186A" w:rsidP="00666D7A">
      <w:pPr>
        <w:spacing w:after="0" w:line="360" w:lineRule="auto"/>
        <w:ind w:firstLine="709"/>
        <w:jc w:val="both"/>
        <w:rPr>
          <w:rFonts w:ascii="Times New Roman" w:hAnsi="Times New Roman" w:cs="Times New Roman"/>
          <w:sz w:val="36"/>
          <w:szCs w:val="36"/>
        </w:rPr>
      </w:pPr>
    </w:p>
    <w:p w:rsidR="0039593B" w:rsidRPr="0039593B" w:rsidRDefault="004F6F3D" w:rsidP="00563937">
      <w:pPr>
        <w:spacing w:line="360" w:lineRule="auto"/>
        <w:ind w:firstLine="180"/>
        <w:jc w:val="center"/>
        <w:rPr>
          <w:rFonts w:ascii="Times New Roman" w:hAnsi="Times New Roman" w:cs="Times New Roman"/>
          <w:b/>
          <w:sz w:val="36"/>
          <w:szCs w:val="36"/>
        </w:rPr>
      </w:pPr>
      <w:r>
        <w:rPr>
          <w:rFonts w:ascii="Times New Roman" w:hAnsi="Times New Roman" w:cs="Times New Roman"/>
          <w:b/>
          <w:sz w:val="36"/>
          <w:szCs w:val="36"/>
        </w:rPr>
        <w:t>Л</w:t>
      </w:r>
      <w:r w:rsidR="0039593B" w:rsidRPr="0039593B">
        <w:rPr>
          <w:rFonts w:ascii="Times New Roman" w:hAnsi="Times New Roman" w:cs="Times New Roman"/>
          <w:b/>
          <w:sz w:val="36"/>
          <w:szCs w:val="36"/>
        </w:rPr>
        <w:t>ітератур</w:t>
      </w:r>
      <w:r>
        <w:rPr>
          <w:rFonts w:ascii="Times New Roman" w:hAnsi="Times New Roman" w:cs="Times New Roman"/>
          <w:b/>
          <w:sz w:val="36"/>
          <w:szCs w:val="36"/>
        </w:rPr>
        <w:t>а</w:t>
      </w:r>
    </w:p>
    <w:p w:rsidR="0039593B" w:rsidRPr="0039593B" w:rsidRDefault="0039593B" w:rsidP="0039593B">
      <w:pPr>
        <w:numPr>
          <w:ilvl w:val="0"/>
          <w:numId w:val="27"/>
        </w:numPr>
        <w:spacing w:after="0" w:line="360" w:lineRule="auto"/>
        <w:jc w:val="both"/>
        <w:rPr>
          <w:rFonts w:ascii="Times New Roman" w:hAnsi="Times New Roman" w:cs="Times New Roman"/>
          <w:sz w:val="36"/>
          <w:szCs w:val="36"/>
        </w:rPr>
      </w:pPr>
      <w:r w:rsidRPr="0039593B">
        <w:rPr>
          <w:rFonts w:ascii="Times New Roman" w:hAnsi="Times New Roman" w:cs="Times New Roman"/>
          <w:sz w:val="36"/>
          <w:szCs w:val="36"/>
        </w:rPr>
        <w:t xml:space="preserve">Голдованський Я. П. Словник англіцизмів [Електронний ресурс] – Режим доступу до словника : </w:t>
      </w:r>
      <w:hyperlink r:id="rId50" w:history="1">
        <w:r w:rsidRPr="0039593B">
          <w:rPr>
            <w:rStyle w:val="a5"/>
            <w:rFonts w:ascii="Times New Roman" w:hAnsi="Times New Roman" w:cs="Times New Roman"/>
            <w:sz w:val="36"/>
            <w:szCs w:val="36"/>
          </w:rPr>
          <w:t>http://www.slovnyk.lutsk.ua/</w:t>
        </w:r>
      </w:hyperlink>
      <w:r w:rsidRPr="0039593B">
        <w:rPr>
          <w:rFonts w:ascii="Times New Roman" w:hAnsi="Times New Roman" w:cs="Times New Roman"/>
          <w:sz w:val="36"/>
          <w:szCs w:val="36"/>
        </w:rPr>
        <w:t xml:space="preserve"> </w:t>
      </w:r>
    </w:p>
    <w:p w:rsidR="0039593B" w:rsidRPr="0039593B" w:rsidRDefault="0039593B" w:rsidP="0039593B">
      <w:pPr>
        <w:numPr>
          <w:ilvl w:val="0"/>
          <w:numId w:val="27"/>
        </w:numPr>
        <w:spacing w:after="0" w:line="360" w:lineRule="auto"/>
        <w:jc w:val="both"/>
        <w:rPr>
          <w:rFonts w:ascii="Times New Roman" w:hAnsi="Times New Roman" w:cs="Times New Roman"/>
          <w:b/>
          <w:sz w:val="36"/>
          <w:szCs w:val="36"/>
        </w:rPr>
      </w:pPr>
      <w:r w:rsidRPr="0039593B">
        <w:rPr>
          <w:rFonts w:ascii="Times New Roman" w:hAnsi="Times New Roman" w:cs="Times New Roman"/>
          <w:sz w:val="36"/>
          <w:szCs w:val="36"/>
        </w:rPr>
        <w:t xml:space="preserve">Мацько Л. І., Мойсієнко А. К. До питання про рідну мову і національний характер. </w:t>
      </w:r>
      <w:r w:rsidRPr="0039593B">
        <w:rPr>
          <w:rFonts w:ascii="Times New Roman" w:hAnsi="Times New Roman" w:cs="Times New Roman"/>
          <w:i/>
          <w:sz w:val="36"/>
          <w:szCs w:val="36"/>
        </w:rPr>
        <w:t>Українське мовознавство: міжвідомчий науковий збірник</w:t>
      </w:r>
      <w:r w:rsidRPr="0039593B">
        <w:rPr>
          <w:rFonts w:ascii="Times New Roman" w:hAnsi="Times New Roman" w:cs="Times New Roman"/>
          <w:sz w:val="36"/>
          <w:szCs w:val="36"/>
        </w:rPr>
        <w:t>. Київ, 2010. № 40(1). С. 161–164.</w:t>
      </w:r>
      <w:r w:rsidRPr="0039593B">
        <w:rPr>
          <w:rFonts w:ascii="Times New Roman" w:hAnsi="Times New Roman" w:cs="Times New Roman"/>
          <w:sz w:val="36"/>
          <w:szCs w:val="36"/>
        </w:rPr>
        <w:tab/>
      </w:r>
    </w:p>
    <w:p w:rsidR="0039593B" w:rsidRPr="0039593B" w:rsidRDefault="0039593B" w:rsidP="0039593B">
      <w:pPr>
        <w:numPr>
          <w:ilvl w:val="0"/>
          <w:numId w:val="27"/>
        </w:numPr>
        <w:spacing w:after="0" w:line="360" w:lineRule="auto"/>
        <w:jc w:val="both"/>
        <w:rPr>
          <w:rFonts w:ascii="Times New Roman" w:hAnsi="Times New Roman" w:cs="Times New Roman"/>
          <w:sz w:val="36"/>
          <w:szCs w:val="36"/>
        </w:rPr>
      </w:pPr>
      <w:r w:rsidRPr="0039593B">
        <w:rPr>
          <w:rFonts w:ascii="Times New Roman" w:hAnsi="Times New Roman" w:cs="Times New Roman"/>
          <w:sz w:val="36"/>
          <w:szCs w:val="36"/>
        </w:rPr>
        <w:t xml:space="preserve">Шестакова С. О. Лексико-семантичні інновації у системі сучасної української номінації: автореф. дис. канд. філол. наук: 10.02.01. Харків, 2002. </w:t>
      </w:r>
      <w:r w:rsidR="00BE09A2">
        <w:rPr>
          <w:rFonts w:ascii="Times New Roman" w:hAnsi="Times New Roman" w:cs="Times New Roman"/>
          <w:sz w:val="36"/>
          <w:szCs w:val="36"/>
        </w:rPr>
        <w:t xml:space="preserve">– </w:t>
      </w:r>
      <w:r w:rsidRPr="0039593B">
        <w:rPr>
          <w:rFonts w:ascii="Times New Roman" w:hAnsi="Times New Roman" w:cs="Times New Roman"/>
          <w:sz w:val="36"/>
          <w:szCs w:val="36"/>
        </w:rPr>
        <w:t>241 с.</w:t>
      </w:r>
    </w:p>
    <w:p w:rsidR="0039593B" w:rsidRPr="0085184B" w:rsidRDefault="0039593B" w:rsidP="0039593B">
      <w:pPr>
        <w:pStyle w:val="a4"/>
        <w:spacing w:before="0" w:beforeAutospacing="0" w:after="0" w:afterAutospacing="0" w:line="360" w:lineRule="auto"/>
        <w:jc w:val="both"/>
        <w:rPr>
          <w:i/>
          <w:sz w:val="28"/>
          <w:szCs w:val="28"/>
        </w:rPr>
      </w:pPr>
    </w:p>
    <w:p w:rsidR="009266FE" w:rsidRDefault="009266FE" w:rsidP="00666D7A">
      <w:pPr>
        <w:spacing w:after="0" w:line="360" w:lineRule="auto"/>
        <w:rPr>
          <w:rFonts w:ascii="Times New Roman" w:hAnsi="Times New Roman" w:cs="Times New Roman"/>
          <w:b/>
          <w:sz w:val="36"/>
          <w:szCs w:val="36"/>
        </w:rPr>
      </w:pPr>
    </w:p>
    <w:p w:rsidR="00BF186A" w:rsidRPr="00BF186A" w:rsidRDefault="00BF186A" w:rsidP="00BF186A">
      <w:pPr>
        <w:spacing w:after="0" w:line="240" w:lineRule="auto"/>
        <w:ind w:firstLine="709"/>
        <w:jc w:val="center"/>
        <w:rPr>
          <w:rFonts w:ascii="Times New Roman" w:hAnsi="Times New Roman" w:cs="Times New Roman"/>
          <w:b/>
          <w:sz w:val="36"/>
          <w:szCs w:val="36"/>
        </w:rPr>
      </w:pPr>
      <w:r w:rsidRPr="00BF186A">
        <w:rPr>
          <w:rFonts w:ascii="Times New Roman" w:hAnsi="Times New Roman" w:cs="Times New Roman"/>
          <w:b/>
          <w:sz w:val="36"/>
          <w:szCs w:val="36"/>
          <w:lang w:val="ru-RU"/>
        </w:rPr>
        <w:t>ЛЕКСИКО-СЕМАНТИЧНІ</w:t>
      </w:r>
      <w:r w:rsidRPr="00BF186A">
        <w:rPr>
          <w:rFonts w:ascii="Times New Roman" w:hAnsi="Times New Roman" w:cs="Times New Roman"/>
          <w:b/>
          <w:sz w:val="36"/>
          <w:szCs w:val="36"/>
        </w:rPr>
        <w:t xml:space="preserve"> ОСОБЛИВОСТІ ІНШОМОВНИХ СЛІВ У СУЧАСНОМУ РЕГІОНАЛЬНОМУ МЕДІАТЕКСТІ </w:t>
      </w:r>
    </w:p>
    <w:p w:rsidR="00BF186A" w:rsidRDefault="00BF186A" w:rsidP="00BF186A">
      <w:pPr>
        <w:spacing w:after="0" w:line="240" w:lineRule="auto"/>
        <w:ind w:firstLine="709"/>
        <w:jc w:val="center"/>
        <w:rPr>
          <w:rFonts w:ascii="Times New Roman" w:hAnsi="Times New Roman" w:cs="Times New Roman"/>
          <w:b/>
          <w:sz w:val="36"/>
          <w:szCs w:val="36"/>
        </w:rPr>
      </w:pPr>
    </w:p>
    <w:p w:rsidR="00BF186A" w:rsidRDefault="00BF186A" w:rsidP="00BF186A">
      <w:pPr>
        <w:spacing w:after="0" w:line="240" w:lineRule="auto"/>
        <w:ind w:firstLine="709"/>
        <w:jc w:val="center"/>
        <w:rPr>
          <w:rFonts w:ascii="Times New Roman" w:hAnsi="Times New Roman" w:cs="Times New Roman"/>
          <w:b/>
          <w:sz w:val="36"/>
          <w:szCs w:val="36"/>
        </w:rPr>
      </w:pPr>
      <w:r w:rsidRPr="009104B1">
        <w:rPr>
          <w:rFonts w:ascii="Times New Roman" w:hAnsi="Times New Roman" w:cs="Times New Roman"/>
          <w:b/>
          <w:sz w:val="36"/>
          <w:szCs w:val="36"/>
        </w:rPr>
        <w:t>Марчук Ганна</w:t>
      </w:r>
      <w:r>
        <w:rPr>
          <w:rFonts w:ascii="Times New Roman" w:hAnsi="Times New Roman" w:cs="Times New Roman"/>
          <w:b/>
          <w:sz w:val="36"/>
          <w:szCs w:val="36"/>
        </w:rPr>
        <w:t>,</w:t>
      </w:r>
    </w:p>
    <w:p w:rsidR="00BF186A" w:rsidRPr="00BF186A" w:rsidRDefault="00BF186A" w:rsidP="00BF186A">
      <w:pPr>
        <w:spacing w:after="0" w:line="240" w:lineRule="auto"/>
        <w:ind w:firstLine="709"/>
        <w:jc w:val="center"/>
        <w:rPr>
          <w:rFonts w:ascii="Times New Roman" w:hAnsi="Times New Roman" w:cs="Times New Roman"/>
          <w:sz w:val="36"/>
          <w:szCs w:val="36"/>
        </w:rPr>
      </w:pPr>
      <w:r w:rsidRPr="00BF186A">
        <w:rPr>
          <w:rFonts w:ascii="Times New Roman" w:hAnsi="Times New Roman" w:cs="Times New Roman"/>
          <w:sz w:val="36"/>
          <w:szCs w:val="36"/>
        </w:rPr>
        <w:lastRenderedPageBreak/>
        <w:t>кандидат</w:t>
      </w:r>
      <w:r w:rsidR="00613EB0">
        <w:rPr>
          <w:rFonts w:ascii="Times New Roman" w:hAnsi="Times New Roman" w:cs="Times New Roman"/>
          <w:sz w:val="36"/>
          <w:szCs w:val="36"/>
        </w:rPr>
        <w:t>ка</w:t>
      </w:r>
      <w:r w:rsidRPr="00BF186A">
        <w:rPr>
          <w:rFonts w:ascii="Times New Roman" w:hAnsi="Times New Roman" w:cs="Times New Roman"/>
          <w:sz w:val="36"/>
          <w:szCs w:val="36"/>
        </w:rPr>
        <w:t xml:space="preserve"> фі</w:t>
      </w:r>
      <w:r>
        <w:rPr>
          <w:rFonts w:ascii="Times New Roman" w:hAnsi="Times New Roman" w:cs="Times New Roman"/>
          <w:sz w:val="36"/>
          <w:szCs w:val="36"/>
        </w:rPr>
        <w:t>лологічних наук, професор</w:t>
      </w:r>
      <w:r w:rsidR="00613EB0">
        <w:rPr>
          <w:rFonts w:ascii="Times New Roman" w:hAnsi="Times New Roman" w:cs="Times New Roman"/>
          <w:sz w:val="36"/>
          <w:szCs w:val="36"/>
        </w:rPr>
        <w:t>ка</w:t>
      </w:r>
      <w:r>
        <w:rPr>
          <w:rFonts w:ascii="Times New Roman" w:hAnsi="Times New Roman" w:cs="Times New Roman"/>
          <w:sz w:val="36"/>
          <w:szCs w:val="36"/>
        </w:rPr>
        <w:t xml:space="preserve"> кафедри журналістики Факультету філології</w:t>
      </w:r>
    </w:p>
    <w:p w:rsidR="00BF186A" w:rsidRDefault="00BF186A" w:rsidP="00BF186A">
      <w:pPr>
        <w:spacing w:after="0" w:line="240" w:lineRule="auto"/>
        <w:ind w:firstLine="709"/>
        <w:jc w:val="center"/>
        <w:rPr>
          <w:rFonts w:ascii="Times New Roman" w:hAnsi="Times New Roman" w:cs="Times New Roman"/>
          <w:sz w:val="36"/>
          <w:szCs w:val="36"/>
        </w:rPr>
      </w:pPr>
      <w:r>
        <w:rPr>
          <w:rFonts w:ascii="Times New Roman" w:hAnsi="Times New Roman" w:cs="Times New Roman"/>
          <w:sz w:val="36"/>
          <w:szCs w:val="36"/>
        </w:rPr>
        <w:t>ДВНЗ «</w:t>
      </w:r>
      <w:r w:rsidRPr="009104B1">
        <w:rPr>
          <w:rFonts w:ascii="Times New Roman" w:hAnsi="Times New Roman" w:cs="Times New Roman"/>
          <w:sz w:val="36"/>
          <w:szCs w:val="36"/>
        </w:rPr>
        <w:t>Прикарпатський національний університет</w:t>
      </w:r>
    </w:p>
    <w:p w:rsidR="00BF186A" w:rsidRPr="009104B1" w:rsidRDefault="00BF186A" w:rsidP="00BF186A">
      <w:pPr>
        <w:spacing w:after="0" w:line="240" w:lineRule="auto"/>
        <w:ind w:firstLine="709"/>
        <w:jc w:val="center"/>
        <w:rPr>
          <w:rFonts w:ascii="Times New Roman" w:hAnsi="Times New Roman" w:cs="Times New Roman"/>
          <w:sz w:val="36"/>
          <w:szCs w:val="36"/>
        </w:rPr>
      </w:pPr>
      <w:r w:rsidRPr="009104B1">
        <w:rPr>
          <w:rFonts w:ascii="Times New Roman" w:hAnsi="Times New Roman" w:cs="Times New Roman"/>
          <w:sz w:val="36"/>
          <w:szCs w:val="36"/>
        </w:rPr>
        <w:t xml:space="preserve"> імені Василя</w:t>
      </w:r>
      <w:r w:rsidRPr="009104B1">
        <w:rPr>
          <w:rFonts w:ascii="Times New Roman" w:hAnsi="Times New Roman" w:cs="Times New Roman"/>
          <w:b/>
          <w:sz w:val="36"/>
          <w:szCs w:val="36"/>
        </w:rPr>
        <w:t xml:space="preserve"> </w:t>
      </w:r>
      <w:r w:rsidRPr="009104B1">
        <w:rPr>
          <w:rFonts w:ascii="Times New Roman" w:hAnsi="Times New Roman" w:cs="Times New Roman"/>
          <w:sz w:val="36"/>
          <w:szCs w:val="36"/>
        </w:rPr>
        <w:t>Стефаника</w:t>
      </w:r>
      <w:r>
        <w:rPr>
          <w:rFonts w:ascii="Times New Roman" w:hAnsi="Times New Roman" w:cs="Times New Roman"/>
          <w:sz w:val="36"/>
          <w:szCs w:val="36"/>
        </w:rPr>
        <w:t>»</w:t>
      </w:r>
      <w:r w:rsidRPr="009104B1">
        <w:rPr>
          <w:rFonts w:ascii="Times New Roman" w:hAnsi="Times New Roman" w:cs="Times New Roman"/>
          <w:sz w:val="36"/>
          <w:szCs w:val="36"/>
        </w:rPr>
        <w:t>,</w:t>
      </w:r>
    </w:p>
    <w:p w:rsidR="00BF186A" w:rsidRPr="009104B1" w:rsidRDefault="00BF186A" w:rsidP="00BF186A">
      <w:pPr>
        <w:spacing w:after="0" w:line="240" w:lineRule="auto"/>
        <w:ind w:firstLine="709"/>
        <w:jc w:val="center"/>
        <w:rPr>
          <w:rFonts w:ascii="Times New Roman" w:hAnsi="Times New Roman" w:cs="Times New Roman"/>
          <w:sz w:val="36"/>
          <w:szCs w:val="36"/>
        </w:rPr>
      </w:pPr>
      <w:r w:rsidRPr="009104B1">
        <w:rPr>
          <w:rFonts w:ascii="Times New Roman" w:hAnsi="Times New Roman" w:cs="Times New Roman"/>
          <w:sz w:val="36"/>
          <w:szCs w:val="36"/>
        </w:rPr>
        <w:t>76018, УКРАЇНА</w:t>
      </w:r>
    </w:p>
    <w:p w:rsidR="00BF186A" w:rsidRPr="009104B1" w:rsidRDefault="00BF186A" w:rsidP="00BF186A">
      <w:pPr>
        <w:spacing w:after="0" w:line="240" w:lineRule="auto"/>
        <w:ind w:firstLine="709"/>
        <w:jc w:val="center"/>
        <w:rPr>
          <w:rFonts w:ascii="Times New Roman" w:hAnsi="Times New Roman" w:cs="Times New Roman"/>
          <w:sz w:val="36"/>
          <w:szCs w:val="36"/>
        </w:rPr>
      </w:pPr>
      <w:r w:rsidRPr="009104B1">
        <w:rPr>
          <w:rFonts w:ascii="Times New Roman" w:hAnsi="Times New Roman" w:cs="Times New Roman"/>
          <w:sz w:val="36"/>
          <w:szCs w:val="36"/>
        </w:rPr>
        <w:t>м. Івано-Франківськ, вул. Шевченка, 57</w:t>
      </w:r>
    </w:p>
    <w:p w:rsidR="00BF186A" w:rsidRDefault="00BF186A" w:rsidP="00BF186A">
      <w:pPr>
        <w:spacing w:after="0" w:line="240" w:lineRule="auto"/>
        <w:jc w:val="center"/>
        <w:rPr>
          <w:rFonts w:ascii="Times New Roman" w:hAnsi="Times New Roman" w:cs="Times New Roman"/>
          <w:sz w:val="36"/>
          <w:szCs w:val="36"/>
        </w:rPr>
      </w:pPr>
    </w:p>
    <w:p w:rsidR="00BF186A" w:rsidRPr="009C3C9E" w:rsidRDefault="00BF186A" w:rsidP="00BF186A">
      <w:pPr>
        <w:spacing w:after="0" w:line="240" w:lineRule="auto"/>
        <w:jc w:val="center"/>
        <w:rPr>
          <w:rFonts w:ascii="Times New Roman" w:hAnsi="Times New Roman" w:cs="Times New Roman"/>
          <w:sz w:val="36"/>
          <w:szCs w:val="36"/>
        </w:rPr>
      </w:pPr>
    </w:p>
    <w:p w:rsidR="00BF186A" w:rsidRDefault="00BF186A" w:rsidP="00BF186A">
      <w:pPr>
        <w:spacing w:after="0" w:line="360" w:lineRule="auto"/>
        <w:ind w:firstLine="708"/>
        <w:jc w:val="both"/>
        <w:rPr>
          <w:rFonts w:ascii="Times New Roman" w:hAnsi="Times New Roman" w:cs="Times New Roman"/>
          <w:sz w:val="36"/>
          <w:szCs w:val="36"/>
        </w:rPr>
      </w:pPr>
      <w:r w:rsidRPr="00BF186A">
        <w:rPr>
          <w:rFonts w:ascii="Times New Roman" w:hAnsi="Times New Roman" w:cs="Times New Roman"/>
          <w:b/>
          <w:sz w:val="36"/>
          <w:szCs w:val="36"/>
        </w:rPr>
        <w:t>Основний виклад матеріалу.</w:t>
      </w:r>
      <w:r>
        <w:rPr>
          <w:rFonts w:ascii="Times New Roman" w:hAnsi="Times New Roman" w:cs="Times New Roman"/>
          <w:sz w:val="36"/>
          <w:szCs w:val="36"/>
        </w:rPr>
        <w:t xml:space="preserve"> </w:t>
      </w:r>
      <w:r w:rsidRPr="009C3C9E">
        <w:rPr>
          <w:rFonts w:ascii="Times New Roman" w:hAnsi="Times New Roman" w:cs="Times New Roman"/>
          <w:sz w:val="36"/>
          <w:szCs w:val="36"/>
        </w:rPr>
        <w:t>Українська літературна мова, як і всяка інша, крім історично успадкованих шарів корінної лексики, засвоїла й значну кількість іншомовних слів. Засвоювання слів з інших мов є одним зі шляхі</w:t>
      </w:r>
      <w:r>
        <w:rPr>
          <w:rFonts w:ascii="Times New Roman" w:hAnsi="Times New Roman" w:cs="Times New Roman"/>
          <w:sz w:val="36"/>
          <w:szCs w:val="36"/>
        </w:rPr>
        <w:t>в збагачення лексичного складу.</w:t>
      </w:r>
    </w:p>
    <w:p w:rsidR="00BF186A" w:rsidRDefault="00BF186A" w:rsidP="00BF186A">
      <w:pPr>
        <w:spacing w:after="0" w:line="360" w:lineRule="auto"/>
        <w:ind w:firstLine="708"/>
        <w:jc w:val="both"/>
        <w:rPr>
          <w:rFonts w:ascii="Times New Roman" w:hAnsi="Times New Roman" w:cs="Times New Roman"/>
          <w:sz w:val="36"/>
          <w:szCs w:val="36"/>
          <w:lang w:val="ru-RU"/>
        </w:rPr>
      </w:pPr>
      <w:r w:rsidRPr="009C3C9E">
        <w:rPr>
          <w:rFonts w:ascii="Times New Roman" w:hAnsi="Times New Roman" w:cs="Times New Roman"/>
          <w:sz w:val="36"/>
          <w:szCs w:val="36"/>
          <w:lang w:val="ru-RU"/>
        </w:rPr>
        <w:t xml:space="preserve">Іншомовні слова, вислови, фразеологізми та інші елементи входили і входять </w:t>
      </w:r>
      <w:proofErr w:type="gramStart"/>
      <w:r w:rsidRPr="009C3C9E">
        <w:rPr>
          <w:rFonts w:ascii="Times New Roman" w:hAnsi="Times New Roman" w:cs="Times New Roman"/>
          <w:sz w:val="36"/>
          <w:szCs w:val="36"/>
          <w:lang w:val="ru-RU"/>
        </w:rPr>
        <w:t>у систему</w:t>
      </w:r>
      <w:proofErr w:type="gramEnd"/>
      <w:r w:rsidRPr="009C3C9E">
        <w:rPr>
          <w:rFonts w:ascii="Times New Roman" w:hAnsi="Times New Roman" w:cs="Times New Roman"/>
          <w:sz w:val="36"/>
          <w:szCs w:val="36"/>
          <w:lang w:val="ru-RU"/>
        </w:rPr>
        <w:t xml:space="preserve"> української мови, що обумовлено економічними, географічними, політичними, культурними контактами українського народу з іншими народами.</w:t>
      </w:r>
    </w:p>
    <w:p w:rsidR="00BF186A" w:rsidRPr="009C3C9E" w:rsidRDefault="00BF186A" w:rsidP="00BF186A">
      <w:pPr>
        <w:spacing w:after="0" w:line="360" w:lineRule="auto"/>
        <w:ind w:firstLine="708"/>
        <w:jc w:val="both"/>
        <w:rPr>
          <w:rFonts w:ascii="Times New Roman" w:hAnsi="Times New Roman" w:cs="Times New Roman"/>
          <w:sz w:val="36"/>
          <w:szCs w:val="36"/>
          <w:lang w:val="ru-RU"/>
        </w:rPr>
      </w:pPr>
      <w:r w:rsidRPr="009C3C9E">
        <w:rPr>
          <w:rFonts w:ascii="Times New Roman" w:hAnsi="Times New Roman" w:cs="Times New Roman"/>
          <w:sz w:val="36"/>
          <w:szCs w:val="36"/>
          <w:lang w:val="ru-RU"/>
        </w:rPr>
        <w:t>Мовознавець Г. Краковецька зазначає, що грецькі і латинські елементи переходили в мови сусідніх народів різними шляхами. Значне місце посідали усні запозичення внаслідок безпосереднього спілкування з носіями живих мов, коли були ще грецькі колонії в Криму і на чорноморському узбережжі Кавказу [цит. за: 11, с.13].</w:t>
      </w:r>
      <w:r>
        <w:rPr>
          <w:rFonts w:ascii="Times New Roman" w:hAnsi="Times New Roman" w:cs="Times New Roman"/>
          <w:sz w:val="36"/>
          <w:szCs w:val="36"/>
          <w:lang w:val="ru-RU"/>
        </w:rPr>
        <w:t xml:space="preserve"> </w:t>
      </w:r>
      <w:r w:rsidRPr="009C3C9E">
        <w:rPr>
          <w:rFonts w:ascii="Times New Roman" w:hAnsi="Times New Roman" w:cs="Times New Roman"/>
          <w:sz w:val="36"/>
          <w:szCs w:val="36"/>
          <w:lang w:val="ru-RU"/>
        </w:rPr>
        <w:t xml:space="preserve">Більшість латинізмів була засвоєна з ХV-ХVІІ ст., коли латинську мову, яка була дуже поширена в Західній Європі, почали вивчати в школах </w:t>
      </w:r>
      <w:r w:rsidRPr="009C3C9E">
        <w:rPr>
          <w:rFonts w:ascii="Times New Roman" w:hAnsi="Times New Roman" w:cs="Times New Roman"/>
          <w:sz w:val="36"/>
          <w:szCs w:val="36"/>
          <w:lang w:val="ru-RU"/>
        </w:rPr>
        <w:lastRenderedPageBreak/>
        <w:t>України. Мертва латинська мова продовжує жити в термінах біоніка, кардіограма, пневмоторакс, космонавт, що існують у мові, тощо.</w:t>
      </w:r>
    </w:p>
    <w:p w:rsidR="00BF186A" w:rsidRPr="009C3C9E" w:rsidRDefault="00BF186A" w:rsidP="00BF186A">
      <w:pPr>
        <w:spacing w:after="0" w:line="360" w:lineRule="auto"/>
        <w:ind w:firstLine="708"/>
        <w:jc w:val="both"/>
        <w:rPr>
          <w:rFonts w:ascii="Times New Roman" w:hAnsi="Times New Roman" w:cs="Times New Roman"/>
          <w:sz w:val="36"/>
          <w:szCs w:val="36"/>
          <w:lang w:val="ru-RU"/>
        </w:rPr>
      </w:pPr>
      <w:r w:rsidRPr="009C3C9E">
        <w:rPr>
          <w:rFonts w:ascii="Times New Roman" w:hAnsi="Times New Roman" w:cs="Times New Roman"/>
          <w:sz w:val="36"/>
          <w:szCs w:val="36"/>
          <w:lang w:val="ru-RU"/>
        </w:rPr>
        <w:t xml:space="preserve">І. Муромцев відмічає, що «іншомовні слова – це слова, які прийшли до певної мови з інших мов. На відміну від запозичених слів, іншомовні слова повністю мовою не засвоєні, що відчувають пересічні мовці: менеджер, саміт, іміджмейкер, фаст-фуд, провайдер, окей, вікенд, інавгурація, інтернет» [2, с.131]. </w:t>
      </w:r>
    </w:p>
    <w:p w:rsidR="00BF186A" w:rsidRDefault="00BF186A" w:rsidP="00BF186A">
      <w:pPr>
        <w:spacing w:after="0" w:line="360" w:lineRule="auto"/>
        <w:ind w:firstLine="708"/>
        <w:jc w:val="both"/>
        <w:rPr>
          <w:rFonts w:ascii="Times New Roman" w:hAnsi="Times New Roman" w:cs="Times New Roman"/>
          <w:sz w:val="36"/>
          <w:szCs w:val="36"/>
          <w:lang w:val="ru-RU"/>
        </w:rPr>
      </w:pPr>
      <w:r w:rsidRPr="009C3C9E">
        <w:rPr>
          <w:rFonts w:ascii="Times New Roman" w:hAnsi="Times New Roman" w:cs="Times New Roman"/>
          <w:sz w:val="36"/>
          <w:szCs w:val="36"/>
        </w:rPr>
        <w:t>Ч</w:t>
      </w:r>
      <w:r w:rsidRPr="009C3C9E">
        <w:rPr>
          <w:rFonts w:ascii="Times New Roman" w:hAnsi="Times New Roman" w:cs="Times New Roman"/>
          <w:sz w:val="36"/>
          <w:szCs w:val="36"/>
          <w:lang w:val="ru-RU"/>
        </w:rPr>
        <w:t>ужорідність іншомовних слів може виявлятися по-різному. На рівні семантики це передусім затемненість значення, незрозумілість для більшості носіїв мови (пор. іншомовне слово горизонт і укр. відповідники небокрай, небосхил, крайнебо, прозорість значення яких є очевидною). На рівні форми маємо непритаманні українській мові звуко- та буквосполучення (буєр, параноя, фойє, реевакуація, кювет), невідмінюваність (кафе, турне, депо, манто, таксі, колібрі, какаду, рагу</w:t>
      </w:r>
    </w:p>
    <w:p w:rsidR="00BF186A" w:rsidRDefault="00BF186A" w:rsidP="00BF186A">
      <w:pPr>
        <w:spacing w:after="0" w:line="360" w:lineRule="auto"/>
        <w:ind w:firstLine="708"/>
        <w:jc w:val="both"/>
        <w:rPr>
          <w:rFonts w:ascii="Times New Roman" w:hAnsi="Times New Roman" w:cs="Times New Roman"/>
          <w:sz w:val="36"/>
          <w:szCs w:val="36"/>
          <w:lang w:val="ru-RU"/>
        </w:rPr>
      </w:pPr>
      <w:r w:rsidRPr="009C3C9E">
        <w:rPr>
          <w:rFonts w:ascii="Times New Roman" w:hAnsi="Times New Roman" w:cs="Times New Roman"/>
          <w:sz w:val="36"/>
          <w:szCs w:val="36"/>
          <w:lang w:val="ru-RU"/>
        </w:rPr>
        <w:t xml:space="preserve">Одні слова запозичені давно, вони глибоко ввійшли в мову, підпорядкувавшись усім її законам, і нічим чи майже нічим не зраджують свого іншомовного походження. Крім давнини та шляхів запозичання, цьому сприяє також близькість їхньої фонетичної структури </w:t>
      </w:r>
      <w:proofErr w:type="gramStart"/>
      <w:r w:rsidRPr="009C3C9E">
        <w:rPr>
          <w:rFonts w:ascii="Times New Roman" w:hAnsi="Times New Roman" w:cs="Times New Roman"/>
          <w:sz w:val="36"/>
          <w:szCs w:val="36"/>
          <w:lang w:val="ru-RU"/>
        </w:rPr>
        <w:t>до звукового складу</w:t>
      </w:r>
      <w:proofErr w:type="gramEnd"/>
      <w:r w:rsidRPr="009C3C9E">
        <w:rPr>
          <w:rFonts w:ascii="Times New Roman" w:hAnsi="Times New Roman" w:cs="Times New Roman"/>
          <w:sz w:val="36"/>
          <w:szCs w:val="36"/>
          <w:lang w:val="ru-RU"/>
        </w:rPr>
        <w:t xml:space="preserve"> </w:t>
      </w:r>
      <w:r w:rsidRPr="009C3C9E">
        <w:rPr>
          <w:rFonts w:ascii="Times New Roman" w:hAnsi="Times New Roman" w:cs="Times New Roman"/>
          <w:sz w:val="36"/>
          <w:szCs w:val="36"/>
          <w:lang w:val="ru-RU"/>
        </w:rPr>
        <w:lastRenderedPageBreak/>
        <w:t>власне українських слів. Це запозичення на взірець левада, лиман, троянда, бандура, палац, якір, папір, колір, барва; особові імена Андрій, Василь, Катерина, Микола, Олена, Олександр, Наталя, Валентина, Ганна, Іван, Данило, Михайло, Мусій. Особливо це стосується імен, що зазнали значних фонетичних змін на українському грунті: Горпина, Одарка, Оксана, Ілько, Стецько та ін. [</w:t>
      </w:r>
      <w:r w:rsidRPr="009C3C9E">
        <w:rPr>
          <w:rFonts w:ascii="Times New Roman" w:hAnsi="Times New Roman" w:cs="Times New Roman"/>
          <w:sz w:val="36"/>
          <w:szCs w:val="36"/>
        </w:rPr>
        <w:t>3</w:t>
      </w:r>
      <w:r w:rsidRPr="009C3C9E">
        <w:rPr>
          <w:rFonts w:ascii="Times New Roman" w:hAnsi="Times New Roman" w:cs="Times New Roman"/>
          <w:sz w:val="36"/>
          <w:szCs w:val="36"/>
          <w:lang w:val="ru-RU"/>
        </w:rPr>
        <w:t>, с.73].</w:t>
      </w:r>
    </w:p>
    <w:p w:rsidR="00BF186A" w:rsidRDefault="00BF186A" w:rsidP="00BF186A">
      <w:pPr>
        <w:spacing w:after="0" w:line="360" w:lineRule="auto"/>
        <w:ind w:firstLine="708"/>
        <w:jc w:val="both"/>
        <w:rPr>
          <w:rFonts w:ascii="Times New Roman" w:hAnsi="Times New Roman" w:cs="Times New Roman"/>
          <w:sz w:val="36"/>
          <w:szCs w:val="36"/>
          <w:lang w:val="ru-RU"/>
        </w:rPr>
      </w:pPr>
      <w:r w:rsidRPr="009C3C9E">
        <w:rPr>
          <w:rFonts w:ascii="Times New Roman" w:hAnsi="Times New Roman" w:cs="Times New Roman"/>
          <w:sz w:val="36"/>
          <w:szCs w:val="36"/>
          <w:lang w:val="ru-RU"/>
        </w:rPr>
        <w:t xml:space="preserve">На відміну від глибоко засвоєних мовою запозичень в українській лексиці є слова, що зберігають чужорідність звучання і форми. </w:t>
      </w:r>
      <w:proofErr w:type="gramStart"/>
      <w:r w:rsidRPr="009C3C9E">
        <w:rPr>
          <w:rFonts w:ascii="Times New Roman" w:hAnsi="Times New Roman" w:cs="Times New Roman"/>
          <w:sz w:val="36"/>
          <w:szCs w:val="36"/>
          <w:lang w:val="ru-RU"/>
        </w:rPr>
        <w:t>До складу</w:t>
      </w:r>
      <w:proofErr w:type="gramEnd"/>
      <w:r w:rsidRPr="009C3C9E">
        <w:rPr>
          <w:rFonts w:ascii="Times New Roman" w:hAnsi="Times New Roman" w:cs="Times New Roman"/>
          <w:sz w:val="36"/>
          <w:szCs w:val="36"/>
          <w:lang w:val="ru-RU"/>
        </w:rPr>
        <w:t xml:space="preserve"> таких слів уходять невластиві українській мові звукосполучення нгл, мтп, пс, кс: конгломерат, симптом, психологія, ксилографія. Лише як іншомовні сприймаються слова з </w:t>
      </w:r>
      <w:proofErr w:type="gramStart"/>
      <w:r w:rsidRPr="009C3C9E">
        <w:rPr>
          <w:rFonts w:ascii="Times New Roman" w:hAnsi="Times New Roman" w:cs="Times New Roman"/>
          <w:sz w:val="36"/>
          <w:szCs w:val="36"/>
          <w:lang w:val="ru-RU"/>
        </w:rPr>
        <w:t>початковими</w:t>
      </w:r>
      <w:proofErr w:type="gramEnd"/>
      <w:r w:rsidRPr="009C3C9E">
        <w:rPr>
          <w:rFonts w:ascii="Times New Roman" w:hAnsi="Times New Roman" w:cs="Times New Roman"/>
          <w:sz w:val="36"/>
          <w:szCs w:val="36"/>
          <w:lang w:val="ru-RU"/>
        </w:rPr>
        <w:t xml:space="preserve"> а та е: абажур, абонемент, агент, акція, анахорет, артерія; економіка, емоція, емпіризм (бо в українській мові немає питомих слів, крім вигуків та похідних від них типу ай, айкати, що починалися б цими звуками). </w:t>
      </w:r>
    </w:p>
    <w:p w:rsidR="00BF186A" w:rsidRDefault="00BF186A" w:rsidP="00BF186A">
      <w:pPr>
        <w:spacing w:after="0" w:line="360" w:lineRule="auto"/>
        <w:ind w:firstLine="708"/>
        <w:jc w:val="both"/>
        <w:rPr>
          <w:rFonts w:ascii="Times New Roman" w:hAnsi="Times New Roman" w:cs="Times New Roman"/>
          <w:sz w:val="36"/>
          <w:szCs w:val="36"/>
          <w:lang w:val="ru-RU"/>
        </w:rPr>
      </w:pPr>
      <w:r w:rsidRPr="009C3C9E">
        <w:rPr>
          <w:rFonts w:ascii="Times New Roman" w:hAnsi="Times New Roman" w:cs="Times New Roman"/>
          <w:sz w:val="36"/>
          <w:szCs w:val="36"/>
          <w:lang w:val="ru-RU"/>
        </w:rPr>
        <w:t>Не втрачають іншомовного звучання всі слова, що мають у своєму складі звук ф (оскільки цей звук слов’янські мови запозичили): фаворит, факультет, феномен, флейта, шеф тощо. Це і є власне іншомовні слова, які наводяться в словниках іншомовних слів.</w:t>
      </w:r>
    </w:p>
    <w:p w:rsidR="00BF186A" w:rsidRDefault="00BF186A" w:rsidP="00BF186A">
      <w:pPr>
        <w:spacing w:after="0" w:line="360" w:lineRule="auto"/>
        <w:ind w:firstLine="708"/>
        <w:jc w:val="both"/>
        <w:rPr>
          <w:rFonts w:ascii="Times New Roman" w:hAnsi="Times New Roman" w:cs="Times New Roman"/>
          <w:sz w:val="36"/>
          <w:szCs w:val="36"/>
          <w:lang w:val="ru-RU"/>
        </w:rPr>
      </w:pPr>
      <w:r w:rsidRPr="009C3C9E">
        <w:rPr>
          <w:rFonts w:ascii="Times New Roman" w:hAnsi="Times New Roman" w:cs="Times New Roman"/>
          <w:sz w:val="36"/>
          <w:szCs w:val="36"/>
          <w:lang w:val="ru-RU"/>
        </w:rPr>
        <w:lastRenderedPageBreak/>
        <w:t>О. Пономарів з-поміж слів іншомовного походження виділяє інтернаціоналізми, запозичення і власне іншомовні слова. «Інтернаціоналізми – це слова, що вживаються в багатьох неблизькоспоріднених мовах і водночас зберігають спільність семантики та фонетико-морфологічної будови, переважають у сфері понять із галузі культури, науки, політики, мистецтва; як правило, не мають відповідників у мові поширення: бібліотека, музика, театр, еволюція, радіо, телефон, лірика, каталіз, синтагма, синус» [3, с.71].</w:t>
      </w:r>
    </w:p>
    <w:p w:rsidR="00BF186A" w:rsidRDefault="00BF186A" w:rsidP="00BF186A">
      <w:pPr>
        <w:spacing w:after="0" w:line="360" w:lineRule="auto"/>
        <w:ind w:firstLine="708"/>
        <w:jc w:val="both"/>
        <w:rPr>
          <w:rFonts w:ascii="Times New Roman" w:hAnsi="Times New Roman" w:cs="Times New Roman"/>
          <w:sz w:val="36"/>
          <w:szCs w:val="36"/>
          <w:lang w:val="ru-RU"/>
        </w:rPr>
      </w:pPr>
      <w:r w:rsidRPr="009C3C9E">
        <w:rPr>
          <w:rFonts w:ascii="Times New Roman" w:hAnsi="Times New Roman" w:cs="Times New Roman"/>
          <w:sz w:val="36"/>
          <w:szCs w:val="36"/>
          <w:lang w:val="ru-RU"/>
        </w:rPr>
        <w:t xml:space="preserve">За ступенем пристосування іншомовних слів до мови, що запозичує, виокремлюють: а) засвоєння – слова, що фонетично і граматично адаптувалися до мови-реціпієнта, набули вигляду, б) власне запозичення – слова, у яких процес пристосування ще не завершився, які ще зберігають забарвлення іншомовності: невідмінювані слова кіно, метро, журі, какаду; в) варваризми – слова з особливо виразним забарвленням іноземності, у яких адаптація щойно почалася чи взагалі ще не починалася. </w:t>
      </w:r>
    </w:p>
    <w:p w:rsidR="00BF186A" w:rsidRPr="009C3C9E" w:rsidRDefault="00BF186A" w:rsidP="00BF186A">
      <w:pPr>
        <w:spacing w:after="0" w:line="360" w:lineRule="auto"/>
        <w:ind w:firstLine="708"/>
        <w:jc w:val="both"/>
        <w:rPr>
          <w:rFonts w:ascii="Times New Roman" w:hAnsi="Times New Roman" w:cs="Times New Roman"/>
          <w:sz w:val="36"/>
          <w:szCs w:val="36"/>
          <w:lang w:val="ru-RU"/>
        </w:rPr>
      </w:pPr>
      <w:r w:rsidRPr="009C3C9E">
        <w:rPr>
          <w:rFonts w:ascii="Times New Roman" w:hAnsi="Times New Roman" w:cs="Times New Roman"/>
          <w:sz w:val="36"/>
          <w:szCs w:val="36"/>
          <w:lang w:val="ru-RU"/>
        </w:rPr>
        <w:t xml:space="preserve">Варваризми здебільшого відтворюються графікою мови-джерела: </w:t>
      </w:r>
      <w:r w:rsidRPr="009C3C9E">
        <w:rPr>
          <w:rFonts w:ascii="Times New Roman" w:hAnsi="Times New Roman" w:cs="Times New Roman"/>
          <w:sz w:val="36"/>
          <w:szCs w:val="36"/>
          <w:lang w:val="en-US"/>
        </w:rPr>
        <w:t>fata</w:t>
      </w:r>
      <w:r w:rsidRPr="009C3C9E">
        <w:rPr>
          <w:rFonts w:ascii="Times New Roman" w:hAnsi="Times New Roman" w:cs="Times New Roman"/>
          <w:sz w:val="36"/>
          <w:szCs w:val="36"/>
          <w:lang w:val="ru-RU"/>
        </w:rPr>
        <w:t xml:space="preserve"> </w:t>
      </w:r>
      <w:r w:rsidRPr="009C3C9E">
        <w:rPr>
          <w:rFonts w:ascii="Times New Roman" w:hAnsi="Times New Roman" w:cs="Times New Roman"/>
          <w:sz w:val="36"/>
          <w:szCs w:val="36"/>
          <w:lang w:val="en-US"/>
        </w:rPr>
        <w:t>morgana</w:t>
      </w:r>
      <w:r w:rsidRPr="009C3C9E">
        <w:rPr>
          <w:rFonts w:ascii="Times New Roman" w:hAnsi="Times New Roman" w:cs="Times New Roman"/>
          <w:sz w:val="36"/>
          <w:szCs w:val="36"/>
          <w:lang w:val="ru-RU"/>
        </w:rPr>
        <w:t xml:space="preserve">, </w:t>
      </w:r>
      <w:r w:rsidRPr="009C3C9E">
        <w:rPr>
          <w:rFonts w:ascii="Times New Roman" w:hAnsi="Times New Roman" w:cs="Times New Roman"/>
          <w:sz w:val="36"/>
          <w:szCs w:val="36"/>
          <w:lang w:val="en-US"/>
        </w:rPr>
        <w:t>nota</w:t>
      </w:r>
      <w:r w:rsidRPr="009C3C9E">
        <w:rPr>
          <w:rFonts w:ascii="Times New Roman" w:hAnsi="Times New Roman" w:cs="Times New Roman"/>
          <w:sz w:val="36"/>
          <w:szCs w:val="36"/>
          <w:lang w:val="ru-RU"/>
        </w:rPr>
        <w:t xml:space="preserve"> </w:t>
      </w:r>
      <w:r w:rsidRPr="009C3C9E">
        <w:rPr>
          <w:rFonts w:ascii="Times New Roman" w:hAnsi="Times New Roman" w:cs="Times New Roman"/>
          <w:sz w:val="36"/>
          <w:szCs w:val="36"/>
          <w:lang w:val="en-US"/>
        </w:rPr>
        <w:t>bene</w:t>
      </w:r>
      <w:r w:rsidRPr="009C3C9E">
        <w:rPr>
          <w:rFonts w:ascii="Times New Roman" w:hAnsi="Times New Roman" w:cs="Times New Roman"/>
          <w:sz w:val="36"/>
          <w:szCs w:val="36"/>
          <w:lang w:val="ru-RU"/>
        </w:rPr>
        <w:t xml:space="preserve">, </w:t>
      </w:r>
      <w:r w:rsidRPr="009C3C9E">
        <w:rPr>
          <w:rFonts w:ascii="Times New Roman" w:hAnsi="Times New Roman" w:cs="Times New Roman"/>
          <w:sz w:val="36"/>
          <w:szCs w:val="36"/>
          <w:lang w:val="en-US"/>
        </w:rPr>
        <w:t>pro</w:t>
      </w:r>
      <w:r w:rsidRPr="009C3C9E">
        <w:rPr>
          <w:rFonts w:ascii="Times New Roman" w:hAnsi="Times New Roman" w:cs="Times New Roman"/>
          <w:sz w:val="36"/>
          <w:szCs w:val="36"/>
          <w:lang w:val="ru-RU"/>
        </w:rPr>
        <w:t xml:space="preserve"> </w:t>
      </w:r>
      <w:r w:rsidRPr="009C3C9E">
        <w:rPr>
          <w:rFonts w:ascii="Times New Roman" w:hAnsi="Times New Roman" w:cs="Times New Roman"/>
          <w:sz w:val="36"/>
          <w:szCs w:val="36"/>
          <w:lang w:val="en-US"/>
        </w:rPr>
        <w:t>et</w:t>
      </w:r>
      <w:r w:rsidRPr="009C3C9E">
        <w:rPr>
          <w:rFonts w:ascii="Times New Roman" w:hAnsi="Times New Roman" w:cs="Times New Roman"/>
          <w:sz w:val="36"/>
          <w:szCs w:val="36"/>
          <w:lang w:val="ru-RU"/>
        </w:rPr>
        <w:t xml:space="preserve"> </w:t>
      </w:r>
      <w:r w:rsidRPr="009C3C9E">
        <w:rPr>
          <w:rFonts w:ascii="Times New Roman" w:hAnsi="Times New Roman" w:cs="Times New Roman"/>
          <w:sz w:val="36"/>
          <w:szCs w:val="36"/>
          <w:lang w:val="en-US"/>
        </w:rPr>
        <w:t>contra</w:t>
      </w:r>
      <w:r w:rsidRPr="009C3C9E">
        <w:rPr>
          <w:rFonts w:ascii="Times New Roman" w:hAnsi="Times New Roman" w:cs="Times New Roman"/>
          <w:sz w:val="36"/>
          <w:szCs w:val="36"/>
          <w:lang w:val="ru-RU"/>
        </w:rPr>
        <w:t xml:space="preserve">, хоч можлива й передача українськими літерами: хепі енд, віва, фройндшафт; г) екзотизми – слова для позначення екзотичних, незвичайних </w:t>
      </w:r>
      <w:r w:rsidRPr="009C3C9E">
        <w:rPr>
          <w:rFonts w:ascii="Times New Roman" w:hAnsi="Times New Roman" w:cs="Times New Roman"/>
          <w:sz w:val="36"/>
          <w:szCs w:val="36"/>
          <w:lang w:val="ru-RU"/>
        </w:rPr>
        <w:lastRenderedPageBreak/>
        <w:t>реалій, для яких у мові немає назв: кімоно, чалма, аул, меджліс, хурал [4, с.</w:t>
      </w:r>
      <w:r>
        <w:rPr>
          <w:rFonts w:ascii="Times New Roman" w:hAnsi="Times New Roman" w:cs="Times New Roman"/>
          <w:sz w:val="36"/>
          <w:szCs w:val="36"/>
          <w:lang w:val="ru-RU"/>
        </w:rPr>
        <w:t xml:space="preserve"> </w:t>
      </w:r>
      <w:r w:rsidRPr="009C3C9E">
        <w:rPr>
          <w:rFonts w:ascii="Times New Roman" w:hAnsi="Times New Roman" w:cs="Times New Roman"/>
          <w:sz w:val="36"/>
          <w:szCs w:val="36"/>
          <w:lang w:val="ru-RU"/>
        </w:rPr>
        <w:t>233].</w:t>
      </w:r>
    </w:p>
    <w:p w:rsidR="00BF186A" w:rsidRDefault="00BF186A" w:rsidP="00BF186A">
      <w:pPr>
        <w:spacing w:after="0" w:line="360" w:lineRule="auto"/>
        <w:ind w:firstLine="708"/>
        <w:jc w:val="both"/>
        <w:rPr>
          <w:rFonts w:ascii="Times New Roman" w:hAnsi="Times New Roman" w:cs="Times New Roman"/>
          <w:sz w:val="36"/>
          <w:szCs w:val="36"/>
          <w:lang w:val="ru-RU"/>
        </w:rPr>
      </w:pPr>
      <w:r w:rsidRPr="009C3C9E">
        <w:rPr>
          <w:rFonts w:ascii="Times New Roman" w:hAnsi="Times New Roman" w:cs="Times New Roman"/>
          <w:sz w:val="36"/>
          <w:szCs w:val="36"/>
          <w:lang w:val="ru-RU"/>
        </w:rPr>
        <w:t xml:space="preserve">І. Муромцев відмічає, що «іншомовні слова – це слова, які прийшли до певної мови з інших мов. На відміну від запозичених слів, іншомовні слова повністю мовою не засвоєні, що відчувають пересічні мовці: менеджер, саміт, іміджмейкер, фаст-фуд, провайдер, окей, вікенд, інавгурація, інтернет» [2, с.131]. </w:t>
      </w:r>
    </w:p>
    <w:p w:rsidR="00BF186A" w:rsidRDefault="00BF186A" w:rsidP="00BF186A">
      <w:pPr>
        <w:spacing w:after="0" w:line="360" w:lineRule="auto"/>
        <w:ind w:firstLine="708"/>
        <w:jc w:val="both"/>
        <w:rPr>
          <w:rFonts w:ascii="Times New Roman" w:hAnsi="Times New Roman" w:cs="Times New Roman"/>
          <w:sz w:val="36"/>
          <w:szCs w:val="36"/>
          <w:lang w:val="ru-RU"/>
        </w:rPr>
      </w:pPr>
      <w:r w:rsidRPr="009C3C9E">
        <w:rPr>
          <w:rFonts w:ascii="Times New Roman" w:hAnsi="Times New Roman" w:cs="Times New Roman"/>
          <w:sz w:val="36"/>
          <w:szCs w:val="36"/>
          <w:lang w:val="ru-RU"/>
        </w:rPr>
        <w:t>О. Пономарів з-поміж слів іншомовного походження виділяє інтернаціоналізми, запозичення і власне іншомовні слова. «Інтернаціоналізми – це слова, що вживаються в багатьох неблизькоспоріднених мовах і водночас зберігають спільність семантики та фонетико-морфологічної будови, переважають у сфері понять із галузі культури, науки, політики, мистецтва; як правило, не мають відповідників у мові поширення: бібліотека, музика, театр, еволюція, радіо, телефон, лірика, каталіз, синтагма, синус» [3, с.71].</w:t>
      </w:r>
    </w:p>
    <w:p w:rsidR="00BF186A" w:rsidRDefault="00BF186A" w:rsidP="00BF186A">
      <w:pPr>
        <w:spacing w:after="0" w:line="360" w:lineRule="auto"/>
        <w:ind w:firstLine="708"/>
        <w:jc w:val="both"/>
        <w:rPr>
          <w:rFonts w:ascii="Times New Roman" w:hAnsi="Times New Roman" w:cs="Times New Roman"/>
          <w:sz w:val="36"/>
          <w:szCs w:val="36"/>
          <w:lang w:val="ru-RU"/>
        </w:rPr>
      </w:pPr>
      <w:r w:rsidRPr="009C3C9E">
        <w:rPr>
          <w:rFonts w:ascii="Times New Roman" w:hAnsi="Times New Roman" w:cs="Times New Roman"/>
          <w:sz w:val="36"/>
          <w:szCs w:val="36"/>
          <w:lang w:val="ru-RU"/>
        </w:rPr>
        <w:t xml:space="preserve">На відміну від глибоко засвоєних мовою запозичень в українській лексиці є слова, що зберігають чужорідність звучання і форми. </w:t>
      </w:r>
      <w:proofErr w:type="gramStart"/>
      <w:r w:rsidRPr="009C3C9E">
        <w:rPr>
          <w:rFonts w:ascii="Times New Roman" w:hAnsi="Times New Roman" w:cs="Times New Roman"/>
          <w:sz w:val="36"/>
          <w:szCs w:val="36"/>
          <w:lang w:val="ru-RU"/>
        </w:rPr>
        <w:t>До складу</w:t>
      </w:r>
      <w:proofErr w:type="gramEnd"/>
      <w:r w:rsidRPr="009C3C9E">
        <w:rPr>
          <w:rFonts w:ascii="Times New Roman" w:hAnsi="Times New Roman" w:cs="Times New Roman"/>
          <w:sz w:val="36"/>
          <w:szCs w:val="36"/>
          <w:lang w:val="ru-RU"/>
        </w:rPr>
        <w:t xml:space="preserve"> таких слів уходять невластиві українській мові звукосполучення нгл, мтп, пс, кс: конгломерат, симптом, психологія, ксилографія. Лише як іншомовні сприймаються слова з </w:t>
      </w:r>
      <w:proofErr w:type="gramStart"/>
      <w:r w:rsidRPr="009C3C9E">
        <w:rPr>
          <w:rFonts w:ascii="Times New Roman" w:hAnsi="Times New Roman" w:cs="Times New Roman"/>
          <w:sz w:val="36"/>
          <w:szCs w:val="36"/>
          <w:lang w:val="ru-RU"/>
        </w:rPr>
        <w:t>початковими</w:t>
      </w:r>
      <w:proofErr w:type="gramEnd"/>
      <w:r w:rsidRPr="009C3C9E">
        <w:rPr>
          <w:rFonts w:ascii="Times New Roman" w:hAnsi="Times New Roman" w:cs="Times New Roman"/>
          <w:sz w:val="36"/>
          <w:szCs w:val="36"/>
          <w:lang w:val="ru-RU"/>
        </w:rPr>
        <w:t xml:space="preserve"> а та е: абажур, </w:t>
      </w:r>
      <w:r w:rsidRPr="009C3C9E">
        <w:rPr>
          <w:rFonts w:ascii="Times New Roman" w:hAnsi="Times New Roman" w:cs="Times New Roman"/>
          <w:sz w:val="36"/>
          <w:szCs w:val="36"/>
          <w:lang w:val="ru-RU"/>
        </w:rPr>
        <w:lastRenderedPageBreak/>
        <w:t xml:space="preserve">абонемент, агент, акція, анахорет, артерія; економіка, емоція, емпіризм (бо в українській мові немає питомих слів, крім вигуків та похідних від них типу ай, айкати, що починалися б цими звуками). </w:t>
      </w:r>
    </w:p>
    <w:p w:rsidR="00BF186A" w:rsidRPr="009C3C9E" w:rsidRDefault="00BF186A" w:rsidP="00BF186A">
      <w:pPr>
        <w:spacing w:after="0" w:line="360" w:lineRule="auto"/>
        <w:ind w:firstLine="708"/>
        <w:jc w:val="both"/>
        <w:rPr>
          <w:rFonts w:ascii="Times New Roman" w:hAnsi="Times New Roman" w:cs="Times New Roman"/>
          <w:sz w:val="36"/>
          <w:szCs w:val="36"/>
          <w:lang w:val="ru-RU"/>
        </w:rPr>
      </w:pPr>
      <w:r w:rsidRPr="009C3C9E">
        <w:rPr>
          <w:rFonts w:ascii="Times New Roman" w:hAnsi="Times New Roman" w:cs="Times New Roman"/>
          <w:sz w:val="36"/>
          <w:szCs w:val="36"/>
          <w:lang w:val="ru-RU"/>
        </w:rPr>
        <w:t>Не втрачають іншомовного звучання всі слова, що мають у своєму складі звук ф (оскільки цей звук слов’янські мови запозичили): фаворит, факультет, феномен, флейта, шеф тощо. Це і є власне іншомовні слова, які наводяться в словниках іншомовних слів.</w:t>
      </w:r>
    </w:p>
    <w:p w:rsidR="00BF186A" w:rsidRPr="009C3C9E" w:rsidRDefault="00BF186A" w:rsidP="00BF186A">
      <w:pPr>
        <w:spacing w:after="0" w:line="360" w:lineRule="auto"/>
        <w:jc w:val="both"/>
        <w:rPr>
          <w:rFonts w:ascii="Times New Roman" w:hAnsi="Times New Roman" w:cs="Times New Roman"/>
          <w:sz w:val="36"/>
          <w:szCs w:val="36"/>
          <w:lang w:val="ru-RU"/>
        </w:rPr>
      </w:pPr>
    </w:p>
    <w:p w:rsidR="00BF186A" w:rsidRPr="009C3C9E" w:rsidRDefault="00BF186A" w:rsidP="00BF186A">
      <w:pPr>
        <w:spacing w:after="0" w:line="360" w:lineRule="auto"/>
        <w:jc w:val="center"/>
        <w:rPr>
          <w:rFonts w:ascii="Times New Roman" w:hAnsi="Times New Roman" w:cs="Times New Roman"/>
          <w:b/>
          <w:sz w:val="36"/>
          <w:szCs w:val="36"/>
          <w:lang w:val="ru-RU"/>
        </w:rPr>
      </w:pPr>
      <w:r w:rsidRPr="009C3C9E">
        <w:rPr>
          <w:rFonts w:ascii="Times New Roman" w:hAnsi="Times New Roman" w:cs="Times New Roman"/>
          <w:b/>
          <w:sz w:val="36"/>
          <w:szCs w:val="36"/>
          <w:lang w:val="ru-RU"/>
        </w:rPr>
        <w:t>Література</w:t>
      </w:r>
    </w:p>
    <w:p w:rsidR="00BF186A" w:rsidRPr="009C3C9E" w:rsidRDefault="00BF186A" w:rsidP="00BF186A">
      <w:pPr>
        <w:spacing w:after="0" w:line="360" w:lineRule="auto"/>
        <w:jc w:val="both"/>
        <w:rPr>
          <w:rFonts w:ascii="Times New Roman" w:hAnsi="Times New Roman" w:cs="Times New Roman"/>
          <w:sz w:val="36"/>
          <w:szCs w:val="36"/>
          <w:lang w:val="ru-RU"/>
        </w:rPr>
      </w:pPr>
      <w:r w:rsidRPr="009C3C9E">
        <w:rPr>
          <w:rFonts w:ascii="Times New Roman" w:hAnsi="Times New Roman" w:cs="Times New Roman"/>
          <w:sz w:val="36"/>
          <w:szCs w:val="36"/>
          <w:lang w:val="ru-RU"/>
        </w:rPr>
        <w:t>1. Кочан І. Іншомовні слова: калька чи національні відповідники? / І. Кочан // Українська наукова термінологія: збірник матеріалів науково-практичної конференції. – К., 2009. – № 2: Українська наукова термінологія. Проблеми перекладу. – С 13.</w:t>
      </w:r>
    </w:p>
    <w:p w:rsidR="00BF186A" w:rsidRPr="009C3C9E" w:rsidRDefault="00BF186A" w:rsidP="00BF186A">
      <w:pPr>
        <w:spacing w:after="0" w:line="360" w:lineRule="auto"/>
        <w:jc w:val="both"/>
        <w:rPr>
          <w:rFonts w:ascii="Times New Roman" w:hAnsi="Times New Roman" w:cs="Times New Roman"/>
          <w:sz w:val="36"/>
          <w:szCs w:val="36"/>
          <w:lang w:val="ru-RU"/>
        </w:rPr>
      </w:pPr>
      <w:r w:rsidRPr="009C3C9E">
        <w:rPr>
          <w:rFonts w:ascii="Times New Roman" w:hAnsi="Times New Roman" w:cs="Times New Roman"/>
          <w:sz w:val="36"/>
          <w:szCs w:val="36"/>
          <w:lang w:val="ru-RU"/>
        </w:rPr>
        <w:t>2. Українська мова. Енциклопедія / За ред. І. В. Муромцева. – К.: Майстер-клас, 2011. – 131 с.</w:t>
      </w:r>
    </w:p>
    <w:p w:rsidR="00BF186A" w:rsidRPr="009C3C9E" w:rsidRDefault="00BF186A" w:rsidP="00BF186A">
      <w:pPr>
        <w:spacing w:after="0" w:line="360" w:lineRule="auto"/>
        <w:jc w:val="both"/>
        <w:rPr>
          <w:rFonts w:ascii="Times New Roman" w:hAnsi="Times New Roman" w:cs="Times New Roman"/>
          <w:sz w:val="36"/>
          <w:szCs w:val="36"/>
          <w:lang w:val="ru-RU"/>
        </w:rPr>
      </w:pPr>
      <w:r w:rsidRPr="009C3C9E">
        <w:rPr>
          <w:rFonts w:ascii="Times New Roman" w:hAnsi="Times New Roman" w:cs="Times New Roman"/>
          <w:sz w:val="36"/>
          <w:szCs w:val="36"/>
          <w:lang w:val="ru-RU"/>
        </w:rPr>
        <w:t>3. Пономарів О. Д. Стилістика сучасної української мови: підруч. / О. Д. Пономарів. – Тернопіль: Навчальна книга, 2003. – 71-73с.</w:t>
      </w:r>
    </w:p>
    <w:p w:rsidR="00BF186A" w:rsidRPr="009C3C9E" w:rsidRDefault="00BF186A" w:rsidP="00BF186A">
      <w:pPr>
        <w:spacing w:after="0" w:line="360" w:lineRule="auto"/>
        <w:jc w:val="both"/>
        <w:rPr>
          <w:rFonts w:ascii="Times New Roman" w:hAnsi="Times New Roman" w:cs="Times New Roman"/>
          <w:sz w:val="36"/>
          <w:szCs w:val="36"/>
          <w:lang w:val="ru-RU"/>
        </w:rPr>
      </w:pPr>
      <w:r w:rsidRPr="009C3C9E">
        <w:rPr>
          <w:rFonts w:ascii="Times New Roman" w:hAnsi="Times New Roman" w:cs="Times New Roman"/>
          <w:sz w:val="36"/>
          <w:szCs w:val="36"/>
          <w:lang w:val="ru-RU"/>
        </w:rPr>
        <w:t xml:space="preserve">4. 1Азарова Л. Проблема статусу іншомовних компонентів в українській мові / Л. Азарова, Г. Кухарук // Українська </w:t>
      </w:r>
      <w:r w:rsidRPr="009C3C9E">
        <w:rPr>
          <w:rFonts w:ascii="Times New Roman" w:hAnsi="Times New Roman" w:cs="Times New Roman"/>
          <w:sz w:val="36"/>
          <w:szCs w:val="36"/>
          <w:lang w:val="ru-RU"/>
        </w:rPr>
        <w:lastRenderedPageBreak/>
        <w:t>термінологія і сучасність: зб. наук. пр. / відп. ред. Л. О. Симоненко. – К., 2007. – Вип. VII. – С. 233.</w:t>
      </w:r>
    </w:p>
    <w:p w:rsidR="00BF186A" w:rsidRDefault="00BF186A" w:rsidP="00666D7A">
      <w:pPr>
        <w:spacing w:after="0" w:line="360" w:lineRule="auto"/>
        <w:rPr>
          <w:rFonts w:ascii="Times New Roman" w:hAnsi="Times New Roman" w:cs="Times New Roman"/>
          <w:b/>
          <w:sz w:val="36"/>
          <w:szCs w:val="36"/>
        </w:rPr>
      </w:pPr>
    </w:p>
    <w:p w:rsidR="00405D3B" w:rsidRDefault="00405D3B" w:rsidP="00666D7A">
      <w:pPr>
        <w:spacing w:after="0" w:line="360" w:lineRule="auto"/>
        <w:rPr>
          <w:rFonts w:ascii="Times New Roman" w:hAnsi="Times New Roman" w:cs="Times New Roman"/>
          <w:b/>
          <w:sz w:val="36"/>
          <w:szCs w:val="36"/>
        </w:rPr>
      </w:pPr>
    </w:p>
    <w:p w:rsidR="00405D3B" w:rsidRPr="00405D3B" w:rsidRDefault="00405D3B" w:rsidP="00405D3B">
      <w:pPr>
        <w:spacing w:after="0" w:line="240" w:lineRule="auto"/>
        <w:jc w:val="center"/>
        <w:rPr>
          <w:rFonts w:ascii="Times New Roman" w:hAnsi="Times New Roman" w:cs="Times New Roman"/>
          <w:b/>
          <w:sz w:val="36"/>
          <w:szCs w:val="36"/>
        </w:rPr>
      </w:pPr>
      <w:r w:rsidRPr="00405D3B">
        <w:rPr>
          <w:rFonts w:ascii="Times New Roman" w:hAnsi="Times New Roman" w:cs="Times New Roman"/>
          <w:b/>
          <w:sz w:val="36"/>
          <w:szCs w:val="36"/>
        </w:rPr>
        <w:t>ІНТЕРНЕТ ЖУРНАЛІСТИКА: СУЧАСНИЙ СТАН</w:t>
      </w:r>
    </w:p>
    <w:p w:rsidR="00405D3B" w:rsidRPr="00405D3B" w:rsidRDefault="00405D3B" w:rsidP="00405D3B">
      <w:pPr>
        <w:spacing w:after="0" w:line="240" w:lineRule="auto"/>
        <w:jc w:val="center"/>
        <w:rPr>
          <w:rFonts w:ascii="Times New Roman" w:hAnsi="Times New Roman" w:cs="Times New Roman"/>
          <w:b/>
          <w:sz w:val="36"/>
          <w:szCs w:val="36"/>
        </w:rPr>
      </w:pPr>
      <w:r w:rsidRPr="00405D3B">
        <w:rPr>
          <w:rFonts w:ascii="Times New Roman" w:hAnsi="Times New Roman" w:cs="Times New Roman"/>
          <w:b/>
          <w:sz w:val="36"/>
          <w:szCs w:val="36"/>
        </w:rPr>
        <w:t>ТА ШЛЯХИ РОЗВИТКУ</w:t>
      </w:r>
    </w:p>
    <w:p w:rsidR="00405D3B" w:rsidRPr="00405D3B" w:rsidRDefault="00405D3B" w:rsidP="00405D3B">
      <w:pPr>
        <w:spacing w:after="0" w:line="240" w:lineRule="auto"/>
        <w:jc w:val="center"/>
        <w:rPr>
          <w:rFonts w:ascii="Times New Roman" w:hAnsi="Times New Roman" w:cs="Times New Roman"/>
          <w:b/>
          <w:sz w:val="36"/>
          <w:szCs w:val="36"/>
        </w:rPr>
      </w:pPr>
    </w:p>
    <w:p w:rsidR="00405D3B" w:rsidRPr="00405D3B" w:rsidRDefault="00405D3B" w:rsidP="00405D3B">
      <w:pPr>
        <w:spacing w:after="0" w:line="240" w:lineRule="auto"/>
        <w:jc w:val="center"/>
        <w:rPr>
          <w:rFonts w:ascii="Times New Roman" w:hAnsi="Times New Roman" w:cs="Times New Roman"/>
          <w:b/>
          <w:sz w:val="36"/>
          <w:szCs w:val="36"/>
        </w:rPr>
      </w:pPr>
      <w:r w:rsidRPr="00405D3B">
        <w:rPr>
          <w:rFonts w:ascii="Times New Roman" w:hAnsi="Times New Roman" w:cs="Times New Roman"/>
          <w:b/>
          <w:sz w:val="36"/>
          <w:szCs w:val="36"/>
        </w:rPr>
        <w:t>Михальчук Ірина,</w:t>
      </w:r>
    </w:p>
    <w:p w:rsidR="00405D3B" w:rsidRPr="00405D3B" w:rsidRDefault="00405D3B" w:rsidP="00405D3B">
      <w:pPr>
        <w:spacing w:after="0" w:line="240" w:lineRule="auto"/>
        <w:jc w:val="center"/>
        <w:rPr>
          <w:rFonts w:ascii="Times New Roman" w:hAnsi="Times New Roman" w:cs="Times New Roman"/>
          <w:sz w:val="36"/>
          <w:szCs w:val="36"/>
        </w:rPr>
      </w:pPr>
      <w:r w:rsidRPr="00405D3B">
        <w:rPr>
          <w:rFonts w:ascii="Times New Roman" w:hAnsi="Times New Roman" w:cs="Times New Roman"/>
          <w:sz w:val="36"/>
          <w:szCs w:val="36"/>
        </w:rPr>
        <w:t>студентка 4 курсу, бакалавр</w:t>
      </w:r>
    </w:p>
    <w:p w:rsidR="00405D3B" w:rsidRDefault="00405D3B" w:rsidP="00405D3B">
      <w:pPr>
        <w:spacing w:after="0" w:line="240" w:lineRule="auto"/>
        <w:jc w:val="center"/>
        <w:rPr>
          <w:rFonts w:ascii="Times New Roman" w:hAnsi="Times New Roman" w:cs="Times New Roman"/>
          <w:sz w:val="36"/>
          <w:szCs w:val="36"/>
        </w:rPr>
      </w:pPr>
      <w:r w:rsidRPr="00405D3B">
        <w:rPr>
          <w:rFonts w:ascii="Times New Roman" w:hAnsi="Times New Roman" w:cs="Times New Roman"/>
          <w:sz w:val="36"/>
          <w:szCs w:val="36"/>
        </w:rPr>
        <w:t>ДВНЗ «Прикарпатський національний університет</w:t>
      </w:r>
    </w:p>
    <w:p w:rsidR="00405D3B" w:rsidRPr="00405D3B" w:rsidRDefault="00405D3B" w:rsidP="00405D3B">
      <w:pPr>
        <w:spacing w:after="0" w:line="240" w:lineRule="auto"/>
        <w:jc w:val="center"/>
        <w:rPr>
          <w:rFonts w:ascii="Times New Roman" w:hAnsi="Times New Roman" w:cs="Times New Roman"/>
          <w:sz w:val="36"/>
          <w:szCs w:val="36"/>
        </w:rPr>
      </w:pPr>
      <w:r w:rsidRPr="00405D3B">
        <w:rPr>
          <w:rFonts w:ascii="Times New Roman" w:hAnsi="Times New Roman" w:cs="Times New Roman"/>
          <w:sz w:val="36"/>
          <w:szCs w:val="36"/>
        </w:rPr>
        <w:t xml:space="preserve"> імені Василя Стефаника»,</w:t>
      </w:r>
    </w:p>
    <w:p w:rsidR="00405D3B" w:rsidRDefault="00405D3B" w:rsidP="00405D3B">
      <w:pPr>
        <w:spacing w:after="0" w:line="240" w:lineRule="auto"/>
        <w:jc w:val="center"/>
        <w:rPr>
          <w:rFonts w:ascii="Times New Roman" w:hAnsi="Times New Roman" w:cs="Times New Roman"/>
          <w:sz w:val="36"/>
          <w:szCs w:val="36"/>
        </w:rPr>
      </w:pPr>
      <w:r w:rsidRPr="00405D3B">
        <w:rPr>
          <w:rFonts w:ascii="Times New Roman" w:hAnsi="Times New Roman" w:cs="Times New Roman"/>
          <w:sz w:val="36"/>
          <w:szCs w:val="36"/>
        </w:rPr>
        <w:t xml:space="preserve">м. Івано-Франківськ, </w:t>
      </w:r>
      <w:r w:rsidR="004A0558">
        <w:rPr>
          <w:rFonts w:ascii="Times New Roman" w:hAnsi="Times New Roman" w:cs="Times New Roman"/>
          <w:sz w:val="36"/>
          <w:szCs w:val="36"/>
        </w:rPr>
        <w:t>Україна</w:t>
      </w:r>
    </w:p>
    <w:p w:rsidR="004A0558" w:rsidRDefault="004A0558" w:rsidP="00405D3B">
      <w:pPr>
        <w:spacing w:after="0" w:line="240" w:lineRule="auto"/>
        <w:jc w:val="center"/>
        <w:rPr>
          <w:rFonts w:ascii="Times New Roman" w:hAnsi="Times New Roman" w:cs="Times New Roman"/>
          <w:sz w:val="36"/>
          <w:szCs w:val="36"/>
        </w:rPr>
      </w:pPr>
    </w:p>
    <w:p w:rsidR="004A0558" w:rsidRPr="00CA2926" w:rsidRDefault="004A0558" w:rsidP="004A0558">
      <w:pPr>
        <w:spacing w:after="0" w:line="240" w:lineRule="auto"/>
        <w:jc w:val="center"/>
        <w:rPr>
          <w:rFonts w:ascii="Times New Roman" w:hAnsi="Times New Roman" w:cs="Times New Roman"/>
          <w:sz w:val="36"/>
          <w:szCs w:val="36"/>
        </w:rPr>
      </w:pPr>
      <w:r w:rsidRPr="00CA2926">
        <w:rPr>
          <w:rFonts w:ascii="Times New Roman" w:hAnsi="Times New Roman" w:cs="Times New Roman"/>
          <w:sz w:val="36"/>
          <w:szCs w:val="36"/>
        </w:rPr>
        <w:t>Науковий керівник:</w:t>
      </w:r>
    </w:p>
    <w:p w:rsidR="004A0558" w:rsidRPr="00CA2926" w:rsidRDefault="004A0558" w:rsidP="004A0558">
      <w:pPr>
        <w:spacing w:after="0" w:line="240" w:lineRule="auto"/>
        <w:jc w:val="center"/>
        <w:rPr>
          <w:rFonts w:ascii="Times New Roman" w:hAnsi="Times New Roman" w:cs="Times New Roman"/>
          <w:sz w:val="36"/>
          <w:szCs w:val="36"/>
        </w:rPr>
      </w:pPr>
      <w:r w:rsidRPr="00CA2926">
        <w:rPr>
          <w:rFonts w:ascii="Times New Roman" w:hAnsi="Times New Roman" w:cs="Times New Roman"/>
          <w:sz w:val="36"/>
          <w:szCs w:val="36"/>
        </w:rPr>
        <w:t>Пристай Г. І.,</w:t>
      </w:r>
    </w:p>
    <w:p w:rsidR="004A0558" w:rsidRPr="000128DE" w:rsidRDefault="004A0558" w:rsidP="004A0558">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старша викладачка кафедри журналістики</w:t>
      </w:r>
    </w:p>
    <w:p w:rsidR="004A0558" w:rsidRPr="000128DE" w:rsidRDefault="004A0558" w:rsidP="004A0558">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ДВНЗ «Прикарпатський національний</w:t>
      </w:r>
    </w:p>
    <w:p w:rsidR="004A0558" w:rsidRPr="000128DE" w:rsidRDefault="004A0558" w:rsidP="004A0558">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університет імені Василя Стефаника»,</w:t>
      </w:r>
    </w:p>
    <w:p w:rsidR="004A0558" w:rsidRPr="000128DE" w:rsidRDefault="004A0558" w:rsidP="004A0558">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кандидат наук з соціальних комунікацій,</w:t>
      </w:r>
    </w:p>
    <w:p w:rsidR="004A0558" w:rsidRPr="000128DE" w:rsidRDefault="004A0558" w:rsidP="004A0558">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м. Івано-Франківськ</w:t>
      </w:r>
    </w:p>
    <w:p w:rsidR="004A0558" w:rsidRPr="00405D3B" w:rsidRDefault="004A0558" w:rsidP="00405D3B">
      <w:pPr>
        <w:spacing w:after="0" w:line="240" w:lineRule="auto"/>
        <w:jc w:val="center"/>
        <w:rPr>
          <w:rFonts w:ascii="Times New Roman" w:hAnsi="Times New Roman" w:cs="Times New Roman"/>
          <w:sz w:val="36"/>
          <w:szCs w:val="36"/>
        </w:rPr>
      </w:pPr>
    </w:p>
    <w:p w:rsidR="00405D3B" w:rsidRPr="00405D3B" w:rsidRDefault="00405D3B" w:rsidP="00405D3B">
      <w:pPr>
        <w:spacing w:after="0" w:line="360" w:lineRule="auto"/>
        <w:jc w:val="both"/>
        <w:rPr>
          <w:rFonts w:ascii="Times New Roman" w:hAnsi="Times New Roman" w:cs="Times New Roman"/>
          <w:b/>
          <w:sz w:val="36"/>
          <w:szCs w:val="36"/>
        </w:rPr>
      </w:pPr>
    </w:p>
    <w:p w:rsidR="00405D3B" w:rsidRPr="00405D3B" w:rsidRDefault="004A0558" w:rsidP="00405D3B">
      <w:pPr>
        <w:spacing w:after="0" w:line="360" w:lineRule="auto"/>
        <w:ind w:firstLine="708"/>
        <w:jc w:val="both"/>
        <w:rPr>
          <w:rFonts w:ascii="Times New Roman" w:hAnsi="Times New Roman" w:cs="Times New Roman"/>
          <w:color w:val="000000"/>
          <w:spacing w:val="2"/>
          <w:sz w:val="36"/>
          <w:szCs w:val="36"/>
        </w:rPr>
      </w:pPr>
      <w:r>
        <w:rPr>
          <w:rFonts w:ascii="Times New Roman" w:hAnsi="Times New Roman" w:cs="Times New Roman"/>
          <w:b/>
          <w:color w:val="000000"/>
          <w:spacing w:val="2"/>
          <w:sz w:val="36"/>
          <w:szCs w:val="36"/>
        </w:rPr>
        <w:t xml:space="preserve">Постановка проблеми. </w:t>
      </w:r>
      <w:r w:rsidR="00405D3B" w:rsidRPr="00405D3B">
        <w:rPr>
          <w:rFonts w:ascii="Times New Roman" w:hAnsi="Times New Roman" w:cs="Times New Roman"/>
          <w:color w:val="000000"/>
          <w:spacing w:val="2"/>
          <w:sz w:val="36"/>
          <w:szCs w:val="36"/>
        </w:rPr>
        <w:t xml:space="preserve">Інтернет-медіа швидко поширюються завдяки стрімкому технічному розвитку. Швидка передача даних через смартфони та їх посилені новітні технології спричинили широкий попит на мобільні телефони. Нові покоління пропонують швидший та більш якісний обмін інформацією. Мобільні пристрої все частіше використовуються для користування інтернетом, що </w:t>
      </w:r>
      <w:r w:rsidR="00405D3B" w:rsidRPr="00405D3B">
        <w:rPr>
          <w:rFonts w:ascii="Times New Roman" w:hAnsi="Times New Roman" w:cs="Times New Roman"/>
          <w:color w:val="000000"/>
          <w:spacing w:val="2"/>
          <w:sz w:val="36"/>
          <w:szCs w:val="36"/>
        </w:rPr>
        <w:lastRenderedPageBreak/>
        <w:t>спричинило появу стільникового зв’язку третього покоління</w:t>
      </w:r>
      <w:r w:rsidR="00405D3B">
        <w:rPr>
          <w:rFonts w:ascii="Times New Roman" w:hAnsi="Times New Roman" w:cs="Times New Roman"/>
          <w:color w:val="000000"/>
          <w:spacing w:val="2"/>
          <w:sz w:val="36"/>
          <w:szCs w:val="36"/>
        </w:rPr>
        <w:t xml:space="preserve"> </w:t>
      </w:r>
      <w:r w:rsidR="00405D3B" w:rsidRPr="00405D3B">
        <w:rPr>
          <w:rFonts w:ascii="Times New Roman" w:hAnsi="Times New Roman" w:cs="Times New Roman"/>
          <w:color w:val="000000"/>
          <w:spacing w:val="2"/>
          <w:sz w:val="36"/>
          <w:szCs w:val="36"/>
        </w:rPr>
        <w:t xml:space="preserve">(3G). Мобільні телефони поступово стають головним засобом доступу до інтернету. В Україні все більше користувачів мобільного інтернету, але він ще на етапі популяризації. Швидкісний інтернет є у великих українських містах, де мешкає багато людей, проте малі міста і села ще не дійшли до такого рівня. </w:t>
      </w:r>
    </w:p>
    <w:p w:rsidR="00405D3B" w:rsidRPr="00405D3B" w:rsidRDefault="00405D3B" w:rsidP="00405D3B">
      <w:pPr>
        <w:spacing w:after="0" w:line="360" w:lineRule="auto"/>
        <w:jc w:val="both"/>
        <w:rPr>
          <w:rFonts w:ascii="Times New Roman" w:hAnsi="Times New Roman" w:cs="Times New Roman"/>
          <w:color w:val="000000"/>
          <w:spacing w:val="2"/>
          <w:sz w:val="36"/>
          <w:szCs w:val="36"/>
        </w:rPr>
      </w:pPr>
      <w:r w:rsidRPr="00405D3B">
        <w:rPr>
          <w:rFonts w:ascii="Times New Roman" w:hAnsi="Times New Roman" w:cs="Times New Roman"/>
          <w:color w:val="000000"/>
          <w:spacing w:val="2"/>
          <w:sz w:val="36"/>
          <w:szCs w:val="36"/>
        </w:rPr>
        <w:t xml:space="preserve">       </w:t>
      </w:r>
      <w:r w:rsidR="004A0558" w:rsidRPr="00405D3B">
        <w:rPr>
          <w:rFonts w:ascii="Times New Roman" w:hAnsi="Times New Roman" w:cs="Times New Roman"/>
          <w:b/>
          <w:color w:val="000000"/>
          <w:spacing w:val="2"/>
          <w:sz w:val="36"/>
          <w:szCs w:val="36"/>
        </w:rPr>
        <w:t>Виклад основного матеріалу.</w:t>
      </w:r>
      <w:r w:rsidR="004A0558">
        <w:rPr>
          <w:rFonts w:ascii="Times New Roman" w:hAnsi="Times New Roman" w:cs="Times New Roman"/>
          <w:color w:val="000000"/>
          <w:spacing w:val="2"/>
          <w:sz w:val="36"/>
          <w:szCs w:val="36"/>
        </w:rPr>
        <w:t xml:space="preserve"> </w:t>
      </w:r>
      <w:r w:rsidRPr="00405D3B">
        <w:rPr>
          <w:rFonts w:ascii="Times New Roman" w:hAnsi="Times New Roman" w:cs="Times New Roman"/>
          <w:color w:val="000000"/>
          <w:spacing w:val="2"/>
          <w:sz w:val="36"/>
          <w:szCs w:val="36"/>
        </w:rPr>
        <w:t>3</w:t>
      </w:r>
      <w:r w:rsidRPr="00405D3B">
        <w:rPr>
          <w:rFonts w:ascii="Times New Roman" w:hAnsi="Times New Roman" w:cs="Times New Roman"/>
          <w:color w:val="000000"/>
          <w:spacing w:val="2"/>
          <w:sz w:val="36"/>
          <w:szCs w:val="36"/>
          <w:lang w:val="en"/>
        </w:rPr>
        <w:t>G</w:t>
      </w:r>
      <w:r w:rsidRPr="00405D3B">
        <w:rPr>
          <w:rFonts w:ascii="Times New Roman" w:hAnsi="Times New Roman" w:cs="Times New Roman"/>
          <w:color w:val="000000"/>
          <w:spacing w:val="2"/>
          <w:sz w:val="36"/>
          <w:szCs w:val="36"/>
        </w:rPr>
        <w:t xml:space="preserve"> технології сприяють процесу глобалізації, який об’єднує людей і створює для них швидкісне комунікаційне середовище. Загалом 3G зв'язок створив революцію в онлайн-медіа. Будь-хто, хто має смартфон з камерою і стає свідком якоїсь події може негайно оприлюднити інформацію. Свідки подій можуть поширювати інформацію на своїх сторінках у соціальних мережах або ж співпрацювати з медіа і передавати інформацію ресурсам, яким свідок надає перевагу. Також ЗМІ можуть посилатися на інформацію, яку знайшли в користувачів соціальних мереж, але варто пам’ятати, що така інформація не є офіційною. Великої популярності набирають прямі трансляції, бо користувач може побачити, що саме відбувається в даний момент. Прямі трансляції викликають більшу довіру, бо це не просто переказ кимось інформації, а її пряма передача. </w:t>
      </w:r>
    </w:p>
    <w:p w:rsidR="00405D3B" w:rsidRPr="00405D3B" w:rsidRDefault="00405D3B" w:rsidP="00405D3B">
      <w:pPr>
        <w:spacing w:after="0" w:line="360" w:lineRule="auto"/>
        <w:ind w:firstLine="708"/>
        <w:jc w:val="both"/>
        <w:rPr>
          <w:rFonts w:ascii="Times New Roman" w:hAnsi="Times New Roman" w:cs="Times New Roman"/>
          <w:color w:val="000000"/>
          <w:spacing w:val="2"/>
          <w:sz w:val="36"/>
          <w:szCs w:val="36"/>
        </w:rPr>
      </w:pPr>
      <w:r w:rsidRPr="00405D3B">
        <w:rPr>
          <w:rFonts w:ascii="Times New Roman" w:hAnsi="Times New Roman" w:cs="Times New Roman"/>
          <w:color w:val="000000"/>
          <w:spacing w:val="2"/>
          <w:sz w:val="36"/>
          <w:szCs w:val="36"/>
        </w:rPr>
        <w:lastRenderedPageBreak/>
        <w:t xml:space="preserve">Сучасний інформаційний ринок окрім сайтів офіційних видань також складається з блогів. Блоги не можна назвати професійною журналістикою, бо вони передають суб’єктивну думку власника блогу. Блоги складаються з постів (коротеньких повідомлень), які несуть певну інформацію та публікуються регулярно. Блоги відносно молодий жанр, тому активно розвивається. Зазвичай блог веде одна людина, хоча останні роки відомі блогери-міліонники мають помічників, які виконують функції секретарів, маркетологів, SMM-менеджерів, дизайнерів. Особливість блогів у тому, що користувачі беруть активну участь у його розвитку. Наприклад, блогери дають можливість своїм читачам вибирати теми для наступних постів, відповідають на коментарі читачів або ж навіть зустрічаються з читачами. </w:t>
      </w:r>
    </w:p>
    <w:p w:rsidR="00405D3B" w:rsidRPr="00405D3B" w:rsidRDefault="00405D3B" w:rsidP="00405D3B">
      <w:pPr>
        <w:spacing w:after="0" w:line="360" w:lineRule="auto"/>
        <w:jc w:val="both"/>
        <w:rPr>
          <w:rFonts w:ascii="Times New Roman" w:hAnsi="Times New Roman" w:cs="Times New Roman"/>
          <w:color w:val="000000"/>
          <w:spacing w:val="2"/>
          <w:sz w:val="36"/>
          <w:szCs w:val="36"/>
        </w:rPr>
      </w:pPr>
      <w:r w:rsidRPr="00405D3B">
        <w:rPr>
          <w:rFonts w:ascii="Times New Roman" w:hAnsi="Times New Roman" w:cs="Times New Roman"/>
          <w:color w:val="000000"/>
          <w:spacing w:val="2"/>
          <w:sz w:val="36"/>
          <w:szCs w:val="36"/>
        </w:rPr>
        <w:t xml:space="preserve">       Існують також колективні блоги, які веде група людей. Вони відрізняються від особистих тим, що в колективних виражають свої думки в блозі всі автори, а не одна людина. </w:t>
      </w:r>
    </w:p>
    <w:p w:rsidR="00405D3B" w:rsidRDefault="00405D3B" w:rsidP="00405D3B">
      <w:pPr>
        <w:spacing w:after="0" w:line="360" w:lineRule="auto"/>
        <w:jc w:val="both"/>
        <w:rPr>
          <w:rFonts w:ascii="Times New Roman" w:hAnsi="Times New Roman" w:cs="Times New Roman"/>
          <w:color w:val="000000"/>
          <w:spacing w:val="2"/>
          <w:sz w:val="36"/>
          <w:szCs w:val="36"/>
        </w:rPr>
      </w:pPr>
      <w:r w:rsidRPr="00405D3B">
        <w:rPr>
          <w:rFonts w:ascii="Times New Roman" w:hAnsi="Times New Roman" w:cs="Times New Roman"/>
          <w:color w:val="000000"/>
          <w:spacing w:val="2"/>
          <w:sz w:val="36"/>
          <w:szCs w:val="36"/>
        </w:rPr>
        <w:t xml:space="preserve">       Загалом онлайн-медіа на інформаційному ринку України зайняли передові місця. Українські електронні ЗМІ поступово удосконалюються та стараються відповідати сучасним нормам (презентабельний вигляд, унікальний контент, креативний дизайн). Українські інтернет-медіа та блогосфера поступово починають прий</w:t>
      </w:r>
      <w:r>
        <w:rPr>
          <w:rFonts w:ascii="Times New Roman" w:hAnsi="Times New Roman" w:cs="Times New Roman"/>
          <w:color w:val="000000"/>
          <w:spacing w:val="2"/>
          <w:sz w:val="36"/>
          <w:szCs w:val="36"/>
        </w:rPr>
        <w:t>мати тенденцію комерціалізації.</w:t>
      </w:r>
    </w:p>
    <w:p w:rsidR="00405D3B" w:rsidRPr="00405D3B" w:rsidRDefault="00405D3B" w:rsidP="00405D3B">
      <w:pPr>
        <w:spacing w:after="0" w:line="360" w:lineRule="auto"/>
        <w:ind w:firstLine="708"/>
        <w:jc w:val="both"/>
        <w:rPr>
          <w:rFonts w:ascii="Times New Roman" w:hAnsi="Times New Roman" w:cs="Times New Roman"/>
          <w:color w:val="000000"/>
          <w:spacing w:val="2"/>
          <w:sz w:val="36"/>
          <w:szCs w:val="36"/>
        </w:rPr>
      </w:pPr>
      <w:r w:rsidRPr="00405D3B">
        <w:rPr>
          <w:rFonts w:ascii="Times New Roman" w:hAnsi="Times New Roman" w:cs="Times New Roman"/>
          <w:color w:val="000000"/>
          <w:spacing w:val="2"/>
          <w:sz w:val="36"/>
          <w:szCs w:val="36"/>
        </w:rPr>
        <w:lastRenderedPageBreak/>
        <w:t xml:space="preserve">Реклама на сайтах видань приносить певний прибуток, проте традиційні форми ЗМІ більше заробляють на рекламі. А блогосфера активно комерціалізується і співпрацює з відомими брендами та іншими комерційними ресурсами. </w:t>
      </w:r>
    </w:p>
    <w:p w:rsidR="00405D3B" w:rsidRPr="00405D3B" w:rsidRDefault="00405D3B" w:rsidP="00405D3B">
      <w:pPr>
        <w:spacing w:after="0" w:line="360" w:lineRule="auto"/>
        <w:jc w:val="both"/>
        <w:rPr>
          <w:rFonts w:ascii="Times New Roman" w:hAnsi="Times New Roman" w:cs="Times New Roman"/>
          <w:color w:val="000000"/>
          <w:spacing w:val="2"/>
          <w:sz w:val="36"/>
          <w:szCs w:val="36"/>
        </w:rPr>
      </w:pPr>
      <w:r w:rsidRPr="00405D3B">
        <w:rPr>
          <w:rFonts w:ascii="Times New Roman" w:hAnsi="Times New Roman" w:cs="Times New Roman"/>
          <w:color w:val="000000"/>
          <w:spacing w:val="2"/>
          <w:sz w:val="36"/>
          <w:szCs w:val="36"/>
        </w:rPr>
        <w:t xml:space="preserve">       В українському сегменті Інтернету досі невелика кількість інтернет-видань і блогів порівняно із закордонною журналістикою. Хоча інтернет вільна ринкова ніша, проте не завжди вона стає прибутковою. Щоб утриматися на інформаційному ринку інтернет-ЗМІ потрібно правильно вибрати бізнес-модель, визначити потреби аудиторії, налагодити співпрацю, залучити рекламодавців та презентабельно оформити вигляд інтернет ресурсу. </w:t>
      </w:r>
    </w:p>
    <w:p w:rsidR="00405D3B" w:rsidRPr="00405D3B" w:rsidRDefault="00405D3B" w:rsidP="00405D3B">
      <w:pPr>
        <w:spacing w:after="0" w:line="360" w:lineRule="auto"/>
        <w:jc w:val="both"/>
        <w:rPr>
          <w:rFonts w:ascii="Times New Roman" w:hAnsi="Times New Roman" w:cs="Times New Roman"/>
          <w:color w:val="000000"/>
          <w:spacing w:val="2"/>
          <w:sz w:val="36"/>
          <w:szCs w:val="36"/>
        </w:rPr>
      </w:pPr>
      <w:r w:rsidRPr="00405D3B">
        <w:rPr>
          <w:rFonts w:ascii="Times New Roman" w:hAnsi="Times New Roman" w:cs="Times New Roman"/>
          <w:color w:val="000000"/>
          <w:spacing w:val="2"/>
          <w:sz w:val="36"/>
          <w:szCs w:val="36"/>
        </w:rPr>
        <w:t xml:space="preserve">       Низький відсоток проникнення новітніх медіа в Уанеті спричиняє необізнаність користувачів. Користувачі не можуть відрізнити інтренет-видання, особистий блог, професійний блог від інших інформаційних ресурсів. Щоб усунути таку проблему потрібно попередньо ознайомити користувачів з типами інтернет-ЗМІ, сайтами, блогами, інформаційними агентствами та іншими інтернет-ресурсами. Також потрібна офіційна реєстрація інтернет-ресурсів, щоб користувачі могли бачити всю інформацію про певний ресурс. </w:t>
      </w:r>
    </w:p>
    <w:p w:rsidR="00405D3B" w:rsidRPr="00405D3B" w:rsidRDefault="00405D3B" w:rsidP="00405D3B">
      <w:pPr>
        <w:spacing w:after="0" w:line="360" w:lineRule="auto"/>
        <w:jc w:val="both"/>
        <w:rPr>
          <w:rFonts w:ascii="Times New Roman" w:hAnsi="Times New Roman" w:cs="Times New Roman"/>
          <w:color w:val="000000"/>
          <w:spacing w:val="2"/>
          <w:sz w:val="36"/>
          <w:szCs w:val="36"/>
        </w:rPr>
      </w:pPr>
      <w:r w:rsidRPr="00405D3B">
        <w:rPr>
          <w:rFonts w:ascii="Times New Roman" w:hAnsi="Times New Roman" w:cs="Times New Roman"/>
          <w:color w:val="000000"/>
          <w:spacing w:val="2"/>
          <w:sz w:val="36"/>
          <w:szCs w:val="36"/>
        </w:rPr>
        <w:lastRenderedPageBreak/>
        <w:t xml:space="preserve">       На сучасному інформаційному ринку більшість вітчизняних інтернет-газет є низькоякісними, тому що не мають достатнього фінансування. Також це пов’язано з гонитвою за показниками, рейтингами, кліками, кількістю публікацій за одиницю часу, відсутність стандартів, на які слід орієнтуватися. Вітчизняні інтернет-газети знаходяться на низькому рівні через невибагливість аудиторії, що задовольняється наявним контентом та відсутністю професіоналів. </w:t>
      </w:r>
    </w:p>
    <w:p w:rsidR="00405D3B" w:rsidRPr="00405D3B" w:rsidRDefault="00405D3B" w:rsidP="00405D3B">
      <w:pPr>
        <w:spacing w:after="0" w:line="360" w:lineRule="auto"/>
        <w:jc w:val="both"/>
        <w:rPr>
          <w:rFonts w:ascii="Times New Roman" w:hAnsi="Times New Roman" w:cs="Times New Roman"/>
          <w:color w:val="000000"/>
          <w:spacing w:val="2"/>
          <w:sz w:val="36"/>
          <w:szCs w:val="36"/>
        </w:rPr>
      </w:pPr>
      <w:r w:rsidRPr="00405D3B">
        <w:rPr>
          <w:rFonts w:ascii="Times New Roman" w:hAnsi="Times New Roman" w:cs="Times New Roman"/>
          <w:color w:val="000000"/>
          <w:spacing w:val="2"/>
          <w:sz w:val="36"/>
          <w:szCs w:val="36"/>
        </w:rPr>
        <w:t xml:space="preserve">       Онлайн-ЗМІ мають деякі свої переваги над традиційними медіа, а саме: невеликий колектив журналістів, які вміють працювати з онлайновою публіцистичною творчістю та новими технологіями. Щоб зацікавити аудиторію онлайн-медіа можуть постити авторські матеріали лідерів думок, різний тематичний та професійний контент, який буде спрямований на потреби читачів. Також потрібно збільшити кількість медійної реклами в мережі, щоб онлайн-медіа зберегли незалежність від інвесторів та уникнули їхнього впливу на редакційну політику. </w:t>
      </w:r>
    </w:p>
    <w:p w:rsidR="00405D3B" w:rsidRPr="00405D3B" w:rsidRDefault="00405D3B" w:rsidP="00405D3B">
      <w:pPr>
        <w:spacing w:after="0" w:line="360" w:lineRule="auto"/>
        <w:jc w:val="both"/>
        <w:rPr>
          <w:rFonts w:ascii="Times New Roman" w:hAnsi="Times New Roman" w:cs="Times New Roman"/>
          <w:color w:val="000000"/>
          <w:spacing w:val="2"/>
          <w:sz w:val="36"/>
          <w:szCs w:val="36"/>
        </w:rPr>
      </w:pPr>
      <w:r w:rsidRPr="00405D3B">
        <w:rPr>
          <w:rFonts w:ascii="Times New Roman" w:hAnsi="Times New Roman" w:cs="Times New Roman"/>
          <w:color w:val="000000"/>
          <w:spacing w:val="2"/>
          <w:sz w:val="36"/>
          <w:szCs w:val="36"/>
        </w:rPr>
        <w:t xml:space="preserve">       Інтернет-ЗМІ мають активно вести свої сторінки в соціальних мережах, якщо хочуть утримати свою аудиторію. Оскільки, соціальні мережі користуються попитом серед сучасних людей вони поступово вбирають у себе функцію </w:t>
      </w:r>
      <w:r w:rsidRPr="00405D3B">
        <w:rPr>
          <w:rFonts w:ascii="Times New Roman" w:hAnsi="Times New Roman" w:cs="Times New Roman"/>
          <w:color w:val="000000"/>
          <w:spacing w:val="2"/>
          <w:sz w:val="36"/>
          <w:szCs w:val="36"/>
        </w:rPr>
        <w:lastRenderedPageBreak/>
        <w:t xml:space="preserve">інформування. Люди частіше читають інформацію в соцмережах, ніж на сайтах видань, тому інтернет-ЗМІ постять частину інформації на своїй сторінці в соціальній мережі, а якщо користувач нею зацікавиться, то переходить на сайт. </w:t>
      </w:r>
    </w:p>
    <w:p w:rsidR="00405D3B" w:rsidRPr="00405D3B" w:rsidRDefault="00405D3B" w:rsidP="00405D3B">
      <w:pPr>
        <w:spacing w:after="0" w:line="360" w:lineRule="auto"/>
        <w:jc w:val="both"/>
        <w:rPr>
          <w:rFonts w:ascii="Times New Roman" w:hAnsi="Times New Roman" w:cs="Times New Roman"/>
          <w:color w:val="000000"/>
          <w:spacing w:val="2"/>
          <w:sz w:val="36"/>
          <w:szCs w:val="36"/>
        </w:rPr>
      </w:pPr>
      <w:r w:rsidRPr="00405D3B">
        <w:rPr>
          <w:rFonts w:ascii="Times New Roman" w:hAnsi="Times New Roman" w:cs="Times New Roman"/>
          <w:color w:val="000000"/>
          <w:spacing w:val="2"/>
          <w:sz w:val="36"/>
          <w:szCs w:val="36"/>
        </w:rPr>
        <w:t xml:space="preserve">       Не тільки традиційні ЗМІ мають свої шаблони, а ще й онлайн-видання. Редактор інтернет-видання Fordes.com Пол Мейдмент рекомендує оформляти онлайн-ЗМІ так, щоб не створювати користувачам проблем із сприйняттям веб-видань. Він радить:</w:t>
      </w:r>
    </w:p>
    <w:p w:rsidR="00405D3B" w:rsidRPr="00405D3B" w:rsidRDefault="00405D3B" w:rsidP="00405D3B">
      <w:pPr>
        <w:spacing w:after="0" w:line="360" w:lineRule="auto"/>
        <w:jc w:val="both"/>
        <w:rPr>
          <w:rFonts w:ascii="Times New Roman" w:hAnsi="Times New Roman" w:cs="Times New Roman"/>
          <w:color w:val="000000"/>
          <w:spacing w:val="2"/>
          <w:sz w:val="36"/>
          <w:szCs w:val="36"/>
        </w:rPr>
      </w:pPr>
      <w:r w:rsidRPr="00405D3B">
        <w:rPr>
          <w:rFonts w:ascii="Times New Roman" w:hAnsi="Times New Roman" w:cs="Times New Roman"/>
          <w:color w:val="000000"/>
          <w:spacing w:val="2"/>
          <w:sz w:val="36"/>
          <w:szCs w:val="36"/>
        </w:rPr>
        <w:t>- дотримуватися гармонійності макету сайту. Не обтяжувати користувачів елементами і деталями, чітко зображати послідовність віртуального сприйняття (один об’єкт – великий, другий – трохи менший, всі інші – однаково менші за другий);</w:t>
      </w:r>
    </w:p>
    <w:p w:rsidR="00405D3B" w:rsidRPr="00405D3B" w:rsidRDefault="00405D3B" w:rsidP="00405D3B">
      <w:pPr>
        <w:spacing w:after="0" w:line="360" w:lineRule="auto"/>
        <w:jc w:val="both"/>
        <w:rPr>
          <w:rFonts w:ascii="Times New Roman" w:hAnsi="Times New Roman" w:cs="Times New Roman"/>
          <w:color w:val="000000"/>
          <w:spacing w:val="2"/>
          <w:sz w:val="36"/>
          <w:szCs w:val="36"/>
        </w:rPr>
      </w:pPr>
      <w:r w:rsidRPr="00405D3B">
        <w:rPr>
          <w:rFonts w:ascii="Times New Roman" w:hAnsi="Times New Roman" w:cs="Times New Roman"/>
          <w:color w:val="000000"/>
          <w:spacing w:val="2"/>
          <w:sz w:val="36"/>
          <w:szCs w:val="36"/>
        </w:rPr>
        <w:t>- лаконічні кольори для інтернет-видання;</w:t>
      </w:r>
    </w:p>
    <w:p w:rsidR="00405D3B" w:rsidRPr="00405D3B" w:rsidRDefault="00405D3B" w:rsidP="00405D3B">
      <w:pPr>
        <w:spacing w:after="0" w:line="360" w:lineRule="auto"/>
        <w:jc w:val="both"/>
        <w:rPr>
          <w:rFonts w:ascii="Times New Roman" w:hAnsi="Times New Roman" w:cs="Times New Roman"/>
          <w:color w:val="000000"/>
          <w:spacing w:val="2"/>
          <w:sz w:val="36"/>
          <w:szCs w:val="36"/>
        </w:rPr>
      </w:pPr>
      <w:r w:rsidRPr="00405D3B">
        <w:rPr>
          <w:rFonts w:ascii="Times New Roman" w:hAnsi="Times New Roman" w:cs="Times New Roman"/>
          <w:color w:val="000000"/>
          <w:spacing w:val="2"/>
          <w:sz w:val="36"/>
          <w:szCs w:val="36"/>
        </w:rPr>
        <w:t>- на білому кольорі чорний шрифт (сприймається легше);</w:t>
      </w:r>
    </w:p>
    <w:p w:rsidR="00405D3B" w:rsidRPr="00405D3B" w:rsidRDefault="00405D3B" w:rsidP="00405D3B">
      <w:pPr>
        <w:spacing w:after="0" w:line="360" w:lineRule="auto"/>
        <w:jc w:val="both"/>
        <w:rPr>
          <w:rFonts w:ascii="Times New Roman" w:hAnsi="Times New Roman" w:cs="Times New Roman"/>
          <w:color w:val="000000"/>
          <w:spacing w:val="2"/>
          <w:sz w:val="36"/>
          <w:szCs w:val="36"/>
        </w:rPr>
      </w:pPr>
      <w:r w:rsidRPr="00405D3B">
        <w:rPr>
          <w:rFonts w:ascii="Times New Roman" w:hAnsi="Times New Roman" w:cs="Times New Roman"/>
          <w:color w:val="000000"/>
          <w:spacing w:val="2"/>
          <w:sz w:val="36"/>
          <w:szCs w:val="36"/>
        </w:rPr>
        <w:t>- в інших елементах використовувати різні кольори (логотипи, ікони і тд);</w:t>
      </w:r>
    </w:p>
    <w:p w:rsidR="00405D3B" w:rsidRPr="00405D3B" w:rsidRDefault="00405D3B" w:rsidP="00405D3B">
      <w:pPr>
        <w:spacing w:after="0" w:line="360" w:lineRule="auto"/>
        <w:jc w:val="both"/>
        <w:rPr>
          <w:rFonts w:ascii="Times New Roman" w:hAnsi="Times New Roman" w:cs="Times New Roman"/>
          <w:color w:val="000000"/>
          <w:spacing w:val="2"/>
          <w:sz w:val="36"/>
          <w:szCs w:val="36"/>
        </w:rPr>
      </w:pPr>
      <w:r w:rsidRPr="00405D3B">
        <w:rPr>
          <w:rFonts w:ascii="Times New Roman" w:hAnsi="Times New Roman" w:cs="Times New Roman"/>
          <w:color w:val="000000"/>
          <w:spacing w:val="2"/>
          <w:sz w:val="36"/>
          <w:szCs w:val="36"/>
        </w:rPr>
        <w:t>- сторінка має чітку ієрархію;</w:t>
      </w:r>
    </w:p>
    <w:p w:rsidR="00405D3B" w:rsidRPr="00405D3B" w:rsidRDefault="00405D3B" w:rsidP="00405D3B">
      <w:pPr>
        <w:spacing w:after="0" w:line="360" w:lineRule="auto"/>
        <w:jc w:val="both"/>
        <w:rPr>
          <w:rFonts w:ascii="Times New Roman" w:hAnsi="Times New Roman" w:cs="Times New Roman"/>
          <w:color w:val="000000"/>
          <w:spacing w:val="2"/>
          <w:sz w:val="36"/>
          <w:szCs w:val="36"/>
        </w:rPr>
      </w:pPr>
      <w:r w:rsidRPr="00405D3B">
        <w:rPr>
          <w:rFonts w:ascii="Times New Roman" w:hAnsi="Times New Roman" w:cs="Times New Roman"/>
          <w:color w:val="000000"/>
          <w:spacing w:val="2"/>
          <w:sz w:val="36"/>
          <w:szCs w:val="36"/>
        </w:rPr>
        <w:t xml:space="preserve">- ширина стовпчика і тексту – не має бути ширшою за </w:t>
      </w:r>
      <w:smartTag w:uri="urn:schemas-microsoft-com:office:smarttags" w:element="metricconverter">
        <w:smartTagPr>
          <w:attr w:name="ProductID" w:val="12 см"/>
        </w:smartTagPr>
        <w:r w:rsidRPr="00405D3B">
          <w:rPr>
            <w:rFonts w:ascii="Times New Roman" w:hAnsi="Times New Roman" w:cs="Times New Roman"/>
            <w:color w:val="000000"/>
            <w:spacing w:val="2"/>
            <w:sz w:val="36"/>
            <w:szCs w:val="36"/>
          </w:rPr>
          <w:t>12 см</w:t>
        </w:r>
      </w:smartTag>
      <w:r w:rsidRPr="00405D3B">
        <w:rPr>
          <w:rFonts w:ascii="Times New Roman" w:hAnsi="Times New Roman" w:cs="Times New Roman"/>
          <w:color w:val="000000"/>
          <w:spacing w:val="2"/>
          <w:sz w:val="36"/>
          <w:szCs w:val="36"/>
        </w:rPr>
        <w:t>;</w:t>
      </w:r>
    </w:p>
    <w:p w:rsidR="00405D3B" w:rsidRPr="00405D3B" w:rsidRDefault="00405D3B" w:rsidP="00405D3B">
      <w:pPr>
        <w:spacing w:after="0" w:line="360" w:lineRule="auto"/>
        <w:jc w:val="both"/>
        <w:rPr>
          <w:rFonts w:ascii="Times New Roman" w:hAnsi="Times New Roman" w:cs="Times New Roman"/>
          <w:color w:val="000000"/>
          <w:spacing w:val="2"/>
          <w:sz w:val="36"/>
          <w:szCs w:val="36"/>
        </w:rPr>
      </w:pPr>
      <w:r w:rsidRPr="00405D3B">
        <w:rPr>
          <w:rFonts w:ascii="Times New Roman" w:hAnsi="Times New Roman" w:cs="Times New Roman"/>
          <w:color w:val="000000"/>
          <w:spacing w:val="2"/>
          <w:sz w:val="36"/>
          <w:szCs w:val="36"/>
        </w:rPr>
        <w:t>- між буквами в тексті не дуже щільний інтервал [3].</w:t>
      </w:r>
    </w:p>
    <w:p w:rsidR="00405D3B" w:rsidRPr="00405D3B" w:rsidRDefault="00405D3B" w:rsidP="00405D3B">
      <w:pPr>
        <w:spacing w:after="0" w:line="360" w:lineRule="auto"/>
        <w:jc w:val="both"/>
        <w:rPr>
          <w:rFonts w:ascii="Times New Roman" w:hAnsi="Times New Roman" w:cs="Times New Roman"/>
          <w:color w:val="000000"/>
          <w:spacing w:val="2"/>
          <w:sz w:val="36"/>
          <w:szCs w:val="36"/>
        </w:rPr>
      </w:pPr>
      <w:r w:rsidRPr="00405D3B">
        <w:rPr>
          <w:rFonts w:ascii="Times New Roman" w:hAnsi="Times New Roman" w:cs="Times New Roman"/>
          <w:color w:val="000000"/>
          <w:spacing w:val="2"/>
          <w:sz w:val="36"/>
          <w:szCs w:val="36"/>
        </w:rPr>
        <w:t xml:space="preserve">       Якщо дотримуватися цих правил, то аудиторії буде комфортніше читати інформацію з екрану.</w:t>
      </w:r>
    </w:p>
    <w:p w:rsidR="00405D3B" w:rsidRPr="00405D3B" w:rsidRDefault="00405D3B" w:rsidP="00405D3B">
      <w:pPr>
        <w:spacing w:after="0" w:line="360" w:lineRule="auto"/>
        <w:jc w:val="both"/>
        <w:rPr>
          <w:rFonts w:ascii="Times New Roman" w:hAnsi="Times New Roman" w:cs="Times New Roman"/>
          <w:color w:val="000000"/>
          <w:spacing w:val="2"/>
          <w:sz w:val="36"/>
          <w:szCs w:val="36"/>
        </w:rPr>
      </w:pPr>
      <w:r w:rsidRPr="00405D3B">
        <w:rPr>
          <w:rFonts w:ascii="Times New Roman" w:hAnsi="Times New Roman" w:cs="Times New Roman"/>
          <w:color w:val="000000"/>
          <w:spacing w:val="2"/>
          <w:sz w:val="36"/>
          <w:szCs w:val="36"/>
        </w:rPr>
        <w:lastRenderedPageBreak/>
        <w:t xml:space="preserve">       Отже, на інформаційному ринку України існують такі основні напрямки онлайн-журналістики: онлайн-видання існуючих у традиційній формі ЗМІ, самостійні онлайн-видання, інформаційні сайти, інформаційні агентства, блоги особистісні та колективні. Якщо на початку свого становлення українська інтернет-журналістика сильно відставала від закордонної, то теперішній її стан значно покращився, але ще не достатньо досконалий. </w:t>
      </w:r>
    </w:p>
    <w:p w:rsidR="00405D3B" w:rsidRPr="00405D3B" w:rsidRDefault="00405D3B" w:rsidP="00405D3B">
      <w:pPr>
        <w:spacing w:after="0" w:line="360" w:lineRule="auto"/>
        <w:jc w:val="both"/>
        <w:rPr>
          <w:rFonts w:ascii="Times New Roman" w:hAnsi="Times New Roman" w:cs="Times New Roman"/>
          <w:color w:val="000000"/>
          <w:spacing w:val="2"/>
          <w:sz w:val="36"/>
          <w:szCs w:val="36"/>
        </w:rPr>
      </w:pPr>
      <w:r w:rsidRPr="00405D3B">
        <w:rPr>
          <w:rFonts w:ascii="Times New Roman" w:hAnsi="Times New Roman" w:cs="Times New Roman"/>
          <w:color w:val="000000"/>
          <w:spacing w:val="2"/>
          <w:sz w:val="36"/>
          <w:szCs w:val="36"/>
        </w:rPr>
        <w:t xml:space="preserve">       Поступово електронні інформаційні ресурси почали удосконалювати зовнішній вигляд та створювати якісний контент. Такі інформаційні ресурси користуються популярністю і добре заробляють, бо мають презентабельний вигляд. Проте таких ресурсів є не багато, бо значна частка електронних видань не змінюють наповнення свого сайту та зовнішній вигляд, тому користаються значно меншою популярністю. Можна зробити висновок, що на сучасному інформаційному ринку України втримаються тільки інтернет-видання, які створюють креативні матеріали та мають красиве оформлення. </w:t>
      </w:r>
    </w:p>
    <w:p w:rsidR="00405D3B" w:rsidRPr="00405D3B" w:rsidRDefault="00405D3B" w:rsidP="00405D3B">
      <w:pPr>
        <w:spacing w:after="0" w:line="360" w:lineRule="auto"/>
        <w:jc w:val="both"/>
        <w:rPr>
          <w:rFonts w:ascii="Times New Roman" w:hAnsi="Times New Roman" w:cs="Times New Roman"/>
          <w:color w:val="000000"/>
          <w:spacing w:val="2"/>
          <w:sz w:val="36"/>
          <w:szCs w:val="36"/>
        </w:rPr>
      </w:pPr>
      <w:r w:rsidRPr="00405D3B">
        <w:rPr>
          <w:rFonts w:ascii="Times New Roman" w:hAnsi="Times New Roman" w:cs="Times New Roman"/>
          <w:color w:val="000000"/>
          <w:spacing w:val="2"/>
          <w:sz w:val="36"/>
          <w:szCs w:val="36"/>
        </w:rPr>
        <w:t xml:space="preserve">       Щоб покращити український інформаційний ринок потрібно офіційно реєструвати всі онлайн-видання та покращити правове регулювання в інтернеті. Традиційні ЗМІ не раз несли відповідальність у суді за поширення </w:t>
      </w:r>
      <w:r w:rsidRPr="00405D3B">
        <w:rPr>
          <w:rFonts w:ascii="Times New Roman" w:hAnsi="Times New Roman" w:cs="Times New Roman"/>
          <w:color w:val="000000"/>
          <w:spacing w:val="2"/>
          <w:sz w:val="36"/>
          <w:szCs w:val="36"/>
        </w:rPr>
        <w:lastRenderedPageBreak/>
        <w:t>недостовірної інформації, а електронні медіа до сих пір не мають чітко встановлених правил. Загалом український інформаційний ринок складається з онлайн-медіа, які мають низький, середній та високий рівень. На жаль, є багато ЗМІ з низьким рівнем, більшість із середнім, а найменше високоякісних засобів масової інформації.</w:t>
      </w:r>
    </w:p>
    <w:p w:rsidR="00405D3B" w:rsidRPr="00405D3B" w:rsidRDefault="00405D3B" w:rsidP="00405D3B">
      <w:pPr>
        <w:spacing w:after="0" w:line="360" w:lineRule="auto"/>
        <w:ind w:firstLine="708"/>
        <w:jc w:val="both"/>
        <w:rPr>
          <w:rFonts w:ascii="Times New Roman" w:hAnsi="Times New Roman" w:cs="Times New Roman"/>
          <w:color w:val="000000"/>
          <w:spacing w:val="2"/>
          <w:sz w:val="36"/>
          <w:szCs w:val="36"/>
        </w:rPr>
      </w:pPr>
      <w:r w:rsidRPr="00405D3B">
        <w:rPr>
          <w:rFonts w:ascii="Times New Roman" w:hAnsi="Times New Roman" w:cs="Times New Roman"/>
          <w:color w:val="000000"/>
          <w:spacing w:val="2"/>
          <w:sz w:val="36"/>
          <w:szCs w:val="36"/>
        </w:rPr>
        <w:t xml:space="preserve">Із вище дослідженого можна зробити висновок, що на сучасному інформаційному ринок України втримаються лише інтернет-видання, які створюють креативні матеріали та мають красиве оформлення. </w:t>
      </w:r>
    </w:p>
    <w:p w:rsidR="00405D3B" w:rsidRPr="00405D3B" w:rsidRDefault="00405D3B" w:rsidP="00405D3B">
      <w:pPr>
        <w:spacing w:after="0" w:line="360" w:lineRule="auto"/>
        <w:ind w:firstLine="708"/>
        <w:jc w:val="both"/>
        <w:rPr>
          <w:rFonts w:ascii="Times New Roman" w:hAnsi="Times New Roman" w:cs="Times New Roman"/>
          <w:color w:val="000000"/>
          <w:spacing w:val="2"/>
          <w:sz w:val="36"/>
          <w:szCs w:val="36"/>
        </w:rPr>
      </w:pPr>
      <w:r w:rsidRPr="00405D3B">
        <w:rPr>
          <w:rFonts w:ascii="Times New Roman" w:hAnsi="Times New Roman" w:cs="Times New Roman"/>
          <w:color w:val="000000"/>
          <w:spacing w:val="2"/>
          <w:sz w:val="36"/>
          <w:szCs w:val="36"/>
        </w:rPr>
        <w:t>Проведене дослідження не вичерпує повністю проблеми розвитку інтернет-медіа як нового напряму журналістики, адже дотепер немає однозначної думки.  Перспективними напрямами подальших досліджень є вивчення нових стандартів інтернет-ЗМІ, взаємодії соціальних мереж і медіа, майбутнього інформаційного ринку України та українських електронних видань, які стали еталонами інтернет-журналістики.</w:t>
      </w:r>
    </w:p>
    <w:p w:rsidR="00405D3B" w:rsidRPr="00405D3B" w:rsidRDefault="00405D3B" w:rsidP="00405D3B">
      <w:pPr>
        <w:spacing w:after="0" w:line="360" w:lineRule="auto"/>
        <w:jc w:val="both"/>
        <w:rPr>
          <w:rFonts w:ascii="Times New Roman" w:hAnsi="Times New Roman" w:cs="Times New Roman"/>
          <w:sz w:val="36"/>
          <w:szCs w:val="36"/>
        </w:rPr>
      </w:pPr>
    </w:p>
    <w:p w:rsidR="00405D3B" w:rsidRPr="00405D3B" w:rsidRDefault="00405D3B" w:rsidP="00405D3B">
      <w:pPr>
        <w:autoSpaceDE w:val="0"/>
        <w:autoSpaceDN w:val="0"/>
        <w:adjustRightInd w:val="0"/>
        <w:spacing w:after="0" w:line="360" w:lineRule="auto"/>
        <w:jc w:val="center"/>
        <w:rPr>
          <w:rFonts w:ascii="Times New Roman" w:hAnsi="Times New Roman" w:cs="Times New Roman"/>
          <w:b/>
          <w:bCs/>
          <w:color w:val="000000"/>
          <w:spacing w:val="2"/>
          <w:sz w:val="36"/>
          <w:szCs w:val="36"/>
          <w:lang w:val="en"/>
        </w:rPr>
      </w:pPr>
      <w:r w:rsidRPr="00405D3B">
        <w:rPr>
          <w:rFonts w:ascii="Times New Roman" w:hAnsi="Times New Roman" w:cs="Times New Roman"/>
          <w:b/>
          <w:sz w:val="36"/>
          <w:szCs w:val="36"/>
        </w:rPr>
        <w:t>Література</w:t>
      </w:r>
    </w:p>
    <w:p w:rsidR="00405D3B" w:rsidRPr="00405D3B" w:rsidRDefault="00405D3B" w:rsidP="00405D3B">
      <w:pPr>
        <w:autoSpaceDE w:val="0"/>
        <w:autoSpaceDN w:val="0"/>
        <w:adjustRightInd w:val="0"/>
        <w:spacing w:after="0" w:line="360" w:lineRule="auto"/>
        <w:ind w:firstLine="708"/>
        <w:jc w:val="both"/>
        <w:rPr>
          <w:rFonts w:ascii="Times New Roman" w:hAnsi="Times New Roman" w:cs="Times New Roman"/>
          <w:color w:val="000000"/>
          <w:spacing w:val="2"/>
          <w:sz w:val="36"/>
          <w:szCs w:val="36"/>
          <w:lang w:val="en"/>
        </w:rPr>
      </w:pPr>
      <w:r w:rsidRPr="00405D3B">
        <w:rPr>
          <w:rFonts w:ascii="Times New Roman" w:hAnsi="Times New Roman" w:cs="Times New Roman"/>
          <w:color w:val="000000"/>
          <w:spacing w:val="2"/>
          <w:sz w:val="36"/>
          <w:szCs w:val="36"/>
          <w:lang w:val="en"/>
        </w:rPr>
        <w:t>1. Lasswell, H. Function ofMass Communication in Society // Mass Communications. Ed. By W.Schramm. Urbana, 1960.</w:t>
      </w:r>
    </w:p>
    <w:p w:rsidR="00405D3B" w:rsidRPr="00405D3B" w:rsidRDefault="00405D3B" w:rsidP="00405D3B">
      <w:pPr>
        <w:autoSpaceDE w:val="0"/>
        <w:autoSpaceDN w:val="0"/>
        <w:adjustRightInd w:val="0"/>
        <w:spacing w:after="0" w:line="360" w:lineRule="auto"/>
        <w:ind w:firstLine="708"/>
        <w:jc w:val="both"/>
        <w:rPr>
          <w:rFonts w:ascii="Times New Roman" w:hAnsi="Times New Roman" w:cs="Times New Roman"/>
          <w:color w:val="000000"/>
          <w:spacing w:val="2"/>
          <w:sz w:val="36"/>
          <w:szCs w:val="36"/>
          <w:lang w:val="en"/>
        </w:rPr>
      </w:pPr>
      <w:r w:rsidRPr="00405D3B">
        <w:rPr>
          <w:rFonts w:ascii="Times New Roman" w:hAnsi="Times New Roman" w:cs="Times New Roman"/>
          <w:color w:val="000000"/>
          <w:spacing w:val="2"/>
          <w:sz w:val="36"/>
          <w:szCs w:val="36"/>
          <w:lang w:val="en"/>
        </w:rPr>
        <w:lastRenderedPageBreak/>
        <w:t>2. Manovich Lev. The Language of New Media. –</w:t>
      </w:r>
      <w:r w:rsidRPr="00405D3B">
        <w:rPr>
          <w:rFonts w:ascii="Times New Roman" w:hAnsi="Times New Roman" w:cs="Times New Roman"/>
          <w:color w:val="FF0000"/>
          <w:spacing w:val="2"/>
          <w:sz w:val="36"/>
          <w:szCs w:val="36"/>
          <w:lang w:val="en"/>
        </w:rPr>
        <w:t xml:space="preserve"> </w:t>
      </w:r>
      <w:r w:rsidRPr="00405D3B">
        <w:rPr>
          <w:rFonts w:ascii="Times New Roman" w:hAnsi="Times New Roman" w:cs="Times New Roman"/>
          <w:color w:val="000000"/>
          <w:spacing w:val="2"/>
          <w:sz w:val="36"/>
          <w:szCs w:val="36"/>
          <w:lang w:val="en"/>
        </w:rPr>
        <w:t>Cambridge, Massachusetts: The MIT Press,</w:t>
      </w:r>
      <w:r w:rsidRPr="00405D3B">
        <w:rPr>
          <w:rFonts w:ascii="Times New Roman" w:hAnsi="Times New Roman" w:cs="Times New Roman"/>
          <w:color w:val="000000"/>
          <w:spacing w:val="2"/>
          <w:sz w:val="36"/>
          <w:szCs w:val="36"/>
        </w:rPr>
        <w:t xml:space="preserve"> </w:t>
      </w:r>
      <w:r w:rsidRPr="00405D3B">
        <w:rPr>
          <w:rFonts w:ascii="Times New Roman" w:hAnsi="Times New Roman" w:cs="Times New Roman"/>
          <w:color w:val="000000"/>
          <w:spacing w:val="2"/>
          <w:sz w:val="36"/>
          <w:szCs w:val="36"/>
          <w:lang w:val="en"/>
        </w:rPr>
        <w:t>2001. – 354</w:t>
      </w:r>
      <w:r w:rsidRPr="00405D3B">
        <w:rPr>
          <w:rFonts w:ascii="Times New Roman" w:hAnsi="Times New Roman" w:cs="Times New Roman"/>
          <w:color w:val="000000"/>
          <w:spacing w:val="2"/>
          <w:sz w:val="36"/>
          <w:szCs w:val="36"/>
        </w:rPr>
        <w:t xml:space="preserve"> </w:t>
      </w:r>
      <w:r w:rsidRPr="00405D3B">
        <w:rPr>
          <w:rFonts w:ascii="Times New Roman" w:hAnsi="Times New Roman" w:cs="Times New Roman"/>
          <w:color w:val="000000"/>
          <w:spacing w:val="2"/>
          <w:sz w:val="36"/>
          <w:szCs w:val="36"/>
          <w:lang w:val="en"/>
        </w:rPr>
        <w:t>p.</w:t>
      </w:r>
    </w:p>
    <w:p w:rsidR="00405D3B" w:rsidRPr="00405D3B" w:rsidRDefault="00405D3B" w:rsidP="00405D3B">
      <w:pPr>
        <w:autoSpaceDE w:val="0"/>
        <w:autoSpaceDN w:val="0"/>
        <w:adjustRightInd w:val="0"/>
        <w:spacing w:after="0" w:line="360" w:lineRule="auto"/>
        <w:ind w:firstLine="708"/>
        <w:jc w:val="both"/>
        <w:rPr>
          <w:rFonts w:ascii="Times New Roman" w:hAnsi="Times New Roman" w:cs="Times New Roman"/>
          <w:color w:val="000000"/>
          <w:spacing w:val="2"/>
          <w:sz w:val="36"/>
          <w:szCs w:val="36"/>
        </w:rPr>
      </w:pPr>
      <w:r w:rsidRPr="00405D3B">
        <w:rPr>
          <w:rFonts w:ascii="Times New Roman" w:hAnsi="Times New Roman" w:cs="Times New Roman"/>
          <w:color w:val="000000"/>
          <w:spacing w:val="2"/>
          <w:sz w:val="36"/>
          <w:szCs w:val="36"/>
          <w:lang w:val="en"/>
        </w:rPr>
        <w:t xml:space="preserve">3. Merholz P. Play With Your Words // peterme.com </w:t>
      </w:r>
      <w:r w:rsidRPr="00405D3B">
        <w:rPr>
          <w:rFonts w:ascii="Times New Roman" w:hAnsi="Times New Roman" w:cs="Times New Roman"/>
          <w:color w:val="000000"/>
          <w:spacing w:val="2"/>
          <w:sz w:val="36"/>
          <w:szCs w:val="36"/>
        </w:rPr>
        <w:t>–</w:t>
      </w:r>
      <w:r w:rsidRPr="00405D3B">
        <w:rPr>
          <w:rFonts w:ascii="Times New Roman" w:hAnsi="Times New Roman" w:cs="Times New Roman"/>
          <w:color w:val="000000"/>
          <w:spacing w:val="2"/>
          <w:sz w:val="36"/>
          <w:szCs w:val="36"/>
          <w:lang w:val="en"/>
        </w:rPr>
        <w:t xml:space="preserve">http://www.peterme.com/archives/00000205.html, </w:t>
      </w:r>
      <w:r w:rsidRPr="00405D3B">
        <w:rPr>
          <w:rFonts w:ascii="Times New Roman" w:hAnsi="Times New Roman" w:cs="Times New Roman"/>
          <w:color w:val="000000"/>
          <w:spacing w:val="2"/>
          <w:sz w:val="36"/>
          <w:szCs w:val="36"/>
        </w:rPr>
        <w:t>запит 15.05.2008 49. May Christopher. Key Thinkers for the Information Society. Routledge. New York, 2002.</w:t>
      </w:r>
    </w:p>
    <w:p w:rsidR="00405D3B" w:rsidRPr="00405D3B" w:rsidRDefault="00405D3B" w:rsidP="00405D3B">
      <w:pPr>
        <w:autoSpaceDE w:val="0"/>
        <w:autoSpaceDN w:val="0"/>
        <w:adjustRightInd w:val="0"/>
        <w:spacing w:after="0" w:line="360" w:lineRule="auto"/>
        <w:ind w:firstLine="708"/>
        <w:jc w:val="both"/>
        <w:rPr>
          <w:rFonts w:ascii="Times New Roman" w:hAnsi="Times New Roman" w:cs="Times New Roman"/>
          <w:color w:val="000000"/>
          <w:spacing w:val="2"/>
          <w:sz w:val="36"/>
          <w:szCs w:val="36"/>
        </w:rPr>
      </w:pPr>
      <w:r w:rsidRPr="00405D3B">
        <w:rPr>
          <w:rFonts w:ascii="Times New Roman" w:hAnsi="Times New Roman" w:cs="Times New Roman"/>
          <w:color w:val="000000"/>
          <w:spacing w:val="2"/>
          <w:sz w:val="36"/>
          <w:szCs w:val="36"/>
        </w:rPr>
        <w:t xml:space="preserve">4. Віртуальна бібліотека навчальних матеріалів з журналістики [електронний ресурс]. – Режим доступу: </w:t>
      </w:r>
      <w:hyperlink r:id="rId51" w:history="1">
        <w:r w:rsidRPr="00405D3B">
          <w:rPr>
            <w:rStyle w:val="a5"/>
            <w:rFonts w:ascii="Times New Roman" w:hAnsi="Times New Roman" w:cs="Times New Roman"/>
            <w:spacing w:val="2"/>
            <w:sz w:val="36"/>
            <w:szCs w:val="36"/>
          </w:rPr>
          <w:t>http://evartist.narod.ru/journ.htm</w:t>
        </w:r>
      </w:hyperlink>
      <w:r w:rsidRPr="00405D3B">
        <w:rPr>
          <w:rFonts w:ascii="Times New Roman" w:hAnsi="Times New Roman" w:cs="Times New Roman"/>
          <w:color w:val="000000"/>
          <w:spacing w:val="2"/>
          <w:sz w:val="36"/>
          <w:szCs w:val="36"/>
        </w:rPr>
        <w:t>.</w:t>
      </w:r>
      <w:r w:rsidRPr="00405D3B">
        <w:rPr>
          <w:rFonts w:ascii="Times New Roman" w:hAnsi="Times New Roman" w:cs="Times New Roman"/>
          <w:color w:val="FF0000"/>
          <w:spacing w:val="2"/>
          <w:sz w:val="36"/>
          <w:szCs w:val="36"/>
        </w:rPr>
        <w:t xml:space="preserve"> </w:t>
      </w:r>
      <w:r w:rsidRPr="00405D3B">
        <w:rPr>
          <w:rFonts w:ascii="Times New Roman" w:hAnsi="Times New Roman" w:cs="Times New Roman"/>
          <w:color w:val="000000"/>
          <w:spacing w:val="2"/>
          <w:sz w:val="36"/>
          <w:szCs w:val="36"/>
        </w:rPr>
        <w:t xml:space="preserve"> – Заголовок з екрану.</w:t>
      </w:r>
    </w:p>
    <w:p w:rsidR="00405D3B" w:rsidRPr="00405D3B" w:rsidRDefault="00405D3B" w:rsidP="00405D3B">
      <w:pPr>
        <w:autoSpaceDE w:val="0"/>
        <w:autoSpaceDN w:val="0"/>
        <w:adjustRightInd w:val="0"/>
        <w:spacing w:after="0" w:line="360" w:lineRule="auto"/>
        <w:ind w:firstLine="708"/>
        <w:jc w:val="both"/>
        <w:rPr>
          <w:rFonts w:ascii="Times New Roman" w:hAnsi="Times New Roman" w:cs="Times New Roman"/>
          <w:color w:val="000000"/>
          <w:spacing w:val="2"/>
          <w:sz w:val="36"/>
          <w:szCs w:val="36"/>
        </w:rPr>
      </w:pPr>
      <w:r w:rsidRPr="00405D3B">
        <w:rPr>
          <w:rFonts w:ascii="Times New Roman" w:hAnsi="Times New Roman" w:cs="Times New Roman"/>
          <w:color w:val="000000"/>
          <w:spacing w:val="2"/>
          <w:sz w:val="36"/>
          <w:szCs w:val="36"/>
        </w:rPr>
        <w:t>5. Віртуальна бібліотека навчальних матеріалів з журналістики [електронний ресурс]. – Режим доступу: http://window.edu.ru/window/catalog?p_rubr =2.2.73.8. – Заголовок з екрану.</w:t>
      </w:r>
    </w:p>
    <w:p w:rsidR="00405D3B" w:rsidRPr="00405D3B" w:rsidRDefault="00405D3B" w:rsidP="00405D3B">
      <w:pPr>
        <w:autoSpaceDE w:val="0"/>
        <w:autoSpaceDN w:val="0"/>
        <w:adjustRightInd w:val="0"/>
        <w:spacing w:after="0" w:line="360" w:lineRule="auto"/>
        <w:ind w:firstLine="708"/>
        <w:jc w:val="both"/>
        <w:rPr>
          <w:rFonts w:ascii="Times New Roman" w:hAnsi="Times New Roman" w:cs="Times New Roman"/>
          <w:color w:val="000000"/>
          <w:spacing w:val="2"/>
          <w:sz w:val="36"/>
          <w:szCs w:val="36"/>
        </w:rPr>
      </w:pPr>
      <w:r w:rsidRPr="00405D3B">
        <w:rPr>
          <w:rFonts w:ascii="Times New Roman" w:hAnsi="Times New Roman" w:cs="Times New Roman"/>
          <w:color w:val="000000"/>
          <w:spacing w:val="2"/>
          <w:sz w:val="36"/>
          <w:szCs w:val="36"/>
        </w:rPr>
        <w:t>6. Гаврилов М. В. Информатика и информационные потребности [текст] : учебное пособие / М. В. Гаврилов. – М., 2006 – 488 с.</w:t>
      </w:r>
    </w:p>
    <w:p w:rsidR="00405D3B" w:rsidRDefault="00405D3B" w:rsidP="00405D3B">
      <w:pPr>
        <w:rPr>
          <w:rFonts w:ascii="Times New Roman" w:hAnsi="Times New Roman" w:cs="Times New Roman"/>
          <w:b/>
          <w:sz w:val="24"/>
          <w:szCs w:val="24"/>
        </w:rPr>
      </w:pPr>
    </w:p>
    <w:p w:rsidR="00405D3B" w:rsidRDefault="00405D3B" w:rsidP="00666D7A">
      <w:pPr>
        <w:spacing w:after="0" w:line="360" w:lineRule="auto"/>
        <w:rPr>
          <w:rFonts w:ascii="Times New Roman" w:hAnsi="Times New Roman" w:cs="Times New Roman"/>
          <w:b/>
          <w:sz w:val="36"/>
          <w:szCs w:val="36"/>
        </w:rPr>
      </w:pPr>
    </w:p>
    <w:p w:rsidR="000E0582" w:rsidRDefault="000E0582" w:rsidP="001248E2">
      <w:pPr>
        <w:spacing w:after="0" w:line="240" w:lineRule="auto"/>
        <w:jc w:val="center"/>
        <w:rPr>
          <w:rFonts w:ascii="Times New Roman" w:hAnsi="Times New Roman" w:cs="Times New Roman"/>
          <w:b/>
          <w:sz w:val="36"/>
          <w:szCs w:val="36"/>
        </w:rPr>
      </w:pPr>
    </w:p>
    <w:p w:rsidR="004E6702" w:rsidRDefault="004E6702" w:rsidP="001248E2">
      <w:pPr>
        <w:spacing w:after="0" w:line="240" w:lineRule="auto"/>
        <w:jc w:val="center"/>
        <w:rPr>
          <w:rFonts w:ascii="Times New Roman" w:hAnsi="Times New Roman" w:cs="Times New Roman"/>
          <w:b/>
          <w:sz w:val="36"/>
          <w:szCs w:val="36"/>
        </w:rPr>
      </w:pPr>
      <w:r w:rsidRPr="004E6702">
        <w:rPr>
          <w:rFonts w:ascii="Times New Roman" w:hAnsi="Times New Roman" w:cs="Times New Roman"/>
          <w:b/>
          <w:sz w:val="36"/>
          <w:szCs w:val="36"/>
        </w:rPr>
        <w:t>АНТИТЕЗА Й ОКСИМОРОН ЯК ЗАСОБИ ВИРАЖЕННЯ ЕКСПРЕСИВНОСТІ У ЗАГОЛОВКОВИХ КОМПЛЕКСАХ РЕГІОНАЛЬНИХ ГАЗЕТ</w:t>
      </w:r>
    </w:p>
    <w:p w:rsidR="001248E2" w:rsidRPr="004E6702" w:rsidRDefault="001248E2" w:rsidP="001248E2">
      <w:pPr>
        <w:spacing w:after="0" w:line="240" w:lineRule="auto"/>
        <w:jc w:val="center"/>
        <w:rPr>
          <w:rFonts w:ascii="Times New Roman" w:hAnsi="Times New Roman" w:cs="Times New Roman"/>
          <w:b/>
          <w:sz w:val="36"/>
          <w:szCs w:val="36"/>
        </w:rPr>
      </w:pPr>
    </w:p>
    <w:p w:rsidR="004E6702" w:rsidRDefault="004E6702" w:rsidP="001248E2">
      <w:pPr>
        <w:spacing w:after="0" w:line="240" w:lineRule="auto"/>
        <w:jc w:val="center"/>
        <w:rPr>
          <w:rFonts w:ascii="Times New Roman" w:hAnsi="Times New Roman" w:cs="Times New Roman"/>
          <w:b/>
          <w:sz w:val="36"/>
          <w:szCs w:val="36"/>
        </w:rPr>
      </w:pPr>
      <w:r w:rsidRPr="004E6702">
        <w:rPr>
          <w:rFonts w:ascii="Times New Roman" w:hAnsi="Times New Roman" w:cs="Times New Roman"/>
          <w:b/>
          <w:sz w:val="36"/>
          <w:szCs w:val="36"/>
        </w:rPr>
        <w:t>Назаренко Юлія</w:t>
      </w:r>
      <w:r w:rsidR="00666D7A">
        <w:rPr>
          <w:rFonts w:ascii="Times New Roman" w:hAnsi="Times New Roman" w:cs="Times New Roman"/>
          <w:b/>
          <w:sz w:val="36"/>
          <w:szCs w:val="36"/>
        </w:rPr>
        <w:t>,</w:t>
      </w:r>
    </w:p>
    <w:p w:rsidR="00666D7A" w:rsidRPr="00666D7A" w:rsidRDefault="00666D7A" w:rsidP="00666D7A">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 xml:space="preserve">студентка ОС «Магістр» </w:t>
      </w:r>
    </w:p>
    <w:p w:rsidR="004E6702" w:rsidRDefault="00666D7A" w:rsidP="001248E2">
      <w:pPr>
        <w:spacing w:after="0" w:line="240" w:lineRule="auto"/>
        <w:ind w:firstLine="709"/>
        <w:jc w:val="center"/>
        <w:rPr>
          <w:rFonts w:ascii="Times New Roman" w:hAnsi="Times New Roman" w:cs="Times New Roman"/>
          <w:sz w:val="36"/>
          <w:szCs w:val="36"/>
        </w:rPr>
      </w:pPr>
      <w:r>
        <w:rPr>
          <w:rFonts w:ascii="Times New Roman" w:hAnsi="Times New Roman" w:cs="Times New Roman"/>
          <w:sz w:val="36"/>
          <w:szCs w:val="36"/>
        </w:rPr>
        <w:t>ДВНЗ «</w:t>
      </w:r>
      <w:r w:rsidR="004E6702" w:rsidRPr="004E6702">
        <w:rPr>
          <w:rFonts w:ascii="Times New Roman" w:hAnsi="Times New Roman" w:cs="Times New Roman"/>
          <w:sz w:val="36"/>
          <w:szCs w:val="36"/>
        </w:rPr>
        <w:t xml:space="preserve">Прикарпатський національний університет </w:t>
      </w:r>
    </w:p>
    <w:p w:rsidR="004E6702" w:rsidRPr="004E6702" w:rsidRDefault="004E6702" w:rsidP="001248E2">
      <w:pPr>
        <w:spacing w:after="0" w:line="240" w:lineRule="auto"/>
        <w:ind w:firstLine="709"/>
        <w:jc w:val="center"/>
        <w:rPr>
          <w:rFonts w:ascii="Times New Roman" w:hAnsi="Times New Roman" w:cs="Times New Roman"/>
          <w:sz w:val="36"/>
          <w:szCs w:val="36"/>
        </w:rPr>
      </w:pPr>
      <w:r w:rsidRPr="004E6702">
        <w:rPr>
          <w:rFonts w:ascii="Times New Roman" w:hAnsi="Times New Roman" w:cs="Times New Roman"/>
          <w:sz w:val="36"/>
          <w:szCs w:val="36"/>
        </w:rPr>
        <w:lastRenderedPageBreak/>
        <w:t>імені Василя Стефаника</w:t>
      </w:r>
      <w:r w:rsidR="00666D7A">
        <w:rPr>
          <w:rFonts w:ascii="Times New Roman" w:hAnsi="Times New Roman" w:cs="Times New Roman"/>
          <w:sz w:val="36"/>
          <w:szCs w:val="36"/>
        </w:rPr>
        <w:t>»</w:t>
      </w:r>
      <w:r w:rsidRPr="004E6702">
        <w:rPr>
          <w:rFonts w:ascii="Times New Roman" w:hAnsi="Times New Roman" w:cs="Times New Roman"/>
          <w:sz w:val="36"/>
          <w:szCs w:val="36"/>
        </w:rPr>
        <w:t>,</w:t>
      </w:r>
    </w:p>
    <w:p w:rsidR="004E6702" w:rsidRPr="004E6702" w:rsidRDefault="004E6702" w:rsidP="001248E2">
      <w:pPr>
        <w:spacing w:after="0" w:line="240" w:lineRule="auto"/>
        <w:ind w:firstLine="709"/>
        <w:jc w:val="center"/>
        <w:rPr>
          <w:rFonts w:ascii="Times New Roman" w:hAnsi="Times New Roman" w:cs="Times New Roman"/>
          <w:sz w:val="36"/>
          <w:szCs w:val="36"/>
        </w:rPr>
      </w:pPr>
      <w:r w:rsidRPr="004E6702">
        <w:rPr>
          <w:rFonts w:ascii="Times New Roman" w:hAnsi="Times New Roman" w:cs="Times New Roman"/>
          <w:sz w:val="36"/>
          <w:szCs w:val="36"/>
        </w:rPr>
        <w:t>76018, УКРАЇНА,</w:t>
      </w:r>
    </w:p>
    <w:p w:rsidR="004E6702" w:rsidRPr="004E6702" w:rsidRDefault="004E6702" w:rsidP="001248E2">
      <w:pPr>
        <w:spacing w:after="0" w:line="240" w:lineRule="auto"/>
        <w:ind w:firstLine="709"/>
        <w:jc w:val="center"/>
        <w:rPr>
          <w:rFonts w:ascii="Times New Roman" w:hAnsi="Times New Roman" w:cs="Times New Roman"/>
          <w:sz w:val="36"/>
          <w:szCs w:val="36"/>
        </w:rPr>
      </w:pPr>
      <w:r w:rsidRPr="004E6702">
        <w:rPr>
          <w:rFonts w:ascii="Times New Roman" w:hAnsi="Times New Roman" w:cs="Times New Roman"/>
          <w:sz w:val="36"/>
          <w:szCs w:val="36"/>
        </w:rPr>
        <w:t>м. Івано-Франківськ, вул. Шевченка, 57</w:t>
      </w:r>
    </w:p>
    <w:p w:rsidR="004E6702" w:rsidRPr="004E6702" w:rsidRDefault="004E6702" w:rsidP="001248E2">
      <w:pPr>
        <w:spacing w:after="0" w:line="240" w:lineRule="auto"/>
        <w:ind w:firstLine="709"/>
        <w:jc w:val="center"/>
        <w:rPr>
          <w:rFonts w:ascii="Times New Roman" w:hAnsi="Times New Roman" w:cs="Times New Roman"/>
          <w:sz w:val="36"/>
          <w:szCs w:val="36"/>
          <w:lang w:val="en-US"/>
        </w:rPr>
      </w:pPr>
      <w:r w:rsidRPr="004E6702">
        <w:rPr>
          <w:rFonts w:ascii="Times New Roman" w:hAnsi="Times New Roman" w:cs="Times New Roman"/>
          <w:sz w:val="36"/>
          <w:szCs w:val="36"/>
        </w:rPr>
        <w:t xml:space="preserve">E-mail: </w:t>
      </w:r>
      <w:hyperlink r:id="rId52" w:history="1">
        <w:r w:rsidRPr="004E6702">
          <w:rPr>
            <w:rStyle w:val="a5"/>
            <w:rFonts w:ascii="Times New Roman" w:hAnsi="Times New Roman" w:cs="Times New Roman"/>
            <w:sz w:val="36"/>
            <w:szCs w:val="36"/>
            <w:lang w:val="en-US"/>
          </w:rPr>
          <w:t>juliazlatova2205@gmail.com</w:t>
        </w:r>
      </w:hyperlink>
    </w:p>
    <w:p w:rsidR="004E6702" w:rsidRPr="004E6702" w:rsidRDefault="004E6702" w:rsidP="004E6702">
      <w:pPr>
        <w:spacing w:after="0" w:line="360" w:lineRule="auto"/>
        <w:ind w:firstLine="709"/>
        <w:jc w:val="center"/>
        <w:rPr>
          <w:rFonts w:ascii="Times New Roman" w:hAnsi="Times New Roman" w:cs="Times New Roman"/>
          <w:sz w:val="36"/>
          <w:szCs w:val="36"/>
          <w:lang w:val="en-US"/>
        </w:rPr>
      </w:pPr>
    </w:p>
    <w:p w:rsidR="001248E2" w:rsidRDefault="004E6702" w:rsidP="001248E2">
      <w:pPr>
        <w:spacing w:after="0" w:line="240" w:lineRule="auto"/>
        <w:ind w:firstLine="709"/>
        <w:jc w:val="both"/>
        <w:rPr>
          <w:rFonts w:ascii="Times New Roman" w:hAnsi="Times New Roman" w:cs="Times New Roman"/>
          <w:i/>
          <w:sz w:val="36"/>
          <w:szCs w:val="36"/>
        </w:rPr>
      </w:pPr>
      <w:r w:rsidRPr="004E6702">
        <w:rPr>
          <w:rFonts w:ascii="Times New Roman" w:hAnsi="Times New Roman" w:cs="Times New Roman"/>
          <w:i/>
          <w:sz w:val="36"/>
          <w:szCs w:val="36"/>
        </w:rPr>
        <w:t>У статті сфокусовано увагу на особливостях використання антитези та оксиморона як засобів вираження експресивності у заголовкових комплексах сучасних регіональних газет.</w:t>
      </w:r>
    </w:p>
    <w:p w:rsidR="004E6702" w:rsidRPr="004E6702" w:rsidRDefault="004E6702" w:rsidP="001248E2">
      <w:pPr>
        <w:spacing w:after="0" w:line="240" w:lineRule="auto"/>
        <w:ind w:firstLine="709"/>
        <w:jc w:val="both"/>
        <w:rPr>
          <w:rFonts w:ascii="Times New Roman" w:hAnsi="Times New Roman" w:cs="Times New Roman"/>
          <w:i/>
          <w:sz w:val="36"/>
          <w:szCs w:val="36"/>
        </w:rPr>
      </w:pPr>
      <w:r w:rsidRPr="004E6702">
        <w:rPr>
          <w:rFonts w:ascii="Times New Roman" w:hAnsi="Times New Roman" w:cs="Times New Roman"/>
          <w:b/>
          <w:i/>
          <w:sz w:val="36"/>
          <w:szCs w:val="36"/>
        </w:rPr>
        <w:t>Ключові слова:</w:t>
      </w:r>
      <w:r w:rsidRPr="004E6702">
        <w:rPr>
          <w:rFonts w:ascii="Times New Roman" w:hAnsi="Times New Roman" w:cs="Times New Roman"/>
          <w:i/>
          <w:sz w:val="36"/>
          <w:szCs w:val="36"/>
        </w:rPr>
        <w:t xml:space="preserve"> заголовок, оксиморон, антитеза, стилістична фігура,</w:t>
      </w:r>
      <w:r w:rsidRPr="004E6702">
        <w:rPr>
          <w:rFonts w:ascii="Times New Roman" w:hAnsi="Times New Roman" w:cs="Times New Roman"/>
          <w:i/>
          <w:sz w:val="36"/>
          <w:szCs w:val="36"/>
          <w:lang w:val="ru-RU"/>
        </w:rPr>
        <w:t xml:space="preserve"> </w:t>
      </w:r>
      <w:r w:rsidRPr="004E6702">
        <w:rPr>
          <w:rFonts w:ascii="Times New Roman" w:hAnsi="Times New Roman" w:cs="Times New Roman"/>
          <w:i/>
          <w:sz w:val="36"/>
          <w:szCs w:val="36"/>
        </w:rPr>
        <w:t>стаття.</w:t>
      </w:r>
    </w:p>
    <w:p w:rsidR="004E6702" w:rsidRPr="004E6702" w:rsidRDefault="004E6702" w:rsidP="001248E2">
      <w:pPr>
        <w:spacing w:after="0" w:line="240" w:lineRule="auto"/>
        <w:ind w:firstLine="709"/>
        <w:jc w:val="both"/>
        <w:rPr>
          <w:rFonts w:ascii="Times New Roman" w:hAnsi="Times New Roman" w:cs="Times New Roman"/>
          <w:i/>
          <w:sz w:val="36"/>
          <w:szCs w:val="36"/>
        </w:rPr>
      </w:pPr>
    </w:p>
    <w:p w:rsidR="004E6702" w:rsidRPr="004E6702" w:rsidRDefault="004E6702" w:rsidP="001248E2">
      <w:pPr>
        <w:spacing w:after="0" w:line="240" w:lineRule="auto"/>
        <w:ind w:firstLine="709"/>
        <w:jc w:val="both"/>
        <w:rPr>
          <w:rFonts w:ascii="Times New Roman" w:hAnsi="Times New Roman" w:cs="Times New Roman"/>
          <w:i/>
          <w:sz w:val="36"/>
          <w:szCs w:val="36"/>
          <w:lang w:val="en"/>
        </w:rPr>
      </w:pPr>
      <w:r w:rsidRPr="004E6702">
        <w:rPr>
          <w:rFonts w:ascii="Times New Roman" w:hAnsi="Times New Roman" w:cs="Times New Roman"/>
          <w:i/>
          <w:sz w:val="36"/>
          <w:szCs w:val="36"/>
          <w:lang w:val="en"/>
        </w:rPr>
        <w:t xml:space="preserve">The article focuses on the peculiarities of the use of antithesis and oxymoron as a means of expressing expression in the headlines of modern regional newspapers. </w:t>
      </w:r>
    </w:p>
    <w:p w:rsidR="004E6702" w:rsidRPr="004E6702" w:rsidRDefault="004E6702" w:rsidP="001248E2">
      <w:pPr>
        <w:spacing w:after="0" w:line="240" w:lineRule="auto"/>
        <w:ind w:firstLine="709"/>
        <w:jc w:val="both"/>
        <w:rPr>
          <w:rFonts w:ascii="Times New Roman" w:hAnsi="Times New Roman" w:cs="Times New Roman"/>
          <w:i/>
          <w:sz w:val="36"/>
          <w:szCs w:val="36"/>
        </w:rPr>
      </w:pPr>
      <w:r w:rsidRPr="004E6702">
        <w:rPr>
          <w:rFonts w:ascii="Times New Roman" w:hAnsi="Times New Roman" w:cs="Times New Roman"/>
          <w:b/>
          <w:i/>
          <w:sz w:val="36"/>
          <w:szCs w:val="36"/>
          <w:lang w:val="en"/>
        </w:rPr>
        <w:t>Key words:</w:t>
      </w:r>
      <w:r w:rsidRPr="004E6702">
        <w:rPr>
          <w:rFonts w:ascii="Times New Roman" w:hAnsi="Times New Roman" w:cs="Times New Roman"/>
          <w:i/>
          <w:sz w:val="36"/>
          <w:szCs w:val="36"/>
          <w:lang w:val="en"/>
        </w:rPr>
        <w:t xml:space="preserve"> title, oxymoron, antithesis, stylistic figure, article.</w:t>
      </w:r>
    </w:p>
    <w:p w:rsidR="004E6702" w:rsidRPr="004E6702" w:rsidRDefault="004E6702" w:rsidP="004E6702">
      <w:pPr>
        <w:spacing w:after="0" w:line="360" w:lineRule="auto"/>
        <w:jc w:val="both"/>
        <w:rPr>
          <w:rFonts w:ascii="Times New Roman" w:hAnsi="Times New Roman" w:cs="Times New Roman"/>
          <w:sz w:val="36"/>
          <w:szCs w:val="36"/>
        </w:rPr>
      </w:pPr>
    </w:p>
    <w:p w:rsidR="004E6702" w:rsidRPr="004E6702" w:rsidRDefault="004E6702" w:rsidP="004E6702">
      <w:pPr>
        <w:spacing w:after="0" w:line="360" w:lineRule="auto"/>
        <w:ind w:firstLine="708"/>
        <w:jc w:val="both"/>
        <w:rPr>
          <w:rFonts w:ascii="Times New Roman" w:hAnsi="Times New Roman" w:cs="Times New Roman"/>
          <w:sz w:val="36"/>
          <w:szCs w:val="36"/>
        </w:rPr>
      </w:pPr>
      <w:r w:rsidRPr="004E6702">
        <w:rPr>
          <w:rFonts w:ascii="Times New Roman" w:hAnsi="Times New Roman" w:cs="Times New Roman"/>
          <w:b/>
          <w:sz w:val="36"/>
          <w:szCs w:val="36"/>
        </w:rPr>
        <w:t xml:space="preserve">Постановка проблеми. </w:t>
      </w:r>
      <w:r w:rsidRPr="004E6702">
        <w:rPr>
          <w:rFonts w:ascii="Times New Roman" w:hAnsi="Times New Roman" w:cs="Times New Roman"/>
          <w:sz w:val="36"/>
          <w:szCs w:val="36"/>
        </w:rPr>
        <w:t xml:space="preserve">У наш час журналісти використовують безліч прийомів, щоб зацікавити читача своїми матеріалами: опитування, інтерактивні ігри, фото, відео, цікавий стиль викладу думок тощо. Однак не всі зазначені прийоми є доступними для друкованих ЗМІ. Цей вид медіа в основному спирається на текстове наповнення, тому журналісти, які працюють у газетах чи журналах, повинні насамперед використовувати засоби для привернення уваги читача. </w:t>
      </w:r>
    </w:p>
    <w:p w:rsidR="004E6702" w:rsidRPr="004E6702" w:rsidRDefault="004E6702" w:rsidP="004E6702">
      <w:pPr>
        <w:spacing w:after="0" w:line="360" w:lineRule="auto"/>
        <w:ind w:firstLine="708"/>
        <w:jc w:val="both"/>
        <w:rPr>
          <w:rFonts w:ascii="Times New Roman" w:hAnsi="Times New Roman" w:cs="Times New Roman"/>
          <w:sz w:val="36"/>
          <w:szCs w:val="36"/>
        </w:rPr>
      </w:pPr>
      <w:r w:rsidRPr="004E6702">
        <w:rPr>
          <w:rFonts w:ascii="Times New Roman" w:hAnsi="Times New Roman" w:cs="Times New Roman"/>
          <w:sz w:val="36"/>
          <w:szCs w:val="36"/>
        </w:rPr>
        <w:t xml:space="preserve">Саме заголовок виступає оздоблюваним та інформативним елементом тексту, який повідомляє реципієнту </w:t>
      </w:r>
      <w:r w:rsidRPr="004E6702">
        <w:rPr>
          <w:rFonts w:ascii="Times New Roman" w:hAnsi="Times New Roman" w:cs="Times New Roman"/>
          <w:sz w:val="36"/>
          <w:szCs w:val="36"/>
        </w:rPr>
        <w:lastRenderedPageBreak/>
        <w:t>про те, чи варто витрачати свій час на журналістський матеріал. Вдала назва – ключ до того, що текст не залишиться поза увагою.</w:t>
      </w:r>
    </w:p>
    <w:p w:rsidR="004E6702" w:rsidRPr="004E6702" w:rsidRDefault="004E6702" w:rsidP="004E6702">
      <w:pPr>
        <w:spacing w:after="0" w:line="360" w:lineRule="auto"/>
        <w:ind w:firstLine="709"/>
        <w:jc w:val="both"/>
        <w:rPr>
          <w:rFonts w:ascii="Times New Roman" w:hAnsi="Times New Roman" w:cs="Times New Roman"/>
          <w:sz w:val="36"/>
          <w:szCs w:val="36"/>
        </w:rPr>
      </w:pPr>
      <w:r w:rsidRPr="004E6702">
        <w:rPr>
          <w:rFonts w:ascii="Times New Roman" w:hAnsi="Times New Roman" w:cs="Times New Roman"/>
          <w:sz w:val="36"/>
          <w:szCs w:val="36"/>
        </w:rPr>
        <w:t>Часто журналісти регіональних друкованих газет використовують антитези та оксиморони, щоб додати назвам статей експресивності та зробити їх привабливішими для аудиторії. Однак проблема стилістично маркованих найменувань полягає у тому, що вони мають відповідати змісту матеріалу. Читач повинен зрозуміти, що назва висловлює головну ідею тексту.</w:t>
      </w:r>
    </w:p>
    <w:p w:rsidR="004E6702" w:rsidRPr="004E6702" w:rsidRDefault="004E6702" w:rsidP="004E6702">
      <w:pPr>
        <w:spacing w:after="0" w:line="360" w:lineRule="auto"/>
        <w:ind w:firstLine="709"/>
        <w:jc w:val="both"/>
        <w:rPr>
          <w:rFonts w:ascii="Times New Roman" w:hAnsi="Times New Roman" w:cs="Times New Roman"/>
          <w:b/>
          <w:sz w:val="36"/>
          <w:szCs w:val="36"/>
        </w:rPr>
      </w:pPr>
      <w:r w:rsidRPr="004E6702">
        <w:rPr>
          <w:rFonts w:ascii="Times New Roman" w:hAnsi="Times New Roman" w:cs="Times New Roman"/>
          <w:b/>
          <w:sz w:val="36"/>
          <w:szCs w:val="36"/>
        </w:rPr>
        <w:t xml:space="preserve">Виклад основного матеріалу. </w:t>
      </w:r>
      <w:r w:rsidRPr="004E6702">
        <w:rPr>
          <w:rFonts w:ascii="Times New Roman" w:hAnsi="Times New Roman" w:cs="Times New Roman"/>
          <w:sz w:val="36"/>
          <w:szCs w:val="36"/>
        </w:rPr>
        <w:t>Сьогодні у газетній мові активно функціонують художні прийомів, які покликані «заволодіти» увагою аудиторії, вплинути на її світогляд тощо. Стилістичні засоби додають заголовкам експресивності, образності та яскравості.</w:t>
      </w:r>
      <w:r w:rsidRPr="004E6702">
        <w:rPr>
          <w:rFonts w:ascii="Times New Roman" w:hAnsi="Times New Roman" w:cs="Times New Roman"/>
          <w:b/>
          <w:sz w:val="36"/>
          <w:szCs w:val="36"/>
        </w:rPr>
        <w:t xml:space="preserve"> </w:t>
      </w:r>
    </w:p>
    <w:p w:rsidR="004E6702" w:rsidRPr="004E6702" w:rsidRDefault="004E6702" w:rsidP="004E6702">
      <w:pPr>
        <w:spacing w:after="0" w:line="360" w:lineRule="auto"/>
        <w:ind w:firstLine="709"/>
        <w:jc w:val="both"/>
        <w:rPr>
          <w:rFonts w:ascii="Times New Roman" w:hAnsi="Times New Roman" w:cs="Times New Roman"/>
          <w:sz w:val="36"/>
          <w:szCs w:val="36"/>
        </w:rPr>
      </w:pPr>
      <w:r w:rsidRPr="004E6702">
        <w:rPr>
          <w:rFonts w:ascii="Times New Roman" w:hAnsi="Times New Roman" w:cs="Times New Roman"/>
          <w:sz w:val="36"/>
          <w:szCs w:val="36"/>
        </w:rPr>
        <w:t>Як показав фактичний матеріал,</w:t>
      </w:r>
      <w:r w:rsidRPr="004E6702">
        <w:rPr>
          <w:rFonts w:ascii="Times New Roman" w:hAnsi="Times New Roman" w:cs="Times New Roman"/>
          <w:color w:val="FF0000"/>
          <w:sz w:val="36"/>
          <w:szCs w:val="36"/>
        </w:rPr>
        <w:t xml:space="preserve"> </w:t>
      </w:r>
      <w:r w:rsidRPr="004E6702">
        <w:rPr>
          <w:rFonts w:ascii="Times New Roman" w:hAnsi="Times New Roman" w:cs="Times New Roman"/>
          <w:sz w:val="36"/>
          <w:szCs w:val="36"/>
        </w:rPr>
        <w:t xml:space="preserve">журналісти почали частіше використовувати у заголовках антитезу. За допомогою цієї стилістичної фігури можна виділити протилежності або підкреслити несумісні речі, явища, поняття. </w:t>
      </w:r>
    </w:p>
    <w:p w:rsidR="004E6702" w:rsidRPr="004E6702" w:rsidRDefault="004E6702" w:rsidP="004E6702">
      <w:pPr>
        <w:spacing w:after="0" w:line="360" w:lineRule="auto"/>
        <w:ind w:firstLine="709"/>
        <w:jc w:val="both"/>
        <w:rPr>
          <w:rFonts w:ascii="Times New Roman" w:hAnsi="Times New Roman" w:cs="Times New Roman"/>
          <w:sz w:val="36"/>
          <w:szCs w:val="36"/>
          <w:lang w:val="ru-RU"/>
        </w:rPr>
      </w:pPr>
      <w:r w:rsidRPr="004E6702">
        <w:rPr>
          <w:rFonts w:ascii="Times New Roman" w:hAnsi="Times New Roman" w:cs="Times New Roman"/>
          <w:bCs/>
          <w:sz w:val="36"/>
          <w:szCs w:val="36"/>
        </w:rPr>
        <w:t xml:space="preserve">У термінологічному словнику П. Дудика зазначено, що антитеза – це вислів, мовний зворот, у якому думки, поняття, явища тощо різко протиставляються одне одному, щоб посилити враження від написаного чи сказаного </w:t>
      </w:r>
      <w:r w:rsidRPr="004E6702">
        <w:rPr>
          <w:rFonts w:ascii="Times New Roman" w:hAnsi="Times New Roman" w:cs="Times New Roman"/>
          <w:bCs/>
          <w:sz w:val="36"/>
          <w:szCs w:val="36"/>
          <w:lang w:val="ru-RU"/>
        </w:rPr>
        <w:t>[1].</w:t>
      </w:r>
    </w:p>
    <w:p w:rsidR="004E6702" w:rsidRPr="004E6702" w:rsidRDefault="004E6702" w:rsidP="004E6702">
      <w:pPr>
        <w:spacing w:after="0" w:line="360" w:lineRule="auto"/>
        <w:ind w:firstLine="709"/>
        <w:jc w:val="both"/>
        <w:rPr>
          <w:rFonts w:ascii="Times New Roman" w:hAnsi="Times New Roman" w:cs="Times New Roman"/>
          <w:sz w:val="36"/>
          <w:szCs w:val="36"/>
        </w:rPr>
      </w:pPr>
      <w:r w:rsidRPr="004E6702">
        <w:rPr>
          <w:rFonts w:ascii="Times New Roman" w:hAnsi="Times New Roman" w:cs="Times New Roman"/>
          <w:sz w:val="36"/>
          <w:szCs w:val="36"/>
        </w:rPr>
        <w:lastRenderedPageBreak/>
        <w:t>Заголовки, що містять антитезу привертають увагу читачів завдяки контрастним поняттям, що робить назву оригінальною за звучанням та значенням.</w:t>
      </w:r>
    </w:p>
    <w:p w:rsidR="004E6702" w:rsidRPr="004E6702" w:rsidRDefault="004E6702" w:rsidP="004E6702">
      <w:pPr>
        <w:spacing w:after="0" w:line="360" w:lineRule="auto"/>
        <w:ind w:firstLine="709"/>
        <w:jc w:val="both"/>
        <w:rPr>
          <w:rFonts w:ascii="Times New Roman" w:hAnsi="Times New Roman" w:cs="Times New Roman"/>
          <w:bCs/>
          <w:sz w:val="36"/>
          <w:szCs w:val="36"/>
        </w:rPr>
      </w:pPr>
      <w:r w:rsidRPr="004E6702">
        <w:rPr>
          <w:rFonts w:ascii="Times New Roman" w:hAnsi="Times New Roman" w:cs="Times New Roman"/>
          <w:bCs/>
          <w:sz w:val="36"/>
          <w:szCs w:val="36"/>
        </w:rPr>
        <w:t xml:space="preserve">Наприклад, у назві статті </w:t>
      </w:r>
      <w:r w:rsidRPr="004E6702">
        <w:rPr>
          <w:rFonts w:ascii="Times New Roman" w:hAnsi="Times New Roman" w:cs="Times New Roman"/>
          <w:bCs/>
          <w:i/>
          <w:sz w:val="36"/>
          <w:szCs w:val="36"/>
        </w:rPr>
        <w:t>«Долар м’якшає – ціни твердіють»</w:t>
      </w:r>
      <w:r w:rsidRPr="004E6702">
        <w:rPr>
          <w:rFonts w:ascii="Times New Roman" w:hAnsi="Times New Roman" w:cs="Times New Roman"/>
          <w:bCs/>
          <w:sz w:val="36"/>
          <w:szCs w:val="36"/>
        </w:rPr>
        <w:t xml:space="preserve"> (Західний кур’єр, 18 липня 2019 року) антитеза утворена за допомогою двох дієприкметників: «м’якшає» та «твердіють». У контексті слово «м’якшає» означає – ставати меншим, слабшим, а «твердіти» – зміцнюватися, не поступатися. </w:t>
      </w:r>
    </w:p>
    <w:p w:rsidR="004E6702" w:rsidRPr="004E6702" w:rsidRDefault="004E6702" w:rsidP="004E6702">
      <w:pPr>
        <w:spacing w:after="0" w:line="360" w:lineRule="auto"/>
        <w:ind w:firstLine="709"/>
        <w:jc w:val="both"/>
        <w:rPr>
          <w:rFonts w:ascii="Times New Roman" w:hAnsi="Times New Roman" w:cs="Times New Roman"/>
          <w:bCs/>
          <w:sz w:val="36"/>
          <w:szCs w:val="36"/>
        </w:rPr>
      </w:pPr>
      <w:r w:rsidRPr="004E6702">
        <w:rPr>
          <w:rFonts w:ascii="Times New Roman" w:hAnsi="Times New Roman" w:cs="Times New Roman"/>
          <w:bCs/>
          <w:sz w:val="36"/>
          <w:szCs w:val="36"/>
        </w:rPr>
        <w:t xml:space="preserve">У статті публіцист повідомляє про укріплення гривні до долара, якого український ринок фінансів не бачив декілька років – трохи більше двадцяти п’яти гривень за одиницю валюти. Однак на цінниках у супермаркетах та ринках зниження долара ніяк не відобразилося. Також автор аналізує, чому ж після «падіння» валюти ціни на продукти не знизилися, а подекуди навіть зросли. </w:t>
      </w:r>
    </w:p>
    <w:p w:rsidR="004E6702" w:rsidRPr="004E6702" w:rsidRDefault="004E6702" w:rsidP="004E6702">
      <w:pPr>
        <w:spacing w:after="0" w:line="360" w:lineRule="auto"/>
        <w:ind w:firstLine="709"/>
        <w:jc w:val="both"/>
        <w:rPr>
          <w:rFonts w:ascii="Times New Roman" w:hAnsi="Times New Roman" w:cs="Times New Roman"/>
          <w:bCs/>
          <w:sz w:val="36"/>
          <w:szCs w:val="36"/>
        </w:rPr>
      </w:pPr>
      <w:r w:rsidRPr="004E6702">
        <w:rPr>
          <w:rFonts w:ascii="Times New Roman" w:hAnsi="Times New Roman" w:cs="Times New Roman"/>
          <w:bCs/>
          <w:sz w:val="36"/>
          <w:szCs w:val="36"/>
        </w:rPr>
        <w:t xml:space="preserve">Отже, антитеза, використана у назві публіцистичного тексту, вказує на складну та незрозумілу фінансову ситуацію у країні. Стилістична фігура, утворена за допомогою двох метафор «долар м’якшає» й «ціни твердіють», активізує увагу читача до журналістського матеріалу та підсилює експресивність заголовка.  </w:t>
      </w:r>
    </w:p>
    <w:p w:rsidR="004E6702" w:rsidRPr="004E6702" w:rsidRDefault="004E6702" w:rsidP="004E6702">
      <w:pPr>
        <w:spacing w:after="0" w:line="360" w:lineRule="auto"/>
        <w:ind w:firstLine="709"/>
        <w:jc w:val="both"/>
        <w:rPr>
          <w:rFonts w:ascii="Times New Roman" w:hAnsi="Times New Roman" w:cs="Times New Roman"/>
          <w:sz w:val="36"/>
          <w:szCs w:val="36"/>
        </w:rPr>
      </w:pPr>
      <w:r w:rsidRPr="004E6702">
        <w:rPr>
          <w:rFonts w:ascii="Times New Roman" w:hAnsi="Times New Roman" w:cs="Times New Roman"/>
          <w:sz w:val="36"/>
          <w:szCs w:val="36"/>
        </w:rPr>
        <w:lastRenderedPageBreak/>
        <w:t xml:space="preserve">Поширеним прийомом у назвах журналістських матеріалів є також оксиморон, який поєднуючи в собі непоєднуване, допомагає розкрити внутрішню суперечність поняття, факту, людини тощо. </w:t>
      </w:r>
    </w:p>
    <w:p w:rsidR="004E6702" w:rsidRPr="004E6702" w:rsidRDefault="004E6702" w:rsidP="004E6702">
      <w:pPr>
        <w:spacing w:after="0" w:line="360" w:lineRule="auto"/>
        <w:ind w:firstLine="709"/>
        <w:jc w:val="both"/>
        <w:rPr>
          <w:rFonts w:ascii="Times New Roman" w:hAnsi="Times New Roman" w:cs="Times New Roman"/>
          <w:sz w:val="36"/>
          <w:szCs w:val="36"/>
        </w:rPr>
      </w:pPr>
      <w:r w:rsidRPr="004E6702">
        <w:rPr>
          <w:rFonts w:ascii="Times New Roman" w:hAnsi="Times New Roman" w:cs="Times New Roman"/>
          <w:sz w:val="36"/>
          <w:szCs w:val="36"/>
        </w:rPr>
        <w:t>В енциклопедії української мови подано таке визначення поняття оксиморон – це «навмисне поєднання слів із протилежними або просто взаємовиключними значеннями для вираження нового цілісного поняття або окремого явищ, в оригінальній формі привертати увагу до його суперечливої природи» [4].</w:t>
      </w:r>
    </w:p>
    <w:p w:rsidR="004E6702" w:rsidRPr="004E6702" w:rsidRDefault="004E6702" w:rsidP="004E6702">
      <w:pPr>
        <w:spacing w:after="0" w:line="360" w:lineRule="auto"/>
        <w:ind w:firstLine="709"/>
        <w:jc w:val="both"/>
        <w:rPr>
          <w:rFonts w:ascii="Times New Roman" w:hAnsi="Times New Roman" w:cs="Times New Roman"/>
          <w:sz w:val="36"/>
          <w:szCs w:val="36"/>
        </w:rPr>
      </w:pPr>
      <w:r w:rsidRPr="004E6702">
        <w:rPr>
          <w:rFonts w:ascii="Times New Roman" w:hAnsi="Times New Roman" w:cs="Times New Roman"/>
          <w:sz w:val="36"/>
          <w:szCs w:val="36"/>
        </w:rPr>
        <w:t>Журналісти за допомогою оксиморона поєднують протилежності, які за логікою не можуть співіснувати разом. Таким чином стилістична фігура демонструє всю абсурдність, складність та неоднозначність описуваної ситуації, факту, події. Також за допомогою цієї стилістичної фігури журналісти  створюють цікавий та привабливий заголовок, що активізує увагу читачів.</w:t>
      </w:r>
    </w:p>
    <w:p w:rsidR="004E6702" w:rsidRPr="004E6702" w:rsidRDefault="004E6702" w:rsidP="004E6702">
      <w:pPr>
        <w:spacing w:after="0" w:line="360" w:lineRule="auto"/>
        <w:ind w:firstLine="709"/>
        <w:jc w:val="both"/>
        <w:rPr>
          <w:rFonts w:ascii="Times New Roman" w:hAnsi="Times New Roman" w:cs="Times New Roman"/>
          <w:sz w:val="36"/>
          <w:szCs w:val="36"/>
        </w:rPr>
      </w:pPr>
      <w:r w:rsidRPr="004E6702">
        <w:rPr>
          <w:rFonts w:ascii="Times New Roman" w:hAnsi="Times New Roman" w:cs="Times New Roman"/>
          <w:sz w:val="36"/>
          <w:szCs w:val="36"/>
        </w:rPr>
        <w:t xml:space="preserve">До прикладу, оксиморон у заголовку </w:t>
      </w:r>
      <w:r w:rsidRPr="004E6702">
        <w:rPr>
          <w:rFonts w:ascii="Times New Roman" w:hAnsi="Times New Roman" w:cs="Times New Roman"/>
          <w:i/>
          <w:sz w:val="36"/>
          <w:szCs w:val="36"/>
        </w:rPr>
        <w:t>«Цілюща отрута»</w:t>
      </w:r>
      <w:r w:rsidRPr="004E6702">
        <w:rPr>
          <w:rFonts w:ascii="Times New Roman" w:hAnsi="Times New Roman" w:cs="Times New Roman"/>
          <w:sz w:val="36"/>
          <w:szCs w:val="36"/>
        </w:rPr>
        <w:t xml:space="preserve"> («Галицький кореспондент», 21 жовтня 2018 року) інтригує читача, адже незрозуміло: «Як отрута може когось зцілити?». Слово «отрута» позначає речовину, що здатна отруїти живий організм, а прикметник «цілющий» – це той, що має </w:t>
      </w:r>
      <w:r w:rsidRPr="004E6702">
        <w:rPr>
          <w:rFonts w:ascii="Times New Roman" w:hAnsi="Times New Roman" w:cs="Times New Roman"/>
          <w:sz w:val="36"/>
          <w:szCs w:val="36"/>
        </w:rPr>
        <w:lastRenderedPageBreak/>
        <w:t xml:space="preserve">лікувальні властивості. Тож ці поняття є повними протилежностями за своїми значеннями. </w:t>
      </w:r>
    </w:p>
    <w:p w:rsidR="004E6702" w:rsidRPr="004E6702" w:rsidRDefault="004E6702" w:rsidP="004E6702">
      <w:pPr>
        <w:spacing w:after="0" w:line="360" w:lineRule="auto"/>
        <w:ind w:firstLine="709"/>
        <w:jc w:val="both"/>
        <w:rPr>
          <w:rFonts w:ascii="Times New Roman" w:hAnsi="Times New Roman" w:cs="Times New Roman"/>
          <w:sz w:val="36"/>
          <w:szCs w:val="36"/>
        </w:rPr>
      </w:pPr>
      <w:r w:rsidRPr="004E6702">
        <w:rPr>
          <w:rFonts w:ascii="Times New Roman" w:hAnsi="Times New Roman" w:cs="Times New Roman"/>
          <w:sz w:val="36"/>
          <w:szCs w:val="36"/>
        </w:rPr>
        <w:t>У журналістському тексті йдеться про жінку з Верховинського району, яка займається лікуванням людей за допомогою зміїних настоянок. Чоловік жінки ловить змій у горах, з отрути яких і готують потім настоянки. Завдяки цим «народним лікам» жінка допомогла багатьом людям побороти свої хвороби (гепатити, рак тощо).</w:t>
      </w:r>
    </w:p>
    <w:p w:rsidR="004E6702" w:rsidRPr="004E6702" w:rsidRDefault="004E6702" w:rsidP="004E6702">
      <w:pPr>
        <w:spacing w:after="0" w:line="360" w:lineRule="auto"/>
        <w:ind w:firstLine="709"/>
        <w:jc w:val="both"/>
        <w:rPr>
          <w:rFonts w:ascii="Times New Roman" w:hAnsi="Times New Roman" w:cs="Times New Roman"/>
          <w:sz w:val="36"/>
          <w:szCs w:val="36"/>
        </w:rPr>
      </w:pPr>
      <w:r w:rsidRPr="004E6702">
        <w:rPr>
          <w:rFonts w:ascii="Times New Roman" w:hAnsi="Times New Roman" w:cs="Times New Roman"/>
          <w:sz w:val="36"/>
          <w:szCs w:val="36"/>
        </w:rPr>
        <w:t>Ми вважаємо: оксиморон активно підсилює функцію привабливості аналізованого заголовка</w:t>
      </w:r>
      <w:r w:rsidRPr="004E6702">
        <w:rPr>
          <w:rFonts w:ascii="Times New Roman" w:hAnsi="Times New Roman" w:cs="Times New Roman"/>
          <w:sz w:val="36"/>
          <w:szCs w:val="36"/>
          <w:lang w:val="ru-RU"/>
        </w:rPr>
        <w:t>. Також стил</w:t>
      </w:r>
      <w:r w:rsidRPr="004E6702">
        <w:rPr>
          <w:rFonts w:ascii="Times New Roman" w:hAnsi="Times New Roman" w:cs="Times New Roman"/>
          <w:sz w:val="36"/>
          <w:szCs w:val="36"/>
        </w:rPr>
        <w:t>істична фігура додає інтриги та експресивності назві журналістського матеріалу. Таке цікаве поєднання «</w:t>
      </w:r>
      <w:r w:rsidRPr="004E6702">
        <w:rPr>
          <w:rFonts w:ascii="Times New Roman" w:hAnsi="Times New Roman" w:cs="Times New Roman"/>
          <w:i/>
          <w:sz w:val="36"/>
          <w:szCs w:val="36"/>
        </w:rPr>
        <w:t>цілюща отрута</w:t>
      </w:r>
      <w:r w:rsidRPr="004E6702">
        <w:rPr>
          <w:rFonts w:ascii="Times New Roman" w:hAnsi="Times New Roman" w:cs="Times New Roman"/>
          <w:sz w:val="36"/>
          <w:szCs w:val="36"/>
        </w:rPr>
        <w:t>» одразу приверне увагу будь-якого читача.</w:t>
      </w:r>
    </w:p>
    <w:p w:rsidR="004E6702" w:rsidRPr="004E6702" w:rsidRDefault="004E6702" w:rsidP="004E6702">
      <w:pPr>
        <w:spacing w:after="0" w:line="360" w:lineRule="auto"/>
        <w:ind w:firstLine="709"/>
        <w:jc w:val="both"/>
        <w:rPr>
          <w:rFonts w:ascii="Times New Roman" w:hAnsi="Times New Roman" w:cs="Times New Roman"/>
          <w:sz w:val="36"/>
          <w:szCs w:val="36"/>
        </w:rPr>
      </w:pPr>
      <w:r w:rsidRPr="004E6702">
        <w:rPr>
          <w:rFonts w:ascii="Times New Roman" w:hAnsi="Times New Roman" w:cs="Times New Roman"/>
          <w:b/>
          <w:sz w:val="36"/>
          <w:szCs w:val="36"/>
        </w:rPr>
        <w:t xml:space="preserve">Висновок. </w:t>
      </w:r>
      <w:r w:rsidRPr="004E6702">
        <w:rPr>
          <w:rFonts w:ascii="Times New Roman" w:hAnsi="Times New Roman" w:cs="Times New Roman"/>
          <w:sz w:val="36"/>
          <w:szCs w:val="36"/>
        </w:rPr>
        <w:t xml:space="preserve">Сьогодні журналісти все частіше використовують у заголовках різні лексичні (художні) засоби, щоб залишатися конкурентоспроможними у боротьбі за увагу читачів та щоб їх матеріали виділялися серед інших статей газети. Саме такі функції реалізують стилістичні прийоми – оксиморон та антитеза. </w:t>
      </w:r>
    </w:p>
    <w:p w:rsidR="004E6702" w:rsidRPr="004E6702" w:rsidRDefault="004E6702" w:rsidP="004E6702">
      <w:pPr>
        <w:spacing w:after="0" w:line="360" w:lineRule="auto"/>
        <w:ind w:firstLine="709"/>
        <w:jc w:val="both"/>
        <w:rPr>
          <w:rFonts w:ascii="Times New Roman" w:hAnsi="Times New Roman" w:cs="Times New Roman"/>
          <w:sz w:val="36"/>
          <w:szCs w:val="36"/>
        </w:rPr>
      </w:pPr>
      <w:r w:rsidRPr="004E6702">
        <w:rPr>
          <w:rFonts w:ascii="Times New Roman" w:hAnsi="Times New Roman" w:cs="Times New Roman"/>
          <w:bCs/>
          <w:sz w:val="36"/>
          <w:szCs w:val="36"/>
        </w:rPr>
        <w:t xml:space="preserve">Результати здійсненого аналізу дають змогу зробити висновок: оксиморон та антитеза в заголовкових комплексах досліджуваних регіональних газетах використовуються насамперед як інтенсифікатори атрактивної функції. </w:t>
      </w:r>
      <w:r w:rsidRPr="004E6702">
        <w:rPr>
          <w:rFonts w:ascii="Times New Roman" w:hAnsi="Times New Roman" w:cs="Times New Roman"/>
          <w:sz w:val="36"/>
          <w:szCs w:val="36"/>
        </w:rPr>
        <w:t xml:space="preserve">Однак </w:t>
      </w:r>
      <w:r w:rsidRPr="004E6702">
        <w:rPr>
          <w:rFonts w:ascii="Times New Roman" w:hAnsi="Times New Roman" w:cs="Times New Roman"/>
          <w:sz w:val="36"/>
          <w:szCs w:val="36"/>
        </w:rPr>
        <w:lastRenderedPageBreak/>
        <w:t xml:space="preserve">важливим є те, щоб у гонитві за нестандартними та цікавими заголовками журналісти не забували, що назва також повинна бути прагматично аргументована у журналістському тексті. </w:t>
      </w:r>
    </w:p>
    <w:p w:rsidR="004E6702" w:rsidRPr="004E6702" w:rsidRDefault="004E6702" w:rsidP="004E6702">
      <w:pPr>
        <w:spacing w:after="0" w:line="360" w:lineRule="auto"/>
        <w:ind w:firstLine="709"/>
        <w:jc w:val="both"/>
        <w:rPr>
          <w:rFonts w:ascii="Times New Roman" w:hAnsi="Times New Roman" w:cs="Times New Roman"/>
          <w:b/>
          <w:sz w:val="36"/>
          <w:szCs w:val="36"/>
        </w:rPr>
      </w:pPr>
    </w:p>
    <w:p w:rsidR="004E6702" w:rsidRPr="004E6702" w:rsidRDefault="00666D7A" w:rsidP="001248E2">
      <w:pPr>
        <w:spacing w:after="0" w:line="360" w:lineRule="auto"/>
        <w:ind w:firstLine="709"/>
        <w:jc w:val="center"/>
        <w:rPr>
          <w:rFonts w:ascii="Times New Roman" w:hAnsi="Times New Roman" w:cs="Times New Roman"/>
          <w:b/>
          <w:sz w:val="36"/>
          <w:szCs w:val="36"/>
        </w:rPr>
      </w:pPr>
      <w:r>
        <w:rPr>
          <w:rFonts w:ascii="Times New Roman" w:hAnsi="Times New Roman" w:cs="Times New Roman"/>
          <w:b/>
          <w:sz w:val="36"/>
          <w:szCs w:val="36"/>
        </w:rPr>
        <w:t>Л</w:t>
      </w:r>
      <w:r w:rsidR="004E6702" w:rsidRPr="004E6702">
        <w:rPr>
          <w:rFonts w:ascii="Times New Roman" w:hAnsi="Times New Roman" w:cs="Times New Roman"/>
          <w:b/>
          <w:sz w:val="36"/>
          <w:szCs w:val="36"/>
        </w:rPr>
        <w:t>ітератур</w:t>
      </w:r>
      <w:r>
        <w:rPr>
          <w:rFonts w:ascii="Times New Roman" w:hAnsi="Times New Roman" w:cs="Times New Roman"/>
          <w:b/>
          <w:sz w:val="36"/>
          <w:szCs w:val="36"/>
        </w:rPr>
        <w:t>а</w:t>
      </w:r>
    </w:p>
    <w:p w:rsidR="004E6702" w:rsidRPr="004E6702" w:rsidRDefault="004E6702" w:rsidP="004E6702">
      <w:pPr>
        <w:pStyle w:val="a3"/>
        <w:numPr>
          <w:ilvl w:val="0"/>
          <w:numId w:val="21"/>
        </w:numPr>
        <w:spacing w:after="0" w:line="360" w:lineRule="auto"/>
        <w:jc w:val="both"/>
        <w:rPr>
          <w:rFonts w:ascii="Times New Roman" w:hAnsi="Times New Roman" w:cs="Times New Roman"/>
          <w:sz w:val="36"/>
          <w:szCs w:val="36"/>
        </w:rPr>
      </w:pPr>
      <w:r w:rsidRPr="004E6702">
        <w:rPr>
          <w:rFonts w:ascii="Times New Roman" w:hAnsi="Times New Roman" w:cs="Times New Roman"/>
          <w:sz w:val="36"/>
          <w:szCs w:val="36"/>
        </w:rPr>
        <w:t xml:space="preserve">Дудик П. С. Стилістика української мови: навч. посіб. Київ: Академія, 2005. </w:t>
      </w:r>
      <w:r>
        <w:rPr>
          <w:rFonts w:ascii="Times New Roman" w:hAnsi="Times New Roman" w:cs="Times New Roman"/>
          <w:sz w:val="36"/>
          <w:szCs w:val="36"/>
        </w:rPr>
        <w:t xml:space="preserve">– </w:t>
      </w:r>
      <w:r w:rsidRPr="004E6702">
        <w:rPr>
          <w:rFonts w:ascii="Times New Roman" w:hAnsi="Times New Roman" w:cs="Times New Roman"/>
          <w:sz w:val="36"/>
          <w:szCs w:val="36"/>
        </w:rPr>
        <w:t>353 с.</w:t>
      </w:r>
    </w:p>
    <w:p w:rsidR="004E6702" w:rsidRPr="004E6702" w:rsidRDefault="004E6702" w:rsidP="004E6702">
      <w:pPr>
        <w:pStyle w:val="a3"/>
        <w:numPr>
          <w:ilvl w:val="0"/>
          <w:numId w:val="21"/>
        </w:numPr>
        <w:spacing w:after="0" w:line="360" w:lineRule="auto"/>
        <w:jc w:val="both"/>
        <w:rPr>
          <w:rFonts w:ascii="Times New Roman" w:hAnsi="Times New Roman" w:cs="Times New Roman"/>
          <w:sz w:val="36"/>
          <w:szCs w:val="36"/>
        </w:rPr>
      </w:pPr>
      <w:r w:rsidRPr="004E6702">
        <w:rPr>
          <w:rFonts w:ascii="Times New Roman" w:hAnsi="Times New Roman" w:cs="Times New Roman"/>
          <w:bCs/>
          <w:sz w:val="36"/>
          <w:szCs w:val="36"/>
        </w:rPr>
        <w:t xml:space="preserve">Михайленко В. М. Заголовковий комплекс як базовий елемент журналістського тексту. </w:t>
      </w:r>
      <w:r w:rsidRPr="004E6702">
        <w:rPr>
          <w:rFonts w:ascii="Times New Roman" w:hAnsi="Times New Roman" w:cs="Times New Roman"/>
          <w:bCs/>
          <w:i/>
          <w:sz w:val="36"/>
          <w:szCs w:val="36"/>
        </w:rPr>
        <w:t>Наукові записки Інституту журналістики</w:t>
      </w:r>
      <w:r w:rsidRPr="004E6702">
        <w:rPr>
          <w:rFonts w:ascii="Times New Roman" w:hAnsi="Times New Roman" w:cs="Times New Roman"/>
          <w:bCs/>
          <w:sz w:val="36"/>
          <w:szCs w:val="36"/>
        </w:rPr>
        <w:t xml:space="preserve">. Київ, 2013.  </w:t>
      </w:r>
      <w:r>
        <w:rPr>
          <w:rFonts w:ascii="Times New Roman" w:hAnsi="Times New Roman" w:cs="Times New Roman"/>
          <w:bCs/>
          <w:sz w:val="36"/>
          <w:szCs w:val="36"/>
        </w:rPr>
        <w:t xml:space="preserve">– </w:t>
      </w:r>
      <w:r w:rsidRPr="004E6702">
        <w:rPr>
          <w:rFonts w:ascii="Times New Roman" w:hAnsi="Times New Roman" w:cs="Times New Roman"/>
          <w:bCs/>
          <w:sz w:val="36"/>
          <w:szCs w:val="36"/>
        </w:rPr>
        <w:t xml:space="preserve">№ 50. </w:t>
      </w:r>
      <w:r>
        <w:rPr>
          <w:rFonts w:ascii="Times New Roman" w:hAnsi="Times New Roman" w:cs="Times New Roman"/>
          <w:bCs/>
          <w:sz w:val="36"/>
          <w:szCs w:val="36"/>
        </w:rPr>
        <w:t xml:space="preserve">– </w:t>
      </w:r>
      <w:r w:rsidRPr="004E6702">
        <w:rPr>
          <w:rFonts w:ascii="Times New Roman" w:hAnsi="Times New Roman" w:cs="Times New Roman"/>
          <w:bCs/>
          <w:sz w:val="36"/>
          <w:szCs w:val="36"/>
        </w:rPr>
        <w:t>С. 239-244.</w:t>
      </w:r>
    </w:p>
    <w:p w:rsidR="004E6702" w:rsidRPr="004E6702" w:rsidRDefault="004E6702" w:rsidP="004E6702">
      <w:pPr>
        <w:pStyle w:val="a3"/>
        <w:numPr>
          <w:ilvl w:val="0"/>
          <w:numId w:val="21"/>
        </w:numPr>
        <w:spacing w:after="0" w:line="360" w:lineRule="auto"/>
        <w:jc w:val="both"/>
        <w:rPr>
          <w:rFonts w:ascii="Times New Roman" w:hAnsi="Times New Roman" w:cs="Times New Roman"/>
          <w:sz w:val="36"/>
          <w:szCs w:val="36"/>
        </w:rPr>
      </w:pPr>
      <w:r w:rsidRPr="004E6702">
        <w:rPr>
          <w:rFonts w:ascii="Times New Roman" w:hAnsi="Times New Roman" w:cs="Times New Roman"/>
          <w:sz w:val="36"/>
          <w:szCs w:val="36"/>
        </w:rPr>
        <w:t>Сухенко В. Г. Мовна картина світу українців крізь призму оксиморона.</w:t>
      </w:r>
      <w:r w:rsidRPr="004E6702">
        <w:rPr>
          <w:sz w:val="36"/>
          <w:szCs w:val="36"/>
        </w:rPr>
        <w:t xml:space="preserve"> </w:t>
      </w:r>
      <w:r w:rsidRPr="004E6702">
        <w:rPr>
          <w:rFonts w:ascii="Times New Roman" w:hAnsi="Times New Roman" w:cs="Times New Roman"/>
          <w:i/>
          <w:sz w:val="36"/>
          <w:szCs w:val="36"/>
        </w:rPr>
        <w:t xml:space="preserve">Science and Education a New Dimension. Philology. </w:t>
      </w:r>
      <w:r w:rsidRPr="004E6702">
        <w:rPr>
          <w:rFonts w:ascii="Times New Roman" w:hAnsi="Times New Roman" w:cs="Times New Roman"/>
          <w:sz w:val="36"/>
          <w:szCs w:val="36"/>
        </w:rPr>
        <w:t xml:space="preserve">Будапешт, 2017. </w:t>
      </w:r>
      <w:r>
        <w:rPr>
          <w:rFonts w:ascii="Times New Roman" w:hAnsi="Times New Roman" w:cs="Times New Roman"/>
          <w:sz w:val="36"/>
          <w:szCs w:val="36"/>
        </w:rPr>
        <w:t xml:space="preserve">– </w:t>
      </w:r>
      <w:r w:rsidRPr="004E6702">
        <w:rPr>
          <w:rFonts w:ascii="Times New Roman" w:hAnsi="Times New Roman" w:cs="Times New Roman"/>
          <w:sz w:val="36"/>
          <w:szCs w:val="36"/>
        </w:rPr>
        <w:t xml:space="preserve">№ 124. </w:t>
      </w:r>
      <w:r>
        <w:rPr>
          <w:rFonts w:ascii="Times New Roman" w:hAnsi="Times New Roman" w:cs="Times New Roman"/>
          <w:sz w:val="36"/>
          <w:szCs w:val="36"/>
        </w:rPr>
        <w:t xml:space="preserve">– </w:t>
      </w:r>
      <w:r w:rsidRPr="004E6702">
        <w:rPr>
          <w:rFonts w:ascii="Times New Roman" w:hAnsi="Times New Roman" w:cs="Times New Roman"/>
          <w:sz w:val="36"/>
          <w:szCs w:val="36"/>
        </w:rPr>
        <w:t>С. 72-75.</w:t>
      </w:r>
    </w:p>
    <w:p w:rsidR="004E6702" w:rsidRPr="004E6702" w:rsidRDefault="004E6702" w:rsidP="004E6702">
      <w:pPr>
        <w:pStyle w:val="a3"/>
        <w:numPr>
          <w:ilvl w:val="0"/>
          <w:numId w:val="21"/>
        </w:numPr>
        <w:spacing w:after="0" w:line="360" w:lineRule="auto"/>
        <w:jc w:val="both"/>
        <w:rPr>
          <w:rFonts w:ascii="Times New Roman" w:hAnsi="Times New Roman" w:cs="Times New Roman"/>
          <w:sz w:val="36"/>
          <w:szCs w:val="36"/>
        </w:rPr>
      </w:pPr>
      <w:r w:rsidRPr="004E6702">
        <w:rPr>
          <w:rFonts w:ascii="Times New Roman" w:hAnsi="Times New Roman" w:cs="Times New Roman"/>
          <w:sz w:val="36"/>
          <w:szCs w:val="36"/>
        </w:rPr>
        <w:t xml:space="preserve">Українська мова. Енциклопедія / упоряд. В. М. Русанівський, О. О. Тараненко та ін. Київ: Українська енциклопедія, 2000. </w:t>
      </w:r>
      <w:r>
        <w:rPr>
          <w:rFonts w:ascii="Times New Roman" w:hAnsi="Times New Roman" w:cs="Times New Roman"/>
          <w:sz w:val="36"/>
          <w:szCs w:val="36"/>
        </w:rPr>
        <w:t xml:space="preserve">– </w:t>
      </w:r>
      <w:r w:rsidRPr="004E6702">
        <w:rPr>
          <w:rFonts w:ascii="Times New Roman" w:hAnsi="Times New Roman" w:cs="Times New Roman"/>
          <w:sz w:val="36"/>
          <w:szCs w:val="36"/>
        </w:rPr>
        <w:t xml:space="preserve">752 с.  </w:t>
      </w:r>
    </w:p>
    <w:p w:rsidR="004E6702" w:rsidRPr="004E6702" w:rsidRDefault="004E6702" w:rsidP="004E6702">
      <w:pPr>
        <w:numPr>
          <w:ilvl w:val="0"/>
          <w:numId w:val="21"/>
        </w:numPr>
        <w:spacing w:after="0" w:line="360" w:lineRule="auto"/>
        <w:jc w:val="both"/>
        <w:rPr>
          <w:rFonts w:ascii="Times New Roman" w:hAnsi="Times New Roman" w:cs="Times New Roman"/>
          <w:sz w:val="36"/>
          <w:szCs w:val="36"/>
        </w:rPr>
      </w:pPr>
      <w:r w:rsidRPr="004E6702">
        <w:rPr>
          <w:rFonts w:ascii="Times New Roman" w:hAnsi="Times New Roman" w:cs="Times New Roman"/>
          <w:sz w:val="36"/>
          <w:szCs w:val="36"/>
        </w:rPr>
        <w:t>Григорян М. В. Пособие по журналистике. Москва</w:t>
      </w:r>
      <w:r>
        <w:rPr>
          <w:rFonts w:ascii="Times New Roman" w:hAnsi="Times New Roman" w:cs="Times New Roman"/>
          <w:sz w:val="36"/>
          <w:szCs w:val="36"/>
        </w:rPr>
        <w:t xml:space="preserve"> </w:t>
      </w:r>
      <w:r w:rsidRPr="004E6702">
        <w:rPr>
          <w:rFonts w:ascii="Times New Roman" w:hAnsi="Times New Roman" w:cs="Times New Roman"/>
          <w:sz w:val="36"/>
          <w:szCs w:val="36"/>
        </w:rPr>
        <w:t xml:space="preserve">: Центр экстремальной журналистики, 2007. </w:t>
      </w:r>
      <w:r>
        <w:rPr>
          <w:rFonts w:ascii="Times New Roman" w:hAnsi="Times New Roman" w:cs="Times New Roman"/>
          <w:sz w:val="36"/>
          <w:szCs w:val="36"/>
        </w:rPr>
        <w:t xml:space="preserve">– </w:t>
      </w:r>
      <w:r w:rsidRPr="004E6702">
        <w:rPr>
          <w:rFonts w:ascii="Times New Roman" w:hAnsi="Times New Roman" w:cs="Times New Roman"/>
          <w:sz w:val="36"/>
          <w:szCs w:val="36"/>
        </w:rPr>
        <w:t>194 с.</w:t>
      </w:r>
    </w:p>
    <w:p w:rsidR="00780434" w:rsidRPr="004E6702" w:rsidRDefault="00780434" w:rsidP="004E6702">
      <w:pPr>
        <w:spacing w:after="0" w:line="360" w:lineRule="auto"/>
        <w:jc w:val="both"/>
        <w:rPr>
          <w:rFonts w:ascii="Times New Roman" w:hAnsi="Times New Roman" w:cs="Times New Roman"/>
          <w:sz w:val="36"/>
          <w:szCs w:val="36"/>
        </w:rPr>
      </w:pPr>
    </w:p>
    <w:p w:rsidR="001B44E6" w:rsidRDefault="001B44E6" w:rsidP="00416CB8">
      <w:pPr>
        <w:spacing w:after="0" w:line="240" w:lineRule="auto"/>
        <w:ind w:firstLine="567"/>
        <w:jc w:val="center"/>
        <w:outlineLvl w:val="1"/>
        <w:rPr>
          <w:rFonts w:ascii="Times New Roman" w:hAnsi="Times New Roman" w:cs="Times New Roman"/>
          <w:b/>
          <w:color w:val="000000" w:themeColor="text1"/>
          <w:sz w:val="32"/>
          <w:szCs w:val="32"/>
        </w:rPr>
      </w:pPr>
    </w:p>
    <w:p w:rsidR="00AE192A" w:rsidRDefault="00AE192A" w:rsidP="00405D3B">
      <w:pPr>
        <w:spacing w:after="0" w:line="240" w:lineRule="auto"/>
        <w:outlineLvl w:val="1"/>
        <w:rPr>
          <w:rFonts w:ascii="Times New Roman" w:hAnsi="Times New Roman" w:cs="Times New Roman"/>
          <w:b/>
          <w:color w:val="000000" w:themeColor="text1"/>
          <w:sz w:val="32"/>
          <w:szCs w:val="32"/>
        </w:rPr>
      </w:pPr>
    </w:p>
    <w:p w:rsidR="00AE192A" w:rsidRDefault="00AE192A" w:rsidP="00416CB8">
      <w:pPr>
        <w:spacing w:after="0" w:line="240" w:lineRule="auto"/>
        <w:ind w:firstLine="567"/>
        <w:jc w:val="center"/>
        <w:outlineLvl w:val="1"/>
        <w:rPr>
          <w:rFonts w:ascii="Times New Roman" w:hAnsi="Times New Roman" w:cs="Times New Roman"/>
          <w:b/>
          <w:color w:val="000000" w:themeColor="text1"/>
          <w:sz w:val="32"/>
          <w:szCs w:val="32"/>
        </w:rPr>
      </w:pPr>
    </w:p>
    <w:p w:rsidR="004F2516" w:rsidRDefault="004F2516" w:rsidP="00416CB8">
      <w:pPr>
        <w:spacing w:after="0" w:line="240" w:lineRule="auto"/>
        <w:ind w:firstLine="567"/>
        <w:jc w:val="center"/>
        <w:outlineLvl w:val="1"/>
        <w:rPr>
          <w:rFonts w:ascii="Times New Roman" w:hAnsi="Times New Roman" w:cs="Times New Roman"/>
          <w:b/>
          <w:color w:val="000000" w:themeColor="text1"/>
          <w:sz w:val="32"/>
          <w:szCs w:val="32"/>
        </w:rPr>
      </w:pPr>
    </w:p>
    <w:p w:rsidR="004F2516" w:rsidRDefault="004F2516" w:rsidP="00416CB8">
      <w:pPr>
        <w:spacing w:after="0" w:line="240" w:lineRule="auto"/>
        <w:ind w:firstLine="567"/>
        <w:jc w:val="center"/>
        <w:outlineLvl w:val="1"/>
        <w:rPr>
          <w:rFonts w:ascii="Times New Roman" w:hAnsi="Times New Roman" w:cs="Times New Roman"/>
          <w:b/>
          <w:color w:val="000000" w:themeColor="text1"/>
          <w:sz w:val="32"/>
          <w:szCs w:val="32"/>
        </w:rPr>
      </w:pPr>
    </w:p>
    <w:p w:rsidR="004F2516" w:rsidRPr="004F2516" w:rsidRDefault="004F2516" w:rsidP="004F2516">
      <w:pPr>
        <w:pStyle w:val="a4"/>
        <w:jc w:val="center"/>
        <w:rPr>
          <w:rFonts w:ascii="Times New Roman,Bold" w:hAnsi="Times New Roman,Bold"/>
          <w:sz w:val="36"/>
          <w:szCs w:val="36"/>
        </w:rPr>
      </w:pPr>
      <w:r w:rsidRPr="004F2516">
        <w:rPr>
          <w:b/>
          <w:sz w:val="36"/>
          <w:szCs w:val="36"/>
        </w:rPr>
        <w:lastRenderedPageBreak/>
        <w:t>МАРКЕТИНГОВА ДІЯЛЬНІСТЬ ВИДАВНИЦТВА</w:t>
      </w:r>
    </w:p>
    <w:p w:rsidR="004F2516" w:rsidRPr="004F2516" w:rsidRDefault="004F2516" w:rsidP="004F2516">
      <w:pPr>
        <w:ind w:firstLine="709"/>
        <w:jc w:val="center"/>
        <w:rPr>
          <w:rFonts w:ascii="Times New Roman" w:hAnsi="Times New Roman" w:cs="Times New Roman"/>
          <w:sz w:val="36"/>
          <w:szCs w:val="36"/>
        </w:rPr>
      </w:pPr>
      <w:r w:rsidRPr="004F2516">
        <w:rPr>
          <w:rFonts w:ascii="Times New Roman" w:hAnsi="Times New Roman" w:cs="Times New Roman"/>
          <w:b/>
          <w:bCs/>
          <w:sz w:val="36"/>
          <w:szCs w:val="36"/>
        </w:rPr>
        <w:t>Павлуцька Алла</w:t>
      </w:r>
      <w:r w:rsidRPr="004F2516">
        <w:rPr>
          <w:rFonts w:ascii="Times New Roman" w:hAnsi="Times New Roman" w:cs="Times New Roman"/>
          <w:sz w:val="36"/>
          <w:szCs w:val="36"/>
        </w:rPr>
        <w:t>,</w:t>
      </w:r>
    </w:p>
    <w:p w:rsidR="004F2516" w:rsidRPr="004F2516" w:rsidRDefault="004F2516" w:rsidP="004F2516">
      <w:pPr>
        <w:spacing w:after="0" w:line="240" w:lineRule="auto"/>
        <w:ind w:firstLine="709"/>
        <w:jc w:val="center"/>
        <w:rPr>
          <w:rFonts w:ascii="Times New Roman" w:hAnsi="Times New Roman" w:cs="Times New Roman"/>
          <w:sz w:val="36"/>
          <w:szCs w:val="36"/>
        </w:rPr>
      </w:pPr>
      <w:r w:rsidRPr="004F2516">
        <w:rPr>
          <w:rFonts w:ascii="Times New Roman" w:hAnsi="Times New Roman" w:cs="Times New Roman"/>
          <w:sz w:val="36"/>
          <w:szCs w:val="36"/>
        </w:rPr>
        <w:t>студентка 3 курсу,</w:t>
      </w:r>
      <w:r w:rsidRPr="004F2516">
        <w:rPr>
          <w:rFonts w:ascii="Times New Roman" w:hAnsi="Times New Roman" w:cs="Times New Roman"/>
          <w:sz w:val="36"/>
          <w:szCs w:val="36"/>
        </w:rPr>
        <w:br/>
        <w:t xml:space="preserve">Прикарпатський національний університет </w:t>
      </w:r>
    </w:p>
    <w:p w:rsidR="004F2516" w:rsidRPr="004F2516" w:rsidRDefault="004F2516" w:rsidP="004F2516">
      <w:pPr>
        <w:spacing w:after="0" w:line="240" w:lineRule="auto"/>
        <w:ind w:firstLine="709"/>
        <w:jc w:val="center"/>
        <w:rPr>
          <w:rFonts w:ascii="Times New Roman" w:hAnsi="Times New Roman" w:cs="Times New Roman"/>
          <w:sz w:val="36"/>
          <w:szCs w:val="36"/>
        </w:rPr>
      </w:pPr>
      <w:r w:rsidRPr="004F2516">
        <w:rPr>
          <w:rFonts w:ascii="Times New Roman" w:hAnsi="Times New Roman" w:cs="Times New Roman"/>
          <w:sz w:val="36"/>
          <w:szCs w:val="36"/>
        </w:rPr>
        <w:t xml:space="preserve">імені Василя Стефаника, 76018, УКРАЇНА, </w:t>
      </w:r>
    </w:p>
    <w:p w:rsidR="004F2516" w:rsidRDefault="004F2516" w:rsidP="004F2516">
      <w:pPr>
        <w:spacing w:after="0" w:line="240" w:lineRule="auto"/>
        <w:ind w:firstLine="709"/>
        <w:jc w:val="center"/>
        <w:rPr>
          <w:rFonts w:ascii="Times New Roman" w:hAnsi="Times New Roman" w:cs="Times New Roman"/>
          <w:sz w:val="36"/>
          <w:szCs w:val="36"/>
        </w:rPr>
      </w:pPr>
      <w:r w:rsidRPr="004F2516">
        <w:rPr>
          <w:rFonts w:ascii="Times New Roman" w:hAnsi="Times New Roman" w:cs="Times New Roman"/>
          <w:sz w:val="36"/>
          <w:szCs w:val="36"/>
        </w:rPr>
        <w:t>м. Івано-Франківськ, вул. Шевченка, 57</w:t>
      </w:r>
    </w:p>
    <w:p w:rsidR="004F2516" w:rsidRDefault="004F2516" w:rsidP="004F2516">
      <w:pPr>
        <w:spacing w:after="0" w:line="240" w:lineRule="auto"/>
        <w:ind w:firstLine="709"/>
        <w:jc w:val="center"/>
        <w:rPr>
          <w:rFonts w:ascii="Times New Roman" w:hAnsi="Times New Roman" w:cs="Times New Roman"/>
          <w:sz w:val="36"/>
          <w:szCs w:val="36"/>
        </w:rPr>
      </w:pPr>
    </w:p>
    <w:p w:rsidR="004F2516" w:rsidRPr="00CA2926" w:rsidRDefault="004F2516" w:rsidP="004F2516">
      <w:pPr>
        <w:spacing w:after="0" w:line="240" w:lineRule="auto"/>
        <w:jc w:val="center"/>
        <w:rPr>
          <w:rFonts w:ascii="Times New Roman" w:hAnsi="Times New Roman" w:cs="Times New Roman"/>
          <w:sz w:val="36"/>
          <w:szCs w:val="36"/>
        </w:rPr>
      </w:pPr>
      <w:r w:rsidRPr="00CA2926">
        <w:rPr>
          <w:rFonts w:ascii="Times New Roman" w:hAnsi="Times New Roman" w:cs="Times New Roman"/>
          <w:sz w:val="36"/>
          <w:szCs w:val="36"/>
        </w:rPr>
        <w:t>Науковий керівник:</w:t>
      </w:r>
    </w:p>
    <w:p w:rsidR="004F2516" w:rsidRPr="00CA2926" w:rsidRDefault="004F2516" w:rsidP="004F2516">
      <w:pPr>
        <w:spacing w:after="0" w:line="240" w:lineRule="auto"/>
        <w:jc w:val="center"/>
        <w:rPr>
          <w:rFonts w:ascii="Times New Roman" w:hAnsi="Times New Roman" w:cs="Times New Roman"/>
          <w:sz w:val="36"/>
          <w:szCs w:val="36"/>
        </w:rPr>
      </w:pPr>
      <w:r w:rsidRPr="00CA2926">
        <w:rPr>
          <w:rFonts w:ascii="Times New Roman" w:hAnsi="Times New Roman" w:cs="Times New Roman"/>
          <w:sz w:val="36"/>
          <w:szCs w:val="36"/>
        </w:rPr>
        <w:t>Пристай Г. І.,</w:t>
      </w:r>
    </w:p>
    <w:p w:rsidR="004F2516" w:rsidRPr="000128DE" w:rsidRDefault="004F2516" w:rsidP="004F2516">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старша викладачка кафедри журналістики</w:t>
      </w:r>
    </w:p>
    <w:p w:rsidR="004F2516" w:rsidRPr="000128DE" w:rsidRDefault="004F2516" w:rsidP="004F2516">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ДВНЗ «Прикарпатський національний</w:t>
      </w:r>
    </w:p>
    <w:p w:rsidR="004F2516" w:rsidRPr="000128DE" w:rsidRDefault="004F2516" w:rsidP="004F2516">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університет імені Василя Стефаника»,</w:t>
      </w:r>
    </w:p>
    <w:p w:rsidR="004F2516" w:rsidRPr="000128DE" w:rsidRDefault="004F2516" w:rsidP="004F2516">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кандидат наук з соціальних комунікацій,</w:t>
      </w:r>
    </w:p>
    <w:p w:rsidR="004F2516" w:rsidRPr="000128DE" w:rsidRDefault="004F2516" w:rsidP="004F2516">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м. Івано-Франківськ</w:t>
      </w:r>
    </w:p>
    <w:p w:rsidR="004F2516" w:rsidRPr="004F2516" w:rsidRDefault="004F2516" w:rsidP="004F2516">
      <w:pPr>
        <w:spacing w:after="0" w:line="240" w:lineRule="auto"/>
        <w:ind w:firstLine="709"/>
        <w:jc w:val="center"/>
        <w:rPr>
          <w:rFonts w:ascii="Times New Roman" w:hAnsi="Times New Roman" w:cs="Times New Roman"/>
          <w:sz w:val="36"/>
          <w:szCs w:val="36"/>
        </w:rPr>
      </w:pPr>
    </w:p>
    <w:p w:rsidR="004F2516" w:rsidRPr="004F2516" w:rsidRDefault="004F2516" w:rsidP="004F2516">
      <w:pPr>
        <w:spacing w:after="0" w:line="360" w:lineRule="auto"/>
        <w:ind w:firstLine="709"/>
        <w:jc w:val="both"/>
        <w:rPr>
          <w:rFonts w:ascii="Times New Roman" w:hAnsi="Times New Roman" w:cs="Times New Roman"/>
          <w:sz w:val="36"/>
          <w:szCs w:val="36"/>
        </w:rPr>
      </w:pPr>
    </w:p>
    <w:p w:rsidR="004F2516" w:rsidRPr="004F2516" w:rsidRDefault="004F2516" w:rsidP="004F2516">
      <w:pPr>
        <w:spacing w:after="0" w:line="360" w:lineRule="auto"/>
        <w:jc w:val="both"/>
        <w:rPr>
          <w:rFonts w:ascii="Times New Roman" w:hAnsi="Times New Roman" w:cs="Times New Roman"/>
          <w:i/>
          <w:sz w:val="36"/>
          <w:szCs w:val="36"/>
        </w:rPr>
      </w:pPr>
      <w:r w:rsidRPr="004F2516">
        <w:rPr>
          <w:rFonts w:ascii="Times New Roman" w:hAnsi="Times New Roman" w:cs="Times New Roman"/>
          <w:b/>
          <w:i/>
          <w:sz w:val="36"/>
          <w:szCs w:val="36"/>
        </w:rPr>
        <w:t xml:space="preserve">         Анотація.</w:t>
      </w:r>
      <w:r w:rsidRPr="004F2516">
        <w:rPr>
          <w:rFonts w:ascii="Times New Roman" w:hAnsi="Times New Roman" w:cs="Times New Roman"/>
          <w:i/>
          <w:sz w:val="36"/>
          <w:szCs w:val="36"/>
        </w:rPr>
        <w:t xml:space="preserve"> У праці розглянуто передумови зародження та розвитку маркетингової діяльності в Україні, визначено цілі маркетингової діяльності видавництва та особливості тенденції виявлення складників комунікаційної політики, проаналізовано особливості розробки плану маркетингу, бюджету та сегментування ринку, визначено актуальність маркетингових аспектів книготорговельної справи, а також проведено аналіз застосування інструментів маркетингових комунікацій у видавництвах.</w:t>
      </w:r>
    </w:p>
    <w:p w:rsidR="004F2516" w:rsidRPr="004F2516" w:rsidRDefault="004F2516" w:rsidP="004F2516">
      <w:pPr>
        <w:spacing w:after="0" w:line="360" w:lineRule="auto"/>
        <w:jc w:val="both"/>
        <w:rPr>
          <w:rFonts w:ascii="Times New Roman" w:hAnsi="Times New Roman" w:cs="Times New Roman"/>
          <w:i/>
          <w:sz w:val="36"/>
          <w:szCs w:val="36"/>
        </w:rPr>
      </w:pPr>
    </w:p>
    <w:p w:rsidR="004F2516" w:rsidRPr="004F2516" w:rsidRDefault="004F2516" w:rsidP="004F2516">
      <w:pPr>
        <w:spacing w:after="0" w:line="360" w:lineRule="auto"/>
        <w:ind w:firstLine="709"/>
        <w:jc w:val="both"/>
        <w:rPr>
          <w:rFonts w:ascii="Times New Roman" w:hAnsi="Times New Roman" w:cs="Times New Roman"/>
          <w:i/>
          <w:color w:val="000000" w:themeColor="text1"/>
          <w:sz w:val="36"/>
          <w:szCs w:val="36"/>
        </w:rPr>
      </w:pPr>
      <w:r w:rsidRPr="004F2516">
        <w:rPr>
          <w:rFonts w:ascii="Times New Roman" w:hAnsi="Times New Roman" w:cs="Times New Roman"/>
          <w:b/>
          <w:i/>
          <w:color w:val="000000" w:themeColor="text1"/>
          <w:sz w:val="36"/>
          <w:szCs w:val="36"/>
        </w:rPr>
        <w:t xml:space="preserve">Ключові слова: </w:t>
      </w:r>
      <w:r w:rsidRPr="004F2516">
        <w:rPr>
          <w:rFonts w:ascii="Times New Roman" w:hAnsi="Times New Roman" w:cs="Times New Roman"/>
          <w:i/>
          <w:color w:val="000000" w:themeColor="text1"/>
          <w:sz w:val="36"/>
          <w:szCs w:val="36"/>
        </w:rPr>
        <w:t xml:space="preserve">маркетинг, сегментування ринку, видавництва, книги, споживач, конкуренція, ціна, бізнес. </w:t>
      </w:r>
    </w:p>
    <w:p w:rsidR="004F2516" w:rsidRPr="004F2516" w:rsidRDefault="004F2516" w:rsidP="004F2516">
      <w:pPr>
        <w:spacing w:after="0" w:line="360" w:lineRule="auto"/>
        <w:ind w:firstLine="709"/>
        <w:jc w:val="both"/>
        <w:rPr>
          <w:rFonts w:ascii="Times New Roman" w:hAnsi="Times New Roman" w:cs="Times New Roman"/>
          <w:i/>
          <w:sz w:val="36"/>
          <w:szCs w:val="36"/>
        </w:rPr>
      </w:pPr>
    </w:p>
    <w:p w:rsidR="004F2516" w:rsidRPr="004F2516" w:rsidRDefault="004F2516" w:rsidP="004F2516">
      <w:pPr>
        <w:pStyle w:val="a4"/>
        <w:spacing w:before="0" w:beforeAutospacing="0" w:after="0" w:afterAutospacing="0" w:line="360" w:lineRule="auto"/>
        <w:ind w:firstLine="709"/>
        <w:jc w:val="both"/>
        <w:rPr>
          <w:sz w:val="36"/>
          <w:szCs w:val="36"/>
        </w:rPr>
      </w:pPr>
      <w:r w:rsidRPr="004F2516">
        <w:rPr>
          <w:b/>
          <w:sz w:val="36"/>
          <w:szCs w:val="36"/>
        </w:rPr>
        <w:t xml:space="preserve">Актуальність дослідження. </w:t>
      </w:r>
      <w:r w:rsidRPr="004F2516">
        <w:rPr>
          <w:sz w:val="36"/>
          <w:szCs w:val="36"/>
        </w:rPr>
        <w:t xml:space="preserve">В Україні є багато видавництв, які випускають якісну продукцію, однак не мають достатньої популярності через те, що перш ніж вийти на ринок, маркетинговий відділ не провів аналіз читацької аудиторії, характеру конкуренції, не з’ясував читацькі потреби, не визначив цілі або ж неправильно розподілив кошти. Надзвичайно важливо розуміти, що українським видавництвам необхідно регулярно проводити роботу з маркетологами, аби бути самодостатніми та конкурентоспроможними не тільки на вітчизняному ринку, а й в усьому світі. Однак поки далеко не всі видавництва України можуть похизуватися сильними комунікаційними стратегіями, які максимально реалізовують їхню ринкову силу і забезпечують досягнення цілей. </w:t>
      </w:r>
    </w:p>
    <w:p w:rsidR="004F2516" w:rsidRPr="004F2516" w:rsidRDefault="004F2516" w:rsidP="004F2516">
      <w:pPr>
        <w:spacing w:after="0" w:line="360" w:lineRule="auto"/>
        <w:jc w:val="both"/>
        <w:rPr>
          <w:rFonts w:ascii="Times New Roman" w:hAnsi="Times New Roman" w:cs="Times New Roman"/>
          <w:sz w:val="36"/>
          <w:szCs w:val="36"/>
        </w:rPr>
      </w:pPr>
      <w:r w:rsidRPr="004F2516">
        <w:rPr>
          <w:rFonts w:ascii="Times New Roman" w:hAnsi="Times New Roman" w:cs="Times New Roman"/>
          <w:sz w:val="36"/>
          <w:szCs w:val="36"/>
        </w:rPr>
        <w:t xml:space="preserve">         </w:t>
      </w:r>
      <w:r w:rsidRPr="004F2516">
        <w:rPr>
          <w:rFonts w:ascii="Times New Roman" w:hAnsi="Times New Roman" w:cs="Times New Roman"/>
          <w:b/>
          <w:sz w:val="36"/>
          <w:szCs w:val="36"/>
        </w:rPr>
        <w:t>Метою наукової розвідки</w:t>
      </w:r>
      <w:r w:rsidRPr="004F2516">
        <w:rPr>
          <w:rFonts w:ascii="Times New Roman" w:hAnsi="Times New Roman" w:cs="Times New Roman"/>
          <w:sz w:val="36"/>
          <w:szCs w:val="36"/>
        </w:rPr>
        <w:t xml:space="preserve"> є дослідження маркетингової діяльності видавництв України та визначення рівня компетентності маркетологів, щоб мати можливість надалі досліжувати, аналізувати та покращувати усі аспекти книготорговельної справи.</w:t>
      </w:r>
    </w:p>
    <w:p w:rsidR="004F2516" w:rsidRPr="004F2516" w:rsidRDefault="004F2516" w:rsidP="004F2516">
      <w:pPr>
        <w:spacing w:after="0" w:line="360" w:lineRule="auto"/>
        <w:ind w:firstLine="720"/>
        <w:jc w:val="both"/>
        <w:rPr>
          <w:rFonts w:ascii="Times New Roman" w:hAnsi="Times New Roman" w:cs="Times New Roman"/>
          <w:sz w:val="36"/>
          <w:szCs w:val="36"/>
        </w:rPr>
      </w:pPr>
      <w:r w:rsidRPr="004F2516">
        <w:rPr>
          <w:rFonts w:ascii="Times New Roman" w:hAnsi="Times New Roman" w:cs="Times New Roman"/>
          <w:sz w:val="36"/>
          <w:szCs w:val="36"/>
        </w:rPr>
        <w:t xml:space="preserve">Маркетингова діяльність спрямована на досягнення цілей різних організацій  шляхом формування попиту та максимального задоволення потреб споживачів [1]. Вона бере </w:t>
      </w:r>
      <w:r w:rsidRPr="004F2516">
        <w:rPr>
          <w:rFonts w:ascii="Times New Roman" w:hAnsi="Times New Roman" w:cs="Times New Roman"/>
          <w:sz w:val="36"/>
          <w:szCs w:val="36"/>
        </w:rPr>
        <w:lastRenderedPageBreak/>
        <w:t>свій початок зі становлення та розвитку товарно-грошових відносин.</w:t>
      </w:r>
    </w:p>
    <w:p w:rsidR="004F2516" w:rsidRPr="004F2516" w:rsidRDefault="004F2516" w:rsidP="004F2516">
      <w:pPr>
        <w:spacing w:after="0" w:line="360" w:lineRule="auto"/>
        <w:ind w:firstLine="708"/>
        <w:jc w:val="both"/>
        <w:rPr>
          <w:rFonts w:ascii="Times New Roman" w:hAnsi="Times New Roman" w:cs="Times New Roman"/>
          <w:sz w:val="36"/>
          <w:szCs w:val="36"/>
        </w:rPr>
      </w:pPr>
      <w:r w:rsidRPr="004F2516">
        <w:rPr>
          <w:rFonts w:ascii="Times New Roman" w:hAnsi="Times New Roman" w:cs="Times New Roman"/>
          <w:color w:val="000000"/>
          <w:sz w:val="36"/>
          <w:szCs w:val="36"/>
        </w:rPr>
        <w:t xml:space="preserve">Цілями маркетингової діяльності можуть виступати: </w:t>
      </w:r>
      <w:r w:rsidRPr="004F2516">
        <w:rPr>
          <w:rFonts w:ascii="Times New Roman" w:hAnsi="Times New Roman" w:cs="Times New Roman"/>
          <w:sz w:val="36"/>
          <w:szCs w:val="36"/>
        </w:rPr>
        <w:t>вивчення споживача, дослідження мотивів його поведінки на ринку, аналіз власного ринку видавництва, аналіз форм і каналів збуту продукції, аналіз обсягу товарообігу, вивчення конкурента, визначення форм і рівня конкуренції, вивчення рекламної діяльності, визначення найбільш ефективних способів просування книг на ринку, вивчення своєї ніші ринку, де видавництво має найкращі в порівнянні з конкурентами можливості реалізації своєї продукції [2].</w:t>
      </w:r>
    </w:p>
    <w:p w:rsidR="004F2516" w:rsidRPr="004F2516" w:rsidRDefault="004F2516" w:rsidP="004F2516">
      <w:pPr>
        <w:pStyle w:val="a4"/>
        <w:spacing w:before="0" w:beforeAutospacing="0" w:after="0" w:afterAutospacing="0" w:line="360" w:lineRule="auto"/>
        <w:ind w:firstLine="360"/>
        <w:jc w:val="both"/>
        <w:rPr>
          <w:color w:val="000000"/>
          <w:sz w:val="36"/>
          <w:szCs w:val="36"/>
        </w:rPr>
      </w:pPr>
      <w:r w:rsidRPr="004F2516">
        <w:rPr>
          <w:color w:val="000000"/>
          <w:sz w:val="36"/>
          <w:szCs w:val="36"/>
        </w:rPr>
        <w:t>Підбір і спільне застосування всіх маркетингових інструментів реалізуються через процедури маркетинг-міксу, який складає програму видавництва. Таким чином маркетинг-мікс виконує задачу реалізації вибраних стратегій і концепцій, які допомагають досягнути поставлених цілей [3].</w:t>
      </w:r>
    </w:p>
    <w:p w:rsidR="004F2516" w:rsidRPr="004F2516" w:rsidRDefault="004F2516" w:rsidP="004F2516">
      <w:pPr>
        <w:spacing w:after="0" w:line="360" w:lineRule="auto"/>
        <w:ind w:firstLine="720"/>
        <w:jc w:val="both"/>
        <w:rPr>
          <w:rFonts w:ascii="Times New Roman" w:hAnsi="Times New Roman" w:cs="Times New Roman"/>
          <w:sz w:val="36"/>
          <w:szCs w:val="36"/>
        </w:rPr>
      </w:pPr>
      <w:r w:rsidRPr="004F2516">
        <w:rPr>
          <w:rFonts w:ascii="Times New Roman" w:hAnsi="Times New Roman" w:cs="Times New Roman"/>
          <w:sz w:val="36"/>
          <w:szCs w:val="36"/>
        </w:rPr>
        <w:t xml:space="preserve">Період розвитку маркетингу в Україні тривав з 1991 року до 2000 року. Для нього притаманні такі риси, як: активний процес приватизації, наявність іноземних інвестицій, створення спільних підприємств, становлення ринкових відносин, збільшення частки іноземних товарів, неконкурентоздатність вітчизняних товарів, створення відділів маркетингу на підприємствах, становлення маркетингових </w:t>
      </w:r>
      <w:r w:rsidRPr="004F2516">
        <w:rPr>
          <w:rFonts w:ascii="Times New Roman" w:hAnsi="Times New Roman" w:cs="Times New Roman"/>
          <w:sz w:val="36"/>
          <w:szCs w:val="36"/>
        </w:rPr>
        <w:lastRenderedPageBreak/>
        <w:t>досліджень як необхідного напрямку в діяльності підприємств, розпочато підготовку спеціалістів з маркетингу у ВНЗ, відбуваються захисти перших дисертацій, які присвячені проблемам маркетингу.</w:t>
      </w:r>
    </w:p>
    <w:p w:rsidR="004F2516" w:rsidRPr="004F2516" w:rsidRDefault="004F2516" w:rsidP="004F2516">
      <w:pPr>
        <w:spacing w:after="0" w:line="360" w:lineRule="auto"/>
        <w:ind w:firstLine="720"/>
        <w:jc w:val="both"/>
        <w:rPr>
          <w:rFonts w:ascii="Times New Roman" w:hAnsi="Times New Roman" w:cs="Times New Roman"/>
          <w:sz w:val="36"/>
          <w:szCs w:val="36"/>
        </w:rPr>
      </w:pPr>
      <w:r w:rsidRPr="004F2516">
        <w:rPr>
          <w:rFonts w:ascii="Times New Roman" w:hAnsi="Times New Roman" w:cs="Times New Roman"/>
          <w:sz w:val="36"/>
          <w:szCs w:val="36"/>
        </w:rPr>
        <w:t>Зазначимо: знаковою подією у розвитку маркетингу в Україні стало створення у 1997 році Української Асоціації Маркетингу (УАМ). Місією якої є: формування цивілізованого бізнес-середовища, просування та розвиток маркетингу як фактору, що визначає економічний розвиток та добробут України, підтримка малого та середнього бізнесу, сприяння формуванню комплексного механізму взаємодії між навчальними закладами та органами державної влади та бізнесом у сфері освіти для маркетологів [4].</w:t>
      </w:r>
    </w:p>
    <w:p w:rsidR="004F2516" w:rsidRPr="004F2516" w:rsidRDefault="004F2516" w:rsidP="004F2516">
      <w:pPr>
        <w:spacing w:after="0" w:line="360" w:lineRule="auto"/>
        <w:ind w:firstLine="720"/>
        <w:jc w:val="both"/>
        <w:rPr>
          <w:rFonts w:ascii="Times New Roman" w:hAnsi="Times New Roman" w:cs="Times New Roman"/>
          <w:sz w:val="36"/>
          <w:szCs w:val="36"/>
        </w:rPr>
      </w:pPr>
      <w:r w:rsidRPr="004F2516">
        <w:rPr>
          <w:rFonts w:ascii="Times New Roman" w:hAnsi="Times New Roman" w:cs="Times New Roman"/>
          <w:sz w:val="36"/>
          <w:szCs w:val="36"/>
        </w:rPr>
        <w:t xml:space="preserve">Варто взяти до уваги той факт, що з початку 2000-х років маркетинг дозволив українським підприємцям професійно працювати зі споживчим попитом, робити прогнози, встановлювати грамотну політику збуту товарів. Книжковий бізнес не залишився осторонь, адже значні зміни торкнулися і його. Якщо раніше випуск і продаж книг контролювала радянська влада, то тепер книговидавництва отримали, здавалося б, повну свободу дій. Звісно, ця «свобода» була спочатку обмежена, з одного боку, технічною організацією питання, адже вироблення сучасних книг вимагало сучасного </w:t>
      </w:r>
      <w:r w:rsidRPr="004F2516">
        <w:rPr>
          <w:rFonts w:ascii="Times New Roman" w:hAnsi="Times New Roman" w:cs="Times New Roman"/>
          <w:sz w:val="36"/>
          <w:szCs w:val="36"/>
        </w:rPr>
        <w:lastRenderedPageBreak/>
        <w:t>обладнання, а з іншого – споживчим попитом. Якщо у 80-90-х роках попит був неймовірно високим на заборонені твори, то вже до 2000-го року ринок переситився книжковою продукцією. Саме тоді українські видавці почали задумуватися, які книги випускати, аби їх купували. На допомогу прийшов маркетинг, який зайняв свою нішу у книжковому бізнесі.</w:t>
      </w:r>
    </w:p>
    <w:p w:rsidR="004F2516" w:rsidRPr="004F2516" w:rsidRDefault="004F2516" w:rsidP="004F2516">
      <w:pPr>
        <w:pStyle w:val="a4"/>
        <w:spacing w:before="0" w:beforeAutospacing="0" w:after="0" w:afterAutospacing="0" w:line="360" w:lineRule="auto"/>
        <w:ind w:firstLine="360"/>
        <w:jc w:val="both"/>
        <w:rPr>
          <w:color w:val="000000"/>
          <w:sz w:val="36"/>
          <w:szCs w:val="36"/>
        </w:rPr>
      </w:pPr>
      <w:r w:rsidRPr="004F2516">
        <w:rPr>
          <w:sz w:val="36"/>
          <w:szCs w:val="36"/>
        </w:rPr>
        <w:t>Наголосимо: зараз, коли науково-технічний прогрес просунувся настільки, що книгу не потрібно шукати на полицях магазинів, щоб прочитати, а можна просто зайти в Інтернет і замовити електронну версію, маркетинг в книжковій справі став невід’ємною частиною успішного бізнесу.</w:t>
      </w:r>
    </w:p>
    <w:p w:rsidR="004F2516" w:rsidRPr="004F2516" w:rsidRDefault="004F2516" w:rsidP="004F2516">
      <w:pPr>
        <w:pStyle w:val="a4"/>
        <w:shd w:val="clear" w:color="auto" w:fill="FFFFFF"/>
        <w:spacing w:before="0" w:beforeAutospacing="0" w:after="0" w:afterAutospacing="0" w:line="360" w:lineRule="auto"/>
        <w:jc w:val="both"/>
        <w:rPr>
          <w:sz w:val="36"/>
          <w:szCs w:val="36"/>
          <w:shd w:val="clear" w:color="auto" w:fill="FFFFFF"/>
        </w:rPr>
      </w:pPr>
      <w:r w:rsidRPr="004F2516">
        <w:rPr>
          <w:color w:val="000000"/>
          <w:sz w:val="36"/>
          <w:szCs w:val="36"/>
        </w:rPr>
        <w:t xml:space="preserve">          </w:t>
      </w:r>
      <w:r w:rsidRPr="004F2516">
        <w:rPr>
          <w:color w:val="000000" w:themeColor="text1"/>
          <w:sz w:val="36"/>
          <w:szCs w:val="36"/>
        </w:rPr>
        <w:t>Проаналізувавши застосування інструментів маркетингових комунікацій на прикладі українського видавництва «S</w:t>
      </w:r>
      <w:r w:rsidRPr="004F2516">
        <w:rPr>
          <w:color w:val="000000" w:themeColor="text1"/>
          <w:sz w:val="36"/>
          <w:szCs w:val="36"/>
          <w:lang w:val="en-US"/>
        </w:rPr>
        <w:t>nowdrop</w:t>
      </w:r>
      <w:r w:rsidRPr="004F2516">
        <w:rPr>
          <w:color w:val="000000" w:themeColor="text1"/>
          <w:sz w:val="36"/>
          <w:szCs w:val="36"/>
        </w:rPr>
        <w:t xml:space="preserve">» можемо сказати, що </w:t>
      </w:r>
      <w:r w:rsidRPr="004F2516">
        <w:rPr>
          <w:rStyle w:val="af3"/>
          <w:b w:val="0"/>
          <w:color w:val="000000" w:themeColor="text1"/>
          <w:sz w:val="36"/>
          <w:szCs w:val="36"/>
        </w:rPr>
        <w:t>видавництво використовує рекламу в інтернеті, зокрема у соцмережах «Інстаграм» та «Фейсбук», аби</w:t>
      </w:r>
      <w:r w:rsidRPr="004F2516">
        <w:rPr>
          <w:rStyle w:val="af3"/>
          <w:color w:val="000000" w:themeColor="text1"/>
          <w:sz w:val="36"/>
          <w:szCs w:val="36"/>
        </w:rPr>
        <w:t xml:space="preserve"> </w:t>
      </w:r>
      <w:r w:rsidRPr="004F2516">
        <w:rPr>
          <w:color w:val="000000" w:themeColor="text1"/>
          <w:sz w:val="36"/>
          <w:szCs w:val="36"/>
        </w:rPr>
        <w:t>сприяти поінформованості та обізнаності споживачів у книжковому середовищі та спонукати до купівлі  книг. «</w:t>
      </w:r>
      <w:r w:rsidRPr="004F2516">
        <w:rPr>
          <w:color w:val="000000" w:themeColor="text1"/>
          <w:sz w:val="36"/>
          <w:szCs w:val="36"/>
          <w:lang w:val="en-US"/>
        </w:rPr>
        <w:t>Snowdrop</w:t>
      </w:r>
      <w:r w:rsidRPr="004F2516">
        <w:rPr>
          <w:color w:val="000000" w:themeColor="text1"/>
          <w:sz w:val="36"/>
          <w:szCs w:val="36"/>
        </w:rPr>
        <w:t>»</w:t>
      </w:r>
      <w:r w:rsidRPr="004F2516">
        <w:rPr>
          <w:color w:val="000000" w:themeColor="text1"/>
          <w:sz w:val="36"/>
          <w:szCs w:val="36"/>
          <w:lang w:val="en-US"/>
        </w:rPr>
        <w:t> </w:t>
      </w:r>
      <w:r w:rsidRPr="004F2516">
        <w:rPr>
          <w:color w:val="000000" w:themeColor="text1"/>
          <w:sz w:val="36"/>
          <w:szCs w:val="36"/>
        </w:rPr>
        <w:t xml:space="preserve">стимулює потенційних читачів акціями на книги, адже це сприяє формуванню позитивного враження; створює імідж «шляхетного видавництва»; організовує пресконференції, сприяє обізнаності аудиторії перекладами книг; застосовує </w:t>
      </w:r>
      <w:r w:rsidRPr="004F2516">
        <w:rPr>
          <w:sz w:val="36"/>
          <w:szCs w:val="36"/>
        </w:rPr>
        <w:lastRenderedPageBreak/>
        <w:t>buzz-маркетинг; розміщує книги на полицях магазинів та демонструє їх на офіційному сайті та на сайті</w:t>
      </w:r>
      <w:r w:rsidRPr="004F2516">
        <w:rPr>
          <w:color w:val="4D5156"/>
          <w:sz w:val="36"/>
          <w:szCs w:val="36"/>
          <w:shd w:val="clear" w:color="auto" w:fill="FFFFFF"/>
        </w:rPr>
        <w:t xml:space="preserve"> </w:t>
      </w:r>
      <w:r w:rsidRPr="004F2516">
        <w:rPr>
          <w:color w:val="000000" w:themeColor="text1"/>
          <w:sz w:val="36"/>
          <w:szCs w:val="36"/>
          <w:shd w:val="clear" w:color="auto" w:fill="FFFFFF"/>
        </w:rPr>
        <w:t>Yakaboo; бере участь у ярмарках, наприклад, у «Форумі видавців у Львові».</w:t>
      </w:r>
    </w:p>
    <w:p w:rsidR="004F2516" w:rsidRDefault="004F2516" w:rsidP="004F2516">
      <w:pPr>
        <w:pStyle w:val="a4"/>
        <w:shd w:val="clear" w:color="auto" w:fill="FFFFFF"/>
        <w:spacing w:before="0" w:beforeAutospacing="0" w:after="0" w:afterAutospacing="0" w:line="360" w:lineRule="auto"/>
        <w:jc w:val="both"/>
        <w:rPr>
          <w:sz w:val="36"/>
          <w:szCs w:val="36"/>
        </w:rPr>
      </w:pPr>
      <w:r w:rsidRPr="004F2516">
        <w:rPr>
          <w:color w:val="000000"/>
          <w:sz w:val="36"/>
          <w:szCs w:val="36"/>
        </w:rPr>
        <w:t xml:space="preserve">          </w:t>
      </w:r>
      <w:r w:rsidRPr="004F2516">
        <w:rPr>
          <w:color w:val="000000" w:themeColor="text1"/>
          <w:sz w:val="36"/>
          <w:szCs w:val="36"/>
        </w:rPr>
        <w:t xml:space="preserve">Ще одним яскравим прикладом використання </w:t>
      </w:r>
      <w:r w:rsidRPr="004F2516">
        <w:rPr>
          <w:sz w:val="36"/>
          <w:szCs w:val="36"/>
        </w:rPr>
        <w:t>інструментів маркетингових комунікацій є «</w:t>
      </w:r>
      <w:r w:rsidRPr="004F2516">
        <w:rPr>
          <w:color w:val="222222"/>
          <w:sz w:val="36"/>
          <w:szCs w:val="36"/>
          <w:shd w:val="clear" w:color="auto" w:fill="FFFFFF"/>
        </w:rPr>
        <w:t>Видавництво Старого Лева</w:t>
      </w:r>
      <w:r w:rsidRPr="004F2516">
        <w:rPr>
          <w:rStyle w:val="af3"/>
          <w:color w:val="000000" w:themeColor="text1"/>
          <w:sz w:val="36"/>
          <w:szCs w:val="36"/>
        </w:rPr>
        <w:t xml:space="preserve">», </w:t>
      </w:r>
      <w:r w:rsidRPr="004F2516">
        <w:rPr>
          <w:rStyle w:val="af3"/>
          <w:b w:val="0"/>
          <w:color w:val="000000" w:themeColor="text1"/>
          <w:sz w:val="36"/>
          <w:szCs w:val="36"/>
        </w:rPr>
        <w:t>яке застосовує рекламу на офіційному сайті та у соцмережах «Ютюб», «Інстаграм», «Фейсбук». «Телеграм», «Твіттер»; взаємодіє з медіа та блогосферою; розробляє сувеніри з фірмовою символікою;</w:t>
      </w:r>
      <w:r w:rsidRPr="004F2516">
        <w:rPr>
          <w:rStyle w:val="af3"/>
          <w:color w:val="000000" w:themeColor="text1"/>
          <w:sz w:val="36"/>
          <w:szCs w:val="36"/>
        </w:rPr>
        <w:t xml:space="preserve"> </w:t>
      </w:r>
      <w:r w:rsidRPr="004F2516">
        <w:rPr>
          <w:color w:val="202122"/>
          <w:sz w:val="36"/>
          <w:szCs w:val="36"/>
        </w:rPr>
        <w:t xml:space="preserve">співпрацює з бібліотеками і громадськими організаціями; </w:t>
      </w:r>
      <w:r w:rsidRPr="004F2516">
        <w:rPr>
          <w:rStyle w:val="af3"/>
          <w:b w:val="0"/>
          <w:color w:val="000000" w:themeColor="text1"/>
          <w:sz w:val="36"/>
          <w:szCs w:val="36"/>
        </w:rPr>
        <w:t>стимулює читачів акціями на книги та безкоштовною доставкою до відділення «Нової пошти»; створює імідж якісного видавництва; випускає певні книги шрифтом Брайля; щороку</w:t>
      </w:r>
      <w:r w:rsidRPr="004F2516">
        <w:rPr>
          <w:rStyle w:val="af3"/>
          <w:color w:val="000000" w:themeColor="text1"/>
          <w:sz w:val="36"/>
          <w:szCs w:val="36"/>
        </w:rPr>
        <w:t xml:space="preserve"> </w:t>
      </w:r>
      <w:r w:rsidRPr="004F2516">
        <w:rPr>
          <w:sz w:val="36"/>
          <w:szCs w:val="36"/>
        </w:rPr>
        <w:t>проводить презентації видавничих проєктів, майстеркласів, автографсесій з можливістю спілкування з авторами книг.</w:t>
      </w:r>
    </w:p>
    <w:p w:rsidR="004F2516" w:rsidRPr="004F2516" w:rsidRDefault="004F2516" w:rsidP="004F2516">
      <w:pPr>
        <w:pStyle w:val="a4"/>
        <w:shd w:val="clear" w:color="auto" w:fill="FFFFFF"/>
        <w:spacing w:before="0" w:beforeAutospacing="0" w:after="0" w:afterAutospacing="0" w:line="360" w:lineRule="auto"/>
        <w:ind w:firstLine="708"/>
        <w:jc w:val="both"/>
        <w:rPr>
          <w:sz w:val="36"/>
          <w:szCs w:val="36"/>
        </w:rPr>
      </w:pPr>
      <w:r w:rsidRPr="004F2516">
        <w:rPr>
          <w:color w:val="000000" w:themeColor="text1"/>
          <w:sz w:val="36"/>
          <w:szCs w:val="36"/>
        </w:rPr>
        <w:t xml:space="preserve">Проведене дослідження не вичерпує всіх сторін наукового пошуку з даної проблематики. Перспективними напрямами подальших досліджень є вивчення зарубіжного досвіду, а саме: британського видавництва </w:t>
      </w:r>
      <w:r w:rsidRPr="004F2516">
        <w:rPr>
          <w:color w:val="000000" w:themeColor="text1"/>
          <w:sz w:val="36"/>
          <w:szCs w:val="36"/>
          <w:shd w:val="clear" w:color="auto" w:fill="FFFFFF"/>
        </w:rPr>
        <w:t>Penguin Books</w:t>
      </w:r>
      <w:r w:rsidRPr="004F2516">
        <w:rPr>
          <w:color w:val="000000" w:themeColor="text1"/>
          <w:sz w:val="36"/>
          <w:szCs w:val="36"/>
        </w:rPr>
        <w:t xml:space="preserve"> та американського видавництва </w:t>
      </w:r>
      <w:r w:rsidRPr="004F2516">
        <w:rPr>
          <w:color w:val="000000" w:themeColor="text1"/>
          <w:sz w:val="36"/>
          <w:szCs w:val="36"/>
          <w:shd w:val="clear" w:color="auto" w:fill="FFFFFF"/>
        </w:rPr>
        <w:t>HarperCollins Publishers LLC.</w:t>
      </w:r>
    </w:p>
    <w:p w:rsidR="004F2516" w:rsidRPr="004F2516" w:rsidRDefault="004F2516" w:rsidP="004F2516">
      <w:pPr>
        <w:pStyle w:val="a4"/>
        <w:spacing w:before="0" w:beforeAutospacing="0" w:after="0" w:afterAutospacing="0" w:line="360" w:lineRule="auto"/>
        <w:jc w:val="both"/>
        <w:rPr>
          <w:color w:val="000000"/>
          <w:sz w:val="36"/>
          <w:szCs w:val="36"/>
        </w:rPr>
      </w:pPr>
    </w:p>
    <w:p w:rsidR="004F2516" w:rsidRPr="004F2516" w:rsidRDefault="004F2516" w:rsidP="004F2516">
      <w:pPr>
        <w:spacing w:after="0" w:line="360" w:lineRule="auto"/>
        <w:jc w:val="center"/>
        <w:rPr>
          <w:rFonts w:ascii="Times New Roman" w:eastAsia="Times New Roman" w:hAnsi="Times New Roman" w:cs="Times New Roman"/>
          <w:b/>
          <w:sz w:val="36"/>
          <w:szCs w:val="36"/>
          <w:lang w:eastAsia="en-GB"/>
        </w:rPr>
      </w:pPr>
      <w:r>
        <w:rPr>
          <w:rFonts w:ascii="Times New Roman" w:eastAsia="Times New Roman" w:hAnsi="Times New Roman" w:cs="Times New Roman"/>
          <w:b/>
          <w:sz w:val="36"/>
          <w:szCs w:val="36"/>
          <w:lang w:eastAsia="en-GB"/>
        </w:rPr>
        <w:t>Л</w:t>
      </w:r>
      <w:r w:rsidRPr="004F2516">
        <w:rPr>
          <w:rFonts w:ascii="Times New Roman" w:eastAsia="Times New Roman" w:hAnsi="Times New Roman" w:cs="Times New Roman"/>
          <w:b/>
          <w:sz w:val="36"/>
          <w:szCs w:val="36"/>
          <w:lang w:eastAsia="en-GB"/>
        </w:rPr>
        <w:t>ітератур</w:t>
      </w:r>
      <w:r>
        <w:rPr>
          <w:rFonts w:ascii="Times New Roman" w:eastAsia="Times New Roman" w:hAnsi="Times New Roman" w:cs="Times New Roman"/>
          <w:b/>
          <w:sz w:val="36"/>
          <w:szCs w:val="36"/>
          <w:lang w:eastAsia="en-GB"/>
        </w:rPr>
        <w:t>а</w:t>
      </w:r>
    </w:p>
    <w:p w:rsidR="004F2516" w:rsidRPr="004F2516" w:rsidRDefault="004F2516" w:rsidP="004F2516">
      <w:pPr>
        <w:pStyle w:val="a3"/>
        <w:numPr>
          <w:ilvl w:val="0"/>
          <w:numId w:val="35"/>
        </w:numPr>
        <w:spacing w:after="0" w:line="360" w:lineRule="auto"/>
        <w:jc w:val="both"/>
        <w:rPr>
          <w:rFonts w:ascii="Times New Roman" w:hAnsi="Times New Roman" w:cs="Times New Roman"/>
          <w:color w:val="000000"/>
          <w:sz w:val="36"/>
          <w:szCs w:val="36"/>
          <w:shd w:val="clear" w:color="auto" w:fill="FFFFFF"/>
        </w:rPr>
      </w:pPr>
      <w:r w:rsidRPr="004F2516">
        <w:rPr>
          <w:rFonts w:ascii="Times New Roman" w:hAnsi="Times New Roman" w:cs="Times New Roman"/>
          <w:color w:val="000000"/>
          <w:sz w:val="36"/>
          <w:szCs w:val="36"/>
          <w:shd w:val="clear" w:color="auto" w:fill="FFFFFF"/>
        </w:rPr>
        <w:lastRenderedPageBreak/>
        <w:t xml:space="preserve">Marketing [Електронний ресурс] // Wikipedia. – 2021. – Режим доступу до ресурсу: </w:t>
      </w:r>
      <w:hyperlink r:id="rId53" w:history="1">
        <w:r w:rsidRPr="004F2516">
          <w:rPr>
            <w:rStyle w:val="a5"/>
            <w:rFonts w:ascii="Times New Roman" w:hAnsi="Times New Roman" w:cs="Times New Roman"/>
            <w:sz w:val="36"/>
            <w:szCs w:val="36"/>
            <w:shd w:val="clear" w:color="auto" w:fill="FFFFFF"/>
          </w:rPr>
          <w:t>https://en.wikipedia.org/wiki/Marketing</w:t>
        </w:r>
      </w:hyperlink>
      <w:r w:rsidRPr="004F2516">
        <w:rPr>
          <w:rFonts w:ascii="Times New Roman" w:hAnsi="Times New Roman" w:cs="Times New Roman"/>
          <w:color w:val="000000"/>
          <w:sz w:val="36"/>
          <w:szCs w:val="36"/>
          <w:shd w:val="clear" w:color="auto" w:fill="FFFFFF"/>
        </w:rPr>
        <w:t>.</w:t>
      </w:r>
    </w:p>
    <w:p w:rsidR="004F2516" w:rsidRPr="004F2516" w:rsidRDefault="004F2516" w:rsidP="004F2516">
      <w:pPr>
        <w:pStyle w:val="a3"/>
        <w:numPr>
          <w:ilvl w:val="0"/>
          <w:numId w:val="35"/>
        </w:numPr>
        <w:spacing w:after="0" w:line="360" w:lineRule="auto"/>
        <w:jc w:val="both"/>
        <w:rPr>
          <w:rFonts w:ascii="Times New Roman" w:hAnsi="Times New Roman" w:cs="Times New Roman"/>
          <w:sz w:val="36"/>
          <w:szCs w:val="36"/>
        </w:rPr>
      </w:pPr>
      <w:r w:rsidRPr="004F2516">
        <w:rPr>
          <w:rFonts w:ascii="Times New Roman" w:hAnsi="Times New Roman" w:cs="Times New Roman"/>
          <w:color w:val="101010"/>
          <w:sz w:val="36"/>
          <w:szCs w:val="36"/>
          <w:shd w:val="clear" w:color="auto" w:fill="FBFBFB"/>
        </w:rPr>
        <w:t>Крижанівський Р. О., Продіус І. П. Основи маркетингу, — К.: НМК, 2004.</w:t>
      </w:r>
    </w:p>
    <w:p w:rsidR="004F2516" w:rsidRPr="004F2516" w:rsidRDefault="004F2516" w:rsidP="004F2516">
      <w:pPr>
        <w:pStyle w:val="a3"/>
        <w:numPr>
          <w:ilvl w:val="0"/>
          <w:numId w:val="35"/>
        </w:numPr>
        <w:spacing w:after="0" w:line="360" w:lineRule="auto"/>
        <w:jc w:val="both"/>
        <w:rPr>
          <w:rFonts w:ascii="Times New Roman" w:hAnsi="Times New Roman" w:cs="Times New Roman"/>
          <w:color w:val="000000" w:themeColor="text1"/>
          <w:sz w:val="36"/>
          <w:szCs w:val="36"/>
        </w:rPr>
      </w:pPr>
      <w:r w:rsidRPr="004F2516">
        <w:rPr>
          <w:rFonts w:ascii="Times New Roman" w:hAnsi="Times New Roman" w:cs="Times New Roman"/>
          <w:color w:val="000000" w:themeColor="text1"/>
          <w:sz w:val="36"/>
          <w:szCs w:val="36"/>
          <w:shd w:val="clear" w:color="auto" w:fill="FFFFFF"/>
        </w:rPr>
        <w:t>McCarthy, Jerome E. (1964).</w:t>
      </w:r>
      <w:r w:rsidRPr="004F2516">
        <w:rPr>
          <w:rStyle w:val="apple-converted-space"/>
          <w:rFonts w:ascii="Times New Roman" w:hAnsi="Times New Roman" w:cs="Times New Roman"/>
          <w:color w:val="000000" w:themeColor="text1"/>
          <w:sz w:val="36"/>
          <w:szCs w:val="36"/>
          <w:shd w:val="clear" w:color="auto" w:fill="FFFFFF"/>
        </w:rPr>
        <w:t> </w:t>
      </w:r>
      <w:r w:rsidRPr="004F2516">
        <w:rPr>
          <w:rStyle w:val="a6"/>
          <w:rFonts w:ascii="Times New Roman" w:hAnsi="Times New Roman" w:cs="Times New Roman"/>
          <w:color w:val="000000" w:themeColor="text1"/>
          <w:sz w:val="36"/>
          <w:szCs w:val="36"/>
          <w:bdr w:val="none" w:sz="0" w:space="0" w:color="auto" w:frame="1"/>
        </w:rPr>
        <w:t>Basic Marketing. A Managerial Approach</w:t>
      </w:r>
      <w:r w:rsidRPr="004F2516">
        <w:rPr>
          <w:rFonts w:ascii="Times New Roman" w:hAnsi="Times New Roman" w:cs="Times New Roman"/>
          <w:i/>
          <w:iCs/>
          <w:color w:val="000000" w:themeColor="text1"/>
          <w:sz w:val="36"/>
          <w:szCs w:val="36"/>
          <w:shd w:val="clear" w:color="auto" w:fill="FFFFFF"/>
        </w:rPr>
        <w:t>.</w:t>
      </w:r>
      <w:r w:rsidRPr="004F2516">
        <w:rPr>
          <w:rFonts w:ascii="Times New Roman" w:hAnsi="Times New Roman" w:cs="Times New Roman"/>
          <w:color w:val="000000" w:themeColor="text1"/>
          <w:sz w:val="36"/>
          <w:szCs w:val="36"/>
          <w:shd w:val="clear" w:color="auto" w:fill="FFFFFF"/>
        </w:rPr>
        <w:t xml:space="preserve"> Homewood, IL: Irwin</w:t>
      </w:r>
    </w:p>
    <w:p w:rsidR="004F2516" w:rsidRPr="004F2516" w:rsidRDefault="004F2516" w:rsidP="004F2516">
      <w:pPr>
        <w:pStyle w:val="a3"/>
        <w:numPr>
          <w:ilvl w:val="0"/>
          <w:numId w:val="35"/>
        </w:numPr>
        <w:spacing w:after="0" w:line="360" w:lineRule="auto"/>
        <w:jc w:val="both"/>
        <w:rPr>
          <w:rFonts w:ascii="Times New Roman" w:hAnsi="Times New Roman" w:cs="Times New Roman"/>
          <w:sz w:val="36"/>
          <w:szCs w:val="36"/>
        </w:rPr>
      </w:pPr>
      <w:r w:rsidRPr="004F2516">
        <w:rPr>
          <w:rFonts w:ascii="Times New Roman" w:hAnsi="Times New Roman" w:cs="Times New Roman"/>
          <w:color w:val="000000"/>
          <w:sz w:val="36"/>
          <w:szCs w:val="36"/>
          <w:shd w:val="clear" w:color="auto" w:fill="FFFFFF"/>
        </w:rPr>
        <w:t xml:space="preserve">Про УАМ: Історія організації [Електронний ресурс] // УАМ – Режим доступу до ресурсу: </w:t>
      </w:r>
      <w:hyperlink r:id="rId54" w:history="1">
        <w:r w:rsidRPr="004F2516">
          <w:rPr>
            <w:rStyle w:val="a5"/>
            <w:rFonts w:ascii="Times New Roman" w:hAnsi="Times New Roman" w:cs="Times New Roman"/>
            <w:sz w:val="36"/>
            <w:szCs w:val="36"/>
            <w:shd w:val="clear" w:color="auto" w:fill="FFFFFF"/>
          </w:rPr>
          <w:t>http://uam.in.ua/ukr/about/history/</w:t>
        </w:r>
      </w:hyperlink>
    </w:p>
    <w:p w:rsidR="004F2516" w:rsidRPr="004F2516" w:rsidRDefault="004F2516" w:rsidP="004F2516">
      <w:pPr>
        <w:spacing w:after="0" w:line="360" w:lineRule="auto"/>
        <w:jc w:val="both"/>
        <w:rPr>
          <w:rFonts w:ascii="Times New Roman" w:hAnsi="Times New Roman" w:cs="Times New Roman"/>
          <w:sz w:val="36"/>
          <w:szCs w:val="36"/>
        </w:rPr>
      </w:pPr>
    </w:p>
    <w:p w:rsidR="004F2516" w:rsidRPr="004F2516" w:rsidRDefault="004F2516" w:rsidP="004F2516">
      <w:pPr>
        <w:spacing w:after="0" w:line="360" w:lineRule="auto"/>
        <w:ind w:firstLine="567"/>
        <w:jc w:val="both"/>
        <w:outlineLvl w:val="1"/>
        <w:rPr>
          <w:rFonts w:ascii="Times New Roman" w:hAnsi="Times New Roman" w:cs="Times New Roman"/>
          <w:b/>
          <w:color w:val="000000" w:themeColor="text1"/>
          <w:sz w:val="36"/>
          <w:szCs w:val="36"/>
        </w:rPr>
      </w:pPr>
    </w:p>
    <w:p w:rsidR="00416CB8" w:rsidRPr="00416CB8" w:rsidRDefault="00416CB8" w:rsidP="00416CB8">
      <w:pPr>
        <w:spacing w:after="0" w:line="240" w:lineRule="auto"/>
        <w:ind w:firstLine="567"/>
        <w:jc w:val="center"/>
        <w:outlineLvl w:val="1"/>
        <w:rPr>
          <w:rFonts w:ascii="Times New Roman" w:hAnsi="Times New Roman" w:cs="Times New Roman"/>
          <w:b/>
          <w:color w:val="000000" w:themeColor="text1"/>
          <w:sz w:val="36"/>
          <w:szCs w:val="36"/>
          <w:lang w:val="ru-RU"/>
        </w:rPr>
      </w:pPr>
      <w:r w:rsidRPr="00FC0E1F">
        <w:rPr>
          <w:rFonts w:ascii="Times New Roman" w:hAnsi="Times New Roman" w:cs="Times New Roman"/>
          <w:b/>
          <w:color w:val="000000" w:themeColor="text1"/>
          <w:sz w:val="32"/>
          <w:szCs w:val="32"/>
        </w:rPr>
        <w:t>«</w:t>
      </w:r>
      <w:r w:rsidR="001B44E6">
        <w:rPr>
          <w:rFonts w:ascii="Times New Roman" w:hAnsi="Times New Roman" w:cs="Times New Roman"/>
          <w:b/>
          <w:color w:val="000000" w:themeColor="text1"/>
          <w:sz w:val="36"/>
          <w:szCs w:val="36"/>
        </w:rPr>
        <w:t>ВІЙНА</w:t>
      </w:r>
      <w:r w:rsidRPr="00416CB8">
        <w:rPr>
          <w:rFonts w:ascii="Times New Roman" w:hAnsi="Times New Roman" w:cs="Times New Roman"/>
          <w:b/>
          <w:color w:val="000000" w:themeColor="text1"/>
          <w:sz w:val="36"/>
          <w:szCs w:val="36"/>
        </w:rPr>
        <w:t xml:space="preserve"> </w:t>
      </w:r>
      <w:r w:rsidR="001B44E6">
        <w:rPr>
          <w:rFonts w:ascii="Times New Roman" w:hAnsi="Times New Roman" w:cs="Times New Roman"/>
          <w:b/>
          <w:color w:val="000000" w:themeColor="text1"/>
          <w:sz w:val="36"/>
          <w:szCs w:val="36"/>
        </w:rPr>
        <w:t>СВІТІВ</w:t>
      </w:r>
      <w:r w:rsidRPr="00416CB8">
        <w:rPr>
          <w:rFonts w:ascii="Times New Roman" w:hAnsi="Times New Roman" w:cs="Times New Roman"/>
          <w:b/>
          <w:color w:val="000000" w:themeColor="text1"/>
          <w:sz w:val="36"/>
          <w:szCs w:val="36"/>
        </w:rPr>
        <w:t xml:space="preserve">»  </w:t>
      </w:r>
      <w:r w:rsidR="001B44E6">
        <w:rPr>
          <w:rFonts w:ascii="Times New Roman" w:hAnsi="Times New Roman" w:cs="Times New Roman"/>
          <w:b/>
          <w:color w:val="000000" w:themeColor="text1"/>
          <w:sz w:val="36"/>
          <w:szCs w:val="36"/>
        </w:rPr>
        <w:t>У КОНТЕКСТІ</w:t>
      </w:r>
      <w:r w:rsidRPr="00416CB8">
        <w:rPr>
          <w:rFonts w:ascii="Times New Roman" w:hAnsi="Times New Roman" w:cs="Times New Roman"/>
          <w:b/>
          <w:color w:val="000000" w:themeColor="text1"/>
          <w:sz w:val="36"/>
          <w:szCs w:val="36"/>
        </w:rPr>
        <w:t xml:space="preserve"> </w:t>
      </w:r>
      <w:r w:rsidR="001B44E6">
        <w:rPr>
          <w:rFonts w:ascii="Times New Roman" w:hAnsi="Times New Roman" w:cs="Times New Roman"/>
          <w:b/>
          <w:color w:val="000000" w:themeColor="text1"/>
          <w:sz w:val="36"/>
          <w:szCs w:val="36"/>
        </w:rPr>
        <w:t>МІСТИФІКАЦІЙ</w:t>
      </w:r>
    </w:p>
    <w:p w:rsidR="00416CB8" w:rsidRPr="00416CB8" w:rsidRDefault="00416CB8" w:rsidP="00416CB8">
      <w:pPr>
        <w:spacing w:after="0" w:line="240" w:lineRule="auto"/>
        <w:ind w:firstLine="567"/>
        <w:jc w:val="center"/>
        <w:outlineLvl w:val="1"/>
        <w:rPr>
          <w:rFonts w:ascii="Times New Roman" w:hAnsi="Times New Roman" w:cs="Times New Roman"/>
          <w:b/>
          <w:color w:val="000000" w:themeColor="text1"/>
          <w:sz w:val="36"/>
          <w:szCs w:val="36"/>
          <w:lang w:val="ru-RU"/>
        </w:rPr>
      </w:pPr>
    </w:p>
    <w:p w:rsidR="00416CB8" w:rsidRDefault="00416CB8" w:rsidP="00666D7A">
      <w:pPr>
        <w:spacing w:after="0" w:line="240" w:lineRule="auto"/>
        <w:jc w:val="center"/>
        <w:rPr>
          <w:rFonts w:ascii="Times New Roman" w:hAnsi="Times New Roman" w:cs="Times New Roman"/>
          <w:b/>
          <w:sz w:val="36"/>
          <w:szCs w:val="36"/>
        </w:rPr>
      </w:pPr>
      <w:r w:rsidRPr="00416CB8">
        <w:rPr>
          <w:rFonts w:ascii="Times New Roman" w:hAnsi="Times New Roman" w:cs="Times New Roman"/>
          <w:b/>
          <w:sz w:val="36"/>
          <w:szCs w:val="36"/>
        </w:rPr>
        <w:t>Петрованчук Романа Романівна</w:t>
      </w:r>
      <w:r w:rsidR="00666D7A">
        <w:rPr>
          <w:rFonts w:ascii="Times New Roman" w:hAnsi="Times New Roman" w:cs="Times New Roman"/>
          <w:b/>
          <w:sz w:val="36"/>
          <w:szCs w:val="36"/>
        </w:rPr>
        <w:t>,</w:t>
      </w:r>
    </w:p>
    <w:p w:rsidR="00416CB8" w:rsidRPr="00416CB8" w:rsidRDefault="00416CB8" w:rsidP="00666D7A">
      <w:pPr>
        <w:spacing w:after="0" w:line="240" w:lineRule="auto"/>
        <w:jc w:val="center"/>
        <w:rPr>
          <w:rFonts w:ascii="Times New Roman" w:hAnsi="Times New Roman" w:cs="Times New Roman"/>
          <w:sz w:val="36"/>
          <w:szCs w:val="36"/>
        </w:rPr>
      </w:pPr>
      <w:r w:rsidRPr="00416CB8">
        <w:rPr>
          <w:rFonts w:ascii="Times New Roman" w:hAnsi="Times New Roman" w:cs="Times New Roman"/>
          <w:sz w:val="36"/>
          <w:szCs w:val="36"/>
        </w:rPr>
        <w:t>здобувач вищої освіти Факультету філології</w:t>
      </w:r>
    </w:p>
    <w:p w:rsidR="00416CB8" w:rsidRPr="00416CB8" w:rsidRDefault="00666D7A" w:rsidP="00666D7A">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ДВНЗ «</w:t>
      </w:r>
      <w:r w:rsidR="00416CB8" w:rsidRPr="00416CB8">
        <w:rPr>
          <w:rFonts w:ascii="Times New Roman" w:hAnsi="Times New Roman" w:cs="Times New Roman"/>
          <w:sz w:val="36"/>
          <w:szCs w:val="36"/>
        </w:rPr>
        <w:t>Прикарпатський національний університет імені Василя Стефаника</w:t>
      </w:r>
      <w:r>
        <w:rPr>
          <w:rFonts w:ascii="Times New Roman" w:hAnsi="Times New Roman" w:cs="Times New Roman"/>
          <w:sz w:val="36"/>
          <w:szCs w:val="36"/>
        </w:rPr>
        <w:t>»</w:t>
      </w:r>
      <w:r w:rsidR="00416CB8" w:rsidRPr="00416CB8">
        <w:rPr>
          <w:rFonts w:ascii="Times New Roman" w:hAnsi="Times New Roman" w:cs="Times New Roman"/>
          <w:sz w:val="36"/>
          <w:szCs w:val="36"/>
        </w:rPr>
        <w:t>, Україна.</w:t>
      </w:r>
    </w:p>
    <w:p w:rsidR="00416CB8" w:rsidRPr="00666D7A" w:rsidRDefault="00416CB8" w:rsidP="00666D7A">
      <w:pPr>
        <w:spacing w:after="0" w:line="240" w:lineRule="auto"/>
        <w:jc w:val="center"/>
        <w:rPr>
          <w:rFonts w:ascii="Times New Roman" w:hAnsi="Times New Roman" w:cs="Times New Roman"/>
          <w:sz w:val="36"/>
          <w:szCs w:val="36"/>
          <w:lang w:val="ru-RU"/>
        </w:rPr>
      </w:pPr>
      <w:r w:rsidRPr="00416CB8">
        <w:rPr>
          <w:rFonts w:ascii="Times New Roman" w:hAnsi="Times New Roman" w:cs="Times New Roman"/>
          <w:sz w:val="36"/>
          <w:szCs w:val="36"/>
          <w:lang w:val="en-US"/>
        </w:rPr>
        <w:t>E</w:t>
      </w:r>
      <w:r w:rsidRPr="00416CB8">
        <w:rPr>
          <w:rFonts w:ascii="Times New Roman" w:hAnsi="Times New Roman" w:cs="Times New Roman"/>
          <w:sz w:val="36"/>
          <w:szCs w:val="36"/>
        </w:rPr>
        <w:t>-</w:t>
      </w:r>
      <w:r w:rsidRPr="00416CB8">
        <w:rPr>
          <w:rFonts w:ascii="Times New Roman" w:hAnsi="Times New Roman" w:cs="Times New Roman"/>
          <w:sz w:val="36"/>
          <w:szCs w:val="36"/>
          <w:lang w:val="en-US"/>
        </w:rPr>
        <w:t>mail</w:t>
      </w:r>
      <w:r w:rsidRPr="00416CB8">
        <w:rPr>
          <w:rFonts w:ascii="Times New Roman" w:hAnsi="Times New Roman" w:cs="Times New Roman"/>
          <w:sz w:val="36"/>
          <w:szCs w:val="36"/>
        </w:rPr>
        <w:t>:</w:t>
      </w:r>
      <w:r w:rsidRPr="00416CB8">
        <w:rPr>
          <w:rFonts w:ascii="Times New Roman" w:hAnsi="Times New Roman" w:cs="Times New Roman"/>
          <w:sz w:val="36"/>
          <w:szCs w:val="36"/>
          <w:lang w:val="en-US"/>
        </w:rPr>
        <w:t>roma</w:t>
      </w:r>
      <w:r w:rsidRPr="00416CB8">
        <w:rPr>
          <w:rFonts w:ascii="Times New Roman" w:hAnsi="Times New Roman" w:cs="Times New Roman"/>
          <w:sz w:val="36"/>
          <w:szCs w:val="36"/>
        </w:rPr>
        <w:t>10</w:t>
      </w:r>
      <w:r w:rsidRPr="00416CB8">
        <w:rPr>
          <w:rFonts w:ascii="Times New Roman" w:hAnsi="Times New Roman" w:cs="Times New Roman"/>
          <w:sz w:val="36"/>
          <w:szCs w:val="36"/>
          <w:lang w:val="en-US"/>
        </w:rPr>
        <w:t>tef</w:t>
      </w:r>
      <w:r w:rsidRPr="00416CB8">
        <w:rPr>
          <w:rFonts w:ascii="Times New Roman" w:hAnsi="Times New Roman" w:cs="Times New Roman"/>
          <w:sz w:val="36"/>
          <w:szCs w:val="36"/>
        </w:rPr>
        <w:t>@</w:t>
      </w:r>
      <w:r w:rsidRPr="00416CB8">
        <w:rPr>
          <w:rFonts w:ascii="Times New Roman" w:hAnsi="Times New Roman" w:cs="Times New Roman"/>
          <w:sz w:val="36"/>
          <w:szCs w:val="36"/>
          <w:lang w:val="en-US"/>
        </w:rPr>
        <w:t>gmail</w:t>
      </w:r>
      <w:r w:rsidRPr="00416CB8">
        <w:rPr>
          <w:rFonts w:ascii="Times New Roman" w:hAnsi="Times New Roman" w:cs="Times New Roman"/>
          <w:sz w:val="36"/>
          <w:szCs w:val="36"/>
        </w:rPr>
        <w:t>.</w:t>
      </w:r>
      <w:r w:rsidRPr="00416CB8">
        <w:rPr>
          <w:rFonts w:ascii="Times New Roman" w:hAnsi="Times New Roman" w:cs="Times New Roman"/>
          <w:sz w:val="36"/>
          <w:szCs w:val="36"/>
          <w:lang w:val="en-US"/>
        </w:rPr>
        <w:t>com</w:t>
      </w:r>
    </w:p>
    <w:p w:rsidR="000E0582" w:rsidRPr="00416CB8" w:rsidRDefault="000E0582" w:rsidP="00666D7A">
      <w:pPr>
        <w:spacing w:after="0" w:line="240" w:lineRule="auto"/>
        <w:jc w:val="center"/>
        <w:rPr>
          <w:rFonts w:ascii="Times New Roman" w:hAnsi="Times New Roman" w:cs="Times New Roman"/>
          <w:sz w:val="36"/>
          <w:szCs w:val="36"/>
        </w:rPr>
      </w:pPr>
    </w:p>
    <w:p w:rsidR="000E0582" w:rsidRDefault="00416CB8" w:rsidP="001B44E6">
      <w:pPr>
        <w:spacing w:after="0" w:line="240" w:lineRule="auto"/>
        <w:jc w:val="center"/>
        <w:rPr>
          <w:rFonts w:ascii="Times New Roman" w:hAnsi="Times New Roman" w:cs="Times New Roman"/>
          <w:sz w:val="36"/>
          <w:szCs w:val="36"/>
        </w:rPr>
      </w:pPr>
      <w:r w:rsidRPr="00416CB8">
        <w:rPr>
          <w:rFonts w:ascii="Times New Roman" w:hAnsi="Times New Roman" w:cs="Times New Roman"/>
          <w:sz w:val="36"/>
          <w:szCs w:val="36"/>
        </w:rPr>
        <w:t>Науковий кер</w:t>
      </w:r>
      <w:r w:rsidR="001B44E6">
        <w:rPr>
          <w:rFonts w:ascii="Times New Roman" w:hAnsi="Times New Roman" w:cs="Times New Roman"/>
          <w:sz w:val="36"/>
          <w:szCs w:val="36"/>
        </w:rPr>
        <w:t xml:space="preserve">івник: </w:t>
      </w:r>
    </w:p>
    <w:p w:rsidR="00416CB8" w:rsidRPr="00416CB8" w:rsidRDefault="001B44E6" w:rsidP="001B44E6">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Хороб Соломія Степанівна,</w:t>
      </w:r>
    </w:p>
    <w:p w:rsidR="00416CB8" w:rsidRPr="00416CB8" w:rsidRDefault="00416CB8" w:rsidP="00416CB8">
      <w:pPr>
        <w:spacing w:after="0" w:line="240" w:lineRule="auto"/>
        <w:jc w:val="center"/>
        <w:rPr>
          <w:rFonts w:ascii="Times New Roman" w:hAnsi="Times New Roman" w:cs="Times New Roman"/>
          <w:sz w:val="36"/>
          <w:szCs w:val="36"/>
        </w:rPr>
      </w:pPr>
      <w:r w:rsidRPr="00416CB8">
        <w:rPr>
          <w:rFonts w:ascii="Times New Roman" w:hAnsi="Times New Roman" w:cs="Times New Roman"/>
          <w:sz w:val="36"/>
          <w:szCs w:val="36"/>
        </w:rPr>
        <w:t>канд. філол. наук, кандидат філологічних наук, старший викладач кафедри журналістики</w:t>
      </w:r>
    </w:p>
    <w:p w:rsidR="00416CB8" w:rsidRPr="00416CB8" w:rsidRDefault="00416CB8" w:rsidP="00416CB8">
      <w:pPr>
        <w:spacing w:after="0" w:line="240" w:lineRule="auto"/>
        <w:jc w:val="center"/>
        <w:rPr>
          <w:rFonts w:ascii="Times New Roman" w:hAnsi="Times New Roman" w:cs="Times New Roman"/>
          <w:sz w:val="36"/>
          <w:szCs w:val="36"/>
        </w:rPr>
      </w:pPr>
      <w:r w:rsidRPr="00416CB8">
        <w:rPr>
          <w:rFonts w:ascii="Times New Roman" w:hAnsi="Times New Roman" w:cs="Times New Roman"/>
          <w:sz w:val="36"/>
          <w:szCs w:val="36"/>
        </w:rPr>
        <w:t>Прикарпатський національний університет імені Василя Стефаника, Україна.</w:t>
      </w:r>
    </w:p>
    <w:p w:rsidR="00416CB8" w:rsidRDefault="00416CB8" w:rsidP="00416CB8">
      <w:pPr>
        <w:spacing w:after="0" w:line="240" w:lineRule="auto"/>
        <w:jc w:val="center"/>
        <w:rPr>
          <w:rFonts w:ascii="Times New Roman" w:hAnsi="Times New Roman" w:cs="Times New Roman"/>
          <w:sz w:val="36"/>
          <w:szCs w:val="36"/>
        </w:rPr>
      </w:pPr>
    </w:p>
    <w:p w:rsidR="00416CB8" w:rsidRPr="00416CB8" w:rsidRDefault="00416CB8" w:rsidP="00416CB8">
      <w:pPr>
        <w:spacing w:after="0" w:line="240" w:lineRule="auto"/>
        <w:jc w:val="center"/>
        <w:rPr>
          <w:rFonts w:ascii="Times New Roman" w:hAnsi="Times New Roman" w:cs="Times New Roman"/>
          <w:sz w:val="36"/>
          <w:szCs w:val="36"/>
        </w:rPr>
      </w:pPr>
    </w:p>
    <w:p w:rsidR="00416CB8" w:rsidRPr="00416CB8" w:rsidRDefault="00416CB8" w:rsidP="00416CB8">
      <w:pPr>
        <w:spacing w:after="0" w:line="360" w:lineRule="auto"/>
        <w:ind w:firstLine="708"/>
        <w:jc w:val="both"/>
        <w:rPr>
          <w:rFonts w:ascii="Times New Roman" w:hAnsi="Times New Roman" w:cs="Times New Roman"/>
          <w:sz w:val="36"/>
          <w:szCs w:val="36"/>
        </w:rPr>
      </w:pPr>
      <w:r w:rsidRPr="00416CB8">
        <w:rPr>
          <w:rFonts w:ascii="Times New Roman" w:hAnsi="Times New Roman" w:cs="Times New Roman"/>
          <w:sz w:val="36"/>
          <w:szCs w:val="36"/>
        </w:rPr>
        <w:lastRenderedPageBreak/>
        <w:t>Містифікація – це дивовижне явище, по-своєму обман, але від останнього її відрізняють кілька особливостей: метою не є заподіяння шкоди.</w:t>
      </w:r>
    </w:p>
    <w:p w:rsidR="00416CB8" w:rsidRDefault="00416CB8" w:rsidP="00416CB8">
      <w:pPr>
        <w:spacing w:after="0" w:line="360" w:lineRule="auto"/>
        <w:ind w:firstLine="708"/>
        <w:jc w:val="both"/>
        <w:rPr>
          <w:rFonts w:ascii="Times New Roman" w:hAnsi="Times New Roman" w:cs="Times New Roman"/>
          <w:sz w:val="36"/>
          <w:szCs w:val="36"/>
        </w:rPr>
      </w:pPr>
      <w:r w:rsidRPr="00416CB8">
        <w:rPr>
          <w:rFonts w:ascii="Times New Roman" w:hAnsi="Times New Roman" w:cs="Times New Roman"/>
          <w:sz w:val="36"/>
          <w:szCs w:val="36"/>
        </w:rPr>
        <w:t xml:space="preserve">Медіамістифікація </w:t>
      </w:r>
      <w:r>
        <w:rPr>
          <w:rFonts w:ascii="Times New Roman" w:hAnsi="Times New Roman" w:cs="Times New Roman"/>
          <w:sz w:val="36"/>
          <w:szCs w:val="36"/>
        </w:rPr>
        <w:t>–</w:t>
      </w:r>
      <w:r w:rsidRPr="00416CB8">
        <w:rPr>
          <w:rFonts w:ascii="Times New Roman" w:hAnsi="Times New Roman" w:cs="Times New Roman"/>
          <w:sz w:val="36"/>
          <w:szCs w:val="36"/>
        </w:rPr>
        <w:t xml:space="preserve"> це створена і зафіксована в інформаційному полі фіктивна історія (подія або явище), яка підкріплена низкою правдоподібних доказів, яка виступає яскравим інформаційним приводом для засобів масової інформації.</w:t>
      </w:r>
    </w:p>
    <w:p w:rsidR="00416CB8" w:rsidRDefault="00416CB8" w:rsidP="00416CB8">
      <w:pPr>
        <w:spacing w:after="0" w:line="360" w:lineRule="auto"/>
        <w:ind w:firstLine="708"/>
        <w:jc w:val="both"/>
        <w:rPr>
          <w:rFonts w:ascii="Times New Roman" w:hAnsi="Times New Roman" w:cs="Times New Roman"/>
          <w:sz w:val="36"/>
          <w:szCs w:val="36"/>
        </w:rPr>
      </w:pPr>
      <w:r w:rsidRPr="00416CB8">
        <w:rPr>
          <w:rFonts w:ascii="Times New Roman" w:hAnsi="Times New Roman" w:cs="Times New Roman"/>
          <w:sz w:val="36"/>
          <w:szCs w:val="36"/>
        </w:rPr>
        <w:t xml:space="preserve">Містифікація часто створюється з певною метою, але інколи трапляється так, що вона виникає випадково. Проте такий перебіг подій часто приносить ще більший резонанс, ніж той, який планували. Так, 30 жовтня 1938 р у запланованому вечірньому ефірі радіо «CBS» відбувалася трансляція радіопостановки «Війна Світів» однойменного роману Гарберта Веллса. Частина радіослухачів сприйняли спектакль, поставлений «Mercury Theatre on the Air», як реальний новинний репортаж. ЇЇ слухали близько 6 мільйонів людей, і приблизно п'ята частина із них прийняла її за журналістський матеріал. До тієї пори, як на 40-й хвилині появилося нагадування диктора про радіопостановку, багато хто вже й не слухав радіо, і, піддавшись масовій істерії, вимагав від силових відомств позбутися від марсіан, або видати озброєння добровольцям. Телефони в той вечір були перевантажені в 5 </w:t>
      </w:r>
      <w:r w:rsidRPr="00416CB8">
        <w:rPr>
          <w:rFonts w:ascii="Times New Roman" w:hAnsi="Times New Roman" w:cs="Times New Roman"/>
          <w:sz w:val="36"/>
          <w:szCs w:val="36"/>
        </w:rPr>
        <w:lastRenderedPageBreak/>
        <w:t>разів. Частина аудиторії виявилася така неуважна, що навіть повірила у напад німців. Люди стверджували, що бачили подібні до блискавок залпи прибульців і відчували чад їх отруйних газів.</w:t>
      </w:r>
    </w:p>
    <w:p w:rsidR="00416CB8" w:rsidRDefault="00416CB8" w:rsidP="00416CB8">
      <w:pPr>
        <w:spacing w:after="0" w:line="360" w:lineRule="auto"/>
        <w:ind w:firstLine="708"/>
        <w:jc w:val="both"/>
        <w:rPr>
          <w:rFonts w:ascii="Times New Roman" w:hAnsi="Times New Roman" w:cs="Times New Roman"/>
          <w:sz w:val="36"/>
          <w:szCs w:val="36"/>
        </w:rPr>
      </w:pPr>
      <w:r w:rsidRPr="00416CB8">
        <w:rPr>
          <w:rFonts w:ascii="Times New Roman" w:hAnsi="Times New Roman" w:cs="Times New Roman"/>
          <w:sz w:val="36"/>
          <w:szCs w:val="36"/>
        </w:rPr>
        <w:t>«Війна світів» не була спланована як містифікація. ЇЇ творці не ставили за мету ввести когось в оману чи видати не правдиву інформацію за новину. Проте «Війна світів» стала однією із найважливіших містифікацій у XX столітті. Маніпуляція людьми розпочалася з того моменту, як після прогнозу погоди диктор на радіо зачитав текст роману, як термінову новину. Присутність журналістських жанрів в радіопостановці зробили її дотичною до реальності. Відсутність уважності та критичного мислення громадян зробило цю містифікацію надреальною. Дана містифікація не залишила ніяких шансів людям на осмислення того, що це не є правдою.</w:t>
      </w:r>
    </w:p>
    <w:p w:rsidR="00416CB8" w:rsidRDefault="00416CB8" w:rsidP="00416CB8">
      <w:pPr>
        <w:spacing w:after="0" w:line="360" w:lineRule="auto"/>
        <w:ind w:firstLine="708"/>
        <w:jc w:val="both"/>
        <w:rPr>
          <w:rFonts w:ascii="Times New Roman" w:hAnsi="Times New Roman" w:cs="Times New Roman"/>
          <w:sz w:val="36"/>
          <w:szCs w:val="36"/>
        </w:rPr>
      </w:pPr>
      <w:r w:rsidRPr="00416CB8">
        <w:rPr>
          <w:rFonts w:ascii="Times New Roman" w:hAnsi="Times New Roman" w:cs="Times New Roman"/>
          <w:sz w:val="36"/>
          <w:szCs w:val="36"/>
        </w:rPr>
        <w:t xml:space="preserve">Однією з особливостей радіо являється те, що ти тільки можеш чути інформацію, а все інше формує твоя уява. «Війна світів» наскільки реалістично була сформована, що людська уява сама малювала подробиці подій. Звуковий супровід тільки підігрівав людську уяву. Паніку формувало ще й те, що люди уявлення не мали де, і як воно відбувається та з якою швидкістю може при близитися. Одним із найважливіших </w:t>
      </w:r>
      <w:r w:rsidRPr="00416CB8">
        <w:rPr>
          <w:rFonts w:ascii="Times New Roman" w:hAnsi="Times New Roman" w:cs="Times New Roman"/>
          <w:sz w:val="36"/>
          <w:szCs w:val="36"/>
        </w:rPr>
        <w:lastRenderedPageBreak/>
        <w:t>аспектів даної радіо постановки є те, що перед початком спектаклю був прогноз погоди, він ніби ввів слухачів в довіру і заставляв ще більше в це вірити. Ця містифікація наскільки близько стояла до вигадки, щ</w:t>
      </w:r>
      <w:r>
        <w:rPr>
          <w:rFonts w:ascii="Times New Roman" w:hAnsi="Times New Roman" w:cs="Times New Roman"/>
          <w:sz w:val="36"/>
          <w:szCs w:val="36"/>
        </w:rPr>
        <w:t>о між ними майже не було грані.</w:t>
      </w:r>
    </w:p>
    <w:p w:rsidR="00416CB8" w:rsidRDefault="00416CB8" w:rsidP="00416CB8">
      <w:pPr>
        <w:spacing w:after="0" w:line="360" w:lineRule="auto"/>
        <w:ind w:firstLine="708"/>
        <w:jc w:val="both"/>
        <w:rPr>
          <w:rFonts w:ascii="Times New Roman" w:hAnsi="Times New Roman" w:cs="Times New Roman"/>
          <w:sz w:val="36"/>
          <w:szCs w:val="36"/>
        </w:rPr>
      </w:pPr>
      <w:r w:rsidRPr="00416CB8">
        <w:rPr>
          <w:rFonts w:ascii="Times New Roman" w:hAnsi="Times New Roman" w:cs="Times New Roman"/>
          <w:sz w:val="36"/>
          <w:szCs w:val="36"/>
        </w:rPr>
        <w:t>Проте люди охоплені панікою не завжди можуть думати. Піддаючись інстинктам людина не спроможна мислити, вона сприймає будь-що. Війна світів або містифікація віку, одна із най глобальніших містифікацій, яка виконала одну зі своїх головних функцій. В даній ситуації також зіграв роль такий психологічний процес як «сугестія». Люди піддалися масовому психозу та самонавіюванню. Вони бачили те, чого насправді й не було. Така маніпуляція може слугувати яскравим прикладом для спеціалістів у медіасфері. Як легко маніпулювати людською свідомістю злегка надавивши на їхню психіку, і покласти перед вибором «життя або смерть» В даній ситуації ж насправді їм нічого не загрожувало, але самонавіювання спрацювало блискавично.</w:t>
      </w:r>
      <w:r>
        <w:rPr>
          <w:rFonts w:ascii="Times New Roman" w:hAnsi="Times New Roman" w:cs="Times New Roman"/>
          <w:sz w:val="36"/>
          <w:szCs w:val="36"/>
        </w:rPr>
        <w:t xml:space="preserve"> Проте введення в оману –</w:t>
      </w:r>
      <w:r w:rsidRPr="00416CB8">
        <w:rPr>
          <w:rFonts w:ascii="Times New Roman" w:hAnsi="Times New Roman" w:cs="Times New Roman"/>
          <w:sz w:val="36"/>
          <w:szCs w:val="36"/>
        </w:rPr>
        <w:t xml:space="preserve"> це не кінцевий результат містифікації. Коли відбувається гра розуму і слухач мислить, заставляє себе розпізнати ту грань між реальністю і вигадкою, от тоді містифікація вважається завершеною до кінця.</w:t>
      </w:r>
    </w:p>
    <w:p w:rsidR="00416CB8" w:rsidRPr="00416CB8" w:rsidRDefault="00416CB8" w:rsidP="00416CB8">
      <w:pPr>
        <w:spacing w:after="0" w:line="360" w:lineRule="auto"/>
        <w:ind w:firstLine="708"/>
        <w:jc w:val="both"/>
        <w:rPr>
          <w:rFonts w:ascii="Times New Roman" w:hAnsi="Times New Roman" w:cs="Times New Roman"/>
          <w:sz w:val="36"/>
          <w:szCs w:val="36"/>
        </w:rPr>
      </w:pPr>
      <w:r w:rsidRPr="00416CB8">
        <w:rPr>
          <w:rFonts w:ascii="Times New Roman" w:hAnsi="Times New Roman" w:cs="Times New Roman"/>
          <w:sz w:val="36"/>
          <w:szCs w:val="36"/>
        </w:rPr>
        <w:t xml:space="preserve">Ця містифікація може слугувати яскравим прикладом впливу ЗМІ на людей. Автори радіопостановки самі того не </w:t>
      </w:r>
      <w:r w:rsidRPr="00416CB8">
        <w:rPr>
          <w:rFonts w:ascii="Times New Roman" w:hAnsi="Times New Roman" w:cs="Times New Roman"/>
          <w:sz w:val="36"/>
          <w:szCs w:val="36"/>
        </w:rPr>
        <w:lastRenderedPageBreak/>
        <w:t>бажаючи застосували засоби впливу на людей. Вони використали такі ефекти масової комунікації, а саме:</w:t>
      </w:r>
    </w:p>
    <w:p w:rsidR="00416CB8" w:rsidRPr="00416CB8" w:rsidRDefault="00416CB8" w:rsidP="00416CB8">
      <w:pPr>
        <w:spacing w:after="0" w:line="360" w:lineRule="auto"/>
        <w:jc w:val="both"/>
        <w:rPr>
          <w:rFonts w:ascii="Times New Roman" w:hAnsi="Times New Roman" w:cs="Times New Roman"/>
          <w:sz w:val="36"/>
          <w:szCs w:val="36"/>
        </w:rPr>
      </w:pPr>
      <w:r w:rsidRPr="00416CB8">
        <w:rPr>
          <w:rFonts w:ascii="Times New Roman" w:hAnsi="Times New Roman" w:cs="Times New Roman"/>
          <w:sz w:val="36"/>
          <w:szCs w:val="36"/>
        </w:rPr>
        <w:t>- Ефект праймінгу;</w:t>
      </w:r>
    </w:p>
    <w:p w:rsidR="00416CB8" w:rsidRPr="00416CB8" w:rsidRDefault="00416CB8" w:rsidP="00416CB8">
      <w:pPr>
        <w:spacing w:after="0" w:line="360" w:lineRule="auto"/>
        <w:jc w:val="both"/>
        <w:rPr>
          <w:rFonts w:ascii="Times New Roman" w:hAnsi="Times New Roman" w:cs="Times New Roman"/>
          <w:sz w:val="36"/>
          <w:szCs w:val="36"/>
        </w:rPr>
      </w:pPr>
      <w:r w:rsidRPr="00416CB8">
        <w:rPr>
          <w:rFonts w:ascii="Times New Roman" w:hAnsi="Times New Roman" w:cs="Times New Roman"/>
          <w:sz w:val="36"/>
          <w:szCs w:val="36"/>
        </w:rPr>
        <w:t>- Ефект переконання;</w:t>
      </w:r>
    </w:p>
    <w:p w:rsidR="00416CB8" w:rsidRPr="00416CB8" w:rsidRDefault="00416CB8" w:rsidP="00416CB8">
      <w:pPr>
        <w:spacing w:after="0" w:line="360" w:lineRule="auto"/>
        <w:jc w:val="both"/>
        <w:rPr>
          <w:rFonts w:ascii="Times New Roman" w:hAnsi="Times New Roman" w:cs="Times New Roman"/>
          <w:sz w:val="36"/>
          <w:szCs w:val="36"/>
        </w:rPr>
      </w:pPr>
      <w:r w:rsidRPr="00416CB8">
        <w:rPr>
          <w:rFonts w:ascii="Times New Roman" w:hAnsi="Times New Roman" w:cs="Times New Roman"/>
          <w:sz w:val="36"/>
          <w:szCs w:val="36"/>
        </w:rPr>
        <w:t>- Ефект довіри;</w:t>
      </w:r>
    </w:p>
    <w:p w:rsidR="00416CB8" w:rsidRPr="00416CB8" w:rsidRDefault="00416CB8" w:rsidP="00416CB8">
      <w:pPr>
        <w:spacing w:after="0" w:line="360" w:lineRule="auto"/>
        <w:jc w:val="both"/>
        <w:rPr>
          <w:rFonts w:ascii="Times New Roman" w:hAnsi="Times New Roman" w:cs="Times New Roman"/>
          <w:sz w:val="36"/>
          <w:szCs w:val="36"/>
        </w:rPr>
      </w:pPr>
      <w:r w:rsidRPr="00416CB8">
        <w:rPr>
          <w:rFonts w:ascii="Times New Roman" w:hAnsi="Times New Roman" w:cs="Times New Roman"/>
          <w:sz w:val="36"/>
          <w:szCs w:val="36"/>
        </w:rPr>
        <w:t>- Сугестія;</w:t>
      </w:r>
    </w:p>
    <w:p w:rsidR="00416CB8" w:rsidRPr="00416CB8" w:rsidRDefault="00416CB8" w:rsidP="00416CB8">
      <w:pPr>
        <w:spacing w:after="0" w:line="360" w:lineRule="auto"/>
        <w:jc w:val="both"/>
        <w:rPr>
          <w:rFonts w:ascii="Times New Roman" w:hAnsi="Times New Roman" w:cs="Times New Roman"/>
          <w:sz w:val="36"/>
          <w:szCs w:val="36"/>
        </w:rPr>
      </w:pPr>
      <w:r w:rsidRPr="00416CB8">
        <w:rPr>
          <w:rFonts w:ascii="Times New Roman" w:hAnsi="Times New Roman" w:cs="Times New Roman"/>
          <w:sz w:val="36"/>
          <w:szCs w:val="36"/>
        </w:rPr>
        <w:t>- Масовий психоз.</w:t>
      </w:r>
    </w:p>
    <w:p w:rsidR="00416CB8" w:rsidRDefault="00416CB8" w:rsidP="00416CB8">
      <w:pPr>
        <w:spacing w:after="0" w:line="360" w:lineRule="auto"/>
        <w:jc w:val="both"/>
        <w:rPr>
          <w:rFonts w:ascii="Times New Roman" w:hAnsi="Times New Roman" w:cs="Times New Roman"/>
          <w:sz w:val="36"/>
          <w:szCs w:val="36"/>
        </w:rPr>
      </w:pPr>
      <w:r w:rsidRPr="00416CB8">
        <w:rPr>
          <w:rFonts w:ascii="Times New Roman" w:hAnsi="Times New Roman" w:cs="Times New Roman"/>
          <w:sz w:val="36"/>
          <w:szCs w:val="36"/>
        </w:rPr>
        <w:t>Таким чином, містифікація «Війна світів» дуже дотична до журналістики, адже вона об’єднала в собі різні її аспекти: дотримання журналістських жанрів у своїй подачі, викладання фактів, коментарі очевидці, та маніпулювання свідомістю людей.</w:t>
      </w:r>
    </w:p>
    <w:p w:rsidR="00416CB8" w:rsidRPr="00416CB8" w:rsidRDefault="00416CB8" w:rsidP="00416CB8">
      <w:pPr>
        <w:spacing w:after="0" w:line="360" w:lineRule="auto"/>
        <w:jc w:val="both"/>
        <w:rPr>
          <w:rFonts w:ascii="Times New Roman" w:hAnsi="Times New Roman" w:cs="Times New Roman"/>
          <w:sz w:val="36"/>
          <w:szCs w:val="36"/>
        </w:rPr>
      </w:pPr>
    </w:p>
    <w:p w:rsidR="00416CB8" w:rsidRPr="00416CB8" w:rsidRDefault="005D0809" w:rsidP="00416CB8">
      <w:pPr>
        <w:spacing w:after="0" w:line="360" w:lineRule="auto"/>
        <w:jc w:val="center"/>
        <w:rPr>
          <w:rFonts w:ascii="Times New Roman" w:hAnsi="Times New Roman" w:cs="Times New Roman"/>
          <w:b/>
          <w:sz w:val="36"/>
          <w:szCs w:val="36"/>
        </w:rPr>
      </w:pPr>
      <w:r>
        <w:rPr>
          <w:rFonts w:ascii="Times New Roman" w:hAnsi="Times New Roman" w:cs="Times New Roman"/>
          <w:b/>
          <w:sz w:val="36"/>
          <w:szCs w:val="36"/>
        </w:rPr>
        <w:t>Література</w:t>
      </w:r>
    </w:p>
    <w:p w:rsidR="00416CB8" w:rsidRPr="00416CB8" w:rsidRDefault="00416CB8" w:rsidP="00416CB8">
      <w:pPr>
        <w:spacing w:after="0" w:line="360" w:lineRule="auto"/>
        <w:jc w:val="both"/>
        <w:rPr>
          <w:rFonts w:ascii="Times New Roman" w:hAnsi="Times New Roman" w:cs="Times New Roman"/>
          <w:sz w:val="36"/>
          <w:szCs w:val="36"/>
        </w:rPr>
      </w:pPr>
      <w:r w:rsidRPr="00416CB8">
        <w:rPr>
          <w:rFonts w:ascii="Times New Roman" w:hAnsi="Times New Roman" w:cs="Times New Roman"/>
          <w:sz w:val="36"/>
          <w:szCs w:val="36"/>
        </w:rPr>
        <w:t>1. Різун. В. В. Теорія масової комунікації</w:t>
      </w:r>
      <w:r w:rsidR="001B44E6">
        <w:rPr>
          <w:rFonts w:ascii="Times New Roman" w:hAnsi="Times New Roman" w:cs="Times New Roman"/>
          <w:sz w:val="36"/>
          <w:szCs w:val="36"/>
        </w:rPr>
        <w:t xml:space="preserve">: підруч. для студ. галузі 0303 </w:t>
      </w:r>
      <w:r>
        <w:rPr>
          <w:rFonts w:ascii="Times New Roman" w:hAnsi="Times New Roman" w:cs="Times New Roman"/>
          <w:sz w:val="36"/>
          <w:szCs w:val="36"/>
        </w:rPr>
        <w:t>«журналістика та інформація» –</w:t>
      </w:r>
      <w:r w:rsidR="005A79B4">
        <w:rPr>
          <w:rFonts w:ascii="Times New Roman" w:hAnsi="Times New Roman" w:cs="Times New Roman"/>
          <w:sz w:val="36"/>
          <w:szCs w:val="36"/>
        </w:rPr>
        <w:t xml:space="preserve"> </w:t>
      </w:r>
      <w:r>
        <w:rPr>
          <w:rFonts w:ascii="Times New Roman" w:hAnsi="Times New Roman" w:cs="Times New Roman"/>
          <w:sz w:val="36"/>
          <w:szCs w:val="36"/>
        </w:rPr>
        <w:t>Видавничий центр «Просвіта», 2008. –</w:t>
      </w:r>
      <w:r w:rsidRPr="00416CB8">
        <w:rPr>
          <w:rFonts w:ascii="Times New Roman" w:hAnsi="Times New Roman" w:cs="Times New Roman"/>
          <w:sz w:val="36"/>
          <w:szCs w:val="36"/>
        </w:rPr>
        <w:t>181 с.</w:t>
      </w:r>
    </w:p>
    <w:p w:rsidR="00416CB8" w:rsidRPr="00416CB8" w:rsidRDefault="00416CB8" w:rsidP="00416CB8">
      <w:pPr>
        <w:spacing w:after="0" w:line="360" w:lineRule="auto"/>
        <w:jc w:val="both"/>
        <w:rPr>
          <w:rFonts w:ascii="Times New Roman" w:hAnsi="Times New Roman" w:cs="Times New Roman"/>
          <w:sz w:val="36"/>
          <w:szCs w:val="36"/>
        </w:rPr>
      </w:pPr>
      <w:r w:rsidRPr="00416CB8">
        <w:rPr>
          <w:rFonts w:ascii="Times New Roman" w:hAnsi="Times New Roman" w:cs="Times New Roman"/>
          <w:sz w:val="36"/>
          <w:szCs w:val="36"/>
        </w:rPr>
        <w:t>2. Романенко О.</w:t>
      </w:r>
      <w:r w:rsidR="005A79B4">
        <w:rPr>
          <w:rFonts w:ascii="Times New Roman" w:hAnsi="Times New Roman" w:cs="Times New Roman"/>
          <w:sz w:val="36"/>
          <w:szCs w:val="36"/>
        </w:rPr>
        <w:t xml:space="preserve"> </w:t>
      </w:r>
      <w:r w:rsidRPr="00416CB8">
        <w:rPr>
          <w:rFonts w:ascii="Times New Roman" w:hAnsi="Times New Roman" w:cs="Times New Roman"/>
          <w:sz w:val="36"/>
          <w:szCs w:val="36"/>
        </w:rPr>
        <w:t>В. Художня інтерпретація пінкертонівських мотивів у літературних містифікаціях Майка Йогансена / О.</w:t>
      </w:r>
      <w:r w:rsidR="001B44E6">
        <w:rPr>
          <w:rFonts w:ascii="Times New Roman" w:hAnsi="Times New Roman" w:cs="Times New Roman"/>
          <w:sz w:val="36"/>
          <w:szCs w:val="36"/>
        </w:rPr>
        <w:t xml:space="preserve"> </w:t>
      </w:r>
      <w:r w:rsidRPr="00416CB8">
        <w:rPr>
          <w:rFonts w:ascii="Times New Roman" w:hAnsi="Times New Roman" w:cs="Times New Roman"/>
          <w:sz w:val="36"/>
          <w:szCs w:val="36"/>
        </w:rPr>
        <w:t>В. Романенко //</w:t>
      </w:r>
      <w:r w:rsidR="001B44E6">
        <w:rPr>
          <w:rFonts w:ascii="Times New Roman" w:hAnsi="Times New Roman" w:cs="Times New Roman"/>
          <w:sz w:val="36"/>
          <w:szCs w:val="36"/>
        </w:rPr>
        <w:t xml:space="preserve"> </w:t>
      </w:r>
      <w:r w:rsidRPr="00416CB8">
        <w:rPr>
          <w:rFonts w:ascii="Times New Roman" w:hAnsi="Times New Roman" w:cs="Times New Roman"/>
          <w:sz w:val="36"/>
          <w:szCs w:val="36"/>
        </w:rPr>
        <w:t>Соціосфера. – 2014. – № 1. – С. 51–56.</w:t>
      </w:r>
    </w:p>
    <w:p w:rsidR="004F2516" w:rsidRPr="00EB014F" w:rsidRDefault="00416CB8" w:rsidP="00EB014F">
      <w:pPr>
        <w:spacing w:after="0" w:line="360" w:lineRule="auto"/>
        <w:jc w:val="both"/>
        <w:rPr>
          <w:rFonts w:ascii="Times New Roman" w:hAnsi="Times New Roman" w:cs="Times New Roman"/>
          <w:sz w:val="36"/>
          <w:szCs w:val="36"/>
        </w:rPr>
      </w:pPr>
      <w:r w:rsidRPr="00416CB8">
        <w:rPr>
          <w:rFonts w:ascii="Times New Roman" w:hAnsi="Times New Roman" w:cs="Times New Roman"/>
          <w:sz w:val="36"/>
          <w:szCs w:val="36"/>
        </w:rPr>
        <w:t>3. Чому ЗМІ використовують містифікацію [Електронний ресурс] URL: https://www.facebook.com/INFOmonstr/posts/461286850655305/</w:t>
      </w:r>
    </w:p>
    <w:p w:rsidR="004F2516" w:rsidRDefault="004F2516" w:rsidP="004A0558">
      <w:pPr>
        <w:spacing w:after="0" w:line="360" w:lineRule="auto"/>
        <w:ind w:firstLine="708"/>
        <w:rPr>
          <w:rFonts w:ascii="Times New Roman" w:hAnsi="Times New Roman" w:cs="Times New Roman"/>
          <w:b/>
          <w:sz w:val="36"/>
          <w:szCs w:val="36"/>
        </w:rPr>
      </w:pPr>
    </w:p>
    <w:p w:rsidR="00BF7ADF" w:rsidRDefault="002D3CEE" w:rsidP="004A0558">
      <w:pPr>
        <w:spacing w:after="0" w:line="360" w:lineRule="auto"/>
        <w:ind w:firstLine="708"/>
        <w:rPr>
          <w:rFonts w:ascii="Times New Roman" w:hAnsi="Times New Roman" w:cs="Times New Roman"/>
          <w:b/>
          <w:sz w:val="36"/>
          <w:szCs w:val="36"/>
        </w:rPr>
      </w:pPr>
      <w:r w:rsidRPr="002D3CEE">
        <w:rPr>
          <w:rFonts w:ascii="Times New Roman" w:hAnsi="Times New Roman" w:cs="Times New Roman"/>
          <w:b/>
          <w:sz w:val="36"/>
          <w:szCs w:val="36"/>
        </w:rPr>
        <w:t>УДК 378.4.016:070</w:t>
      </w:r>
    </w:p>
    <w:p w:rsidR="004A0558" w:rsidRPr="002D3CEE" w:rsidRDefault="004A0558" w:rsidP="004A0558">
      <w:pPr>
        <w:spacing w:after="0" w:line="360" w:lineRule="auto"/>
        <w:ind w:firstLine="708"/>
        <w:rPr>
          <w:rFonts w:ascii="Times New Roman" w:hAnsi="Times New Roman" w:cs="Times New Roman"/>
          <w:b/>
          <w:sz w:val="36"/>
          <w:szCs w:val="36"/>
        </w:rPr>
      </w:pPr>
    </w:p>
    <w:p w:rsidR="0089399D" w:rsidRDefault="002D3CEE" w:rsidP="0089399D">
      <w:pPr>
        <w:spacing w:after="0" w:line="240" w:lineRule="auto"/>
        <w:ind w:firstLine="708"/>
        <w:jc w:val="center"/>
        <w:rPr>
          <w:rFonts w:ascii="Times New Roman" w:hAnsi="Times New Roman" w:cs="Times New Roman"/>
          <w:b/>
          <w:sz w:val="36"/>
          <w:szCs w:val="36"/>
        </w:rPr>
      </w:pPr>
      <w:r w:rsidRPr="002D3CEE">
        <w:rPr>
          <w:rFonts w:ascii="Times New Roman" w:hAnsi="Times New Roman" w:cs="Times New Roman"/>
          <w:b/>
          <w:sz w:val="36"/>
          <w:szCs w:val="36"/>
        </w:rPr>
        <w:t xml:space="preserve"> </w:t>
      </w:r>
      <w:r w:rsidR="0089399D">
        <w:rPr>
          <w:rFonts w:ascii="Times New Roman" w:hAnsi="Times New Roman" w:cs="Times New Roman"/>
          <w:b/>
          <w:sz w:val="36"/>
          <w:szCs w:val="36"/>
        </w:rPr>
        <w:t xml:space="preserve">НОВИЙ </w:t>
      </w:r>
      <w:r w:rsidRPr="002D3CEE">
        <w:rPr>
          <w:rFonts w:ascii="Times New Roman" w:hAnsi="Times New Roman" w:cs="Times New Roman"/>
          <w:b/>
          <w:sz w:val="36"/>
          <w:szCs w:val="36"/>
        </w:rPr>
        <w:t xml:space="preserve">ФОРМАТ ВИКЛАДАННЯ </w:t>
      </w:r>
    </w:p>
    <w:p w:rsidR="0089399D" w:rsidRDefault="002D3CEE" w:rsidP="0089399D">
      <w:pPr>
        <w:spacing w:after="0" w:line="240" w:lineRule="auto"/>
        <w:ind w:firstLine="708"/>
        <w:jc w:val="center"/>
        <w:rPr>
          <w:rFonts w:ascii="Times New Roman" w:hAnsi="Times New Roman" w:cs="Times New Roman"/>
          <w:b/>
          <w:sz w:val="36"/>
          <w:szCs w:val="36"/>
        </w:rPr>
      </w:pPr>
      <w:r w:rsidRPr="002D3CEE">
        <w:rPr>
          <w:rFonts w:ascii="Times New Roman" w:hAnsi="Times New Roman" w:cs="Times New Roman"/>
          <w:b/>
          <w:sz w:val="36"/>
          <w:szCs w:val="36"/>
        </w:rPr>
        <w:t xml:space="preserve">НАВЧАЛЬНОЇ ДИСЦИПЛІНИ </w:t>
      </w:r>
    </w:p>
    <w:p w:rsidR="0089399D" w:rsidRDefault="002D3CEE" w:rsidP="0089399D">
      <w:pPr>
        <w:spacing w:after="0" w:line="240" w:lineRule="auto"/>
        <w:ind w:firstLine="708"/>
        <w:jc w:val="center"/>
        <w:rPr>
          <w:rFonts w:ascii="Times New Roman" w:hAnsi="Times New Roman" w:cs="Times New Roman"/>
          <w:b/>
          <w:sz w:val="36"/>
          <w:szCs w:val="36"/>
        </w:rPr>
      </w:pPr>
      <w:r w:rsidRPr="002D3CEE">
        <w:rPr>
          <w:rFonts w:ascii="Times New Roman" w:hAnsi="Times New Roman" w:cs="Times New Roman"/>
          <w:b/>
          <w:sz w:val="36"/>
          <w:szCs w:val="36"/>
        </w:rPr>
        <w:t>«ГАЗЕТНО-ЖУРНАЛЬНЕ ВИРОБНИЦТВО»</w:t>
      </w:r>
      <w:r w:rsidR="005A79B4">
        <w:rPr>
          <w:rFonts w:ascii="Times New Roman" w:hAnsi="Times New Roman" w:cs="Times New Roman"/>
          <w:b/>
          <w:sz w:val="36"/>
          <w:szCs w:val="36"/>
        </w:rPr>
        <w:t xml:space="preserve"> ДЛЯ СДУДЕНТІВ СПЕЦІАЛЬНОСТІ «ЖУРНАЛІСТИКА»</w:t>
      </w:r>
      <w:r>
        <w:rPr>
          <w:rFonts w:ascii="Times New Roman" w:hAnsi="Times New Roman" w:cs="Times New Roman"/>
          <w:b/>
          <w:sz w:val="36"/>
          <w:szCs w:val="36"/>
        </w:rPr>
        <w:t xml:space="preserve"> </w:t>
      </w:r>
    </w:p>
    <w:p w:rsidR="002D3CEE" w:rsidRPr="002D3CEE" w:rsidRDefault="002D3CEE" w:rsidP="0089399D">
      <w:pPr>
        <w:spacing w:after="0" w:line="240" w:lineRule="auto"/>
        <w:ind w:firstLine="708"/>
        <w:jc w:val="both"/>
        <w:rPr>
          <w:rFonts w:ascii="Times New Roman" w:hAnsi="Times New Roman" w:cs="Times New Roman"/>
          <w:b/>
          <w:sz w:val="24"/>
          <w:szCs w:val="24"/>
        </w:rPr>
      </w:pPr>
    </w:p>
    <w:p w:rsidR="002D3CEE" w:rsidRPr="002D3CEE" w:rsidRDefault="002D3CEE" w:rsidP="0089399D">
      <w:pPr>
        <w:tabs>
          <w:tab w:val="left" w:pos="426"/>
        </w:tabs>
        <w:spacing w:after="0" w:line="240" w:lineRule="auto"/>
        <w:ind w:firstLine="284"/>
        <w:jc w:val="center"/>
        <w:rPr>
          <w:rFonts w:ascii="Times New Roman" w:hAnsi="Times New Roman" w:cs="Times New Roman"/>
          <w:b/>
          <w:noProof/>
          <w:sz w:val="36"/>
          <w:szCs w:val="36"/>
          <w:lang w:val="ru-RU"/>
        </w:rPr>
      </w:pPr>
      <w:r w:rsidRPr="002D3CEE">
        <w:rPr>
          <w:rFonts w:ascii="Times New Roman" w:hAnsi="Times New Roman" w:cs="Times New Roman"/>
          <w:b/>
          <w:noProof/>
          <w:sz w:val="36"/>
          <w:szCs w:val="36"/>
          <w:lang w:val="ru-RU"/>
        </w:rPr>
        <w:t>Пристай Галина Іванівна,</w:t>
      </w:r>
    </w:p>
    <w:p w:rsidR="002D3CEE" w:rsidRPr="002D3CEE" w:rsidRDefault="002D3CEE" w:rsidP="0089399D">
      <w:pPr>
        <w:tabs>
          <w:tab w:val="left" w:pos="426"/>
        </w:tabs>
        <w:spacing w:after="0" w:line="240" w:lineRule="auto"/>
        <w:ind w:firstLine="284"/>
        <w:jc w:val="center"/>
        <w:rPr>
          <w:rFonts w:ascii="Times New Roman" w:hAnsi="Times New Roman" w:cs="Times New Roman"/>
          <w:noProof/>
          <w:sz w:val="36"/>
          <w:szCs w:val="36"/>
          <w:lang w:val="ru-RU"/>
        </w:rPr>
      </w:pPr>
      <w:r w:rsidRPr="002D3CEE">
        <w:rPr>
          <w:rFonts w:ascii="Times New Roman" w:hAnsi="Times New Roman" w:cs="Times New Roman"/>
          <w:noProof/>
          <w:sz w:val="36"/>
          <w:szCs w:val="36"/>
          <w:lang w:val="ru-RU"/>
        </w:rPr>
        <w:t>кандидат наук з соціальних комунікацій,</w:t>
      </w:r>
    </w:p>
    <w:p w:rsidR="0089399D" w:rsidRDefault="002D3CEE" w:rsidP="0089399D">
      <w:pPr>
        <w:tabs>
          <w:tab w:val="left" w:pos="426"/>
        </w:tabs>
        <w:spacing w:after="0" w:line="240" w:lineRule="auto"/>
        <w:jc w:val="center"/>
        <w:rPr>
          <w:rFonts w:ascii="Times New Roman" w:hAnsi="Times New Roman" w:cs="Times New Roman"/>
          <w:noProof/>
          <w:sz w:val="36"/>
          <w:szCs w:val="36"/>
          <w:lang w:val="ru-RU"/>
        </w:rPr>
      </w:pPr>
      <w:r w:rsidRPr="002D3CEE">
        <w:rPr>
          <w:rFonts w:ascii="Times New Roman" w:hAnsi="Times New Roman" w:cs="Times New Roman"/>
          <w:noProof/>
          <w:sz w:val="36"/>
          <w:szCs w:val="36"/>
          <w:lang w:val="ru-RU"/>
        </w:rPr>
        <w:t>старша викладачка кафедри журналістики</w:t>
      </w:r>
      <w:r w:rsidR="0089399D">
        <w:rPr>
          <w:rFonts w:ascii="Times New Roman" w:hAnsi="Times New Roman" w:cs="Times New Roman"/>
          <w:noProof/>
          <w:sz w:val="36"/>
          <w:szCs w:val="36"/>
          <w:lang w:val="ru-RU"/>
        </w:rPr>
        <w:t xml:space="preserve"> </w:t>
      </w:r>
    </w:p>
    <w:p w:rsidR="002D3CEE" w:rsidRPr="002D3CEE" w:rsidRDefault="0089399D" w:rsidP="0089399D">
      <w:pPr>
        <w:tabs>
          <w:tab w:val="left" w:pos="426"/>
        </w:tabs>
        <w:spacing w:after="0" w:line="240" w:lineRule="auto"/>
        <w:jc w:val="center"/>
        <w:rPr>
          <w:rFonts w:ascii="Times New Roman" w:hAnsi="Times New Roman" w:cs="Times New Roman"/>
          <w:noProof/>
          <w:sz w:val="36"/>
          <w:szCs w:val="36"/>
          <w:lang w:val="ru-RU"/>
        </w:rPr>
      </w:pPr>
      <w:r>
        <w:rPr>
          <w:rFonts w:ascii="Times New Roman" w:hAnsi="Times New Roman" w:cs="Times New Roman"/>
          <w:noProof/>
          <w:sz w:val="36"/>
          <w:szCs w:val="36"/>
          <w:lang w:val="ru-RU"/>
        </w:rPr>
        <w:t>Факультету філології</w:t>
      </w:r>
    </w:p>
    <w:p w:rsidR="002D3CEE" w:rsidRPr="002D3CEE" w:rsidRDefault="002D3CEE" w:rsidP="0089399D">
      <w:pPr>
        <w:tabs>
          <w:tab w:val="left" w:pos="426"/>
        </w:tabs>
        <w:spacing w:after="0" w:line="240" w:lineRule="auto"/>
        <w:jc w:val="center"/>
        <w:rPr>
          <w:rFonts w:ascii="Times New Roman" w:hAnsi="Times New Roman" w:cs="Times New Roman"/>
          <w:bCs/>
          <w:noProof/>
          <w:sz w:val="36"/>
          <w:szCs w:val="36"/>
          <w:lang w:val="ru-RU"/>
        </w:rPr>
      </w:pPr>
      <w:r w:rsidRPr="002D3CEE">
        <w:rPr>
          <w:rFonts w:ascii="Times New Roman" w:hAnsi="Times New Roman" w:cs="Times New Roman"/>
          <w:bCs/>
          <w:noProof/>
          <w:sz w:val="36"/>
          <w:szCs w:val="36"/>
          <w:lang w:val="ru-RU"/>
        </w:rPr>
        <w:t>ДВНЗ «Прикарпатський національний</w:t>
      </w:r>
    </w:p>
    <w:p w:rsidR="002D3CEE" w:rsidRPr="002D3CEE" w:rsidRDefault="002D3CEE" w:rsidP="0089399D">
      <w:pPr>
        <w:tabs>
          <w:tab w:val="left" w:pos="426"/>
        </w:tabs>
        <w:spacing w:after="0" w:line="240" w:lineRule="auto"/>
        <w:jc w:val="center"/>
        <w:rPr>
          <w:rFonts w:ascii="Times New Roman" w:hAnsi="Times New Roman" w:cs="Times New Roman"/>
          <w:bCs/>
          <w:noProof/>
          <w:sz w:val="36"/>
          <w:szCs w:val="36"/>
          <w:lang w:val="ru-RU"/>
        </w:rPr>
      </w:pPr>
      <w:r w:rsidRPr="002D3CEE">
        <w:rPr>
          <w:rFonts w:ascii="Times New Roman" w:hAnsi="Times New Roman" w:cs="Times New Roman"/>
          <w:bCs/>
          <w:noProof/>
          <w:sz w:val="36"/>
          <w:szCs w:val="36"/>
          <w:lang w:val="ru-RU"/>
        </w:rPr>
        <w:t>університет імені Василя Стефаника»</w:t>
      </w:r>
    </w:p>
    <w:p w:rsidR="002D3CEE" w:rsidRPr="002D3CEE" w:rsidRDefault="002D3CEE" w:rsidP="0089399D">
      <w:pPr>
        <w:tabs>
          <w:tab w:val="left" w:pos="426"/>
        </w:tabs>
        <w:spacing w:after="0" w:line="240" w:lineRule="auto"/>
        <w:jc w:val="center"/>
        <w:rPr>
          <w:rFonts w:ascii="Times New Roman" w:hAnsi="Times New Roman" w:cs="Times New Roman"/>
          <w:noProof/>
          <w:sz w:val="36"/>
          <w:szCs w:val="36"/>
          <w:lang w:val="ru-RU"/>
        </w:rPr>
      </w:pPr>
      <w:r w:rsidRPr="002D3CEE">
        <w:rPr>
          <w:rFonts w:ascii="Times New Roman" w:hAnsi="Times New Roman" w:cs="Times New Roman"/>
          <w:bCs/>
          <w:noProof/>
          <w:sz w:val="36"/>
          <w:szCs w:val="36"/>
          <w:lang w:val="ru-RU"/>
        </w:rPr>
        <w:t>м. Івано-Франківськ, Україна</w:t>
      </w:r>
    </w:p>
    <w:p w:rsidR="002D3CEE" w:rsidRPr="002D3CEE" w:rsidRDefault="002D3CEE" w:rsidP="0089399D">
      <w:pPr>
        <w:tabs>
          <w:tab w:val="left" w:pos="426"/>
        </w:tabs>
        <w:spacing w:after="0" w:line="240" w:lineRule="auto"/>
        <w:jc w:val="center"/>
        <w:rPr>
          <w:rFonts w:ascii="Times New Roman" w:hAnsi="Times New Roman" w:cs="Times New Roman"/>
          <w:noProof/>
          <w:sz w:val="36"/>
          <w:szCs w:val="36"/>
          <w:lang w:val="ru-RU"/>
        </w:rPr>
      </w:pPr>
      <w:r w:rsidRPr="002D3CEE">
        <w:rPr>
          <w:rFonts w:ascii="Times New Roman" w:hAnsi="Times New Roman" w:cs="Times New Roman"/>
          <w:noProof/>
          <w:sz w:val="36"/>
          <w:szCs w:val="36"/>
          <w:lang w:val="en-US"/>
        </w:rPr>
        <w:t>galuna</w:t>
      </w:r>
      <w:r w:rsidRPr="002D3CEE">
        <w:rPr>
          <w:rFonts w:ascii="Times New Roman" w:hAnsi="Times New Roman" w:cs="Times New Roman"/>
          <w:noProof/>
          <w:sz w:val="36"/>
          <w:szCs w:val="36"/>
          <w:lang w:val="ru-RU"/>
        </w:rPr>
        <w:t>1803@</w:t>
      </w:r>
      <w:r w:rsidRPr="002D3CEE">
        <w:rPr>
          <w:rFonts w:ascii="Times New Roman" w:hAnsi="Times New Roman" w:cs="Times New Roman"/>
          <w:noProof/>
          <w:sz w:val="36"/>
          <w:szCs w:val="36"/>
          <w:lang w:val="en-US"/>
        </w:rPr>
        <w:t>gmail</w:t>
      </w:r>
      <w:r w:rsidRPr="002D3CEE">
        <w:rPr>
          <w:rFonts w:ascii="Times New Roman" w:hAnsi="Times New Roman" w:cs="Times New Roman"/>
          <w:noProof/>
          <w:sz w:val="36"/>
          <w:szCs w:val="36"/>
          <w:lang w:val="ru-RU"/>
        </w:rPr>
        <w:t>.</w:t>
      </w:r>
      <w:r w:rsidRPr="002D3CEE">
        <w:rPr>
          <w:rFonts w:ascii="Times New Roman" w:hAnsi="Times New Roman" w:cs="Times New Roman"/>
          <w:noProof/>
          <w:sz w:val="36"/>
          <w:szCs w:val="36"/>
          <w:lang w:val="en-US"/>
        </w:rPr>
        <w:t>com</w:t>
      </w:r>
    </w:p>
    <w:p w:rsidR="002D3CEE" w:rsidRPr="002D3CEE" w:rsidRDefault="002D3CEE" w:rsidP="002D3CEE">
      <w:pPr>
        <w:spacing w:after="0" w:line="360" w:lineRule="auto"/>
        <w:rPr>
          <w:rFonts w:ascii="Times New Roman" w:hAnsi="Times New Roman" w:cs="Times New Roman"/>
          <w:b/>
          <w:noProof/>
          <w:sz w:val="36"/>
          <w:szCs w:val="36"/>
          <w:lang w:val="ru-RU"/>
        </w:rPr>
      </w:pPr>
    </w:p>
    <w:p w:rsidR="002D3CEE" w:rsidRPr="003E183F" w:rsidRDefault="002D3CEE" w:rsidP="002D3CEE">
      <w:pPr>
        <w:spacing w:after="0" w:line="360" w:lineRule="auto"/>
        <w:ind w:firstLine="708"/>
        <w:jc w:val="both"/>
        <w:rPr>
          <w:rFonts w:ascii="Times New Roman" w:hAnsi="Times New Roman" w:cs="Times New Roman"/>
          <w:i/>
          <w:noProof/>
          <w:sz w:val="36"/>
          <w:szCs w:val="36"/>
          <w:lang w:val="ru-RU"/>
        </w:rPr>
      </w:pPr>
      <w:r w:rsidRPr="003E183F">
        <w:rPr>
          <w:rFonts w:ascii="Times New Roman" w:hAnsi="Times New Roman" w:cs="Times New Roman"/>
          <w:b/>
          <w:i/>
          <w:noProof/>
          <w:sz w:val="36"/>
          <w:szCs w:val="36"/>
          <w:lang w:val="ru-RU"/>
        </w:rPr>
        <w:t>Анотаці</w:t>
      </w:r>
      <w:r w:rsidR="00EB312A" w:rsidRPr="003E183F">
        <w:rPr>
          <w:rFonts w:ascii="Times New Roman" w:hAnsi="Times New Roman" w:cs="Times New Roman"/>
          <w:b/>
          <w:i/>
          <w:noProof/>
          <w:sz w:val="36"/>
          <w:szCs w:val="36"/>
          <w:lang w:val="ru-RU"/>
        </w:rPr>
        <w:t>я.</w:t>
      </w:r>
      <w:r w:rsidR="00EB312A">
        <w:rPr>
          <w:rFonts w:ascii="Times New Roman" w:hAnsi="Times New Roman" w:cs="Times New Roman"/>
          <w:b/>
          <w:noProof/>
          <w:sz w:val="36"/>
          <w:szCs w:val="36"/>
          <w:lang w:val="ru-RU"/>
        </w:rPr>
        <w:t xml:space="preserve"> </w:t>
      </w:r>
      <w:r w:rsidR="00EB312A" w:rsidRPr="003E183F">
        <w:rPr>
          <w:rFonts w:ascii="Times New Roman" w:hAnsi="Times New Roman" w:cs="Times New Roman"/>
          <w:i/>
          <w:noProof/>
          <w:sz w:val="36"/>
          <w:szCs w:val="36"/>
          <w:lang w:val="ru-RU"/>
        </w:rPr>
        <w:t>С</w:t>
      </w:r>
      <w:r w:rsidRPr="003E183F">
        <w:rPr>
          <w:rFonts w:ascii="Times New Roman" w:hAnsi="Times New Roman" w:cs="Times New Roman"/>
          <w:i/>
          <w:noProof/>
          <w:sz w:val="36"/>
          <w:szCs w:val="36"/>
          <w:lang w:val="ru-RU"/>
        </w:rPr>
        <w:t>таття присвячена дослідженню методам викладання навчальної дисципліни «Газетно-журнальне виробн</w:t>
      </w:r>
      <w:r w:rsidR="00EB312A" w:rsidRPr="003E183F">
        <w:rPr>
          <w:rFonts w:ascii="Times New Roman" w:hAnsi="Times New Roman" w:cs="Times New Roman"/>
          <w:i/>
          <w:noProof/>
          <w:sz w:val="36"/>
          <w:szCs w:val="36"/>
          <w:lang w:val="ru-RU"/>
        </w:rPr>
        <w:t>ицтво» на кафедрі журналістики Ф</w:t>
      </w:r>
      <w:r w:rsidRPr="003E183F">
        <w:rPr>
          <w:rFonts w:ascii="Times New Roman" w:hAnsi="Times New Roman" w:cs="Times New Roman"/>
          <w:i/>
          <w:noProof/>
          <w:sz w:val="36"/>
          <w:szCs w:val="36"/>
          <w:lang w:val="ru-RU"/>
        </w:rPr>
        <w:t xml:space="preserve">акультету філології </w:t>
      </w:r>
      <w:r w:rsidR="0089399D" w:rsidRPr="003E183F">
        <w:rPr>
          <w:rFonts w:ascii="Times New Roman" w:hAnsi="Times New Roman" w:cs="Times New Roman"/>
          <w:i/>
          <w:noProof/>
          <w:sz w:val="36"/>
          <w:szCs w:val="36"/>
          <w:lang w:val="ru-RU"/>
        </w:rPr>
        <w:t>ДВНЗ «</w:t>
      </w:r>
      <w:r w:rsidRPr="003E183F">
        <w:rPr>
          <w:rFonts w:ascii="Times New Roman" w:hAnsi="Times New Roman" w:cs="Times New Roman"/>
          <w:i/>
          <w:noProof/>
          <w:sz w:val="36"/>
          <w:szCs w:val="36"/>
          <w:lang w:val="ru-RU"/>
        </w:rPr>
        <w:t>Прикарпатськ</w:t>
      </w:r>
      <w:r w:rsidR="0089399D" w:rsidRPr="003E183F">
        <w:rPr>
          <w:rFonts w:ascii="Times New Roman" w:hAnsi="Times New Roman" w:cs="Times New Roman"/>
          <w:i/>
          <w:noProof/>
          <w:sz w:val="36"/>
          <w:szCs w:val="36"/>
          <w:lang w:val="ru-RU"/>
        </w:rPr>
        <w:t>ий</w:t>
      </w:r>
      <w:r w:rsidRPr="003E183F">
        <w:rPr>
          <w:rFonts w:ascii="Times New Roman" w:hAnsi="Times New Roman" w:cs="Times New Roman"/>
          <w:i/>
          <w:noProof/>
          <w:sz w:val="36"/>
          <w:szCs w:val="36"/>
          <w:lang w:val="ru-RU"/>
        </w:rPr>
        <w:t xml:space="preserve"> національн</w:t>
      </w:r>
      <w:r w:rsidR="0089399D" w:rsidRPr="003E183F">
        <w:rPr>
          <w:rFonts w:ascii="Times New Roman" w:hAnsi="Times New Roman" w:cs="Times New Roman"/>
          <w:i/>
          <w:noProof/>
          <w:sz w:val="36"/>
          <w:szCs w:val="36"/>
          <w:lang w:val="ru-RU"/>
        </w:rPr>
        <w:t>ий</w:t>
      </w:r>
      <w:r w:rsidRPr="003E183F">
        <w:rPr>
          <w:rFonts w:ascii="Times New Roman" w:hAnsi="Times New Roman" w:cs="Times New Roman"/>
          <w:i/>
          <w:noProof/>
          <w:sz w:val="36"/>
          <w:szCs w:val="36"/>
          <w:lang w:val="ru-RU"/>
        </w:rPr>
        <w:t xml:space="preserve"> університет імені Всиля Стефаника</w:t>
      </w:r>
      <w:r w:rsidR="0089399D" w:rsidRPr="003E183F">
        <w:rPr>
          <w:rFonts w:ascii="Times New Roman" w:hAnsi="Times New Roman" w:cs="Times New Roman"/>
          <w:i/>
          <w:noProof/>
          <w:sz w:val="36"/>
          <w:szCs w:val="36"/>
          <w:lang w:val="ru-RU"/>
        </w:rPr>
        <w:t>»</w:t>
      </w:r>
      <w:r w:rsidRPr="003E183F">
        <w:rPr>
          <w:rFonts w:ascii="Times New Roman" w:hAnsi="Times New Roman" w:cs="Times New Roman"/>
          <w:i/>
          <w:noProof/>
          <w:sz w:val="36"/>
          <w:szCs w:val="36"/>
          <w:lang w:val="ru-RU"/>
        </w:rPr>
        <w:t xml:space="preserve">. Аналізуєтся досвід роботи за 2018–2021 рр., запропоноване авторське бачення  концепції курсу. </w:t>
      </w:r>
    </w:p>
    <w:p w:rsidR="002D3CEE" w:rsidRPr="003E183F" w:rsidRDefault="002D3CEE" w:rsidP="002D3CEE">
      <w:pPr>
        <w:spacing w:after="0" w:line="360" w:lineRule="auto"/>
        <w:ind w:firstLine="708"/>
        <w:jc w:val="both"/>
        <w:rPr>
          <w:rFonts w:ascii="Times New Roman" w:hAnsi="Times New Roman" w:cs="Times New Roman"/>
          <w:i/>
          <w:noProof/>
          <w:sz w:val="36"/>
          <w:szCs w:val="36"/>
          <w:lang w:val="ru-RU"/>
        </w:rPr>
      </w:pPr>
      <w:r w:rsidRPr="003E183F">
        <w:rPr>
          <w:rFonts w:ascii="Times New Roman" w:hAnsi="Times New Roman" w:cs="Times New Roman"/>
          <w:b/>
          <w:i/>
          <w:noProof/>
          <w:sz w:val="36"/>
          <w:szCs w:val="36"/>
          <w:lang w:val="ru-RU"/>
        </w:rPr>
        <w:t>Ключові слова:</w:t>
      </w:r>
      <w:r w:rsidRPr="002D3CEE">
        <w:rPr>
          <w:rFonts w:ascii="Times New Roman" w:hAnsi="Times New Roman" w:cs="Times New Roman"/>
          <w:b/>
          <w:noProof/>
          <w:sz w:val="36"/>
          <w:szCs w:val="36"/>
          <w:lang w:val="ru-RU"/>
        </w:rPr>
        <w:t xml:space="preserve"> </w:t>
      </w:r>
      <w:r w:rsidRPr="003E183F">
        <w:rPr>
          <w:rFonts w:ascii="Times New Roman" w:hAnsi="Times New Roman" w:cs="Times New Roman"/>
          <w:i/>
          <w:noProof/>
          <w:sz w:val="36"/>
          <w:szCs w:val="36"/>
          <w:lang w:val="ru-RU"/>
        </w:rPr>
        <w:t>друковані ЗМІ,</w:t>
      </w:r>
      <w:r w:rsidRPr="003E183F">
        <w:rPr>
          <w:rFonts w:ascii="Times New Roman" w:hAnsi="Times New Roman" w:cs="Times New Roman"/>
          <w:b/>
          <w:i/>
          <w:noProof/>
          <w:sz w:val="36"/>
          <w:szCs w:val="36"/>
          <w:lang w:val="ru-RU"/>
        </w:rPr>
        <w:t xml:space="preserve"> </w:t>
      </w:r>
      <w:r w:rsidRPr="003E183F">
        <w:rPr>
          <w:rFonts w:ascii="Times New Roman" w:hAnsi="Times New Roman" w:cs="Times New Roman"/>
          <w:i/>
          <w:noProof/>
          <w:sz w:val="36"/>
          <w:szCs w:val="36"/>
          <w:lang w:val="ru-RU"/>
        </w:rPr>
        <w:t>газети, журнали,</w:t>
      </w:r>
      <w:r w:rsidRPr="003E183F">
        <w:rPr>
          <w:rFonts w:ascii="Times New Roman" w:hAnsi="Times New Roman" w:cs="Times New Roman"/>
          <w:b/>
          <w:i/>
          <w:noProof/>
          <w:sz w:val="36"/>
          <w:szCs w:val="36"/>
          <w:lang w:val="ru-RU"/>
        </w:rPr>
        <w:t xml:space="preserve"> </w:t>
      </w:r>
      <w:r w:rsidRPr="003E183F">
        <w:rPr>
          <w:rFonts w:ascii="Times New Roman" w:hAnsi="Times New Roman" w:cs="Times New Roman"/>
          <w:i/>
          <w:noProof/>
          <w:sz w:val="36"/>
          <w:szCs w:val="36"/>
          <w:lang w:val="ru-RU"/>
        </w:rPr>
        <w:t>кафедра журналістики</w:t>
      </w:r>
      <w:r w:rsidRPr="003E183F">
        <w:rPr>
          <w:rFonts w:ascii="Times New Roman" w:hAnsi="Times New Roman" w:cs="Times New Roman"/>
          <w:b/>
          <w:i/>
          <w:noProof/>
          <w:sz w:val="36"/>
          <w:szCs w:val="36"/>
          <w:lang w:val="ru-RU"/>
        </w:rPr>
        <w:t xml:space="preserve">, </w:t>
      </w:r>
      <w:r w:rsidRPr="003E183F">
        <w:rPr>
          <w:rFonts w:ascii="Times New Roman" w:hAnsi="Times New Roman" w:cs="Times New Roman"/>
          <w:i/>
          <w:noProof/>
          <w:sz w:val="36"/>
          <w:szCs w:val="36"/>
          <w:lang w:val="ru-RU"/>
        </w:rPr>
        <w:t>навчальна дисципліна, сучасні виші.</w:t>
      </w:r>
    </w:p>
    <w:p w:rsidR="002D3CEE" w:rsidRPr="002D3CEE" w:rsidRDefault="002D3CEE" w:rsidP="002D3CEE">
      <w:pPr>
        <w:spacing w:after="0" w:line="360" w:lineRule="auto"/>
        <w:ind w:firstLine="387"/>
        <w:jc w:val="both"/>
        <w:rPr>
          <w:rFonts w:ascii="Times New Roman" w:hAnsi="Times New Roman" w:cs="Times New Roman"/>
          <w:sz w:val="36"/>
          <w:szCs w:val="36"/>
        </w:rPr>
      </w:pPr>
    </w:p>
    <w:p w:rsidR="002D3CEE" w:rsidRPr="002D3CEE" w:rsidRDefault="00BF7ADF" w:rsidP="002D3CEE">
      <w:pPr>
        <w:spacing w:after="0" w:line="360" w:lineRule="auto"/>
        <w:ind w:firstLine="708"/>
        <w:jc w:val="both"/>
        <w:rPr>
          <w:rFonts w:ascii="Times New Roman" w:hAnsi="Times New Roman" w:cs="Times New Roman"/>
          <w:sz w:val="36"/>
          <w:szCs w:val="36"/>
        </w:rPr>
      </w:pPr>
      <w:r w:rsidRPr="00BF7ADF">
        <w:rPr>
          <w:rFonts w:ascii="Times New Roman" w:hAnsi="Times New Roman" w:cs="Times New Roman"/>
          <w:b/>
          <w:sz w:val="36"/>
          <w:szCs w:val="36"/>
        </w:rPr>
        <w:t>Виклад основного матеріалу.</w:t>
      </w:r>
      <w:r>
        <w:rPr>
          <w:rFonts w:ascii="Times New Roman" w:hAnsi="Times New Roman" w:cs="Times New Roman"/>
          <w:sz w:val="36"/>
          <w:szCs w:val="36"/>
        </w:rPr>
        <w:t xml:space="preserve"> </w:t>
      </w:r>
      <w:r w:rsidR="002D3CEE" w:rsidRPr="002D3CEE">
        <w:rPr>
          <w:rFonts w:ascii="Times New Roman" w:hAnsi="Times New Roman" w:cs="Times New Roman"/>
          <w:sz w:val="36"/>
          <w:szCs w:val="36"/>
        </w:rPr>
        <w:t xml:space="preserve">Реформування вищої школи і вимоги до випускників вищих навчальних закладів </w:t>
      </w:r>
      <w:r w:rsidR="002D3CEE" w:rsidRPr="002D3CEE">
        <w:rPr>
          <w:rFonts w:ascii="Times New Roman" w:hAnsi="Times New Roman" w:cs="Times New Roman"/>
          <w:sz w:val="36"/>
          <w:szCs w:val="36"/>
        </w:rPr>
        <w:lastRenderedPageBreak/>
        <w:t xml:space="preserve">України докорінно змінюють навчальні методики викладання фахових дисциплін. З’являється нове бачення, якому повинна відповідати «дисципліна про дисципліни». </w:t>
      </w:r>
    </w:p>
    <w:p w:rsidR="002D3CEE" w:rsidRPr="002D3CEE" w:rsidRDefault="002D3CEE" w:rsidP="002D3CEE">
      <w:pPr>
        <w:spacing w:after="0" w:line="360" w:lineRule="auto"/>
        <w:ind w:firstLine="708"/>
        <w:jc w:val="both"/>
        <w:rPr>
          <w:rFonts w:ascii="Times New Roman" w:hAnsi="Times New Roman" w:cs="Times New Roman"/>
          <w:sz w:val="36"/>
          <w:szCs w:val="36"/>
        </w:rPr>
      </w:pPr>
      <w:r w:rsidRPr="002D3CEE">
        <w:rPr>
          <w:rFonts w:ascii="Times New Roman" w:hAnsi="Times New Roman" w:cs="Times New Roman"/>
          <w:sz w:val="36"/>
          <w:szCs w:val="36"/>
        </w:rPr>
        <w:t>Одним із актуальних завдань сучасної національної вищої школи є підготовка високоосвічених, конкурентоздатних спеціалістів, зокрема, медіа-фахівців. Серед основних завдань дисципліни «Газетно-журнальне виробництво» є ознайомити студентів з типологією друкованих ЗМІ; навчити визначати вид видання за допомогою вихідних даних, змісту видання тощо; навчити робити моніторинг друкованих видань; розвинути критичне мислення у студентів, розуміння впливу, культурного контексту та важливості журналістики у суспільстві; ознайомити з мовностилістичними та іншими особливостями кожного газетного жанру в межах групи (інформаційної, аналітичної, публіцистичної); дати студентам знання про загальні вимоги до друкованого тексту; навчити класичним правилам подачі матеріалу та користуватися на практиці інструментарієм газетяра; розглянути особливості організації редакції і створити редколегію серед студентів; розглянути процес випуску газетного номера; створити проект студентської газети/журналу та випустити пілотний номер.</w:t>
      </w:r>
    </w:p>
    <w:p w:rsidR="005A79B4" w:rsidRDefault="002D3CEE" w:rsidP="002D3CEE">
      <w:pPr>
        <w:spacing w:after="0" w:line="360" w:lineRule="auto"/>
        <w:ind w:firstLine="709"/>
        <w:jc w:val="both"/>
        <w:rPr>
          <w:rFonts w:ascii="Times New Roman" w:hAnsi="Times New Roman" w:cs="Times New Roman"/>
          <w:sz w:val="36"/>
          <w:szCs w:val="36"/>
        </w:rPr>
      </w:pPr>
      <w:r w:rsidRPr="002D3CEE">
        <w:rPr>
          <w:rFonts w:ascii="Times New Roman" w:hAnsi="Times New Roman" w:cs="Times New Roman"/>
          <w:sz w:val="36"/>
          <w:szCs w:val="36"/>
        </w:rPr>
        <w:t xml:space="preserve">Зазначимо, навчальний процес сучасних вишів здійснюється на базі поєднання різного формату його </w:t>
      </w:r>
      <w:r w:rsidRPr="002D3CEE">
        <w:rPr>
          <w:rFonts w:ascii="Times New Roman" w:hAnsi="Times New Roman" w:cs="Times New Roman"/>
          <w:sz w:val="36"/>
          <w:szCs w:val="36"/>
        </w:rPr>
        <w:lastRenderedPageBreak/>
        <w:t>організації. Максимально стимулювати пізнавальну активність і самостійність студентів-журналістів у сучасному навчальному процесі можуть ін</w:t>
      </w:r>
      <w:r>
        <w:rPr>
          <w:rFonts w:ascii="Times New Roman" w:hAnsi="Times New Roman" w:cs="Times New Roman"/>
          <w:sz w:val="36"/>
          <w:szCs w:val="36"/>
        </w:rPr>
        <w:t>терактивні методи навчання (де «inter» – взаємний, а «act»</w:t>
      </w:r>
      <w:r w:rsidRPr="002D3CEE">
        <w:rPr>
          <w:rFonts w:ascii="Times New Roman" w:hAnsi="Times New Roman" w:cs="Times New Roman"/>
          <w:sz w:val="36"/>
          <w:szCs w:val="36"/>
        </w:rPr>
        <w:t xml:space="preserve"> – діяти, тобто інтерактивний – здатний до взаємодії, діалогу), використані поряд із традиційними навчальними методами і технологіями. Так, основними формами навчання є лекції, практичні, семінарські, лабораторні заняття, спецкурси, спецсемінари, педагогічна практика, консультації, колоквіуми, контрольні, курсові й дипломні роботи. Однією з результативних форм вивчення фахових дисциплін у вищій школі, зокрема «Газетно-журнальне виробництво», є навчальні тури й екскурсії, творчі лабораторії, зустрічі з відомими журналістами, майстер-класи від членів НСЖУ,</w:t>
      </w:r>
      <w:r w:rsidRPr="002D3CEE">
        <w:rPr>
          <w:rFonts w:ascii="Arial" w:hAnsi="Arial" w:cs="Arial"/>
          <w:color w:val="000000"/>
          <w:sz w:val="36"/>
          <w:szCs w:val="36"/>
        </w:rPr>
        <w:t xml:space="preserve"> </w:t>
      </w:r>
      <w:r w:rsidRPr="002D3CEE">
        <w:rPr>
          <w:rFonts w:ascii="Times New Roman" w:hAnsi="Times New Roman" w:cs="Times New Roman"/>
          <w:color w:val="000000"/>
          <w:sz w:val="36"/>
          <w:szCs w:val="36"/>
        </w:rPr>
        <w:t>навчальні колоквіуми.</w:t>
      </w:r>
      <w:r w:rsidRPr="002D3CEE">
        <w:rPr>
          <w:rFonts w:ascii="Times New Roman" w:hAnsi="Times New Roman" w:cs="Times New Roman"/>
          <w:sz w:val="36"/>
          <w:szCs w:val="36"/>
        </w:rPr>
        <w:t xml:space="preserve"> </w:t>
      </w:r>
    </w:p>
    <w:p w:rsidR="002D3CEE" w:rsidRPr="002D3CEE" w:rsidRDefault="002D3CEE" w:rsidP="002D3CEE">
      <w:pPr>
        <w:spacing w:after="0" w:line="360" w:lineRule="auto"/>
        <w:ind w:firstLine="709"/>
        <w:jc w:val="both"/>
        <w:rPr>
          <w:rFonts w:ascii="Times New Roman" w:hAnsi="Times New Roman" w:cs="Times New Roman"/>
          <w:sz w:val="36"/>
          <w:szCs w:val="36"/>
        </w:rPr>
      </w:pPr>
      <w:r w:rsidRPr="002D3CEE">
        <w:rPr>
          <w:rFonts w:ascii="Times New Roman" w:hAnsi="Times New Roman" w:cs="Times New Roman"/>
          <w:color w:val="000000"/>
          <w:sz w:val="36"/>
          <w:szCs w:val="36"/>
        </w:rPr>
        <w:t>Подібні вищенаведені форми роботи сприяють глибшому розумінню теоретичного матеріалу, закріплюють практичні навички аналізу періодичних видань та журналістських матеріалів, розвивають самостійність у навчальній і дослідницькій діяльності, а також є тим тренінгом, що готує студентів до майбутньої виробничої практики, де вони вже виконуватимуть функції журналіста.</w:t>
      </w:r>
    </w:p>
    <w:p w:rsidR="002D3CEE" w:rsidRPr="002D3CEE" w:rsidRDefault="002D3CEE" w:rsidP="002D3CEE">
      <w:pPr>
        <w:spacing w:after="0" w:line="360" w:lineRule="auto"/>
        <w:ind w:firstLine="708"/>
        <w:jc w:val="both"/>
        <w:rPr>
          <w:rFonts w:ascii="Times New Roman" w:hAnsi="Times New Roman" w:cs="Times New Roman"/>
          <w:sz w:val="36"/>
          <w:szCs w:val="36"/>
        </w:rPr>
      </w:pPr>
      <w:r w:rsidRPr="002D3CEE">
        <w:rPr>
          <w:rFonts w:ascii="Times New Roman" w:hAnsi="Times New Roman" w:cs="Times New Roman"/>
          <w:sz w:val="36"/>
          <w:szCs w:val="36"/>
        </w:rPr>
        <w:t xml:space="preserve">В межах журналістикознавчих дисциплін відсутня методика викладання журналістики як така. Лише останнім </w:t>
      </w:r>
      <w:r w:rsidRPr="002D3CEE">
        <w:rPr>
          <w:rFonts w:ascii="Times New Roman" w:hAnsi="Times New Roman" w:cs="Times New Roman"/>
          <w:sz w:val="36"/>
          <w:szCs w:val="36"/>
        </w:rPr>
        <w:lastRenderedPageBreak/>
        <w:t xml:space="preserve">часом відомі науковці виступили з цікавими статтями, де здійснюють постановку важливих питань методики журналістської освіти. На сьогоднішній день метою курсу «Газетно-журнальне виробництво» є те, щоб студенти знали: місце друкованої преси в системі ЗМІ; теорію пресової журналістики; роль реклами у процесі функціонування періодичного видання; техніку і технологію створення друкованого видання; жанрову палітру журналістики, її специфіку в газеті; правові основи функціонування друкованих видань в Україні; інформаційну політику держави стосовно друкованих ЗМІ; особливості друкованого видання; специфіку робити в редакції. </w:t>
      </w:r>
    </w:p>
    <w:p w:rsidR="002D3CEE" w:rsidRPr="002D3CEE" w:rsidRDefault="002D3CEE" w:rsidP="002D3CEE">
      <w:pPr>
        <w:spacing w:after="0" w:line="360" w:lineRule="auto"/>
        <w:ind w:firstLine="708"/>
        <w:jc w:val="both"/>
        <w:rPr>
          <w:rFonts w:ascii="Times New Roman" w:hAnsi="Times New Roman" w:cs="Times New Roman"/>
          <w:sz w:val="36"/>
          <w:szCs w:val="36"/>
        </w:rPr>
      </w:pPr>
      <w:r w:rsidRPr="002D3CEE">
        <w:rPr>
          <w:rFonts w:ascii="Times New Roman" w:hAnsi="Times New Roman" w:cs="Times New Roman"/>
          <w:sz w:val="36"/>
          <w:szCs w:val="36"/>
        </w:rPr>
        <w:t xml:space="preserve">До закінчення курсу студенти повинні вміти: використовувати знання з теорії преси на практиці; писати, використовуючи всі групи жанрів в газетній журналістиці; робити моніторинг сучасних друкованих видань; створювати проект редакції та редколегії; розробляти ідею, концепцію та імідж друкованого видання; розробляти макет газетної шпальти; редагувати матеріали нередакційних авторів; використовувати елементи зовнішнього оформлення газетного тексту; розробляти редакційний устав, враховуючи професійну етику та інформаційне законодавство України; готувати і випускати періодичне друковане видання. Їх результативність </w:t>
      </w:r>
      <w:r w:rsidRPr="002D3CEE">
        <w:rPr>
          <w:rFonts w:ascii="Times New Roman" w:hAnsi="Times New Roman" w:cs="Times New Roman"/>
          <w:sz w:val="36"/>
          <w:szCs w:val="36"/>
        </w:rPr>
        <w:lastRenderedPageBreak/>
        <w:t xml:space="preserve">обумовлена тим, що вони дають змогу студентам здобути нові професійні знання й закріпити отримані раніше; урізноманітнити процес навчання, зробити його цікавішим; визначитися з місцем майбутньої практики, а згодом, імовірно, і з місцем працевлаштування. </w:t>
      </w:r>
      <w:r w:rsidRPr="002D3CEE">
        <w:rPr>
          <w:rFonts w:ascii="Times New Roman" w:hAnsi="Times New Roman" w:cs="Times New Roman"/>
          <w:sz w:val="36"/>
          <w:szCs w:val="36"/>
        </w:rPr>
        <w:tab/>
        <w:t xml:space="preserve">Ця форма навчання створює умови для відчутного позитивного впливу на емоційну сферу особистості студентів, сприяє розвитку їхньої спостережливості, удосконаленню уміння виділяти важливі об’єкти, виокремлювати деталі й подробиці, дає фактичний матеріал для подальшої аналітичної діяльності. Крім того, під час екскурсії найповніше реалізується принцип наочності навчання, його зв’язок із життям. З огляду на місце таких </w:t>
      </w:r>
      <w:r w:rsidR="005A79B4">
        <w:rPr>
          <w:rFonts w:ascii="Times New Roman" w:hAnsi="Times New Roman" w:cs="Times New Roman"/>
          <w:sz w:val="36"/>
          <w:szCs w:val="36"/>
        </w:rPr>
        <w:t>методів</w:t>
      </w:r>
      <w:r w:rsidRPr="002D3CEE">
        <w:rPr>
          <w:rFonts w:ascii="Times New Roman" w:hAnsi="Times New Roman" w:cs="Times New Roman"/>
          <w:sz w:val="36"/>
          <w:szCs w:val="36"/>
        </w:rPr>
        <w:t xml:space="preserve"> занять у навчальному процесі майбутніх медіафахівців, вони, як правило, бувають супровідні, тобто проміжні, й використовуються в ході вивчення навчального матеріалу, або завершальні, тобто проводяться наприкінці вивчення теми, розділу для уточнення, узагальнення й систематизації отриманих раніше знань.</w:t>
      </w:r>
    </w:p>
    <w:p w:rsidR="002D3CEE" w:rsidRPr="002D3CEE" w:rsidRDefault="002D3CEE" w:rsidP="002D3CEE">
      <w:pPr>
        <w:spacing w:after="0" w:line="360" w:lineRule="auto"/>
        <w:ind w:firstLine="708"/>
        <w:jc w:val="both"/>
        <w:rPr>
          <w:rFonts w:ascii="Times New Roman" w:hAnsi="Times New Roman" w:cs="Times New Roman"/>
          <w:sz w:val="36"/>
          <w:szCs w:val="36"/>
        </w:rPr>
      </w:pPr>
      <w:r w:rsidRPr="002D3CEE">
        <w:rPr>
          <w:rFonts w:ascii="Times New Roman" w:hAnsi="Times New Roman" w:cs="Times New Roman"/>
          <w:sz w:val="36"/>
          <w:szCs w:val="36"/>
          <w:shd w:val="clear" w:color="auto" w:fill="FFFFFF"/>
        </w:rPr>
        <w:t>Завдання викладачів кафедри журналістики Факультету філології Прикарпатського національного університету імені Василя Стефаника – фахово підготувати майбутніх спеціалістів ЗМІ.</w:t>
      </w:r>
      <w:r w:rsidRPr="002D3CEE">
        <w:rPr>
          <w:rFonts w:cs="Times New Roman"/>
          <w:sz w:val="36"/>
          <w:szCs w:val="36"/>
          <w:shd w:val="clear" w:color="auto" w:fill="FFFFFF"/>
        </w:rPr>
        <w:t xml:space="preserve"> </w:t>
      </w:r>
      <w:r w:rsidRPr="002D3CEE">
        <w:rPr>
          <w:rFonts w:ascii="Times New Roman" w:hAnsi="Times New Roman" w:cs="Times New Roman"/>
          <w:sz w:val="36"/>
          <w:szCs w:val="36"/>
        </w:rPr>
        <w:t xml:space="preserve">Тому на початковому етапі обираються ознайомчі об’єкти – редакції місцевих газет та видавництв. </w:t>
      </w:r>
      <w:r w:rsidRPr="002D3CEE">
        <w:rPr>
          <w:rFonts w:ascii="Times New Roman" w:hAnsi="Times New Roman" w:cs="Times New Roman"/>
          <w:sz w:val="36"/>
          <w:szCs w:val="36"/>
        </w:rPr>
        <w:lastRenderedPageBreak/>
        <w:t xml:space="preserve">Зазначені екскурси плануються в межах дисципліни «Газетно-журнальне виробництво», які дають можливість ознайомити студентів-першокурсників з основами пресової журналістики, розкрити специфіку діяльності журналістів у редакції друкованого ЗМІ, охарактеризувати структуру таких медіа, репрезентувати етапи роботи над створенням газетного номера. </w:t>
      </w:r>
    </w:p>
    <w:p w:rsidR="002D3CEE" w:rsidRPr="002D3CEE" w:rsidRDefault="00400000" w:rsidP="002D3CEE">
      <w:pPr>
        <w:spacing w:after="0" w:line="360" w:lineRule="auto"/>
        <w:ind w:firstLine="708"/>
        <w:jc w:val="both"/>
        <w:rPr>
          <w:rFonts w:ascii="Times New Roman" w:hAnsi="Times New Roman" w:cs="Times New Roman"/>
          <w:sz w:val="36"/>
          <w:szCs w:val="36"/>
        </w:rPr>
      </w:pPr>
      <w:r>
        <w:rPr>
          <w:rFonts w:ascii="Times New Roman" w:hAnsi="Times New Roman" w:cs="Times New Roman"/>
          <w:sz w:val="36"/>
          <w:szCs w:val="36"/>
        </w:rPr>
        <w:t xml:space="preserve">Відмітимо: </w:t>
      </w:r>
      <w:r w:rsidR="002D3CEE" w:rsidRPr="002D3CEE">
        <w:rPr>
          <w:rFonts w:ascii="Times New Roman" w:hAnsi="Times New Roman" w:cs="Times New Roman"/>
          <w:sz w:val="36"/>
          <w:szCs w:val="36"/>
        </w:rPr>
        <w:t xml:space="preserve">журналісти-практики – часті гості Прикарпатського національного університету імені Василя Стефаника, які діляться власним досвідом з майбутніми колегами, а нині студентами спеціальності журналістики. На власному прикладі фахівці розповідають студентам про специфіку роботи в редакціях друкованих ЗМІ, а також у видавництвах як літредакторами, коректорами тощо. Такі зустрічі дають можливість студентам отримати цінні поради від колег, набратись досвіду. </w:t>
      </w:r>
    </w:p>
    <w:p w:rsidR="009C7E93" w:rsidRDefault="00400000" w:rsidP="002D3CEE">
      <w:pPr>
        <w:spacing w:after="0" w:line="360" w:lineRule="auto"/>
        <w:ind w:firstLine="708"/>
        <w:jc w:val="both"/>
        <w:rPr>
          <w:rFonts w:ascii="Times New Roman" w:hAnsi="Times New Roman" w:cs="Times New Roman"/>
          <w:sz w:val="36"/>
          <w:szCs w:val="36"/>
        </w:rPr>
      </w:pPr>
      <w:r>
        <w:rPr>
          <w:rFonts w:ascii="Times New Roman" w:hAnsi="Times New Roman" w:cs="Times New Roman"/>
          <w:sz w:val="36"/>
          <w:szCs w:val="36"/>
          <w:shd w:val="clear" w:color="auto" w:fill="FFFFFF"/>
        </w:rPr>
        <w:t>Зазначимо:</w:t>
      </w:r>
      <w:r w:rsidR="002D3CEE" w:rsidRPr="002D3CEE">
        <w:rPr>
          <w:rFonts w:ascii="Times New Roman" w:hAnsi="Times New Roman" w:cs="Times New Roman"/>
          <w:sz w:val="36"/>
          <w:szCs w:val="36"/>
          <w:shd w:val="clear" w:color="auto" w:fill="FFFFFF"/>
        </w:rPr>
        <w:t xml:space="preserve"> 2018 року студенти 1-го курсу спеціальності «Журналістика» під керівництвом викладачів кафедри започаткували новий видавничий проект, в рамках якого були видані перші журнали «Alium» та «</w:t>
      </w:r>
      <w:r w:rsidR="002D3CEE" w:rsidRPr="002D3CEE">
        <w:rPr>
          <w:rFonts w:ascii="Times New Roman" w:hAnsi="Times New Roman" w:cs="Times New Roman"/>
          <w:sz w:val="36"/>
          <w:szCs w:val="36"/>
          <w:shd w:val="clear" w:color="auto" w:fill="FFFFFF"/>
          <w:lang w:val="en-US"/>
        </w:rPr>
        <w:t>Ferias</w:t>
      </w:r>
      <w:r w:rsidR="002D3CEE" w:rsidRPr="002D3CEE">
        <w:rPr>
          <w:rFonts w:ascii="Times New Roman" w:hAnsi="Times New Roman" w:cs="Times New Roman"/>
          <w:sz w:val="36"/>
          <w:szCs w:val="36"/>
          <w:shd w:val="clear" w:color="auto" w:fill="FFFFFF"/>
        </w:rPr>
        <w:t>». За 2019</w:t>
      </w:r>
      <w:r w:rsidR="002D3CEE">
        <w:rPr>
          <w:rFonts w:ascii="Times New Roman" w:hAnsi="Times New Roman" w:cs="Times New Roman"/>
          <w:sz w:val="36"/>
          <w:szCs w:val="36"/>
          <w:shd w:val="clear" w:color="auto" w:fill="FFFFFF"/>
        </w:rPr>
        <w:t>–2021 рр.</w:t>
      </w:r>
      <w:r w:rsidR="002D3CEE" w:rsidRPr="002D3CEE">
        <w:rPr>
          <w:rFonts w:ascii="Times New Roman" w:hAnsi="Times New Roman" w:cs="Times New Roman"/>
          <w:sz w:val="36"/>
          <w:szCs w:val="36"/>
          <w:shd w:val="clear" w:color="auto" w:fill="FFFFFF"/>
        </w:rPr>
        <w:t xml:space="preserve"> сформовано ще </w:t>
      </w:r>
      <w:r w:rsidR="002D3CEE">
        <w:rPr>
          <w:rFonts w:ascii="Times New Roman" w:hAnsi="Times New Roman" w:cs="Times New Roman"/>
          <w:sz w:val="36"/>
          <w:szCs w:val="36"/>
          <w:shd w:val="clear" w:color="auto" w:fill="FFFFFF"/>
        </w:rPr>
        <w:t>двадцять два</w:t>
      </w:r>
      <w:r w:rsidR="002D3CEE" w:rsidRPr="002D3CEE">
        <w:rPr>
          <w:rFonts w:ascii="Times New Roman" w:hAnsi="Times New Roman" w:cs="Times New Roman"/>
          <w:sz w:val="36"/>
          <w:szCs w:val="36"/>
          <w:shd w:val="clear" w:color="auto" w:fill="FFFFFF"/>
        </w:rPr>
        <w:t xml:space="preserve"> журнальних тематичних студентських видань. Зазначимо, ідея створення проекту виникла у ході проведення лекційних, семінарських та </w:t>
      </w:r>
      <w:r w:rsidR="002D3CEE" w:rsidRPr="002D3CEE">
        <w:rPr>
          <w:rFonts w:ascii="Times New Roman" w:hAnsi="Times New Roman" w:cs="Times New Roman"/>
          <w:sz w:val="36"/>
          <w:szCs w:val="36"/>
          <w:shd w:val="clear" w:color="auto" w:fill="FFFFFF"/>
        </w:rPr>
        <w:lastRenderedPageBreak/>
        <w:t>практичних занять з навчальної дисципліни «Газетно-журнальне виробництво».</w:t>
      </w:r>
      <w:r w:rsidR="002D3CEE" w:rsidRPr="002D3CEE">
        <w:rPr>
          <w:rFonts w:ascii="Times New Roman" w:hAnsi="Times New Roman" w:cs="Times New Roman"/>
          <w:sz w:val="36"/>
          <w:szCs w:val="36"/>
        </w:rPr>
        <w:t xml:space="preserve"> </w:t>
      </w:r>
    </w:p>
    <w:p w:rsidR="00400000" w:rsidRDefault="009C7E93" w:rsidP="002D3CEE">
      <w:pPr>
        <w:spacing w:after="0" w:line="360" w:lineRule="auto"/>
        <w:ind w:firstLine="708"/>
        <w:jc w:val="both"/>
        <w:rPr>
          <w:rFonts w:ascii="Times New Roman" w:hAnsi="Times New Roman" w:cs="Times New Roman"/>
          <w:sz w:val="36"/>
          <w:szCs w:val="36"/>
          <w:shd w:val="clear" w:color="auto" w:fill="FFFFFF"/>
        </w:rPr>
      </w:pPr>
      <w:r>
        <w:rPr>
          <w:rFonts w:ascii="Times New Roman" w:hAnsi="Times New Roman" w:cs="Times New Roman"/>
          <w:sz w:val="36"/>
          <w:szCs w:val="36"/>
          <w:shd w:val="clear" w:color="auto" w:fill="FFFFFF"/>
        </w:rPr>
        <w:t>У</w:t>
      </w:r>
      <w:r w:rsidR="002D3CEE" w:rsidRPr="002D3CEE">
        <w:rPr>
          <w:rFonts w:ascii="Times New Roman" w:hAnsi="Times New Roman" w:cs="Times New Roman"/>
          <w:sz w:val="36"/>
          <w:szCs w:val="36"/>
          <w:shd w:val="clear" w:color="auto" w:fill="FFFFFF"/>
        </w:rPr>
        <w:t xml:space="preserve"> вищезазначених випусках журналів опубліковано близько 300-та матеріалів в різних жанрах журналістики, які підготували студенти. Передувало цьому відвідування студентами різних культурно-мистецьких заходів та подій, зустрічі з цікавими особистостями, тощо. Зокрема, під час роботи над проектом автори мали чудову нагоду поспілкуватися із заслуженим журналістом України Романом Фабрикою, прикарпатською журналісткою, власним кореспондентом газети «Експрес» Сабіною Ружицькою, журналісткою, громадською діячкою Іриною Шалкітене, заслуженим журналістом України Богданом Кучером та ін. Вони поділилися зі студентами своїм професійним досвідом та дали поради як готувати</w:t>
      </w:r>
      <w:r w:rsidR="00400000">
        <w:rPr>
          <w:rFonts w:ascii="Times New Roman" w:hAnsi="Times New Roman" w:cs="Times New Roman"/>
          <w:sz w:val="36"/>
          <w:szCs w:val="36"/>
          <w:shd w:val="clear" w:color="auto" w:fill="FFFFFF"/>
        </w:rPr>
        <w:t xml:space="preserve"> цікавий і змістовний матеріал.</w:t>
      </w:r>
    </w:p>
    <w:p w:rsidR="003E183F" w:rsidRDefault="00400000" w:rsidP="002D3CEE">
      <w:pPr>
        <w:spacing w:after="0" w:line="360" w:lineRule="auto"/>
        <w:ind w:firstLine="708"/>
        <w:jc w:val="both"/>
        <w:rPr>
          <w:rFonts w:ascii="Times New Roman" w:hAnsi="Times New Roman" w:cs="Times New Roman"/>
          <w:sz w:val="36"/>
          <w:szCs w:val="36"/>
        </w:rPr>
      </w:pPr>
      <w:r>
        <w:rPr>
          <w:rFonts w:ascii="Times New Roman" w:hAnsi="Times New Roman" w:cs="Times New Roman"/>
          <w:sz w:val="36"/>
          <w:szCs w:val="36"/>
          <w:shd w:val="clear" w:color="auto" w:fill="FFFFFF"/>
        </w:rPr>
        <w:t xml:space="preserve">Необхідно підкреслити, що </w:t>
      </w:r>
      <w:r>
        <w:rPr>
          <w:rFonts w:ascii="Times New Roman" w:hAnsi="Times New Roman" w:cs="Times New Roman"/>
          <w:sz w:val="36"/>
          <w:szCs w:val="36"/>
        </w:rPr>
        <w:t>н</w:t>
      </w:r>
      <w:r w:rsidR="002D3CEE" w:rsidRPr="002D3CEE">
        <w:rPr>
          <w:rFonts w:ascii="Times New Roman" w:hAnsi="Times New Roman" w:cs="Times New Roman"/>
          <w:sz w:val="36"/>
          <w:szCs w:val="36"/>
        </w:rPr>
        <w:t>еодноразово майбутні журналісти Прикарпатського національного університету імені Василя Стефаника ознайомлювалися з фондом відділу книгозберігання Івано-Франківської обласної універсальної наукової бібліотеки, зокрема, фондами раритетних та рукописних видань, авторськими фондами. Впродовж першого семестру поточного навчального року студенти переглядали екземпляри старих періодичних видань</w:t>
      </w:r>
      <w:r w:rsidR="002D3CEE">
        <w:rPr>
          <w:rFonts w:ascii="Times New Roman" w:hAnsi="Times New Roman" w:cs="Times New Roman"/>
          <w:sz w:val="36"/>
          <w:szCs w:val="36"/>
        </w:rPr>
        <w:t xml:space="preserve"> періоду 1939–</w:t>
      </w:r>
      <w:r w:rsidR="002D3CEE" w:rsidRPr="002D3CEE">
        <w:rPr>
          <w:rFonts w:ascii="Times New Roman" w:hAnsi="Times New Roman" w:cs="Times New Roman"/>
          <w:sz w:val="36"/>
          <w:szCs w:val="36"/>
        </w:rPr>
        <w:t xml:space="preserve">1940 рр., </w:t>
      </w:r>
      <w:r w:rsidR="002D3CEE" w:rsidRPr="002D3CEE">
        <w:rPr>
          <w:rFonts w:ascii="Times New Roman" w:hAnsi="Times New Roman" w:cs="Times New Roman"/>
          <w:sz w:val="36"/>
          <w:szCs w:val="36"/>
        </w:rPr>
        <w:lastRenderedPageBreak/>
        <w:t>давали</w:t>
      </w:r>
      <w:r w:rsidR="002D3CEE">
        <w:rPr>
          <w:rFonts w:ascii="Times New Roman" w:hAnsi="Times New Roman" w:cs="Times New Roman"/>
          <w:sz w:val="36"/>
          <w:szCs w:val="36"/>
        </w:rPr>
        <w:t xml:space="preserve"> аналіз газетам та журналам ХХ–</w:t>
      </w:r>
      <w:r w:rsidR="002D3CEE" w:rsidRPr="002D3CEE">
        <w:rPr>
          <w:rFonts w:ascii="Times New Roman" w:hAnsi="Times New Roman" w:cs="Times New Roman"/>
          <w:sz w:val="36"/>
          <w:szCs w:val="36"/>
        </w:rPr>
        <w:t xml:space="preserve">ХХІ ст., визначали, які типи видань переважають сьогодні. Такий формат проведення практичних та семінарських занять являється продуктивним для студентів-журналістів. А суть такого навчання полягає в тому, що навчальний процес відбувається за умови постійної, активної взаємодії всіх учасників. Студент і викладач у такому випадку постають рівноправними суб'єктами навчання, рефлексують із приводу того, що вони роблять, знають і вміють. </w:t>
      </w:r>
    </w:p>
    <w:p w:rsidR="002D3CEE" w:rsidRPr="002D3CEE" w:rsidRDefault="002D3CEE" w:rsidP="002D3CEE">
      <w:pPr>
        <w:spacing w:after="0" w:line="360" w:lineRule="auto"/>
        <w:ind w:firstLine="708"/>
        <w:jc w:val="both"/>
        <w:rPr>
          <w:rFonts w:ascii="Times New Roman" w:hAnsi="Times New Roman" w:cs="Times New Roman"/>
          <w:sz w:val="36"/>
          <w:szCs w:val="36"/>
        </w:rPr>
      </w:pPr>
      <w:r w:rsidRPr="002D3CEE">
        <w:rPr>
          <w:rFonts w:ascii="Times New Roman" w:hAnsi="Times New Roman" w:cs="Times New Roman"/>
          <w:sz w:val="36"/>
          <w:szCs w:val="36"/>
        </w:rPr>
        <w:t>Інтерактивне навчання сприяє формуванню відповідних навичок і вмінь, створенню атмосфери співробітництва, взаємодії, учить студентів-журналістів бути демократичними, спілкуватися з іншими людьми, критично мислити, приймати продумані рішення.</w:t>
      </w:r>
    </w:p>
    <w:p w:rsidR="002D3CEE" w:rsidRPr="002D3CEE" w:rsidRDefault="002D3CEE" w:rsidP="009C7E93">
      <w:pPr>
        <w:spacing w:after="0" w:line="360" w:lineRule="auto"/>
        <w:ind w:firstLine="539"/>
        <w:jc w:val="both"/>
        <w:rPr>
          <w:rFonts w:ascii="Times New Roman" w:hAnsi="Times New Roman" w:cs="Times New Roman"/>
          <w:sz w:val="36"/>
          <w:szCs w:val="36"/>
        </w:rPr>
      </w:pPr>
      <w:r w:rsidRPr="002D3CEE">
        <w:rPr>
          <w:rFonts w:ascii="Times New Roman" w:hAnsi="Times New Roman" w:cs="Times New Roman"/>
          <w:sz w:val="36"/>
          <w:szCs w:val="36"/>
        </w:rPr>
        <w:t>Варто відмітити, друкарство, видавнича справа – це все те, з чим багато хто із молоді будуть тісно пов’язанні впродовж своєї професійної діяльності. Тому для них досить важливо досягнути обізнаності в технологічних процесах, що відбуваються у друкарнях. В</w:t>
      </w:r>
      <w:r>
        <w:rPr>
          <w:rFonts w:ascii="Times New Roman" w:hAnsi="Times New Roman" w:cs="Times New Roman"/>
          <w:sz w:val="36"/>
          <w:szCs w:val="36"/>
        </w:rPr>
        <w:t>продовж 2017–</w:t>
      </w:r>
      <w:r w:rsidRPr="002D3CEE">
        <w:rPr>
          <w:rFonts w:ascii="Times New Roman" w:hAnsi="Times New Roman" w:cs="Times New Roman"/>
          <w:sz w:val="36"/>
          <w:szCs w:val="36"/>
        </w:rPr>
        <w:t>20</w:t>
      </w:r>
      <w:r>
        <w:rPr>
          <w:rFonts w:ascii="Times New Roman" w:hAnsi="Times New Roman" w:cs="Times New Roman"/>
          <w:sz w:val="36"/>
          <w:szCs w:val="36"/>
        </w:rPr>
        <w:t>21</w:t>
      </w:r>
      <w:r w:rsidRPr="002D3CEE">
        <w:rPr>
          <w:rFonts w:ascii="Times New Roman" w:hAnsi="Times New Roman" w:cs="Times New Roman"/>
          <w:sz w:val="36"/>
          <w:szCs w:val="36"/>
        </w:rPr>
        <w:t xml:space="preserve"> рр. з особливостями друку майбутніх журналістів знайомили Івано-Франківські видавництва «Ярина»  та  «Місто НВ». </w:t>
      </w:r>
      <w:r w:rsidRPr="002D3CEE">
        <w:rPr>
          <w:rFonts w:ascii="Times New Roman" w:hAnsi="Times New Roman" w:cs="Times New Roman"/>
          <w:sz w:val="36"/>
          <w:szCs w:val="36"/>
          <w:shd w:val="clear" w:color="auto" w:fill="FFFFFF"/>
        </w:rPr>
        <w:t xml:space="preserve">Від спеціалістів-практиків студенти наочно пізнають особливості роботи в друкарні, закріплюють знання лекційних занять про </w:t>
      </w:r>
      <w:r w:rsidRPr="002D3CEE">
        <w:rPr>
          <w:rFonts w:ascii="Times New Roman" w:hAnsi="Times New Roman" w:cs="Times New Roman"/>
          <w:sz w:val="36"/>
          <w:szCs w:val="36"/>
          <w:shd w:val="clear" w:color="auto" w:fill="FFFFFF"/>
        </w:rPr>
        <w:lastRenderedPageBreak/>
        <w:t>офсетну друкарську машину, лазерний друк, різограф, наочно спостерігають, як відбувається верстка друкованого продукту.</w:t>
      </w:r>
      <w:r w:rsidRPr="002D3CEE">
        <w:rPr>
          <w:rFonts w:ascii="Times New Roman" w:hAnsi="Times New Roman" w:cs="Times New Roman"/>
          <w:sz w:val="36"/>
          <w:szCs w:val="36"/>
        </w:rPr>
        <w:t xml:space="preserve"> </w:t>
      </w:r>
      <w:r w:rsidRPr="002D3CEE">
        <w:rPr>
          <w:rFonts w:ascii="Times New Roman" w:hAnsi="Times New Roman" w:cs="Times New Roman"/>
          <w:color w:val="000000"/>
          <w:sz w:val="36"/>
          <w:szCs w:val="36"/>
          <w:shd w:val="clear" w:color="auto" w:fill="FFFFFF"/>
        </w:rPr>
        <w:t>Екскурсії у різні види ЗМІ мають вагоме значення для формування професійних компетенцій студентів, оволодіння ними прикладними засадами журналістської діяльності. </w:t>
      </w:r>
    </w:p>
    <w:p w:rsidR="002D3CEE" w:rsidRPr="002D3CEE" w:rsidRDefault="002D3CEE" w:rsidP="002D3CEE">
      <w:pPr>
        <w:spacing w:after="0" w:line="360" w:lineRule="auto"/>
        <w:ind w:firstLine="539"/>
        <w:jc w:val="both"/>
        <w:rPr>
          <w:rFonts w:ascii="Times New Roman" w:hAnsi="Times New Roman" w:cs="Times New Roman"/>
          <w:color w:val="000000"/>
          <w:sz w:val="36"/>
          <w:szCs w:val="36"/>
        </w:rPr>
      </w:pPr>
      <w:r w:rsidRPr="002D3CEE">
        <w:rPr>
          <w:rFonts w:ascii="Times New Roman" w:hAnsi="Times New Roman" w:cs="Times New Roman"/>
          <w:color w:val="000000"/>
          <w:sz w:val="36"/>
          <w:szCs w:val="36"/>
        </w:rPr>
        <w:t>Таким чином, вищенаведений формат роботи у межах цього курсу сприяє майбутнім фахівцям медіа простору глибшому розумінню теоретичного матеріалу, закріплює практичні навички аналізу інформаційних текстів, розвиває самостійність у навчальній і дослідницькій діяльності, а також є гарним тренінгом, що готує студентів до майбутньої виробничої практики, де вони вже виконуватимуть функції журналіста.</w:t>
      </w:r>
    </w:p>
    <w:p w:rsidR="002D3CEE" w:rsidRPr="002D3CEE" w:rsidRDefault="002D3CEE" w:rsidP="002D3CEE">
      <w:pPr>
        <w:spacing w:after="0" w:line="360" w:lineRule="auto"/>
        <w:ind w:firstLine="539"/>
        <w:jc w:val="both"/>
        <w:rPr>
          <w:rFonts w:ascii="Times New Roman" w:hAnsi="Times New Roman" w:cs="Times New Roman"/>
          <w:spacing w:val="-6"/>
          <w:sz w:val="36"/>
          <w:szCs w:val="36"/>
        </w:rPr>
      </w:pPr>
      <w:r w:rsidRPr="002D3CEE">
        <w:rPr>
          <w:rFonts w:ascii="Times New Roman" w:hAnsi="Times New Roman" w:cs="Times New Roman"/>
          <w:spacing w:val="-6"/>
          <w:sz w:val="36"/>
          <w:szCs w:val="36"/>
        </w:rPr>
        <w:t xml:space="preserve">Згідно з вимогами освітньо-професійної програми у процесі вивчення дисципліни </w:t>
      </w:r>
      <w:r w:rsidRPr="002D3CEE">
        <w:rPr>
          <w:rFonts w:ascii="Times New Roman" w:hAnsi="Times New Roman" w:cs="Times New Roman"/>
          <w:sz w:val="36"/>
          <w:szCs w:val="36"/>
        </w:rPr>
        <w:t xml:space="preserve">«Газетно-журнальне виробництво» </w:t>
      </w:r>
      <w:r w:rsidRPr="002D3CEE">
        <w:rPr>
          <w:rFonts w:ascii="Times New Roman" w:hAnsi="Times New Roman" w:cs="Times New Roman"/>
          <w:spacing w:val="-6"/>
          <w:sz w:val="36"/>
          <w:szCs w:val="36"/>
        </w:rPr>
        <w:t xml:space="preserve">студенти формують компетенції: професійні (загально-професійні та спеціалізовано-професійні). </w:t>
      </w:r>
      <w:r w:rsidRPr="002D3CEE">
        <w:rPr>
          <w:rFonts w:ascii="Times New Roman" w:hAnsi="Times New Roman" w:cs="Times New Roman"/>
          <w:sz w:val="36"/>
          <w:szCs w:val="36"/>
        </w:rPr>
        <w:t xml:space="preserve">У результаті вивчення курсу студент: розрізняє періодичні видання різних видів, типів і спрямувань; відрізняє за зовнішнім виглядом сторінок газети/журналу лінотипно-талерну і комп’ютерну верстку; визначає модель періодичного видання (повторювану структуру); уміє створювати макет газетної/журнальної сторінки; набирає текст на комп’ютері, оформивши його для </w:t>
      </w:r>
      <w:r w:rsidRPr="002D3CEE">
        <w:rPr>
          <w:rFonts w:ascii="Times New Roman" w:hAnsi="Times New Roman" w:cs="Times New Roman"/>
          <w:sz w:val="36"/>
          <w:szCs w:val="36"/>
        </w:rPr>
        <w:lastRenderedPageBreak/>
        <w:t>подальшого верстання; готує для верстки фотоілюстрацію або малюнок; верстає текст разом із фотографіями та іншими графічними елементами за допомогою відповідних комп’ютерних програм; адаптує газетні матеріали для інтернет-версії друкованого видання; розміщує матеріали на сайті газети/журналу; правильно організовує власну професійну діяльність; складати дайджести новин на основі матеріалів преси та Інтернету; працює з матеріалами інформаційних агентств; опрацьовує прес-релізи, готові рекламні тексти; готує для опублікування в газеті/журналі матеріали різних офіційних інстанцій, листи читачів, матеріали позаштатних авторів; створює журналістський матеріал за правилами газетних жанрів; придумує власну концепцію, створює проект нового періодичного видання, формує та видає його.</w:t>
      </w:r>
    </w:p>
    <w:p w:rsidR="002D3CEE" w:rsidRPr="002D3CEE" w:rsidRDefault="002D3CEE" w:rsidP="002D3CEE">
      <w:pPr>
        <w:spacing w:after="0" w:line="360" w:lineRule="auto"/>
        <w:ind w:firstLine="539"/>
        <w:jc w:val="both"/>
        <w:rPr>
          <w:rFonts w:ascii="Times New Roman" w:hAnsi="Times New Roman" w:cs="Times New Roman"/>
          <w:sz w:val="36"/>
          <w:szCs w:val="36"/>
        </w:rPr>
      </w:pPr>
      <w:r w:rsidRPr="002D3CEE">
        <w:rPr>
          <w:rFonts w:ascii="Times New Roman" w:hAnsi="Times New Roman" w:cs="Times New Roman"/>
          <w:sz w:val="36"/>
          <w:szCs w:val="36"/>
        </w:rPr>
        <w:t xml:space="preserve">Тож можемо стверджувати, що інтерактивні методи викладання навчальної дисципліни «Газетно-журнальне виробництво» </w:t>
      </w:r>
      <w:r w:rsidRPr="002D3CEE">
        <w:rPr>
          <w:rFonts w:ascii="Times New Roman" w:hAnsi="Times New Roman" w:cs="Times New Roman"/>
          <w:color w:val="000000"/>
          <w:sz w:val="36"/>
          <w:szCs w:val="36"/>
          <w:shd w:val="clear" w:color="auto" w:fill="FFFFFF"/>
        </w:rPr>
        <w:t xml:space="preserve">мають вагоме значення для формування професійних компетенцій студентів, оволодіння ними прикладними засадами журналістської діяльності. А </w:t>
      </w:r>
      <w:r w:rsidRPr="002D3CEE">
        <w:rPr>
          <w:rFonts w:ascii="Times New Roman" w:hAnsi="Times New Roman" w:cs="Times New Roman"/>
          <w:sz w:val="36"/>
          <w:szCs w:val="36"/>
        </w:rPr>
        <w:t xml:space="preserve">метод моделювання нового періодичного видання дозволяє студентові випробувати свої професійні навички. Таким чином, ефективність навчальної роботи зі студентами </w:t>
      </w:r>
      <w:r w:rsidRPr="002D3CEE">
        <w:rPr>
          <w:rFonts w:ascii="Times New Roman" w:hAnsi="Times New Roman" w:cs="Times New Roman"/>
          <w:sz w:val="36"/>
          <w:szCs w:val="36"/>
        </w:rPr>
        <w:lastRenderedPageBreak/>
        <w:t xml:space="preserve">залежить не лише від методів і прийомів навчання, а й від формату організації навчального процесу у вищій школі та ґрунтується на взаємозумовленій діяльності викладача й студента. </w:t>
      </w:r>
    </w:p>
    <w:p w:rsidR="002D3CEE" w:rsidRPr="002D3CEE" w:rsidRDefault="002D3CEE" w:rsidP="002D3CEE">
      <w:pPr>
        <w:spacing w:after="0" w:line="360" w:lineRule="auto"/>
        <w:ind w:firstLine="539"/>
        <w:jc w:val="both"/>
        <w:rPr>
          <w:rFonts w:ascii="Times New Roman" w:hAnsi="Times New Roman" w:cs="Times New Roman"/>
          <w:sz w:val="36"/>
          <w:szCs w:val="36"/>
        </w:rPr>
      </w:pPr>
      <w:r w:rsidRPr="002D3CEE">
        <w:rPr>
          <w:rFonts w:ascii="Times New Roman" w:hAnsi="Times New Roman" w:cs="Times New Roman"/>
          <w:sz w:val="36"/>
          <w:szCs w:val="36"/>
        </w:rPr>
        <w:t>Пропонований матеріал розкриває приклади застосування інтерактивних форм і методів у навчальному процесі тільки викладання дисципліни  «Газетно-журнальне виробництво». Наступні  наукові розвідки будуть присвячені дослідженню іншим навчальним курсам у підготовці майбутніх медіа-фахівців.</w:t>
      </w:r>
    </w:p>
    <w:p w:rsidR="002D3CEE" w:rsidRPr="002D3CEE" w:rsidRDefault="002D3CEE" w:rsidP="002D3CEE">
      <w:pPr>
        <w:spacing w:after="0" w:line="360" w:lineRule="auto"/>
        <w:ind w:left="709"/>
        <w:jc w:val="both"/>
        <w:rPr>
          <w:rFonts w:ascii="Times New Roman" w:hAnsi="Times New Roman" w:cs="Times New Roman"/>
          <w:b/>
          <w:sz w:val="36"/>
          <w:szCs w:val="36"/>
        </w:rPr>
      </w:pPr>
    </w:p>
    <w:p w:rsidR="002D3CEE" w:rsidRPr="002D3CEE" w:rsidRDefault="002D3CEE" w:rsidP="002D3CEE">
      <w:pPr>
        <w:spacing w:after="0" w:line="360" w:lineRule="auto"/>
        <w:ind w:left="709"/>
        <w:jc w:val="center"/>
        <w:rPr>
          <w:rFonts w:ascii="Times New Roman" w:hAnsi="Times New Roman" w:cs="Times New Roman"/>
          <w:b/>
          <w:sz w:val="36"/>
          <w:szCs w:val="36"/>
        </w:rPr>
      </w:pPr>
      <w:r>
        <w:rPr>
          <w:rFonts w:ascii="Times New Roman" w:hAnsi="Times New Roman" w:cs="Times New Roman"/>
          <w:b/>
          <w:sz w:val="36"/>
          <w:szCs w:val="36"/>
        </w:rPr>
        <w:t>Л</w:t>
      </w:r>
      <w:r w:rsidRPr="002D3CEE">
        <w:rPr>
          <w:rFonts w:ascii="Times New Roman" w:hAnsi="Times New Roman" w:cs="Times New Roman"/>
          <w:b/>
          <w:sz w:val="36"/>
          <w:szCs w:val="36"/>
        </w:rPr>
        <w:t>ітератур</w:t>
      </w:r>
      <w:r>
        <w:rPr>
          <w:rFonts w:ascii="Times New Roman" w:hAnsi="Times New Roman" w:cs="Times New Roman"/>
          <w:b/>
          <w:sz w:val="36"/>
          <w:szCs w:val="36"/>
        </w:rPr>
        <w:t>а</w:t>
      </w:r>
    </w:p>
    <w:p w:rsidR="002D3CEE" w:rsidRPr="002D3CEE" w:rsidRDefault="002D3CEE" w:rsidP="002D3CEE">
      <w:pPr>
        <w:spacing w:after="0" w:line="360" w:lineRule="auto"/>
        <w:ind w:left="142"/>
        <w:jc w:val="both"/>
        <w:rPr>
          <w:rFonts w:ascii="Times New Roman" w:hAnsi="Times New Roman" w:cs="Times New Roman"/>
          <w:sz w:val="36"/>
          <w:szCs w:val="36"/>
        </w:rPr>
      </w:pPr>
      <w:r w:rsidRPr="002D3CEE">
        <w:rPr>
          <w:rFonts w:ascii="Times New Roman" w:hAnsi="Times New Roman" w:cs="Times New Roman"/>
          <w:sz w:val="36"/>
          <w:szCs w:val="36"/>
        </w:rPr>
        <w:t xml:space="preserve">1. Газетна журналістика : Навчально-методичний посібник для спеціальності 6.030200 – Журналістика / Укл. О. В. Богуславський. – Запоріжжя : ГУ «ЗІДМУ», 2003. – С. 5-7. </w:t>
      </w:r>
    </w:p>
    <w:p w:rsidR="002D3CEE" w:rsidRPr="002D3CEE" w:rsidRDefault="002D3CEE" w:rsidP="002D3CEE">
      <w:pPr>
        <w:spacing w:after="0" w:line="360" w:lineRule="auto"/>
        <w:ind w:left="142"/>
        <w:jc w:val="both"/>
        <w:rPr>
          <w:rFonts w:ascii="Times New Roman" w:hAnsi="Times New Roman" w:cs="Times New Roman"/>
          <w:sz w:val="36"/>
          <w:szCs w:val="36"/>
        </w:rPr>
      </w:pPr>
      <w:r w:rsidRPr="002D3CEE">
        <w:rPr>
          <w:rFonts w:ascii="Times New Roman" w:hAnsi="Times New Roman" w:cs="Times New Roman"/>
          <w:sz w:val="36"/>
          <w:szCs w:val="36"/>
        </w:rPr>
        <w:t xml:space="preserve">2. Гуревич С. М. Газета : Вчера, сегодня, завтра : Учебное пособие для вузов / С. М. Гуревич. – М. : Аспект Пресс, 2004. – С. 65-74. </w:t>
      </w:r>
    </w:p>
    <w:p w:rsidR="002D3CEE" w:rsidRPr="002D3CEE" w:rsidRDefault="002D3CEE" w:rsidP="002D3CEE">
      <w:pPr>
        <w:spacing w:after="0" w:line="360" w:lineRule="auto"/>
        <w:ind w:left="142"/>
        <w:jc w:val="both"/>
        <w:rPr>
          <w:rFonts w:ascii="Times New Roman" w:hAnsi="Times New Roman" w:cs="Times New Roman"/>
          <w:sz w:val="36"/>
          <w:szCs w:val="36"/>
        </w:rPr>
      </w:pPr>
      <w:r w:rsidRPr="002D3CEE">
        <w:rPr>
          <w:rFonts w:ascii="Times New Roman" w:hAnsi="Times New Roman" w:cs="Times New Roman"/>
          <w:sz w:val="36"/>
          <w:szCs w:val="36"/>
        </w:rPr>
        <w:t xml:space="preserve">3. Закон України «Про друковані засоби масової інформації (пресу) в Україні» від 16.11.92 [Електронний ресурс] // Сайт Верховної Ради України. – Режим доступу : </w:t>
      </w:r>
      <w:hyperlink r:id="rId55" w:history="1">
        <w:r w:rsidRPr="002D3CEE">
          <w:rPr>
            <w:rFonts w:ascii="Times New Roman" w:hAnsi="Times New Roman" w:cs="Times New Roman"/>
            <w:color w:val="0000FF" w:themeColor="hyperlink"/>
            <w:sz w:val="36"/>
            <w:szCs w:val="36"/>
            <w:u w:val="single"/>
          </w:rPr>
          <w:t>http://zakon2.rada.gov.ua/rada/show/2782-12</w:t>
        </w:r>
      </w:hyperlink>
      <w:r w:rsidRPr="002D3CEE">
        <w:rPr>
          <w:rFonts w:ascii="Times New Roman" w:hAnsi="Times New Roman" w:cs="Times New Roman"/>
          <w:sz w:val="36"/>
          <w:szCs w:val="36"/>
        </w:rPr>
        <w:t>.</w:t>
      </w:r>
    </w:p>
    <w:p w:rsidR="002D3CEE" w:rsidRPr="002D3CEE" w:rsidRDefault="002D3CEE" w:rsidP="002D3CEE">
      <w:pPr>
        <w:spacing w:after="0" w:line="360" w:lineRule="auto"/>
        <w:ind w:left="142"/>
        <w:jc w:val="both"/>
        <w:rPr>
          <w:rFonts w:ascii="Times New Roman" w:hAnsi="Times New Roman" w:cs="Times New Roman"/>
          <w:sz w:val="36"/>
          <w:szCs w:val="36"/>
        </w:rPr>
      </w:pPr>
      <w:r w:rsidRPr="002D3CEE">
        <w:rPr>
          <w:rFonts w:ascii="Times New Roman" w:hAnsi="Times New Roman" w:cs="Times New Roman"/>
          <w:sz w:val="36"/>
          <w:szCs w:val="36"/>
        </w:rPr>
        <w:lastRenderedPageBreak/>
        <w:t xml:space="preserve"> 4. Потятиник Б. Вимирання традиційних медій скасовується (принаймні до 2015 року) [Електронний ресурс] / Борис Потятиник // Сайт Інституту медіаекології. – Режим доступу : </w:t>
      </w:r>
      <w:hyperlink r:id="rId56" w:history="1">
        <w:r w:rsidRPr="002D3CEE">
          <w:rPr>
            <w:rFonts w:ascii="Times New Roman" w:hAnsi="Times New Roman" w:cs="Times New Roman"/>
            <w:color w:val="0000FF" w:themeColor="hyperlink"/>
            <w:sz w:val="36"/>
            <w:szCs w:val="36"/>
            <w:u w:val="single"/>
          </w:rPr>
          <w:t>http://www.lnu.edu.ua/mediaeco/index.htm</w:t>
        </w:r>
      </w:hyperlink>
      <w:r w:rsidRPr="002D3CEE">
        <w:rPr>
          <w:rFonts w:ascii="Times New Roman" w:hAnsi="Times New Roman" w:cs="Times New Roman"/>
          <w:sz w:val="36"/>
          <w:szCs w:val="36"/>
        </w:rPr>
        <w:t xml:space="preserve">. 5.Сайт «Полиграфическое оборудование» </w:t>
      </w:r>
      <w:hyperlink r:id="rId57" w:history="1">
        <w:r w:rsidRPr="002D3CEE">
          <w:rPr>
            <w:rFonts w:ascii="Times New Roman" w:hAnsi="Times New Roman" w:cs="Times New Roman"/>
            <w:color w:val="0000FF" w:themeColor="hyperlink"/>
            <w:sz w:val="36"/>
            <w:szCs w:val="36"/>
            <w:u w:val="single"/>
          </w:rPr>
          <w:t>http://www.poligraf.biz.ua/</w:t>
        </w:r>
      </w:hyperlink>
      <w:r w:rsidRPr="002D3CEE">
        <w:rPr>
          <w:rFonts w:ascii="Times New Roman" w:hAnsi="Times New Roman" w:cs="Times New Roman"/>
          <w:sz w:val="36"/>
          <w:szCs w:val="36"/>
        </w:rPr>
        <w:t xml:space="preserve"> </w:t>
      </w:r>
    </w:p>
    <w:p w:rsidR="002D3CEE" w:rsidRPr="002D3CEE" w:rsidRDefault="002D3CEE" w:rsidP="002D3CEE">
      <w:pPr>
        <w:spacing w:after="0" w:line="360" w:lineRule="auto"/>
        <w:ind w:left="142"/>
        <w:jc w:val="both"/>
        <w:rPr>
          <w:rFonts w:ascii="Times New Roman" w:hAnsi="Times New Roman" w:cs="Times New Roman"/>
          <w:sz w:val="36"/>
          <w:szCs w:val="36"/>
        </w:rPr>
      </w:pPr>
      <w:r w:rsidRPr="002D3CEE">
        <w:rPr>
          <w:rFonts w:ascii="Times New Roman" w:hAnsi="Times New Roman" w:cs="Times New Roman"/>
          <w:sz w:val="36"/>
          <w:szCs w:val="36"/>
        </w:rPr>
        <w:t>6. Сайт «PRINT-PORT» http://www.print-port.com.ua/</w:t>
      </w:r>
    </w:p>
    <w:p w:rsidR="002D3CEE" w:rsidRPr="002D3CEE" w:rsidRDefault="002D3CEE" w:rsidP="002D3CEE">
      <w:pPr>
        <w:spacing w:after="0" w:line="360" w:lineRule="auto"/>
        <w:ind w:left="142"/>
        <w:jc w:val="both"/>
        <w:rPr>
          <w:rFonts w:ascii="Times New Roman" w:hAnsi="Times New Roman" w:cs="Times New Roman"/>
          <w:sz w:val="36"/>
          <w:szCs w:val="36"/>
        </w:rPr>
      </w:pPr>
      <w:r w:rsidRPr="002D3CEE">
        <w:rPr>
          <w:rFonts w:ascii="Times New Roman" w:hAnsi="Times New Roman" w:cs="Times New Roman"/>
          <w:sz w:val="36"/>
          <w:szCs w:val="36"/>
        </w:rPr>
        <w:t xml:space="preserve">7.  Сайт </w:t>
      </w:r>
      <w:hyperlink r:id="rId58" w:history="1">
        <w:r w:rsidRPr="002D3CEE">
          <w:rPr>
            <w:rFonts w:ascii="Times New Roman" w:hAnsi="Times New Roman" w:cs="Times New Roman"/>
            <w:color w:val="0000FF" w:themeColor="hyperlink"/>
            <w:sz w:val="36"/>
            <w:szCs w:val="36"/>
            <w:u w:val="single"/>
          </w:rPr>
          <w:t>https://kjourn.pnu.edu.ua/</w:t>
        </w:r>
      </w:hyperlink>
    </w:p>
    <w:p w:rsidR="002D3CEE" w:rsidRPr="002D3CEE" w:rsidRDefault="002D3CEE" w:rsidP="002D3CEE">
      <w:pPr>
        <w:pStyle w:val="a4"/>
        <w:spacing w:before="0" w:beforeAutospacing="0" w:after="0" w:afterAutospacing="0" w:line="360" w:lineRule="auto"/>
        <w:ind w:firstLine="709"/>
        <w:jc w:val="both"/>
        <w:rPr>
          <w:b/>
          <w:bCs/>
          <w:sz w:val="36"/>
          <w:szCs w:val="36"/>
        </w:rPr>
      </w:pPr>
    </w:p>
    <w:p w:rsidR="00A06143" w:rsidRDefault="00A06143" w:rsidP="00F24E17">
      <w:pPr>
        <w:pStyle w:val="a4"/>
        <w:spacing w:before="0" w:beforeAutospacing="0" w:after="0" w:afterAutospacing="0"/>
        <w:rPr>
          <w:b/>
          <w:bCs/>
          <w:sz w:val="36"/>
          <w:szCs w:val="36"/>
        </w:rPr>
      </w:pPr>
    </w:p>
    <w:p w:rsidR="00A06143" w:rsidRDefault="00A06143" w:rsidP="001248E2">
      <w:pPr>
        <w:pStyle w:val="a4"/>
        <w:spacing w:before="0" w:beforeAutospacing="0" w:after="0" w:afterAutospacing="0"/>
        <w:ind w:firstLine="709"/>
        <w:jc w:val="center"/>
        <w:rPr>
          <w:b/>
          <w:bCs/>
          <w:sz w:val="36"/>
          <w:szCs w:val="36"/>
        </w:rPr>
      </w:pPr>
    </w:p>
    <w:p w:rsidR="00A06143" w:rsidRDefault="00A06143" w:rsidP="001248E2">
      <w:pPr>
        <w:pStyle w:val="a4"/>
        <w:spacing w:before="0" w:beforeAutospacing="0" w:after="0" w:afterAutospacing="0"/>
        <w:ind w:firstLine="709"/>
        <w:jc w:val="center"/>
        <w:rPr>
          <w:b/>
          <w:bCs/>
          <w:sz w:val="36"/>
          <w:szCs w:val="36"/>
        </w:rPr>
      </w:pPr>
    </w:p>
    <w:p w:rsidR="004F09B8" w:rsidRDefault="004F09B8" w:rsidP="001248E2">
      <w:pPr>
        <w:pStyle w:val="a4"/>
        <w:spacing w:before="0" w:beforeAutospacing="0" w:after="0" w:afterAutospacing="0"/>
        <w:ind w:firstLine="709"/>
        <w:jc w:val="center"/>
        <w:rPr>
          <w:b/>
          <w:bCs/>
          <w:sz w:val="36"/>
          <w:szCs w:val="36"/>
        </w:rPr>
      </w:pPr>
      <w:r w:rsidRPr="004F09B8">
        <w:rPr>
          <w:b/>
          <w:bCs/>
          <w:sz w:val="36"/>
          <w:szCs w:val="36"/>
        </w:rPr>
        <w:t>ОСОБЛИВОСТІ ТА</w:t>
      </w:r>
      <w:r w:rsidR="002C2FB5">
        <w:rPr>
          <w:b/>
          <w:bCs/>
          <w:sz w:val="36"/>
          <w:szCs w:val="36"/>
        </w:rPr>
        <w:t xml:space="preserve"> </w:t>
      </w:r>
      <w:r w:rsidRPr="004F09B8">
        <w:rPr>
          <w:b/>
          <w:bCs/>
          <w:sz w:val="36"/>
          <w:szCs w:val="36"/>
        </w:rPr>
        <w:t>ПРОБЛЕМИ</w:t>
      </w:r>
    </w:p>
    <w:p w:rsidR="004F09B8" w:rsidRDefault="004F09B8" w:rsidP="001248E2">
      <w:pPr>
        <w:pStyle w:val="a4"/>
        <w:spacing w:before="0" w:beforeAutospacing="0" w:after="0" w:afterAutospacing="0"/>
        <w:ind w:firstLine="709"/>
        <w:jc w:val="center"/>
        <w:rPr>
          <w:b/>
          <w:bCs/>
          <w:sz w:val="36"/>
          <w:szCs w:val="36"/>
        </w:rPr>
      </w:pPr>
      <w:r w:rsidRPr="004F09B8">
        <w:rPr>
          <w:b/>
          <w:bCs/>
          <w:sz w:val="36"/>
          <w:szCs w:val="36"/>
        </w:rPr>
        <w:t xml:space="preserve"> ЖИТТЄВОГО</w:t>
      </w:r>
      <w:r>
        <w:rPr>
          <w:b/>
          <w:bCs/>
          <w:sz w:val="36"/>
          <w:szCs w:val="36"/>
        </w:rPr>
        <w:t xml:space="preserve"> ЦИКЛУ МОЛОДІЖНИХ </w:t>
      </w:r>
      <w:r w:rsidRPr="004F09B8">
        <w:rPr>
          <w:b/>
          <w:bCs/>
          <w:sz w:val="38"/>
          <w:szCs w:val="36"/>
        </w:rPr>
        <w:t>ВСЕУКРА</w:t>
      </w:r>
      <w:r>
        <w:rPr>
          <w:b/>
          <w:bCs/>
          <w:sz w:val="38"/>
          <w:szCs w:val="36"/>
        </w:rPr>
        <w:t>Ї</w:t>
      </w:r>
      <w:r w:rsidRPr="004F09B8">
        <w:rPr>
          <w:b/>
          <w:bCs/>
          <w:sz w:val="38"/>
          <w:szCs w:val="36"/>
        </w:rPr>
        <w:t>НСЬКИХ</w:t>
      </w:r>
      <w:r w:rsidRPr="004F09B8">
        <w:rPr>
          <w:b/>
          <w:bCs/>
          <w:sz w:val="36"/>
          <w:szCs w:val="36"/>
        </w:rPr>
        <w:t xml:space="preserve"> ГЛЯНЦЕВИХ ЖУРНАЛІВ</w:t>
      </w:r>
    </w:p>
    <w:p w:rsidR="004F6F3D" w:rsidRDefault="004F6F3D" w:rsidP="001248E2">
      <w:pPr>
        <w:pStyle w:val="a4"/>
        <w:spacing w:before="0" w:beforeAutospacing="0" w:after="0" w:afterAutospacing="0"/>
        <w:ind w:firstLine="709"/>
        <w:jc w:val="center"/>
        <w:rPr>
          <w:b/>
          <w:bCs/>
          <w:sz w:val="36"/>
          <w:szCs w:val="36"/>
        </w:rPr>
      </w:pPr>
    </w:p>
    <w:p w:rsidR="00521920" w:rsidRDefault="00521920" w:rsidP="00666D7A">
      <w:pPr>
        <w:pStyle w:val="a4"/>
        <w:spacing w:before="0" w:beforeAutospacing="0" w:after="0" w:afterAutospacing="0"/>
        <w:ind w:firstLine="709"/>
        <w:jc w:val="center"/>
        <w:rPr>
          <w:b/>
          <w:bCs/>
          <w:sz w:val="36"/>
          <w:szCs w:val="36"/>
        </w:rPr>
      </w:pPr>
      <w:r>
        <w:rPr>
          <w:b/>
          <w:bCs/>
          <w:sz w:val="36"/>
          <w:szCs w:val="36"/>
        </w:rPr>
        <w:t>Пулик Вікторія</w:t>
      </w:r>
      <w:r w:rsidR="00666D7A">
        <w:rPr>
          <w:b/>
          <w:bCs/>
          <w:sz w:val="36"/>
          <w:szCs w:val="36"/>
        </w:rPr>
        <w:t>,</w:t>
      </w:r>
    </w:p>
    <w:p w:rsidR="00666D7A" w:rsidRDefault="00666D7A" w:rsidP="00666D7A">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студентка ОС «Магістр»</w:t>
      </w:r>
    </w:p>
    <w:p w:rsidR="004F09B8" w:rsidRPr="00521920" w:rsidRDefault="00666D7A" w:rsidP="00666D7A">
      <w:pPr>
        <w:pStyle w:val="a4"/>
        <w:spacing w:before="0" w:beforeAutospacing="0" w:after="0" w:afterAutospacing="0"/>
        <w:jc w:val="center"/>
        <w:rPr>
          <w:bCs/>
          <w:iCs/>
          <w:sz w:val="36"/>
          <w:szCs w:val="36"/>
          <w:shd w:val="clear" w:color="auto" w:fill="FFFFFF"/>
        </w:rPr>
      </w:pPr>
      <w:r w:rsidRPr="00666D7A">
        <w:rPr>
          <w:bCs/>
          <w:sz w:val="36"/>
          <w:szCs w:val="36"/>
        </w:rPr>
        <w:t>ДВНЗ «</w:t>
      </w:r>
      <w:r w:rsidR="004F09B8" w:rsidRPr="00521920">
        <w:rPr>
          <w:bCs/>
          <w:iCs/>
          <w:sz w:val="36"/>
          <w:szCs w:val="36"/>
          <w:shd w:val="clear" w:color="auto" w:fill="FFFFFF"/>
        </w:rPr>
        <w:t>Прикарпатський національний університет</w:t>
      </w:r>
    </w:p>
    <w:p w:rsidR="004F09B8" w:rsidRPr="00521920" w:rsidRDefault="004F09B8" w:rsidP="00666D7A">
      <w:pPr>
        <w:pStyle w:val="a4"/>
        <w:spacing w:before="0" w:beforeAutospacing="0" w:after="0" w:afterAutospacing="0"/>
        <w:ind w:firstLine="709"/>
        <w:jc w:val="center"/>
        <w:rPr>
          <w:bCs/>
          <w:iCs/>
          <w:sz w:val="36"/>
          <w:szCs w:val="36"/>
          <w:shd w:val="clear" w:color="auto" w:fill="FFFFFF"/>
        </w:rPr>
      </w:pPr>
      <w:r w:rsidRPr="00521920">
        <w:rPr>
          <w:bCs/>
          <w:iCs/>
          <w:sz w:val="36"/>
          <w:szCs w:val="36"/>
          <w:shd w:val="clear" w:color="auto" w:fill="FFFFFF"/>
        </w:rPr>
        <w:t>імені Василя Стефаника</w:t>
      </w:r>
      <w:r w:rsidR="00666D7A">
        <w:rPr>
          <w:bCs/>
          <w:iCs/>
          <w:sz w:val="36"/>
          <w:szCs w:val="36"/>
          <w:shd w:val="clear" w:color="auto" w:fill="FFFFFF"/>
        </w:rPr>
        <w:t>»</w:t>
      </w:r>
      <w:r w:rsidRPr="00521920">
        <w:rPr>
          <w:bCs/>
          <w:iCs/>
          <w:sz w:val="36"/>
          <w:szCs w:val="36"/>
          <w:shd w:val="clear" w:color="auto" w:fill="FFFFFF"/>
        </w:rPr>
        <w:t>,</w:t>
      </w:r>
    </w:p>
    <w:p w:rsidR="004F09B8" w:rsidRPr="00521920" w:rsidRDefault="004F09B8" w:rsidP="00666D7A">
      <w:pPr>
        <w:pStyle w:val="a4"/>
        <w:spacing w:before="0" w:beforeAutospacing="0" w:after="0" w:afterAutospacing="0"/>
        <w:ind w:firstLine="709"/>
        <w:jc w:val="center"/>
        <w:rPr>
          <w:bCs/>
          <w:iCs/>
          <w:sz w:val="36"/>
          <w:szCs w:val="36"/>
          <w:shd w:val="clear" w:color="auto" w:fill="FFFFFF"/>
        </w:rPr>
      </w:pPr>
      <w:r w:rsidRPr="00521920">
        <w:rPr>
          <w:bCs/>
          <w:iCs/>
          <w:sz w:val="36"/>
          <w:szCs w:val="36"/>
          <w:shd w:val="clear" w:color="auto" w:fill="FFFFFF"/>
        </w:rPr>
        <w:t>76018, УКРАЇНА, м. Івано-Франківськ, вул .Шевченка, 57</w:t>
      </w:r>
    </w:p>
    <w:p w:rsidR="004F09B8" w:rsidRDefault="004F09B8" w:rsidP="00666D7A">
      <w:pPr>
        <w:pStyle w:val="a4"/>
        <w:spacing w:before="0" w:beforeAutospacing="0" w:after="0" w:afterAutospacing="0"/>
        <w:ind w:firstLine="709"/>
        <w:jc w:val="center"/>
        <w:rPr>
          <w:rStyle w:val="a5"/>
          <w:bCs/>
          <w:iCs/>
          <w:sz w:val="36"/>
          <w:szCs w:val="36"/>
          <w:shd w:val="clear" w:color="auto" w:fill="FFFFFF"/>
          <w:lang w:val="en-US"/>
        </w:rPr>
      </w:pPr>
      <w:r w:rsidRPr="00521920">
        <w:rPr>
          <w:bCs/>
          <w:iCs/>
          <w:sz w:val="36"/>
          <w:szCs w:val="36"/>
          <w:shd w:val="clear" w:color="auto" w:fill="FFFFFF"/>
        </w:rPr>
        <w:t xml:space="preserve">E-mail: </w:t>
      </w:r>
      <w:hyperlink r:id="rId59" w:history="1">
        <w:r w:rsidRPr="00521920">
          <w:rPr>
            <w:rStyle w:val="a5"/>
            <w:bCs/>
            <w:iCs/>
            <w:sz w:val="36"/>
            <w:szCs w:val="36"/>
            <w:shd w:val="clear" w:color="auto" w:fill="FFFFFF"/>
            <w:lang w:val="en-US"/>
          </w:rPr>
          <w:t>zvv</w:t>
        </w:r>
        <w:r w:rsidRPr="00521920">
          <w:rPr>
            <w:rStyle w:val="a5"/>
            <w:bCs/>
            <w:iCs/>
            <w:sz w:val="36"/>
            <w:szCs w:val="36"/>
            <w:shd w:val="clear" w:color="auto" w:fill="FFFFFF"/>
          </w:rPr>
          <w:t>1411@</w:t>
        </w:r>
        <w:r w:rsidRPr="00521920">
          <w:rPr>
            <w:rStyle w:val="a5"/>
            <w:bCs/>
            <w:iCs/>
            <w:sz w:val="36"/>
            <w:szCs w:val="36"/>
            <w:shd w:val="clear" w:color="auto" w:fill="FFFFFF"/>
            <w:lang w:val="en-US"/>
          </w:rPr>
          <w:t>gmail</w:t>
        </w:r>
        <w:r w:rsidRPr="00521920">
          <w:rPr>
            <w:rStyle w:val="a5"/>
            <w:bCs/>
            <w:iCs/>
            <w:sz w:val="36"/>
            <w:szCs w:val="36"/>
            <w:shd w:val="clear" w:color="auto" w:fill="FFFFFF"/>
          </w:rPr>
          <w:t>.</w:t>
        </w:r>
        <w:r w:rsidRPr="00521920">
          <w:rPr>
            <w:rStyle w:val="a5"/>
            <w:bCs/>
            <w:iCs/>
            <w:sz w:val="36"/>
            <w:szCs w:val="36"/>
            <w:shd w:val="clear" w:color="auto" w:fill="FFFFFF"/>
            <w:lang w:val="en-US"/>
          </w:rPr>
          <w:t>com</w:t>
        </w:r>
      </w:hyperlink>
    </w:p>
    <w:p w:rsidR="00CE520B" w:rsidRDefault="00CE520B" w:rsidP="00666D7A">
      <w:pPr>
        <w:pStyle w:val="a4"/>
        <w:spacing w:before="0" w:beforeAutospacing="0" w:after="0" w:afterAutospacing="0"/>
        <w:ind w:firstLine="709"/>
        <w:jc w:val="center"/>
        <w:rPr>
          <w:rStyle w:val="a5"/>
          <w:bCs/>
          <w:iCs/>
          <w:sz w:val="36"/>
          <w:szCs w:val="36"/>
          <w:shd w:val="clear" w:color="auto" w:fill="FFFFFF"/>
          <w:lang w:val="en-US"/>
        </w:rPr>
      </w:pPr>
    </w:p>
    <w:p w:rsidR="00CE520B" w:rsidRPr="00CA2926" w:rsidRDefault="00CE520B" w:rsidP="00CE520B">
      <w:pPr>
        <w:spacing w:after="0" w:line="240" w:lineRule="auto"/>
        <w:jc w:val="center"/>
        <w:rPr>
          <w:rFonts w:ascii="Times New Roman" w:hAnsi="Times New Roman" w:cs="Times New Roman"/>
          <w:sz w:val="36"/>
          <w:szCs w:val="36"/>
        </w:rPr>
      </w:pPr>
      <w:r w:rsidRPr="00CA2926">
        <w:rPr>
          <w:rFonts w:ascii="Times New Roman" w:hAnsi="Times New Roman" w:cs="Times New Roman"/>
          <w:sz w:val="36"/>
          <w:szCs w:val="36"/>
        </w:rPr>
        <w:t>Науковий керівник:</w:t>
      </w:r>
    </w:p>
    <w:p w:rsidR="00CE520B" w:rsidRPr="00CA2926" w:rsidRDefault="00CE520B" w:rsidP="00CE520B">
      <w:pPr>
        <w:spacing w:after="0" w:line="240" w:lineRule="auto"/>
        <w:jc w:val="center"/>
        <w:rPr>
          <w:rFonts w:ascii="Times New Roman" w:hAnsi="Times New Roman" w:cs="Times New Roman"/>
          <w:sz w:val="36"/>
          <w:szCs w:val="36"/>
        </w:rPr>
      </w:pPr>
      <w:r w:rsidRPr="00CA2926">
        <w:rPr>
          <w:rFonts w:ascii="Times New Roman" w:hAnsi="Times New Roman" w:cs="Times New Roman"/>
          <w:sz w:val="36"/>
          <w:szCs w:val="36"/>
        </w:rPr>
        <w:t>Пристай Г. І.,</w:t>
      </w:r>
    </w:p>
    <w:p w:rsidR="00CE520B" w:rsidRPr="000128DE" w:rsidRDefault="00CE520B" w:rsidP="00CE520B">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старша викладачка кафедри журналістики</w:t>
      </w:r>
    </w:p>
    <w:p w:rsidR="00CE520B" w:rsidRPr="000128DE" w:rsidRDefault="00CE520B" w:rsidP="00CE520B">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ДВНЗ «Прикарпатський національний</w:t>
      </w:r>
    </w:p>
    <w:p w:rsidR="00CE520B" w:rsidRPr="000128DE" w:rsidRDefault="00CE520B" w:rsidP="00CE520B">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університет імені Василя Стефаника»,</w:t>
      </w:r>
    </w:p>
    <w:p w:rsidR="00CE520B" w:rsidRPr="000128DE" w:rsidRDefault="00CE520B" w:rsidP="00CE520B">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кандидат наук з соціальних комунікацій,</w:t>
      </w:r>
    </w:p>
    <w:p w:rsidR="00CE520B" w:rsidRPr="000128DE" w:rsidRDefault="00CE520B" w:rsidP="00CE520B">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м. Івано-Франківськ</w:t>
      </w:r>
    </w:p>
    <w:p w:rsidR="00CE520B" w:rsidRPr="00521920" w:rsidRDefault="00CE520B" w:rsidP="001248E2">
      <w:pPr>
        <w:pStyle w:val="a4"/>
        <w:spacing w:before="0" w:beforeAutospacing="0" w:after="0" w:afterAutospacing="0"/>
        <w:ind w:firstLine="709"/>
        <w:jc w:val="center"/>
        <w:rPr>
          <w:bCs/>
          <w:iCs/>
          <w:sz w:val="36"/>
          <w:szCs w:val="36"/>
          <w:shd w:val="clear" w:color="auto" w:fill="FFFFFF"/>
        </w:rPr>
      </w:pPr>
    </w:p>
    <w:p w:rsidR="004F09B8" w:rsidRPr="004F09B8" w:rsidRDefault="004F09B8" w:rsidP="004F09B8">
      <w:pPr>
        <w:pStyle w:val="a4"/>
        <w:spacing w:before="0" w:beforeAutospacing="0" w:after="0" w:afterAutospacing="0" w:line="360" w:lineRule="auto"/>
        <w:ind w:firstLine="708"/>
        <w:jc w:val="center"/>
        <w:rPr>
          <w:bCs/>
          <w:i/>
          <w:iCs/>
          <w:sz w:val="36"/>
          <w:szCs w:val="36"/>
          <w:shd w:val="clear" w:color="auto" w:fill="FFFFFF"/>
        </w:rPr>
      </w:pPr>
    </w:p>
    <w:p w:rsidR="004F09B8" w:rsidRPr="004F09B8" w:rsidRDefault="004F09B8" w:rsidP="001248E2">
      <w:pPr>
        <w:pStyle w:val="a4"/>
        <w:spacing w:before="0" w:beforeAutospacing="0" w:after="0" w:afterAutospacing="0"/>
        <w:ind w:firstLine="708"/>
        <w:jc w:val="both"/>
        <w:rPr>
          <w:i/>
          <w:sz w:val="36"/>
          <w:szCs w:val="36"/>
          <w:shd w:val="clear" w:color="auto" w:fill="FFFFFF"/>
        </w:rPr>
      </w:pPr>
      <w:r w:rsidRPr="004F09B8">
        <w:rPr>
          <w:i/>
          <w:sz w:val="36"/>
          <w:szCs w:val="36"/>
          <w:shd w:val="clear" w:color="auto" w:fill="FFFFFF"/>
        </w:rPr>
        <w:lastRenderedPageBreak/>
        <w:t xml:space="preserve">У статті </w:t>
      </w:r>
      <w:r>
        <w:rPr>
          <w:i/>
          <w:sz w:val="36"/>
          <w:szCs w:val="36"/>
          <w:shd w:val="clear" w:color="auto" w:fill="FFFFFF"/>
        </w:rPr>
        <w:t xml:space="preserve">поданий аналіз </w:t>
      </w:r>
      <w:r w:rsidRPr="004F09B8">
        <w:rPr>
          <w:i/>
          <w:sz w:val="36"/>
          <w:szCs w:val="36"/>
          <w:shd w:val="clear" w:color="auto" w:fill="FFFFFF"/>
        </w:rPr>
        <w:t xml:space="preserve"> </w:t>
      </w:r>
      <w:r>
        <w:rPr>
          <w:i/>
          <w:sz w:val="36"/>
          <w:szCs w:val="36"/>
          <w:shd w:val="clear" w:color="auto" w:fill="FFFFFF"/>
        </w:rPr>
        <w:t>проведеного моніторингу</w:t>
      </w:r>
      <w:r w:rsidRPr="004F09B8">
        <w:rPr>
          <w:i/>
          <w:sz w:val="36"/>
          <w:szCs w:val="36"/>
          <w:shd w:val="clear" w:color="auto" w:fill="FFFFFF"/>
        </w:rPr>
        <w:t xml:space="preserve"> студентів кафедри журналістики Прикарпатського національного університету імені Василя Стефаника щодо прочитання та якості інформаційного наповнення і візуального контенту всеукраїнських молодіжних глянцевих журналів.</w:t>
      </w:r>
    </w:p>
    <w:p w:rsidR="004F09B8" w:rsidRPr="004F09B8" w:rsidRDefault="004F09B8" w:rsidP="001248E2">
      <w:pPr>
        <w:pStyle w:val="a4"/>
        <w:spacing w:before="0" w:beforeAutospacing="0" w:after="0" w:afterAutospacing="0"/>
        <w:ind w:firstLine="708"/>
        <w:jc w:val="both"/>
        <w:rPr>
          <w:i/>
          <w:sz w:val="36"/>
          <w:szCs w:val="36"/>
          <w:shd w:val="clear" w:color="auto" w:fill="FFFFFF"/>
        </w:rPr>
      </w:pPr>
      <w:r w:rsidRPr="004F09B8">
        <w:rPr>
          <w:b/>
          <w:i/>
          <w:sz w:val="36"/>
          <w:szCs w:val="36"/>
          <w:shd w:val="clear" w:color="auto" w:fill="FFFFFF"/>
        </w:rPr>
        <w:t xml:space="preserve">Ключові слова: </w:t>
      </w:r>
      <w:r w:rsidRPr="004F09B8">
        <w:rPr>
          <w:i/>
          <w:sz w:val="36"/>
          <w:szCs w:val="36"/>
          <w:shd w:val="clear" w:color="auto" w:fill="FFFFFF"/>
        </w:rPr>
        <w:t xml:space="preserve">журнал, глянцевий журнал, молодіжні журнали, всеукраїнські глянцеві молодіжні журнали. </w:t>
      </w:r>
    </w:p>
    <w:p w:rsidR="004F09B8" w:rsidRPr="004F09B8" w:rsidRDefault="004F09B8" w:rsidP="001248E2">
      <w:pPr>
        <w:pStyle w:val="a4"/>
        <w:spacing w:before="0" w:beforeAutospacing="0" w:after="0" w:afterAutospacing="0"/>
        <w:jc w:val="both"/>
        <w:rPr>
          <w:i/>
          <w:sz w:val="36"/>
          <w:szCs w:val="36"/>
          <w:shd w:val="clear" w:color="auto" w:fill="FFFFFF"/>
        </w:rPr>
      </w:pPr>
    </w:p>
    <w:p w:rsidR="004F09B8" w:rsidRPr="004F09B8" w:rsidRDefault="004F09B8" w:rsidP="001248E2">
      <w:pPr>
        <w:pStyle w:val="a4"/>
        <w:spacing w:before="0" w:beforeAutospacing="0" w:after="0" w:afterAutospacing="0"/>
        <w:ind w:firstLine="708"/>
        <w:jc w:val="both"/>
        <w:rPr>
          <w:i/>
          <w:sz w:val="36"/>
          <w:szCs w:val="36"/>
          <w:shd w:val="clear" w:color="auto" w:fill="FFFFFF"/>
        </w:rPr>
      </w:pPr>
      <w:r w:rsidRPr="004F09B8">
        <w:rPr>
          <w:i/>
          <w:sz w:val="36"/>
          <w:szCs w:val="36"/>
          <w:shd w:val="clear" w:color="auto" w:fill="FFFFFF"/>
        </w:rPr>
        <w:t>The article explains what glossy publications are, youth glossy publications. An anonymous survey of students of the Department of Journalism of Vasyl Stefanyk Precarpathian National University on the reading and quality of information content and visual content of all-Ukrainian glossy youth magazines was conducted.</w:t>
      </w:r>
    </w:p>
    <w:p w:rsidR="004F09B8" w:rsidRPr="004F09B8" w:rsidRDefault="004F09B8" w:rsidP="001248E2">
      <w:pPr>
        <w:pStyle w:val="a4"/>
        <w:spacing w:before="0" w:beforeAutospacing="0" w:after="0" w:afterAutospacing="0"/>
        <w:ind w:firstLine="708"/>
        <w:jc w:val="both"/>
        <w:rPr>
          <w:i/>
          <w:sz w:val="36"/>
          <w:szCs w:val="36"/>
          <w:shd w:val="clear" w:color="auto" w:fill="FFFFFF"/>
        </w:rPr>
      </w:pPr>
      <w:r w:rsidRPr="004F09B8">
        <w:rPr>
          <w:b/>
          <w:bCs/>
          <w:i/>
          <w:sz w:val="36"/>
          <w:szCs w:val="36"/>
          <w:shd w:val="clear" w:color="auto" w:fill="FFFFFF"/>
        </w:rPr>
        <w:t>Key words</w:t>
      </w:r>
      <w:r w:rsidRPr="004F09B8">
        <w:rPr>
          <w:i/>
          <w:sz w:val="36"/>
          <w:szCs w:val="36"/>
          <w:shd w:val="clear" w:color="auto" w:fill="FFFFFF"/>
        </w:rPr>
        <w:t>: magazine, glossy magazine, youth magazines, all-Ukrainian glossy youth magazines.</w:t>
      </w:r>
    </w:p>
    <w:p w:rsidR="004F09B8" w:rsidRPr="004F09B8" w:rsidRDefault="004F09B8" w:rsidP="004F09B8">
      <w:pPr>
        <w:pStyle w:val="a4"/>
        <w:spacing w:before="0" w:beforeAutospacing="0" w:after="0" w:afterAutospacing="0" w:line="360" w:lineRule="auto"/>
        <w:jc w:val="both"/>
        <w:rPr>
          <w:i/>
          <w:sz w:val="36"/>
          <w:szCs w:val="36"/>
          <w:shd w:val="clear" w:color="auto" w:fill="FFFFFF"/>
        </w:rPr>
      </w:pPr>
    </w:p>
    <w:p w:rsidR="004F09B8" w:rsidRPr="004F09B8" w:rsidRDefault="004F09B8" w:rsidP="004F09B8">
      <w:pPr>
        <w:pStyle w:val="a4"/>
        <w:spacing w:before="0" w:beforeAutospacing="0" w:after="0" w:afterAutospacing="0" w:line="360" w:lineRule="auto"/>
        <w:ind w:firstLine="708"/>
        <w:jc w:val="both"/>
        <w:rPr>
          <w:sz w:val="36"/>
          <w:szCs w:val="36"/>
          <w:shd w:val="clear" w:color="auto" w:fill="FFFFFF"/>
        </w:rPr>
      </w:pPr>
      <w:r w:rsidRPr="004F09B8">
        <w:rPr>
          <w:sz w:val="36"/>
          <w:szCs w:val="36"/>
          <w:shd w:val="clear" w:color="auto" w:fill="FFFFFF"/>
        </w:rPr>
        <w:t>«Гля</w:t>
      </w:r>
      <w:r>
        <w:rPr>
          <w:sz w:val="36"/>
          <w:szCs w:val="36"/>
          <w:shd w:val="clear" w:color="auto" w:fill="FFFFFF"/>
        </w:rPr>
        <w:t>нцеве» видання (від нім. glanz –</w:t>
      </w:r>
      <w:r w:rsidRPr="004F09B8">
        <w:rPr>
          <w:sz w:val="36"/>
          <w:szCs w:val="36"/>
          <w:shd w:val="clear" w:color="auto" w:fill="FFFFFF"/>
        </w:rPr>
        <w:t xml:space="preserve"> той, що блищить) </w:t>
      </w:r>
      <w:r>
        <w:rPr>
          <w:sz w:val="36"/>
          <w:szCs w:val="36"/>
          <w:shd w:val="clear" w:color="auto" w:fill="FFFFFF"/>
        </w:rPr>
        <w:t>–</w:t>
      </w:r>
      <w:r w:rsidRPr="004F09B8">
        <w:rPr>
          <w:sz w:val="36"/>
          <w:szCs w:val="36"/>
          <w:shd w:val="clear" w:color="auto" w:fill="FFFFFF"/>
        </w:rPr>
        <w:t>ілюстроване періодичне друковане видання, високої поліграфічної якос</w:t>
      </w:r>
      <w:r>
        <w:rPr>
          <w:sz w:val="36"/>
          <w:szCs w:val="36"/>
          <w:shd w:val="clear" w:color="auto" w:fill="FFFFFF"/>
        </w:rPr>
        <w:t xml:space="preserve">ті, найрізноманітнішої тематики </w:t>
      </w:r>
      <w:r w:rsidRPr="004F09B8">
        <w:rPr>
          <w:sz w:val="36"/>
          <w:szCs w:val="36"/>
          <w:shd w:val="clear" w:color="auto" w:fill="FFFFFF"/>
        </w:rPr>
        <w:t>[1]</w:t>
      </w:r>
      <w:r>
        <w:rPr>
          <w:sz w:val="36"/>
          <w:szCs w:val="36"/>
          <w:shd w:val="clear" w:color="auto" w:fill="FFFFFF"/>
        </w:rPr>
        <w:t>.</w:t>
      </w:r>
    </w:p>
    <w:p w:rsidR="003A27B1" w:rsidRDefault="004F09B8" w:rsidP="004F09B8">
      <w:pPr>
        <w:pStyle w:val="a4"/>
        <w:spacing w:before="0" w:beforeAutospacing="0" w:after="0" w:afterAutospacing="0" w:line="360" w:lineRule="auto"/>
        <w:ind w:firstLine="708"/>
        <w:jc w:val="both"/>
        <w:rPr>
          <w:sz w:val="36"/>
          <w:szCs w:val="36"/>
          <w:shd w:val="clear" w:color="auto" w:fill="FFFFFF"/>
        </w:rPr>
      </w:pPr>
      <w:r w:rsidRPr="004F09B8">
        <w:rPr>
          <w:sz w:val="36"/>
          <w:szCs w:val="36"/>
          <w:shd w:val="clear" w:color="auto" w:fill="FFFFFF"/>
        </w:rPr>
        <w:t>«Глянцеві» видання набули масового поширення в останні 5 – 10 років. Це специфічний вид друкованих видань. Варто зазначити, що певна розмитість власне поняття «глянцеве видання» ускладнює його ідентифікацію як виду. Якісна поліграфія, наявність реклами та розмаїття тематики не є остаточними та визначальними критеріями приналежності якогось конкретного видання до типу «глянцеве».</w:t>
      </w:r>
    </w:p>
    <w:p w:rsidR="004F09B8" w:rsidRPr="004F09B8" w:rsidRDefault="004F09B8" w:rsidP="004F09B8">
      <w:pPr>
        <w:pStyle w:val="a4"/>
        <w:spacing w:before="0" w:beforeAutospacing="0" w:after="0" w:afterAutospacing="0" w:line="360" w:lineRule="auto"/>
        <w:ind w:firstLine="708"/>
        <w:jc w:val="both"/>
        <w:rPr>
          <w:sz w:val="36"/>
          <w:szCs w:val="36"/>
          <w:shd w:val="clear" w:color="auto" w:fill="FFFFFF"/>
          <w:lang w:val="ru-RU"/>
        </w:rPr>
      </w:pPr>
      <w:r w:rsidRPr="004F09B8">
        <w:rPr>
          <w:sz w:val="36"/>
          <w:szCs w:val="36"/>
          <w:shd w:val="clear" w:color="auto" w:fill="FFFFFF"/>
        </w:rPr>
        <w:lastRenderedPageBreak/>
        <w:t xml:space="preserve"> Проблема типологізації сучасних журнальних видань, відсутність чіткої системи критеріїв для визначення зокрема «глянцевих» видань дозволяють стверджувати про недостатній рівень наукового та прак</w:t>
      </w:r>
      <w:r w:rsidR="003A27B1">
        <w:rPr>
          <w:sz w:val="36"/>
          <w:szCs w:val="36"/>
          <w:shd w:val="clear" w:color="auto" w:fill="FFFFFF"/>
        </w:rPr>
        <w:t xml:space="preserve">тичного вивчення цього феномену </w:t>
      </w:r>
      <w:r w:rsidRPr="004F09B8">
        <w:rPr>
          <w:sz w:val="36"/>
          <w:szCs w:val="36"/>
          <w:shd w:val="clear" w:color="auto" w:fill="FFFFFF"/>
          <w:lang w:val="ru-RU"/>
        </w:rPr>
        <w:t>[2]</w:t>
      </w:r>
      <w:r w:rsidR="003A27B1">
        <w:rPr>
          <w:sz w:val="36"/>
          <w:szCs w:val="36"/>
          <w:shd w:val="clear" w:color="auto" w:fill="FFFFFF"/>
          <w:lang w:val="ru-RU"/>
        </w:rPr>
        <w:t>.</w:t>
      </w:r>
    </w:p>
    <w:p w:rsidR="003A27B1" w:rsidRDefault="004F09B8" w:rsidP="004F09B8">
      <w:pPr>
        <w:shd w:val="clear" w:color="auto" w:fill="FFFFFF"/>
        <w:spacing w:after="0" w:line="360" w:lineRule="auto"/>
        <w:ind w:firstLine="708"/>
        <w:jc w:val="both"/>
        <w:rPr>
          <w:rFonts w:ascii="Times New Roman" w:eastAsia="Times New Roman" w:hAnsi="Times New Roman" w:cs="Times New Roman"/>
          <w:sz w:val="36"/>
          <w:szCs w:val="36"/>
        </w:rPr>
      </w:pPr>
      <w:r w:rsidRPr="004F09B8">
        <w:rPr>
          <w:rFonts w:ascii="Times New Roman" w:eastAsia="Times New Roman" w:hAnsi="Times New Roman" w:cs="Times New Roman"/>
          <w:sz w:val="36"/>
          <w:szCs w:val="36"/>
        </w:rPr>
        <w:t>«Глянцеве» видання – продукт </w:t>
      </w:r>
      <w:hyperlink r:id="rId60" w:tooltip="Масова культура" w:history="1">
        <w:r w:rsidRPr="004F09B8">
          <w:rPr>
            <w:rStyle w:val="a5"/>
            <w:rFonts w:ascii="Times New Roman" w:eastAsia="Times New Roman" w:hAnsi="Times New Roman" w:cs="Times New Roman"/>
            <w:sz w:val="36"/>
            <w:szCs w:val="36"/>
          </w:rPr>
          <w:t>масової культури</w:t>
        </w:r>
      </w:hyperlink>
      <w:r w:rsidRPr="004F09B8">
        <w:rPr>
          <w:rFonts w:ascii="Times New Roman" w:eastAsia="Times New Roman" w:hAnsi="Times New Roman" w:cs="Times New Roman"/>
          <w:sz w:val="36"/>
          <w:szCs w:val="36"/>
        </w:rPr>
        <w:t>, який розрахований на відпочинок читача, тому він повністю уникає серйозні теми, </w:t>
      </w:r>
      <w:hyperlink r:id="rId61" w:tooltip="Аполітичність" w:history="1">
        <w:r w:rsidRPr="004F09B8">
          <w:rPr>
            <w:rStyle w:val="a5"/>
            <w:rFonts w:ascii="Times New Roman" w:eastAsia="Times New Roman" w:hAnsi="Times New Roman" w:cs="Times New Roman"/>
            <w:sz w:val="36"/>
            <w:szCs w:val="36"/>
          </w:rPr>
          <w:t>аполітичний</w:t>
        </w:r>
      </w:hyperlink>
      <w:r w:rsidRPr="004F09B8">
        <w:rPr>
          <w:rFonts w:ascii="Times New Roman" w:eastAsia="Times New Roman" w:hAnsi="Times New Roman" w:cs="Times New Roman"/>
          <w:sz w:val="36"/>
          <w:szCs w:val="36"/>
        </w:rPr>
        <w:t> та створює </w:t>
      </w:r>
      <w:hyperlink r:id="rId62" w:tooltip="Ілюзія" w:history="1">
        <w:r w:rsidRPr="004F09B8">
          <w:rPr>
            <w:rStyle w:val="a5"/>
            <w:rFonts w:ascii="Times New Roman" w:eastAsia="Times New Roman" w:hAnsi="Times New Roman" w:cs="Times New Roman"/>
            <w:sz w:val="36"/>
            <w:szCs w:val="36"/>
          </w:rPr>
          <w:t>ілюзію</w:t>
        </w:r>
      </w:hyperlink>
      <w:r w:rsidRPr="004F09B8">
        <w:rPr>
          <w:rFonts w:ascii="Times New Roman" w:eastAsia="Times New Roman" w:hAnsi="Times New Roman" w:cs="Times New Roman"/>
          <w:sz w:val="36"/>
          <w:szCs w:val="36"/>
        </w:rPr>
        <w:t> вічного свята життя. Обираються найбільш виграшні теми, з поля зору видалені всі проблеми і складнощі, таким чином, у читача створюється ілюзія власного «глянцевого» життя. </w:t>
      </w:r>
      <w:hyperlink r:id="rId63" w:tooltip="Класифікація" w:history="1">
        <w:r w:rsidRPr="004F09B8">
          <w:rPr>
            <w:rStyle w:val="a5"/>
            <w:rFonts w:ascii="Times New Roman" w:eastAsia="Times New Roman" w:hAnsi="Times New Roman" w:cs="Times New Roman"/>
            <w:sz w:val="36"/>
            <w:szCs w:val="36"/>
          </w:rPr>
          <w:t>Класифікація</w:t>
        </w:r>
      </w:hyperlink>
      <w:r w:rsidRPr="004F09B8">
        <w:rPr>
          <w:rFonts w:ascii="Times New Roman" w:eastAsia="Times New Roman" w:hAnsi="Times New Roman" w:cs="Times New Roman"/>
          <w:sz w:val="36"/>
          <w:szCs w:val="36"/>
        </w:rPr>
        <w:t> «глянцевих» журналів здійснюється шляхом </w:t>
      </w:r>
      <w:hyperlink r:id="rId64" w:tooltip="Аналіз" w:history="1">
        <w:r w:rsidRPr="004F09B8">
          <w:rPr>
            <w:rStyle w:val="a5"/>
            <w:rFonts w:ascii="Times New Roman" w:eastAsia="Times New Roman" w:hAnsi="Times New Roman" w:cs="Times New Roman"/>
            <w:sz w:val="36"/>
            <w:szCs w:val="36"/>
          </w:rPr>
          <w:t>аналізу</w:t>
        </w:r>
      </w:hyperlink>
      <w:r w:rsidRPr="004F09B8">
        <w:rPr>
          <w:rFonts w:ascii="Times New Roman" w:eastAsia="Times New Roman" w:hAnsi="Times New Roman" w:cs="Times New Roman"/>
          <w:sz w:val="36"/>
          <w:szCs w:val="36"/>
        </w:rPr>
        <w:t> їх змістової спрямованості. Більшість з них обмежені </w:t>
      </w:r>
      <w:hyperlink r:id="rId65" w:tooltip="Гендер" w:history="1">
        <w:r w:rsidRPr="004F09B8">
          <w:rPr>
            <w:rStyle w:val="a5"/>
            <w:rFonts w:ascii="Times New Roman" w:eastAsia="Times New Roman" w:hAnsi="Times New Roman" w:cs="Times New Roman"/>
            <w:sz w:val="36"/>
            <w:szCs w:val="36"/>
          </w:rPr>
          <w:t>гендерними</w:t>
        </w:r>
      </w:hyperlink>
      <w:r w:rsidRPr="004F09B8">
        <w:rPr>
          <w:rFonts w:ascii="Times New Roman" w:eastAsia="Times New Roman" w:hAnsi="Times New Roman" w:cs="Times New Roman"/>
          <w:sz w:val="36"/>
          <w:szCs w:val="36"/>
        </w:rPr>
        <w:t> рамками, тобто адресовані аудиторії певної </w:t>
      </w:r>
      <w:hyperlink r:id="rId66" w:tooltip="Стать" w:history="1">
        <w:r w:rsidRPr="004F09B8">
          <w:rPr>
            <w:rStyle w:val="a5"/>
            <w:rFonts w:ascii="Times New Roman" w:eastAsia="Times New Roman" w:hAnsi="Times New Roman" w:cs="Times New Roman"/>
            <w:sz w:val="36"/>
            <w:szCs w:val="36"/>
          </w:rPr>
          <w:t>статі</w:t>
        </w:r>
      </w:hyperlink>
      <w:r w:rsidRPr="004F09B8">
        <w:rPr>
          <w:rFonts w:ascii="Times New Roman" w:eastAsia="Times New Roman" w:hAnsi="Times New Roman" w:cs="Times New Roman"/>
          <w:sz w:val="36"/>
          <w:szCs w:val="36"/>
        </w:rPr>
        <w:t>. Статті найчастіше присвячені конкретному колу тем: </w:t>
      </w:r>
      <w:hyperlink r:id="rId67" w:tooltip="Мода" w:history="1">
        <w:r w:rsidRPr="004F09B8">
          <w:rPr>
            <w:rStyle w:val="a5"/>
            <w:rFonts w:ascii="Times New Roman" w:eastAsia="Times New Roman" w:hAnsi="Times New Roman" w:cs="Times New Roman"/>
            <w:sz w:val="36"/>
            <w:szCs w:val="36"/>
          </w:rPr>
          <w:t>мода</w:t>
        </w:r>
      </w:hyperlink>
      <w:r w:rsidRPr="004F09B8">
        <w:rPr>
          <w:rFonts w:ascii="Times New Roman" w:eastAsia="Times New Roman" w:hAnsi="Times New Roman" w:cs="Times New Roman"/>
          <w:sz w:val="36"/>
          <w:szCs w:val="36"/>
        </w:rPr>
        <w:t>, </w:t>
      </w:r>
      <w:hyperlink r:id="rId68" w:tooltip="Дизайн" w:history="1">
        <w:r w:rsidRPr="004F09B8">
          <w:rPr>
            <w:rStyle w:val="a5"/>
            <w:rFonts w:ascii="Times New Roman" w:eastAsia="Times New Roman" w:hAnsi="Times New Roman" w:cs="Times New Roman"/>
            <w:sz w:val="36"/>
            <w:szCs w:val="36"/>
          </w:rPr>
          <w:t>дизайн</w:t>
        </w:r>
      </w:hyperlink>
      <w:r w:rsidRPr="004F09B8">
        <w:rPr>
          <w:rFonts w:ascii="Times New Roman" w:eastAsia="Times New Roman" w:hAnsi="Times New Roman" w:cs="Times New Roman"/>
          <w:sz w:val="36"/>
          <w:szCs w:val="36"/>
        </w:rPr>
        <w:t>, покупки, </w:t>
      </w:r>
      <w:hyperlink r:id="rId69" w:tooltip="Відпочинок" w:history="1">
        <w:r w:rsidRPr="004F09B8">
          <w:rPr>
            <w:rStyle w:val="a5"/>
            <w:rFonts w:ascii="Times New Roman" w:eastAsia="Times New Roman" w:hAnsi="Times New Roman" w:cs="Times New Roman"/>
            <w:sz w:val="36"/>
            <w:szCs w:val="36"/>
          </w:rPr>
          <w:t>відпочинок</w:t>
        </w:r>
      </w:hyperlink>
      <w:r w:rsidRPr="004F09B8">
        <w:rPr>
          <w:rFonts w:ascii="Times New Roman" w:eastAsia="Times New Roman" w:hAnsi="Times New Roman" w:cs="Times New Roman"/>
          <w:sz w:val="36"/>
          <w:szCs w:val="36"/>
        </w:rPr>
        <w:t>, здоров'я, </w:t>
      </w:r>
      <w:hyperlink r:id="rId70" w:tooltip="Хобі" w:history="1">
        <w:r w:rsidRPr="004F09B8">
          <w:rPr>
            <w:rStyle w:val="a5"/>
            <w:rFonts w:ascii="Times New Roman" w:eastAsia="Times New Roman" w:hAnsi="Times New Roman" w:cs="Times New Roman"/>
            <w:sz w:val="36"/>
            <w:szCs w:val="36"/>
          </w:rPr>
          <w:t>хобі</w:t>
        </w:r>
      </w:hyperlink>
      <w:r w:rsidRPr="004F09B8">
        <w:rPr>
          <w:rFonts w:ascii="Times New Roman" w:eastAsia="Times New Roman" w:hAnsi="Times New Roman" w:cs="Times New Roman"/>
          <w:sz w:val="36"/>
          <w:szCs w:val="36"/>
        </w:rPr>
        <w:t>, </w:t>
      </w:r>
      <w:hyperlink r:id="rId71" w:tooltip="Кар'єра" w:history="1">
        <w:r w:rsidRPr="004F09B8">
          <w:rPr>
            <w:rStyle w:val="a5"/>
            <w:rFonts w:ascii="Times New Roman" w:eastAsia="Times New Roman" w:hAnsi="Times New Roman" w:cs="Times New Roman"/>
            <w:sz w:val="36"/>
            <w:szCs w:val="36"/>
          </w:rPr>
          <w:t>кар'єра</w:t>
        </w:r>
      </w:hyperlink>
      <w:r w:rsidRPr="004F09B8">
        <w:rPr>
          <w:rFonts w:ascii="Times New Roman" w:eastAsia="Times New Roman" w:hAnsi="Times New Roman" w:cs="Times New Roman"/>
          <w:sz w:val="36"/>
          <w:szCs w:val="36"/>
        </w:rPr>
        <w:t>, </w:t>
      </w:r>
      <w:hyperlink r:id="rId72" w:tooltip="Міжособистісні стосунки" w:history="1">
        <w:r w:rsidRPr="004F09B8">
          <w:rPr>
            <w:rStyle w:val="a5"/>
            <w:rFonts w:ascii="Times New Roman" w:eastAsia="Times New Roman" w:hAnsi="Times New Roman" w:cs="Times New Roman"/>
            <w:sz w:val="36"/>
            <w:szCs w:val="36"/>
          </w:rPr>
          <w:t>міжособистісні стосунки</w:t>
        </w:r>
      </w:hyperlink>
      <w:r w:rsidRPr="004F09B8">
        <w:rPr>
          <w:rFonts w:ascii="Times New Roman" w:eastAsia="Times New Roman" w:hAnsi="Times New Roman" w:cs="Times New Roman"/>
          <w:sz w:val="36"/>
          <w:szCs w:val="36"/>
        </w:rPr>
        <w:t>. Наприклад, з матеріалів, розміщених у розділі «Життя», можна дізнатися про найяскравіші та найцікавіші події </w:t>
      </w:r>
      <w:hyperlink r:id="rId73" w:tooltip="Світський" w:history="1">
        <w:r w:rsidRPr="004F09B8">
          <w:rPr>
            <w:rStyle w:val="a5"/>
            <w:rFonts w:ascii="Times New Roman" w:eastAsia="Times New Roman" w:hAnsi="Times New Roman" w:cs="Times New Roman"/>
            <w:sz w:val="36"/>
            <w:szCs w:val="36"/>
          </w:rPr>
          <w:t>світського</w:t>
        </w:r>
      </w:hyperlink>
      <w:r w:rsidRPr="004F09B8">
        <w:rPr>
          <w:rFonts w:ascii="Times New Roman" w:eastAsia="Times New Roman" w:hAnsi="Times New Roman" w:cs="Times New Roman"/>
          <w:sz w:val="36"/>
          <w:szCs w:val="36"/>
        </w:rPr>
        <w:t> життя. Кінопрем'єри, модні покази, вру</w:t>
      </w:r>
      <w:r w:rsidR="003A27B1">
        <w:rPr>
          <w:rFonts w:ascii="Times New Roman" w:eastAsia="Times New Roman" w:hAnsi="Times New Roman" w:cs="Times New Roman"/>
          <w:sz w:val="36"/>
          <w:szCs w:val="36"/>
        </w:rPr>
        <w:t>чення премій в різних областях –</w:t>
      </w:r>
      <w:r w:rsidRPr="004F09B8">
        <w:rPr>
          <w:rFonts w:ascii="Times New Roman" w:eastAsia="Times New Roman" w:hAnsi="Times New Roman" w:cs="Times New Roman"/>
          <w:sz w:val="36"/>
          <w:szCs w:val="36"/>
        </w:rPr>
        <w:t xml:space="preserve"> все те, що привертає увагу зірок, цікаво, на думку творців, і середньостатистичному читачеві. </w:t>
      </w:r>
    </w:p>
    <w:p w:rsidR="004F09B8" w:rsidRPr="004F09B8" w:rsidRDefault="004F09B8" w:rsidP="004F09B8">
      <w:pPr>
        <w:shd w:val="clear" w:color="auto" w:fill="FFFFFF"/>
        <w:spacing w:after="0" w:line="360" w:lineRule="auto"/>
        <w:ind w:firstLine="708"/>
        <w:jc w:val="both"/>
        <w:rPr>
          <w:rFonts w:ascii="Times New Roman" w:eastAsia="Times New Roman" w:hAnsi="Times New Roman" w:cs="Times New Roman"/>
          <w:sz w:val="36"/>
          <w:szCs w:val="36"/>
        </w:rPr>
      </w:pPr>
      <w:r w:rsidRPr="004F09B8">
        <w:rPr>
          <w:rFonts w:ascii="Times New Roman" w:eastAsia="Times New Roman" w:hAnsi="Times New Roman" w:cs="Times New Roman"/>
          <w:sz w:val="36"/>
          <w:szCs w:val="36"/>
        </w:rPr>
        <w:t xml:space="preserve">Щодо тематичних рубрик, найбільш «глянцевих» видань є наступні: Світське життя (висвітлення різноманітних подій, </w:t>
      </w:r>
      <w:r w:rsidRPr="004F09B8">
        <w:rPr>
          <w:rFonts w:ascii="Times New Roman" w:eastAsia="Times New Roman" w:hAnsi="Times New Roman" w:cs="Times New Roman"/>
          <w:sz w:val="36"/>
          <w:szCs w:val="36"/>
        </w:rPr>
        <w:lastRenderedPageBreak/>
        <w:t>що відбулися у світі шоу – бізнесу); Тематичні статті; Життєві рубрики; Події шоу – бізнесу (концерти, виставки, кінопрем’єри, театральні вистави, літературні новинки); Репортажі; Мода; Краса; Здоров’я; Кухня; Відпочинок; </w:t>
      </w:r>
      <w:hyperlink r:id="rId74" w:tooltip="Гороскоп" w:history="1">
        <w:r w:rsidRPr="004F09B8">
          <w:rPr>
            <w:rStyle w:val="a5"/>
            <w:rFonts w:ascii="Times New Roman" w:eastAsia="Times New Roman" w:hAnsi="Times New Roman" w:cs="Times New Roman"/>
            <w:sz w:val="36"/>
            <w:szCs w:val="36"/>
          </w:rPr>
          <w:t>Гороскопи</w:t>
        </w:r>
      </w:hyperlink>
      <w:r w:rsidRPr="004F09B8">
        <w:rPr>
          <w:rFonts w:ascii="Times New Roman" w:eastAsia="Times New Roman" w:hAnsi="Times New Roman" w:cs="Times New Roman"/>
          <w:sz w:val="36"/>
          <w:szCs w:val="36"/>
        </w:rPr>
        <w:t>, тести, </w:t>
      </w:r>
      <w:hyperlink r:id="rId75" w:tooltip="Гумор" w:history="1">
        <w:r w:rsidRPr="004F09B8">
          <w:rPr>
            <w:rStyle w:val="a5"/>
            <w:rFonts w:ascii="Times New Roman" w:eastAsia="Times New Roman" w:hAnsi="Times New Roman" w:cs="Times New Roman"/>
            <w:sz w:val="36"/>
            <w:szCs w:val="36"/>
          </w:rPr>
          <w:t>гумор</w:t>
        </w:r>
      </w:hyperlink>
      <w:r w:rsidRPr="004F09B8">
        <w:rPr>
          <w:rFonts w:ascii="Times New Roman" w:eastAsia="Times New Roman" w:hAnsi="Times New Roman" w:cs="Times New Roman"/>
          <w:sz w:val="36"/>
          <w:szCs w:val="36"/>
        </w:rPr>
        <w:t>; Реклама. Слід зауважити, що розподіл матеріалу за рубриками має дещо відносний характер, оскільки досить часто виникають ситуації, коли один і той самий матеріал можна одночасно віднести до двох, а то й відразу трьох тематичних рубрик. Крім того, відмінність між змістом</w:t>
      </w:r>
      <w:r w:rsidR="003A27B1">
        <w:rPr>
          <w:rFonts w:ascii="Times New Roman" w:eastAsia="Times New Roman" w:hAnsi="Times New Roman" w:cs="Times New Roman"/>
          <w:sz w:val="36"/>
          <w:szCs w:val="36"/>
        </w:rPr>
        <w:t xml:space="preserve"> рубрик нерідко досить незначна </w:t>
      </w:r>
      <w:r w:rsidRPr="004F09B8">
        <w:rPr>
          <w:rFonts w:ascii="Times New Roman" w:eastAsia="Times New Roman" w:hAnsi="Times New Roman" w:cs="Times New Roman"/>
          <w:sz w:val="36"/>
          <w:szCs w:val="36"/>
        </w:rPr>
        <w:t>[3]</w:t>
      </w:r>
      <w:r w:rsidR="003A27B1">
        <w:rPr>
          <w:rFonts w:ascii="Times New Roman" w:eastAsia="Times New Roman" w:hAnsi="Times New Roman" w:cs="Times New Roman"/>
          <w:sz w:val="36"/>
          <w:szCs w:val="36"/>
        </w:rPr>
        <w:t>.</w:t>
      </w:r>
    </w:p>
    <w:p w:rsidR="004F09B8" w:rsidRPr="004F09B8" w:rsidRDefault="004F09B8" w:rsidP="004F09B8">
      <w:pPr>
        <w:shd w:val="clear" w:color="auto" w:fill="FFFFFF"/>
        <w:spacing w:after="0" w:line="360" w:lineRule="auto"/>
        <w:ind w:firstLine="708"/>
        <w:jc w:val="both"/>
        <w:rPr>
          <w:rFonts w:ascii="Times New Roman" w:eastAsia="Times New Roman" w:hAnsi="Times New Roman" w:cs="Times New Roman"/>
          <w:sz w:val="36"/>
          <w:szCs w:val="36"/>
        </w:rPr>
      </w:pPr>
      <w:r w:rsidRPr="004F09B8">
        <w:rPr>
          <w:rFonts w:ascii="Times New Roman" w:eastAsia="Times New Roman" w:hAnsi="Times New Roman" w:cs="Times New Roman"/>
          <w:sz w:val="36"/>
          <w:szCs w:val="36"/>
        </w:rPr>
        <w:t xml:space="preserve">«Глянцеві» видання можна охарактеризувати як видання, для яких провідною рисою є «легкість» подання матеріалу. Тобто, стиль написання статей в таких журналах є легким для сприйняття, але водночас саме ця простота є найлегшим способом нав’язати читачам певні стереотипи поведінки, спосіб життя, стиль одягу. Беручи до уваги те, що головною метою статей будь – якого «глянцевого» видання є не навантажувати читача якоюсь складною для сприйняття та за тематикою інформацією, можна зробити висновок, що автори статей для «глянцевих» журналів свідомо уникають вживання лексики, що несла б складне смислове навантаження. Найчастіше використовується словниковий запас, що є </w:t>
      </w:r>
      <w:r w:rsidRPr="004F09B8">
        <w:rPr>
          <w:rFonts w:ascii="Times New Roman" w:eastAsia="Times New Roman" w:hAnsi="Times New Roman" w:cs="Times New Roman"/>
          <w:sz w:val="36"/>
          <w:szCs w:val="36"/>
        </w:rPr>
        <w:lastRenderedPageBreak/>
        <w:t>характерним для будь – якого пересічного читача. Разом з тим, деякі видання навмисно використовують стиль, який може повністю відштовхнути читачів не його кола. Їхня головна мета - допомогти своїй аудиторії відчути себе частиною певної спільноти. Або, щонайменше, дати зрозуміти, що цей журнал читають тільки люди з однаковими поглядами, припустімо на музику або моду</w:t>
      </w:r>
      <w:r w:rsidRPr="004F09B8">
        <w:rPr>
          <w:rFonts w:ascii="Times New Roman" w:eastAsia="Times New Roman" w:hAnsi="Times New Roman" w:cs="Times New Roman"/>
          <w:sz w:val="36"/>
          <w:szCs w:val="36"/>
          <w:lang w:val="ru-RU"/>
        </w:rPr>
        <w:t xml:space="preserve"> [4]</w:t>
      </w:r>
      <w:r w:rsidRPr="004F09B8">
        <w:rPr>
          <w:rFonts w:ascii="Times New Roman" w:eastAsia="Times New Roman" w:hAnsi="Times New Roman" w:cs="Times New Roman"/>
          <w:sz w:val="36"/>
          <w:szCs w:val="36"/>
        </w:rPr>
        <w:t>.</w:t>
      </w:r>
    </w:p>
    <w:p w:rsidR="004F09B8" w:rsidRPr="004F09B8" w:rsidRDefault="003A27B1" w:rsidP="004F09B8">
      <w:pPr>
        <w:shd w:val="clear" w:color="auto" w:fill="FFFFFF"/>
        <w:spacing w:after="0" w:line="360" w:lineRule="auto"/>
        <w:ind w:firstLine="708"/>
        <w:jc w:val="both"/>
        <w:rPr>
          <w:rFonts w:ascii="Times New Roman" w:eastAsia="Times New Roman" w:hAnsi="Times New Roman" w:cs="Times New Roman"/>
          <w:sz w:val="36"/>
          <w:szCs w:val="36"/>
          <w:lang w:val="ru-RU"/>
        </w:rPr>
      </w:pPr>
      <w:r>
        <w:rPr>
          <w:rFonts w:ascii="Times New Roman" w:eastAsia="Times New Roman" w:hAnsi="Times New Roman" w:cs="Times New Roman"/>
          <w:sz w:val="36"/>
          <w:szCs w:val="36"/>
        </w:rPr>
        <w:t>Зазначимо: в</w:t>
      </w:r>
      <w:r w:rsidR="004F09B8" w:rsidRPr="004F09B8">
        <w:rPr>
          <w:rFonts w:ascii="Times New Roman" w:eastAsia="Times New Roman" w:hAnsi="Times New Roman" w:cs="Times New Roman"/>
          <w:sz w:val="36"/>
          <w:szCs w:val="36"/>
        </w:rPr>
        <w:t>ажливим елементом «глянцевого» видання є реклама. Цей тип видань є дуже ефективним рекламоносієм з наступних причин: своєю практичністю (можна брати з собою усюди), тривалістю читання та зберігання, можливо, більшою кількістю читачів на один екземпляр видання, чітко визначеною цільовою аудиторією кожного видання. Реклама – основний прибуток таких журналів. Більша частина візуальної інформації, так чи інакше, є рекламним матеріалом. З цієї причини весь журнал перетворюється на своєрідний рекламний каталог, який розбавлено практично невеличкими уривками нерекламної інформації. Рекламуються споживчі товари в залежності від рівня і спрямованості видання, де вся реклам</w:t>
      </w:r>
      <w:r w:rsidR="004F09B8">
        <w:rPr>
          <w:rFonts w:ascii="Times New Roman" w:eastAsia="Times New Roman" w:hAnsi="Times New Roman" w:cs="Times New Roman"/>
          <w:sz w:val="36"/>
          <w:szCs w:val="36"/>
        </w:rPr>
        <w:t xml:space="preserve">на продукція – це світ розкошів </w:t>
      </w:r>
      <w:r w:rsidR="004F09B8" w:rsidRPr="004F09B8">
        <w:rPr>
          <w:rFonts w:ascii="Times New Roman" w:eastAsia="Times New Roman" w:hAnsi="Times New Roman" w:cs="Times New Roman"/>
          <w:sz w:val="36"/>
          <w:szCs w:val="36"/>
          <w:lang w:val="ru-RU"/>
        </w:rPr>
        <w:t>[5]</w:t>
      </w:r>
      <w:r w:rsidR="004F09B8">
        <w:rPr>
          <w:rFonts w:ascii="Times New Roman" w:eastAsia="Times New Roman" w:hAnsi="Times New Roman" w:cs="Times New Roman"/>
          <w:sz w:val="36"/>
          <w:szCs w:val="36"/>
          <w:lang w:val="ru-RU"/>
        </w:rPr>
        <w:t>.</w:t>
      </w:r>
    </w:p>
    <w:p w:rsidR="004F09B8" w:rsidRPr="004F09B8" w:rsidRDefault="004F09B8" w:rsidP="004F09B8">
      <w:pPr>
        <w:shd w:val="clear" w:color="auto" w:fill="FFFFFF"/>
        <w:spacing w:after="0" w:line="360" w:lineRule="auto"/>
        <w:ind w:firstLine="708"/>
        <w:jc w:val="both"/>
        <w:rPr>
          <w:rFonts w:ascii="Times New Roman" w:eastAsia="Times New Roman" w:hAnsi="Times New Roman" w:cs="Times New Roman"/>
          <w:sz w:val="36"/>
          <w:szCs w:val="36"/>
        </w:rPr>
      </w:pPr>
      <w:r w:rsidRPr="004F09B8">
        <w:rPr>
          <w:rFonts w:ascii="Times New Roman" w:eastAsia="Times New Roman" w:hAnsi="Times New Roman" w:cs="Times New Roman"/>
          <w:sz w:val="36"/>
          <w:szCs w:val="36"/>
        </w:rPr>
        <w:t xml:space="preserve">Для «глянцевих» видань форма відіграє не менш важливу роль, аніж змістове наповнення. Деякі з дослідників </w:t>
      </w:r>
      <w:r w:rsidRPr="004F09B8">
        <w:rPr>
          <w:rFonts w:ascii="Times New Roman" w:eastAsia="Times New Roman" w:hAnsi="Times New Roman" w:cs="Times New Roman"/>
          <w:sz w:val="36"/>
          <w:szCs w:val="36"/>
        </w:rPr>
        <w:lastRenderedPageBreak/>
        <w:t>періодичних видань наводять наступні критерії ідентифікації «глянцевих» видань:</w:t>
      </w:r>
    </w:p>
    <w:p w:rsidR="004F09B8" w:rsidRPr="004F09B8" w:rsidRDefault="003A27B1" w:rsidP="004F09B8">
      <w:pPr>
        <w:shd w:val="clear" w:color="auto" w:fill="FFFFFF"/>
        <w:spacing w:after="0" w:line="360" w:lineRule="auto"/>
        <w:ind w:firstLine="708"/>
        <w:jc w:val="both"/>
        <w:rPr>
          <w:rFonts w:ascii="Times New Roman" w:eastAsia="Times New Roman" w:hAnsi="Times New Roman" w:cs="Times New Roman"/>
          <w:sz w:val="36"/>
          <w:szCs w:val="36"/>
        </w:rPr>
      </w:pPr>
      <w:r>
        <w:rPr>
          <w:rFonts w:ascii="Times New Roman" w:eastAsia="Times New Roman" w:hAnsi="Times New Roman" w:cs="Times New Roman"/>
          <w:i/>
          <w:sz w:val="36"/>
          <w:szCs w:val="36"/>
        </w:rPr>
        <w:t xml:space="preserve">Перший – </w:t>
      </w:r>
      <w:r w:rsidRPr="003A27B1">
        <w:rPr>
          <w:rFonts w:ascii="Times New Roman" w:eastAsia="Times New Roman" w:hAnsi="Times New Roman" w:cs="Times New Roman"/>
          <w:sz w:val="36"/>
          <w:szCs w:val="36"/>
        </w:rPr>
        <w:t>в</w:t>
      </w:r>
      <w:r w:rsidR="004F09B8" w:rsidRPr="004F09B8">
        <w:rPr>
          <w:rFonts w:ascii="Times New Roman" w:eastAsia="Times New Roman" w:hAnsi="Times New Roman" w:cs="Times New Roman"/>
          <w:sz w:val="36"/>
          <w:szCs w:val="36"/>
        </w:rPr>
        <w:t>ін у слові «глянцевий». Ці журнали виходять, як правило, раз на місяць, і вони набагато товщі, ніж щотижневі. Отже, читаються протягом великого проміжку часу, часто переходять з рук в руки. Тому, навіть, з чисто практичних міркувань, вони друкуються на більш щільному папері і мають стійку глянцеву обкладинку, що, до речі, суттєво впливає на їх вартість.</w:t>
      </w:r>
    </w:p>
    <w:p w:rsidR="004F09B8" w:rsidRPr="004F09B8" w:rsidRDefault="003A27B1" w:rsidP="004F09B8">
      <w:pPr>
        <w:shd w:val="clear" w:color="auto" w:fill="FFFFFF"/>
        <w:spacing w:after="0" w:line="360" w:lineRule="auto"/>
        <w:ind w:firstLine="708"/>
        <w:jc w:val="both"/>
        <w:rPr>
          <w:rFonts w:ascii="Times New Roman" w:eastAsia="Times New Roman" w:hAnsi="Times New Roman" w:cs="Times New Roman"/>
          <w:sz w:val="36"/>
          <w:szCs w:val="36"/>
        </w:rPr>
      </w:pPr>
      <w:r>
        <w:rPr>
          <w:rFonts w:ascii="Times New Roman" w:eastAsia="Times New Roman" w:hAnsi="Times New Roman" w:cs="Times New Roman"/>
          <w:i/>
          <w:sz w:val="36"/>
          <w:szCs w:val="36"/>
        </w:rPr>
        <w:t xml:space="preserve">Другий – </w:t>
      </w:r>
      <w:r w:rsidRPr="003A27B1">
        <w:rPr>
          <w:rFonts w:ascii="Times New Roman" w:eastAsia="Times New Roman" w:hAnsi="Times New Roman" w:cs="Times New Roman"/>
          <w:sz w:val="36"/>
          <w:szCs w:val="36"/>
        </w:rPr>
        <w:t>с</w:t>
      </w:r>
      <w:r w:rsidR="004F09B8" w:rsidRPr="004F09B8">
        <w:rPr>
          <w:rFonts w:ascii="Times New Roman" w:eastAsia="Times New Roman" w:hAnsi="Times New Roman" w:cs="Times New Roman"/>
          <w:sz w:val="36"/>
          <w:szCs w:val="36"/>
        </w:rPr>
        <w:t>тосується поняття «lifestyle». Читаючи журнал «lifestyle», людина отримує більш менш повне уявлення про стиль життя тієї соціальної групи, до якої належить чи хоче належати. До того ж, отримуючи інформацію, що стосується найрізноманітніших сторін своїх відносин зі світом, людина між рядків поглинає філософію, образ мислення, способи комунікації і взагалі мову (в широкому значенні цього слова), які властиві цій соціальній групі.</w:t>
      </w:r>
    </w:p>
    <w:p w:rsidR="004F09B8" w:rsidRPr="004F09B8" w:rsidRDefault="003A27B1" w:rsidP="004F09B8">
      <w:pPr>
        <w:shd w:val="clear" w:color="auto" w:fill="FFFFFF"/>
        <w:spacing w:after="0" w:line="360" w:lineRule="auto"/>
        <w:ind w:firstLine="708"/>
        <w:jc w:val="both"/>
        <w:rPr>
          <w:rFonts w:ascii="Times New Roman" w:eastAsia="Times New Roman" w:hAnsi="Times New Roman" w:cs="Times New Roman"/>
          <w:sz w:val="36"/>
          <w:szCs w:val="36"/>
        </w:rPr>
      </w:pPr>
      <w:r w:rsidRPr="003A27B1">
        <w:rPr>
          <w:rFonts w:ascii="Times New Roman" w:eastAsia="Times New Roman" w:hAnsi="Times New Roman" w:cs="Times New Roman"/>
          <w:i/>
          <w:sz w:val="36"/>
          <w:szCs w:val="36"/>
        </w:rPr>
        <w:t>Третій</w:t>
      </w:r>
      <w:r>
        <w:rPr>
          <w:rFonts w:ascii="Times New Roman" w:eastAsia="Times New Roman" w:hAnsi="Times New Roman" w:cs="Times New Roman"/>
          <w:sz w:val="36"/>
          <w:szCs w:val="36"/>
        </w:rPr>
        <w:t xml:space="preserve"> – о</w:t>
      </w:r>
      <w:r w:rsidR="004F09B8" w:rsidRPr="004F09B8">
        <w:rPr>
          <w:rFonts w:ascii="Times New Roman" w:eastAsia="Times New Roman" w:hAnsi="Times New Roman" w:cs="Times New Roman"/>
          <w:sz w:val="36"/>
          <w:szCs w:val="36"/>
        </w:rPr>
        <w:t xml:space="preserve">знакою цих видань є найякісніше поліграфічне виконання. Ілюстрації в цих журналах є найяскравішим прикладом використання всіх інформативно – зображальних та художньо виразних можливостей сучасного фотомистецтва. Цей фактор є надто важливим, адже, придбавши журнал, </w:t>
      </w:r>
      <w:r w:rsidR="004F09B8" w:rsidRPr="004F09B8">
        <w:rPr>
          <w:rFonts w:ascii="Times New Roman" w:eastAsia="Times New Roman" w:hAnsi="Times New Roman" w:cs="Times New Roman"/>
          <w:sz w:val="36"/>
          <w:szCs w:val="36"/>
        </w:rPr>
        <w:lastRenderedPageBreak/>
        <w:t>читачі в першу чергу звернуть увагу на його кольорову розмаїтість, якість паперу та чіткість виконання друку.</w:t>
      </w:r>
    </w:p>
    <w:p w:rsidR="004F09B8" w:rsidRPr="004F09B8" w:rsidRDefault="003A27B1" w:rsidP="004F09B8">
      <w:pPr>
        <w:shd w:val="clear" w:color="auto" w:fill="FFFFFF"/>
        <w:spacing w:after="0" w:line="360" w:lineRule="auto"/>
        <w:ind w:firstLine="708"/>
        <w:jc w:val="both"/>
        <w:rPr>
          <w:rFonts w:ascii="Times New Roman" w:eastAsia="Times New Roman" w:hAnsi="Times New Roman" w:cs="Times New Roman"/>
          <w:sz w:val="36"/>
          <w:szCs w:val="36"/>
        </w:rPr>
      </w:pPr>
      <w:r>
        <w:rPr>
          <w:rFonts w:ascii="Times New Roman" w:eastAsia="Times New Roman" w:hAnsi="Times New Roman" w:cs="Times New Roman"/>
          <w:i/>
          <w:sz w:val="36"/>
          <w:szCs w:val="36"/>
        </w:rPr>
        <w:t xml:space="preserve">Четвертий – </w:t>
      </w:r>
      <w:r w:rsidRPr="003A27B1">
        <w:rPr>
          <w:rFonts w:ascii="Times New Roman" w:eastAsia="Times New Roman" w:hAnsi="Times New Roman" w:cs="Times New Roman"/>
          <w:sz w:val="36"/>
          <w:szCs w:val="36"/>
        </w:rPr>
        <w:t>ц</w:t>
      </w:r>
      <w:r w:rsidR="004F09B8" w:rsidRPr="004F09B8">
        <w:rPr>
          <w:rFonts w:ascii="Times New Roman" w:eastAsia="Times New Roman" w:hAnsi="Times New Roman" w:cs="Times New Roman"/>
          <w:sz w:val="36"/>
          <w:szCs w:val="36"/>
        </w:rPr>
        <w:t>ей критерій плавно витікає з попереднього: «глянцеві» журнали не читають, а проглядають. Навколишнє середовище сучасної людини являє собою особливий візуальний простір, все схиляється до споглядання. А в «глянцевих» журналах споглядання – домінуюча риса, зрозуміло, що ця друкована продукція створюється для відпочинку. Такі журнали практично не розраховані на читання, вони захоплюють людину не своїм інформативним насиченням, а яскравим образом, що символізує успіх, щастя, багатство. Гламур – це маскування, котре потрібно для того, аби підвищити соціальний статус в очах оточуючих. Гламур потрібен для того, аби оточуючі думали, що людина має доступ до нескінченного фінансового джерела</w:t>
      </w:r>
      <w:r w:rsidR="004F09B8" w:rsidRPr="004F09B8">
        <w:rPr>
          <w:rFonts w:ascii="Times New Roman" w:eastAsia="Times New Roman" w:hAnsi="Times New Roman" w:cs="Times New Roman"/>
          <w:sz w:val="36"/>
          <w:szCs w:val="36"/>
          <w:lang w:val="ru-RU"/>
        </w:rPr>
        <w:t xml:space="preserve"> [6]</w:t>
      </w:r>
      <w:r w:rsidR="004F09B8" w:rsidRPr="004F09B8">
        <w:rPr>
          <w:rFonts w:ascii="Times New Roman" w:eastAsia="Times New Roman" w:hAnsi="Times New Roman" w:cs="Times New Roman"/>
          <w:sz w:val="36"/>
          <w:szCs w:val="36"/>
        </w:rPr>
        <w:t>.</w:t>
      </w:r>
    </w:p>
    <w:p w:rsidR="004F09B8" w:rsidRPr="004F09B8" w:rsidRDefault="004F09B8" w:rsidP="004F09B8">
      <w:pPr>
        <w:pStyle w:val="a4"/>
        <w:spacing w:before="0" w:beforeAutospacing="0" w:after="0" w:afterAutospacing="0" w:line="360" w:lineRule="auto"/>
        <w:ind w:firstLine="708"/>
        <w:jc w:val="both"/>
        <w:rPr>
          <w:color w:val="000000"/>
          <w:sz w:val="36"/>
          <w:szCs w:val="36"/>
        </w:rPr>
      </w:pPr>
      <w:r w:rsidRPr="004F09B8">
        <w:rPr>
          <w:color w:val="000000"/>
          <w:sz w:val="36"/>
          <w:szCs w:val="36"/>
        </w:rPr>
        <w:t>Молодіжна журналістика – самостійна ланка загальної системи засобів масової інформації. Вона залучає підростаюче покоління до інтелектуального і духовного потенціалу суспільства, є важливим каналом передачі інформації від старшого покоління до молодшого і одночасно засобом комунікації, що дозволяє спілкуватися один з одним. З її допомогою юна аудиторія пізнає світ.</w:t>
      </w:r>
    </w:p>
    <w:p w:rsidR="004F09B8" w:rsidRPr="004F09B8" w:rsidRDefault="004F09B8" w:rsidP="004F09B8">
      <w:pPr>
        <w:autoSpaceDE w:val="0"/>
        <w:autoSpaceDN w:val="0"/>
        <w:adjustRightInd w:val="0"/>
        <w:spacing w:after="0" w:line="360" w:lineRule="auto"/>
        <w:ind w:firstLine="708"/>
        <w:jc w:val="both"/>
        <w:rPr>
          <w:rFonts w:ascii="Times New Roman" w:hAnsi="Times New Roman" w:cs="Times New Roman"/>
          <w:sz w:val="36"/>
          <w:szCs w:val="36"/>
        </w:rPr>
      </w:pPr>
      <w:r w:rsidRPr="004F09B8">
        <w:rPr>
          <w:rFonts w:ascii="Times New Roman" w:hAnsi="Times New Roman" w:cs="Times New Roman"/>
          <w:sz w:val="36"/>
          <w:szCs w:val="36"/>
        </w:rPr>
        <w:lastRenderedPageBreak/>
        <w:t>Варто відмітити, серед питань, що піднімалися у молодіжних засобах масової інформації різних регіонів, зокрема у всеукраїнських молодіжних глянцевих журналів, впродовж перших років після проголошення національного суверенітету України були такі:</w:t>
      </w:r>
    </w:p>
    <w:p w:rsidR="004F09B8" w:rsidRPr="004F09B8" w:rsidRDefault="004F09B8" w:rsidP="004F09B8">
      <w:pPr>
        <w:autoSpaceDE w:val="0"/>
        <w:autoSpaceDN w:val="0"/>
        <w:adjustRightInd w:val="0"/>
        <w:spacing w:after="0" w:line="360" w:lineRule="auto"/>
        <w:ind w:firstLine="708"/>
        <w:jc w:val="both"/>
        <w:rPr>
          <w:rFonts w:ascii="Times New Roman" w:hAnsi="Times New Roman" w:cs="Times New Roman"/>
          <w:sz w:val="36"/>
          <w:szCs w:val="36"/>
        </w:rPr>
      </w:pPr>
      <w:r w:rsidRPr="004F09B8">
        <w:rPr>
          <w:rFonts w:ascii="Times New Roman" w:hAnsi="Times New Roman" w:cs="Times New Roman"/>
          <w:sz w:val="36"/>
          <w:szCs w:val="36"/>
        </w:rPr>
        <w:t>– культурне життя молоді, можливості проведення нею дозвілля;</w:t>
      </w:r>
    </w:p>
    <w:p w:rsidR="004F09B8" w:rsidRPr="004F09B8" w:rsidRDefault="004F09B8" w:rsidP="004F09B8">
      <w:pPr>
        <w:autoSpaceDE w:val="0"/>
        <w:autoSpaceDN w:val="0"/>
        <w:adjustRightInd w:val="0"/>
        <w:spacing w:after="0" w:line="360" w:lineRule="auto"/>
        <w:ind w:firstLine="708"/>
        <w:jc w:val="both"/>
        <w:rPr>
          <w:rFonts w:ascii="Times New Roman" w:hAnsi="Times New Roman" w:cs="Times New Roman"/>
          <w:sz w:val="36"/>
          <w:szCs w:val="36"/>
        </w:rPr>
      </w:pPr>
      <w:r w:rsidRPr="004F09B8">
        <w:rPr>
          <w:rFonts w:ascii="Times New Roman" w:hAnsi="Times New Roman" w:cs="Times New Roman"/>
          <w:sz w:val="36"/>
          <w:szCs w:val="36"/>
        </w:rPr>
        <w:t>– розвиток молодіжних субкультур і різних течій;</w:t>
      </w:r>
    </w:p>
    <w:p w:rsidR="004F09B8" w:rsidRPr="004F09B8" w:rsidRDefault="004F09B8" w:rsidP="004F09B8">
      <w:pPr>
        <w:autoSpaceDE w:val="0"/>
        <w:autoSpaceDN w:val="0"/>
        <w:adjustRightInd w:val="0"/>
        <w:spacing w:after="0" w:line="360" w:lineRule="auto"/>
        <w:ind w:firstLine="708"/>
        <w:jc w:val="both"/>
        <w:rPr>
          <w:rFonts w:ascii="Times New Roman" w:hAnsi="Times New Roman" w:cs="Times New Roman"/>
          <w:sz w:val="36"/>
          <w:szCs w:val="36"/>
        </w:rPr>
      </w:pPr>
      <w:r w:rsidRPr="004F09B8">
        <w:rPr>
          <w:rFonts w:ascii="Times New Roman" w:hAnsi="Times New Roman" w:cs="Times New Roman"/>
          <w:sz w:val="36"/>
          <w:szCs w:val="36"/>
        </w:rPr>
        <w:t>– перспективи побудови молодими людьми професійної кар</w:t>
      </w:r>
      <w:r w:rsidRPr="004F09B8">
        <w:rPr>
          <w:rFonts w:ascii="Times New Roman" w:hAnsi="Times New Roman" w:cs="Times New Roman"/>
          <w:sz w:val="36"/>
          <w:szCs w:val="36"/>
          <w:lang w:val="ru-RU"/>
        </w:rPr>
        <w:t>’</w:t>
      </w:r>
      <w:r w:rsidRPr="004F09B8">
        <w:rPr>
          <w:rFonts w:ascii="Times New Roman" w:hAnsi="Times New Roman" w:cs="Times New Roman"/>
          <w:sz w:val="36"/>
          <w:szCs w:val="36"/>
        </w:rPr>
        <w:t>єри;</w:t>
      </w:r>
    </w:p>
    <w:p w:rsidR="004F09B8" w:rsidRPr="004F09B8" w:rsidRDefault="004F09B8" w:rsidP="004F09B8">
      <w:pPr>
        <w:autoSpaceDE w:val="0"/>
        <w:autoSpaceDN w:val="0"/>
        <w:adjustRightInd w:val="0"/>
        <w:spacing w:after="0" w:line="360" w:lineRule="auto"/>
        <w:ind w:firstLine="708"/>
        <w:jc w:val="both"/>
        <w:rPr>
          <w:rFonts w:ascii="Times New Roman" w:hAnsi="Times New Roman" w:cs="Times New Roman"/>
          <w:sz w:val="36"/>
          <w:szCs w:val="36"/>
        </w:rPr>
      </w:pPr>
      <w:r w:rsidRPr="004F09B8">
        <w:rPr>
          <w:rFonts w:ascii="Times New Roman" w:hAnsi="Times New Roman" w:cs="Times New Roman"/>
          <w:sz w:val="36"/>
          <w:szCs w:val="36"/>
        </w:rPr>
        <w:t>– спортивне життя;</w:t>
      </w:r>
    </w:p>
    <w:p w:rsidR="004F09B8" w:rsidRPr="004F09B8" w:rsidRDefault="004F09B8" w:rsidP="004F09B8">
      <w:pPr>
        <w:pStyle w:val="a3"/>
        <w:numPr>
          <w:ilvl w:val="0"/>
          <w:numId w:val="19"/>
        </w:numPr>
        <w:autoSpaceDE w:val="0"/>
        <w:autoSpaceDN w:val="0"/>
        <w:adjustRightInd w:val="0"/>
        <w:spacing w:after="0" w:line="360" w:lineRule="auto"/>
        <w:jc w:val="both"/>
        <w:rPr>
          <w:rFonts w:ascii="Times New Roman" w:hAnsi="Times New Roman" w:cs="Times New Roman"/>
          <w:sz w:val="36"/>
          <w:szCs w:val="36"/>
        </w:rPr>
      </w:pPr>
      <w:r w:rsidRPr="004F09B8">
        <w:rPr>
          <w:rFonts w:ascii="Times New Roman" w:hAnsi="Times New Roman" w:cs="Times New Roman"/>
          <w:sz w:val="36"/>
          <w:szCs w:val="36"/>
        </w:rPr>
        <w:t>економічна й фінансова тематика (особливо актуальна у 1990-і роки, коли народне господарство України знаходилося у стані перманентної кризи).</w:t>
      </w:r>
    </w:p>
    <w:p w:rsidR="004F09B8" w:rsidRPr="004F09B8" w:rsidRDefault="004F09B8" w:rsidP="004F09B8">
      <w:pPr>
        <w:autoSpaceDE w:val="0"/>
        <w:autoSpaceDN w:val="0"/>
        <w:adjustRightInd w:val="0"/>
        <w:spacing w:after="0" w:line="360" w:lineRule="auto"/>
        <w:jc w:val="both"/>
        <w:rPr>
          <w:rFonts w:ascii="Times New Roman" w:hAnsi="Times New Roman" w:cs="Times New Roman"/>
          <w:sz w:val="36"/>
          <w:szCs w:val="36"/>
        </w:rPr>
      </w:pPr>
      <w:r w:rsidRPr="004F09B8">
        <w:rPr>
          <w:rFonts w:ascii="Times New Roman" w:hAnsi="Times New Roman" w:cs="Times New Roman"/>
          <w:sz w:val="36"/>
          <w:szCs w:val="36"/>
        </w:rPr>
        <w:tab/>
        <w:t>Сервісна функція редакцій буде успішно реалізованою лише за умов встановлення постійного зворотного зв’язку з читачем, системного відстеження ступеня задоволеності ним рівнем інформаційного наповнення видання.</w:t>
      </w:r>
    </w:p>
    <w:p w:rsidR="004F09B8" w:rsidRPr="004F09B8" w:rsidRDefault="004F09B8" w:rsidP="004F09B8">
      <w:pPr>
        <w:autoSpaceDE w:val="0"/>
        <w:autoSpaceDN w:val="0"/>
        <w:adjustRightInd w:val="0"/>
        <w:spacing w:after="0" w:line="360" w:lineRule="auto"/>
        <w:ind w:firstLine="708"/>
        <w:jc w:val="both"/>
        <w:rPr>
          <w:rFonts w:ascii="Times New Roman" w:hAnsi="Times New Roman" w:cs="Times New Roman"/>
          <w:sz w:val="36"/>
          <w:szCs w:val="36"/>
        </w:rPr>
      </w:pPr>
      <w:r w:rsidRPr="004F09B8">
        <w:rPr>
          <w:rFonts w:ascii="Times New Roman" w:hAnsi="Times New Roman" w:cs="Times New Roman"/>
          <w:sz w:val="36"/>
          <w:szCs w:val="36"/>
        </w:rPr>
        <w:t xml:space="preserve">Важливим комунікаційним засобом налагодження зворотного зв’язку з читачем є соціологічні дослідження, спрямовані на вивчення інформаційних потреб читачів, визначення резервів підвищення якості інформаційного наповнення періодичних видань. </w:t>
      </w:r>
    </w:p>
    <w:p w:rsidR="004F09B8" w:rsidRPr="004F09B8" w:rsidRDefault="004F09B8" w:rsidP="00521920">
      <w:pPr>
        <w:autoSpaceDE w:val="0"/>
        <w:autoSpaceDN w:val="0"/>
        <w:adjustRightInd w:val="0"/>
        <w:spacing w:after="0" w:line="360" w:lineRule="auto"/>
        <w:ind w:firstLine="708"/>
        <w:jc w:val="both"/>
        <w:rPr>
          <w:rFonts w:ascii="Times New Roman" w:hAnsi="Times New Roman" w:cs="Times New Roman"/>
          <w:sz w:val="36"/>
          <w:szCs w:val="36"/>
        </w:rPr>
      </w:pPr>
      <w:r w:rsidRPr="004F09B8">
        <w:rPr>
          <w:rFonts w:ascii="Times New Roman" w:hAnsi="Times New Roman" w:cs="Times New Roman"/>
          <w:sz w:val="36"/>
          <w:szCs w:val="36"/>
          <w:shd w:val="clear" w:color="auto" w:fill="FFFFFF"/>
        </w:rPr>
        <w:lastRenderedPageBreak/>
        <w:t>Анкетування має суттєву перевагу: опитування максимально формалізується, й таким чином забезпечується висока порівнюваність відомостей та їх машинне опрацювання.</w:t>
      </w:r>
      <w:bookmarkStart w:id="1" w:name="_Hlk68560503"/>
      <w:r w:rsidR="00521920">
        <w:rPr>
          <w:rFonts w:ascii="Times New Roman" w:hAnsi="Times New Roman" w:cs="Times New Roman"/>
          <w:sz w:val="36"/>
          <w:szCs w:val="36"/>
        </w:rPr>
        <w:t xml:space="preserve"> Тому в ході дослідження було</w:t>
      </w:r>
      <w:r w:rsidRPr="004F09B8">
        <w:rPr>
          <w:rFonts w:ascii="Times New Roman" w:hAnsi="Times New Roman" w:cs="Times New Roman"/>
          <w:sz w:val="36"/>
          <w:szCs w:val="36"/>
        </w:rPr>
        <w:t xml:space="preserve"> проведено анонімне опитування студентів кафедри журналістики Прикарпатського національного університету імені Василя Стефаника щодо прочитання та якості інформаційного наповнення і візуального контенту всеукраїнських молодіжних глянцевих журналів.</w:t>
      </w:r>
    </w:p>
    <w:bookmarkEnd w:id="1"/>
    <w:p w:rsidR="004F09B8" w:rsidRPr="004F09B8" w:rsidRDefault="003A27B1" w:rsidP="004F09B8">
      <w:pPr>
        <w:autoSpaceDE w:val="0"/>
        <w:autoSpaceDN w:val="0"/>
        <w:adjustRightInd w:val="0"/>
        <w:spacing w:after="0" w:line="360" w:lineRule="auto"/>
        <w:ind w:firstLine="708"/>
        <w:jc w:val="both"/>
        <w:rPr>
          <w:rFonts w:ascii="Times New Roman" w:hAnsi="Times New Roman" w:cs="Times New Roman"/>
          <w:sz w:val="36"/>
          <w:szCs w:val="36"/>
        </w:rPr>
      </w:pPr>
      <w:r>
        <w:rPr>
          <w:rFonts w:ascii="Times New Roman" w:hAnsi="Times New Roman" w:cs="Times New Roman"/>
          <w:sz w:val="36"/>
          <w:szCs w:val="36"/>
        </w:rPr>
        <w:t>Варто підкреслити, що з</w:t>
      </w:r>
      <w:r w:rsidR="004F09B8" w:rsidRPr="004F09B8">
        <w:rPr>
          <w:rFonts w:ascii="Times New Roman" w:hAnsi="Times New Roman" w:cs="Times New Roman"/>
          <w:sz w:val="36"/>
          <w:szCs w:val="36"/>
        </w:rPr>
        <w:t>агалом в Україні станом на 2021 р</w:t>
      </w:r>
      <w:bookmarkStart w:id="2" w:name="_Hlk39525430"/>
      <w:r>
        <w:rPr>
          <w:rFonts w:ascii="Times New Roman" w:hAnsi="Times New Roman" w:cs="Times New Roman"/>
          <w:sz w:val="36"/>
          <w:szCs w:val="36"/>
        </w:rPr>
        <w:t>ік виходить більше 200 журналів</w:t>
      </w:r>
      <w:r w:rsidR="004F09B8" w:rsidRPr="004F09B8">
        <w:rPr>
          <w:rFonts w:ascii="Times New Roman" w:hAnsi="Times New Roman" w:cs="Times New Roman"/>
          <w:sz w:val="36"/>
          <w:szCs w:val="36"/>
        </w:rPr>
        <w:t xml:space="preserve"> (які були найбільш зорієнтованими на молодіжну аудиторію.</w:t>
      </w:r>
    </w:p>
    <w:bookmarkEnd w:id="2"/>
    <w:p w:rsidR="004F09B8" w:rsidRPr="004F09B8" w:rsidRDefault="004F09B8" w:rsidP="004F09B8">
      <w:pPr>
        <w:autoSpaceDE w:val="0"/>
        <w:autoSpaceDN w:val="0"/>
        <w:adjustRightInd w:val="0"/>
        <w:spacing w:after="0" w:line="360" w:lineRule="auto"/>
        <w:ind w:firstLine="708"/>
        <w:jc w:val="both"/>
        <w:rPr>
          <w:rFonts w:ascii="Times New Roman" w:hAnsi="Times New Roman" w:cs="Times New Roman"/>
          <w:sz w:val="36"/>
          <w:szCs w:val="36"/>
        </w:rPr>
      </w:pPr>
      <w:r w:rsidRPr="004F09B8">
        <w:rPr>
          <w:rFonts w:ascii="Times New Roman" w:hAnsi="Times New Roman" w:cs="Times New Roman"/>
          <w:sz w:val="36"/>
          <w:szCs w:val="36"/>
        </w:rPr>
        <w:t>Оскільки зробити вичерпний аналіз усіх молодіжних журнальних видань України  в рамках одного дослідження не представляється можливим, доцільною є концентрація саме на найбільш читабельних і популярних молодіжних журналів сьогодення. Зауважимо, об’єктом нашого дослідження стали всеукраїнські журнали: «JOY», «Elle Україна», «Cosmopolitan Ukrainian Edition» «Viva Україна», «Vogue». Саме ці журнали, на нашу думку та з точки зору молоді, які взяли участь у нашому анкетуванні, є найбільш популярні та читабельні серед молодого покоління.</w:t>
      </w:r>
    </w:p>
    <w:p w:rsidR="004F09B8" w:rsidRPr="004F09B8" w:rsidRDefault="003A27B1" w:rsidP="003A27B1">
      <w:pPr>
        <w:spacing w:after="0" w:line="360" w:lineRule="auto"/>
        <w:ind w:firstLine="708"/>
        <w:jc w:val="both"/>
        <w:rPr>
          <w:rFonts w:ascii="Times New Roman" w:hAnsi="Times New Roman" w:cs="Times New Roman"/>
          <w:sz w:val="36"/>
          <w:szCs w:val="36"/>
        </w:rPr>
      </w:pPr>
      <w:r>
        <w:rPr>
          <w:rFonts w:ascii="Times New Roman" w:hAnsi="Times New Roman" w:cs="Times New Roman"/>
          <w:sz w:val="36"/>
          <w:szCs w:val="36"/>
        </w:rPr>
        <w:lastRenderedPageBreak/>
        <w:t>Зазначимо: с</w:t>
      </w:r>
      <w:r w:rsidR="004F09B8" w:rsidRPr="004F09B8">
        <w:rPr>
          <w:rFonts w:ascii="Times New Roman" w:hAnsi="Times New Roman" w:cs="Times New Roman"/>
          <w:sz w:val="36"/>
          <w:szCs w:val="36"/>
        </w:rPr>
        <w:t xml:space="preserve">оціологічне дослідження передбачало виконання таких завдань: </w:t>
      </w:r>
    </w:p>
    <w:p w:rsidR="004F09B8" w:rsidRPr="004F09B8" w:rsidRDefault="004F09B8" w:rsidP="004F09B8">
      <w:pPr>
        <w:pStyle w:val="a3"/>
        <w:spacing w:after="0" w:line="360" w:lineRule="auto"/>
        <w:ind w:left="708"/>
        <w:jc w:val="both"/>
        <w:rPr>
          <w:rFonts w:ascii="Times New Roman" w:hAnsi="Times New Roman" w:cs="Times New Roman"/>
          <w:sz w:val="36"/>
          <w:szCs w:val="36"/>
        </w:rPr>
      </w:pPr>
      <w:r w:rsidRPr="004F09B8">
        <w:rPr>
          <w:rFonts w:ascii="Times New Roman" w:hAnsi="Times New Roman" w:cs="Times New Roman"/>
          <w:sz w:val="36"/>
          <w:szCs w:val="36"/>
        </w:rPr>
        <w:t>‒ визначити мотиви звернення користувачів до видань мистецької проблематики;</w:t>
      </w:r>
    </w:p>
    <w:p w:rsidR="004F09B8" w:rsidRPr="004F09B8" w:rsidRDefault="004F09B8" w:rsidP="004F09B8">
      <w:pPr>
        <w:pStyle w:val="a3"/>
        <w:spacing w:after="0" w:line="360" w:lineRule="auto"/>
        <w:ind w:left="708"/>
        <w:jc w:val="both"/>
        <w:rPr>
          <w:rFonts w:ascii="Times New Roman" w:hAnsi="Times New Roman" w:cs="Times New Roman"/>
          <w:sz w:val="36"/>
          <w:szCs w:val="36"/>
        </w:rPr>
      </w:pPr>
      <w:r w:rsidRPr="004F09B8">
        <w:rPr>
          <w:rFonts w:ascii="Times New Roman" w:hAnsi="Times New Roman" w:cs="Times New Roman"/>
          <w:sz w:val="36"/>
          <w:szCs w:val="36"/>
        </w:rPr>
        <w:t xml:space="preserve">‒  дослідити, чи задоволені читачі повнотою фонду відділу літератури з мистецтва; </w:t>
      </w:r>
    </w:p>
    <w:p w:rsidR="004F09B8" w:rsidRPr="004F09B8" w:rsidRDefault="004F09B8" w:rsidP="004F09B8">
      <w:pPr>
        <w:pStyle w:val="a3"/>
        <w:spacing w:after="0" w:line="360" w:lineRule="auto"/>
        <w:ind w:left="0" w:firstLine="708"/>
        <w:jc w:val="both"/>
        <w:rPr>
          <w:rFonts w:ascii="Times New Roman" w:hAnsi="Times New Roman" w:cs="Times New Roman"/>
          <w:sz w:val="36"/>
          <w:szCs w:val="36"/>
        </w:rPr>
      </w:pPr>
      <w:r w:rsidRPr="004F09B8">
        <w:rPr>
          <w:rFonts w:ascii="Times New Roman" w:hAnsi="Times New Roman" w:cs="Times New Roman"/>
          <w:sz w:val="36"/>
          <w:szCs w:val="36"/>
        </w:rPr>
        <w:t>‒ виявити перелік найактуальнішої літератури з питань мистецтва;</w:t>
      </w:r>
    </w:p>
    <w:p w:rsidR="004F09B8" w:rsidRPr="004F09B8" w:rsidRDefault="004F09B8" w:rsidP="004F09B8">
      <w:pPr>
        <w:pStyle w:val="a3"/>
        <w:spacing w:after="0" w:line="360" w:lineRule="auto"/>
        <w:ind w:left="0" w:firstLine="708"/>
        <w:jc w:val="both"/>
        <w:rPr>
          <w:rFonts w:ascii="Times New Roman" w:hAnsi="Times New Roman" w:cs="Times New Roman"/>
          <w:sz w:val="36"/>
          <w:szCs w:val="36"/>
        </w:rPr>
      </w:pPr>
      <w:r w:rsidRPr="004F09B8">
        <w:rPr>
          <w:rFonts w:ascii="Times New Roman" w:hAnsi="Times New Roman" w:cs="Times New Roman"/>
          <w:sz w:val="36"/>
          <w:szCs w:val="36"/>
        </w:rPr>
        <w:t xml:space="preserve">‒ виявити найтиповіші відмови читачам при пошукові інформації. </w:t>
      </w:r>
    </w:p>
    <w:p w:rsidR="004F09B8" w:rsidRPr="004F09B8" w:rsidRDefault="004F09B8" w:rsidP="005B3EA2">
      <w:pPr>
        <w:spacing w:after="0" w:line="360" w:lineRule="auto"/>
        <w:ind w:firstLine="708"/>
        <w:jc w:val="both"/>
        <w:rPr>
          <w:rFonts w:ascii="Times New Roman" w:hAnsi="Times New Roman" w:cs="Times New Roman"/>
          <w:sz w:val="36"/>
          <w:szCs w:val="36"/>
        </w:rPr>
      </w:pPr>
      <w:r w:rsidRPr="004F09B8">
        <w:rPr>
          <w:rFonts w:ascii="Times New Roman" w:hAnsi="Times New Roman" w:cs="Times New Roman"/>
          <w:sz w:val="36"/>
          <w:szCs w:val="36"/>
        </w:rPr>
        <w:t>Вирішення поставлених завдань передбачало застосування таких методів:</w:t>
      </w:r>
    </w:p>
    <w:p w:rsidR="004F09B8" w:rsidRPr="004F09B8" w:rsidRDefault="004F09B8" w:rsidP="004F09B8">
      <w:pPr>
        <w:pStyle w:val="a3"/>
        <w:spacing w:after="0" w:line="360" w:lineRule="auto"/>
        <w:ind w:left="0" w:firstLine="708"/>
        <w:jc w:val="both"/>
        <w:rPr>
          <w:rFonts w:ascii="Times New Roman" w:hAnsi="Times New Roman" w:cs="Times New Roman"/>
          <w:sz w:val="36"/>
          <w:szCs w:val="36"/>
        </w:rPr>
      </w:pPr>
      <w:r w:rsidRPr="004F09B8">
        <w:rPr>
          <w:rFonts w:ascii="Times New Roman" w:hAnsi="Times New Roman" w:cs="Times New Roman"/>
          <w:sz w:val="36"/>
          <w:szCs w:val="36"/>
        </w:rPr>
        <w:t xml:space="preserve">‒ анкетування, спостереження; </w:t>
      </w:r>
    </w:p>
    <w:p w:rsidR="004F09B8" w:rsidRPr="004F09B8" w:rsidRDefault="004F09B8" w:rsidP="004F09B8">
      <w:pPr>
        <w:pStyle w:val="a3"/>
        <w:spacing w:after="0" w:line="360" w:lineRule="auto"/>
        <w:ind w:left="0" w:firstLine="708"/>
        <w:jc w:val="both"/>
        <w:rPr>
          <w:rFonts w:ascii="Times New Roman" w:hAnsi="Times New Roman" w:cs="Times New Roman"/>
          <w:sz w:val="36"/>
          <w:szCs w:val="36"/>
        </w:rPr>
      </w:pPr>
      <w:r w:rsidRPr="004F09B8">
        <w:rPr>
          <w:rFonts w:ascii="Times New Roman" w:hAnsi="Times New Roman" w:cs="Times New Roman"/>
          <w:sz w:val="36"/>
          <w:szCs w:val="36"/>
        </w:rPr>
        <w:t xml:space="preserve">‒ аналітичний аналіз статистичних даних. </w:t>
      </w:r>
    </w:p>
    <w:p w:rsidR="004F09B8" w:rsidRPr="004F09B8" w:rsidRDefault="004F09B8" w:rsidP="004F09B8">
      <w:pPr>
        <w:spacing w:after="0" w:line="360" w:lineRule="auto"/>
        <w:ind w:firstLine="708"/>
        <w:jc w:val="both"/>
        <w:rPr>
          <w:rFonts w:ascii="Times New Roman" w:hAnsi="Times New Roman" w:cs="Times New Roman"/>
          <w:sz w:val="36"/>
          <w:szCs w:val="36"/>
        </w:rPr>
      </w:pPr>
      <w:r w:rsidRPr="004F09B8">
        <w:rPr>
          <w:rFonts w:ascii="Times New Roman" w:hAnsi="Times New Roman" w:cs="Times New Roman"/>
          <w:sz w:val="36"/>
          <w:szCs w:val="36"/>
        </w:rPr>
        <w:t xml:space="preserve">Для реалізації дослідницьких процедур були розроблені анкети для студентів. </w:t>
      </w:r>
    </w:p>
    <w:p w:rsidR="004F09B8" w:rsidRPr="004F09B8" w:rsidRDefault="004F09B8" w:rsidP="004F09B8">
      <w:pPr>
        <w:spacing w:after="0" w:line="360" w:lineRule="auto"/>
        <w:ind w:firstLine="708"/>
        <w:jc w:val="both"/>
        <w:rPr>
          <w:rFonts w:ascii="Times New Roman" w:hAnsi="Times New Roman" w:cs="Times New Roman"/>
          <w:sz w:val="36"/>
          <w:szCs w:val="36"/>
        </w:rPr>
      </w:pPr>
      <w:r w:rsidRPr="004F09B8">
        <w:rPr>
          <w:rFonts w:ascii="Times New Roman" w:hAnsi="Times New Roman" w:cs="Times New Roman"/>
          <w:sz w:val="36"/>
          <w:szCs w:val="36"/>
        </w:rPr>
        <w:t>Кожний респондент, що брав участь в анкетуванні, мав можливість висловити свої міркування та побажання щодо поліпшення ефективності молодіжних видань.</w:t>
      </w:r>
    </w:p>
    <w:p w:rsidR="004F09B8" w:rsidRPr="004F09B8" w:rsidRDefault="004F09B8" w:rsidP="004F09B8">
      <w:pPr>
        <w:spacing w:after="0" w:line="360" w:lineRule="auto"/>
        <w:jc w:val="both"/>
        <w:rPr>
          <w:rFonts w:ascii="Times New Roman" w:hAnsi="Times New Roman" w:cs="Times New Roman"/>
          <w:sz w:val="36"/>
          <w:szCs w:val="36"/>
        </w:rPr>
      </w:pPr>
      <w:r w:rsidRPr="004F09B8">
        <w:rPr>
          <w:rFonts w:ascii="Times New Roman" w:hAnsi="Times New Roman" w:cs="Times New Roman"/>
          <w:sz w:val="36"/>
          <w:szCs w:val="36"/>
        </w:rPr>
        <w:t>Дослідження проводилося такими етапами:</w:t>
      </w:r>
    </w:p>
    <w:p w:rsidR="004F09B8" w:rsidRPr="004F09B8" w:rsidRDefault="004F09B8" w:rsidP="004F09B8">
      <w:pPr>
        <w:pStyle w:val="a3"/>
        <w:spacing w:after="0" w:line="360" w:lineRule="auto"/>
        <w:ind w:left="708"/>
        <w:jc w:val="both"/>
        <w:rPr>
          <w:rFonts w:ascii="Times New Roman" w:hAnsi="Times New Roman" w:cs="Times New Roman"/>
          <w:sz w:val="36"/>
          <w:szCs w:val="36"/>
        </w:rPr>
      </w:pPr>
      <w:r w:rsidRPr="004F09B8">
        <w:rPr>
          <w:rFonts w:ascii="Times New Roman" w:hAnsi="Times New Roman" w:cs="Times New Roman"/>
          <w:sz w:val="36"/>
          <w:szCs w:val="36"/>
        </w:rPr>
        <w:t xml:space="preserve">1– вивчення проблеми та розробка програми і методики дослідження; підготовка бланкової продукції; </w:t>
      </w:r>
    </w:p>
    <w:p w:rsidR="004F09B8" w:rsidRPr="004F09B8" w:rsidRDefault="004F09B8" w:rsidP="004F09B8">
      <w:pPr>
        <w:pStyle w:val="a3"/>
        <w:spacing w:after="0" w:line="360" w:lineRule="auto"/>
        <w:ind w:left="0" w:firstLine="708"/>
        <w:jc w:val="both"/>
        <w:rPr>
          <w:rFonts w:ascii="Times New Roman" w:hAnsi="Times New Roman" w:cs="Times New Roman"/>
          <w:sz w:val="36"/>
          <w:szCs w:val="36"/>
        </w:rPr>
      </w:pPr>
      <w:r w:rsidRPr="004F09B8">
        <w:rPr>
          <w:rFonts w:ascii="Times New Roman" w:hAnsi="Times New Roman" w:cs="Times New Roman"/>
          <w:sz w:val="36"/>
          <w:szCs w:val="36"/>
        </w:rPr>
        <w:t xml:space="preserve">2 – збір інформації; </w:t>
      </w:r>
    </w:p>
    <w:p w:rsidR="004F09B8" w:rsidRPr="004F09B8" w:rsidRDefault="004F09B8" w:rsidP="004F09B8">
      <w:pPr>
        <w:pStyle w:val="a3"/>
        <w:spacing w:after="0" w:line="360" w:lineRule="auto"/>
        <w:ind w:left="0" w:firstLine="708"/>
        <w:jc w:val="both"/>
        <w:rPr>
          <w:rFonts w:ascii="Times New Roman" w:hAnsi="Times New Roman" w:cs="Times New Roman"/>
          <w:sz w:val="36"/>
          <w:szCs w:val="36"/>
        </w:rPr>
      </w:pPr>
      <w:r w:rsidRPr="004F09B8">
        <w:rPr>
          <w:rFonts w:ascii="Times New Roman" w:hAnsi="Times New Roman" w:cs="Times New Roman"/>
          <w:sz w:val="36"/>
          <w:szCs w:val="36"/>
        </w:rPr>
        <w:lastRenderedPageBreak/>
        <w:t xml:space="preserve">3 – обробка й аналіз отриманих даних, підбиття підсумків дослідження; </w:t>
      </w:r>
    </w:p>
    <w:p w:rsidR="004F09B8" w:rsidRPr="004F09B8" w:rsidRDefault="004F09B8" w:rsidP="004F09B8">
      <w:pPr>
        <w:pStyle w:val="a3"/>
        <w:spacing w:after="0" w:line="360" w:lineRule="auto"/>
        <w:ind w:left="0" w:firstLine="708"/>
        <w:jc w:val="both"/>
        <w:rPr>
          <w:rFonts w:ascii="Times New Roman" w:hAnsi="Times New Roman" w:cs="Times New Roman"/>
          <w:sz w:val="36"/>
          <w:szCs w:val="36"/>
        </w:rPr>
      </w:pPr>
      <w:r w:rsidRPr="004F09B8">
        <w:rPr>
          <w:rFonts w:ascii="Times New Roman" w:hAnsi="Times New Roman" w:cs="Times New Roman"/>
          <w:sz w:val="36"/>
          <w:szCs w:val="36"/>
        </w:rPr>
        <w:t>4 – узагальнення матеріалів соціологічного моніторингу.</w:t>
      </w:r>
    </w:p>
    <w:p w:rsidR="004F09B8" w:rsidRPr="004F09B8" w:rsidRDefault="004F09B8" w:rsidP="004F09B8">
      <w:pPr>
        <w:pStyle w:val="a3"/>
        <w:spacing w:after="0" w:line="360" w:lineRule="auto"/>
        <w:ind w:left="0" w:firstLine="708"/>
        <w:jc w:val="both"/>
        <w:rPr>
          <w:rFonts w:ascii="Times New Roman" w:hAnsi="Times New Roman" w:cs="Times New Roman"/>
          <w:sz w:val="36"/>
          <w:szCs w:val="36"/>
        </w:rPr>
      </w:pPr>
      <w:r w:rsidRPr="004F09B8">
        <w:rPr>
          <w:rFonts w:ascii="Times New Roman" w:hAnsi="Times New Roman" w:cs="Times New Roman"/>
          <w:sz w:val="36"/>
          <w:szCs w:val="36"/>
        </w:rPr>
        <w:t>Наголосимо, дослідження проводилося на базі кафедри журналістики факультету філології Прикарпатського національного університету імені Василя Стефаника.</w:t>
      </w:r>
    </w:p>
    <w:p w:rsidR="004F09B8" w:rsidRPr="004F09B8" w:rsidRDefault="005B3EA2" w:rsidP="004F09B8">
      <w:pPr>
        <w:spacing w:after="0" w:line="360" w:lineRule="auto"/>
        <w:ind w:firstLine="708"/>
        <w:jc w:val="both"/>
        <w:rPr>
          <w:rFonts w:ascii="Times New Roman" w:hAnsi="Times New Roman" w:cs="Times New Roman"/>
          <w:sz w:val="36"/>
          <w:szCs w:val="36"/>
        </w:rPr>
      </w:pPr>
      <w:r>
        <w:rPr>
          <w:rFonts w:ascii="Times New Roman" w:hAnsi="Times New Roman" w:cs="Times New Roman"/>
          <w:sz w:val="36"/>
          <w:szCs w:val="36"/>
        </w:rPr>
        <w:t>Відмітимо</w:t>
      </w:r>
      <w:r w:rsidR="004F09B8" w:rsidRPr="004F09B8">
        <w:rPr>
          <w:rFonts w:ascii="Times New Roman" w:hAnsi="Times New Roman" w:cs="Times New Roman"/>
          <w:sz w:val="36"/>
          <w:szCs w:val="36"/>
        </w:rPr>
        <w:t xml:space="preserve">, проведене опитування виявило, що більшість студентів читає журнали, які виходять на теренах України. Віковий склад  читачів  віком  від 17 до 18 років становить 29,7 %. Читачів від 18 до 20 років становить 32,4%, а також читачів від 20 до 23 років становить 24,3 %. Читачів старших 23 років становить  13,5%.  </w:t>
      </w:r>
    </w:p>
    <w:p w:rsidR="004F09B8" w:rsidRPr="004F09B8" w:rsidRDefault="004F09B8" w:rsidP="004F09B8">
      <w:pPr>
        <w:spacing w:after="0" w:line="360" w:lineRule="auto"/>
        <w:ind w:firstLine="708"/>
        <w:jc w:val="both"/>
        <w:rPr>
          <w:rFonts w:ascii="Times New Roman" w:hAnsi="Times New Roman" w:cs="Times New Roman"/>
          <w:sz w:val="36"/>
          <w:szCs w:val="36"/>
        </w:rPr>
      </w:pPr>
      <w:r w:rsidRPr="004F09B8">
        <w:rPr>
          <w:rFonts w:ascii="Times New Roman" w:hAnsi="Times New Roman" w:cs="Times New Roman"/>
          <w:sz w:val="36"/>
          <w:szCs w:val="36"/>
        </w:rPr>
        <w:t>За результатами аналізу  опитаних</w:t>
      </w:r>
      <w:r w:rsidR="00521920">
        <w:rPr>
          <w:rFonts w:ascii="Times New Roman" w:hAnsi="Times New Roman" w:cs="Times New Roman"/>
          <w:sz w:val="36"/>
          <w:szCs w:val="36"/>
        </w:rPr>
        <w:t xml:space="preserve"> студентів 51,4 % читає журнали</w:t>
      </w:r>
      <w:r w:rsidRPr="004F09B8">
        <w:rPr>
          <w:rFonts w:ascii="Times New Roman" w:hAnsi="Times New Roman" w:cs="Times New Roman"/>
          <w:sz w:val="36"/>
          <w:szCs w:val="36"/>
        </w:rPr>
        <w:t xml:space="preserve">, а 48,6% не читає всеукраїнські молодіжні журнали. </w:t>
      </w:r>
    </w:p>
    <w:p w:rsidR="004F09B8" w:rsidRPr="004F09B8" w:rsidRDefault="004F09B8" w:rsidP="004F09B8">
      <w:pPr>
        <w:spacing w:after="0" w:line="360" w:lineRule="auto"/>
        <w:ind w:firstLine="708"/>
        <w:jc w:val="both"/>
        <w:rPr>
          <w:rFonts w:ascii="Times New Roman" w:hAnsi="Times New Roman" w:cs="Times New Roman"/>
          <w:sz w:val="36"/>
          <w:szCs w:val="36"/>
        </w:rPr>
      </w:pPr>
      <w:r w:rsidRPr="004F09B8">
        <w:rPr>
          <w:rFonts w:ascii="Times New Roman" w:hAnsi="Times New Roman" w:cs="Times New Roman"/>
          <w:sz w:val="36"/>
          <w:szCs w:val="36"/>
        </w:rPr>
        <w:t xml:space="preserve">Виявилося, що в дослідженні взяло участь 90% жінок та 10% чоловіків. </w:t>
      </w:r>
    </w:p>
    <w:p w:rsidR="004F09B8" w:rsidRPr="004F09B8" w:rsidRDefault="004F09B8" w:rsidP="004F09B8">
      <w:pPr>
        <w:spacing w:after="0" w:line="360" w:lineRule="auto"/>
        <w:jc w:val="both"/>
        <w:rPr>
          <w:rFonts w:ascii="Times New Roman" w:hAnsi="Times New Roman" w:cs="Times New Roman"/>
          <w:sz w:val="36"/>
          <w:szCs w:val="36"/>
        </w:rPr>
      </w:pPr>
      <w:r w:rsidRPr="004F09B8">
        <w:rPr>
          <w:rFonts w:ascii="Times New Roman" w:hAnsi="Times New Roman" w:cs="Times New Roman"/>
          <w:sz w:val="36"/>
          <w:szCs w:val="36"/>
        </w:rPr>
        <w:t>2,7 % - читачів надає перевагу журналу «JOY»,  16,2 % – полюбляє читати</w:t>
      </w:r>
      <w:r w:rsidR="005B3EA2">
        <w:rPr>
          <w:rFonts w:ascii="Times New Roman" w:hAnsi="Times New Roman" w:cs="Times New Roman"/>
          <w:sz w:val="36"/>
          <w:szCs w:val="36"/>
        </w:rPr>
        <w:t xml:space="preserve"> журнал «Elle Україна», 37,8 % –</w:t>
      </w:r>
      <w:r w:rsidRPr="004F09B8">
        <w:rPr>
          <w:rFonts w:ascii="Times New Roman" w:hAnsi="Times New Roman" w:cs="Times New Roman"/>
          <w:sz w:val="36"/>
          <w:szCs w:val="36"/>
        </w:rPr>
        <w:t xml:space="preserve">  читачів читає журнал  «Cosmopolit</w:t>
      </w:r>
      <w:r w:rsidR="005B3EA2">
        <w:rPr>
          <w:rFonts w:ascii="Times New Roman" w:hAnsi="Times New Roman" w:cs="Times New Roman"/>
          <w:sz w:val="36"/>
          <w:szCs w:val="36"/>
        </w:rPr>
        <w:t xml:space="preserve">an Ukrainian Edition»,  24,3% – </w:t>
      </w:r>
      <w:r w:rsidRPr="004F09B8">
        <w:rPr>
          <w:rFonts w:ascii="Times New Roman" w:hAnsi="Times New Roman" w:cs="Times New Roman"/>
          <w:sz w:val="36"/>
          <w:szCs w:val="36"/>
        </w:rPr>
        <w:t>читачів горт</w:t>
      </w:r>
      <w:r w:rsidR="005B3EA2">
        <w:rPr>
          <w:rFonts w:ascii="Times New Roman" w:hAnsi="Times New Roman" w:cs="Times New Roman"/>
          <w:sz w:val="36"/>
          <w:szCs w:val="36"/>
        </w:rPr>
        <w:t xml:space="preserve">ає журнал «Viva Україна», 2.7% – </w:t>
      </w:r>
      <w:r w:rsidRPr="004F09B8">
        <w:rPr>
          <w:rFonts w:ascii="Times New Roman" w:hAnsi="Times New Roman" w:cs="Times New Roman"/>
          <w:sz w:val="36"/>
          <w:szCs w:val="36"/>
        </w:rPr>
        <w:t>читачів читає журнал  «</w:t>
      </w:r>
      <w:bookmarkStart w:id="3" w:name="_Hlk68551171"/>
      <w:r w:rsidRPr="004F09B8">
        <w:rPr>
          <w:rFonts w:ascii="Times New Roman" w:hAnsi="Times New Roman" w:cs="Times New Roman"/>
          <w:sz w:val="36"/>
          <w:szCs w:val="36"/>
        </w:rPr>
        <w:t>Burda</w:t>
      </w:r>
      <w:bookmarkEnd w:id="3"/>
      <w:r w:rsidR="005B3EA2">
        <w:rPr>
          <w:rFonts w:ascii="Times New Roman" w:hAnsi="Times New Roman" w:cs="Times New Roman"/>
          <w:sz w:val="36"/>
          <w:szCs w:val="36"/>
        </w:rPr>
        <w:t>», 43,2% –</w:t>
      </w:r>
      <w:r w:rsidRPr="004F09B8">
        <w:rPr>
          <w:rFonts w:ascii="Times New Roman" w:hAnsi="Times New Roman" w:cs="Times New Roman"/>
          <w:sz w:val="36"/>
          <w:szCs w:val="36"/>
        </w:rPr>
        <w:t xml:space="preserve"> читачів не читає</w:t>
      </w:r>
      <w:r w:rsidR="005B3EA2">
        <w:rPr>
          <w:rFonts w:ascii="Times New Roman" w:hAnsi="Times New Roman" w:cs="Times New Roman"/>
          <w:sz w:val="36"/>
          <w:szCs w:val="36"/>
        </w:rPr>
        <w:t xml:space="preserve"> жоден з цих журналів та 16,2% –</w:t>
      </w:r>
      <w:r w:rsidRPr="004F09B8">
        <w:rPr>
          <w:rFonts w:ascii="Times New Roman" w:hAnsi="Times New Roman" w:cs="Times New Roman"/>
          <w:sz w:val="36"/>
          <w:szCs w:val="36"/>
        </w:rPr>
        <w:t xml:space="preserve"> читачів читають інші журнали.</w:t>
      </w:r>
    </w:p>
    <w:p w:rsidR="004F09B8" w:rsidRPr="004F09B8" w:rsidRDefault="004F09B8" w:rsidP="004F09B8">
      <w:pPr>
        <w:spacing w:after="0" w:line="360" w:lineRule="auto"/>
        <w:ind w:firstLine="708"/>
        <w:jc w:val="both"/>
        <w:rPr>
          <w:rFonts w:ascii="Times New Roman" w:hAnsi="Times New Roman" w:cs="Times New Roman"/>
          <w:sz w:val="36"/>
          <w:szCs w:val="36"/>
        </w:rPr>
      </w:pPr>
      <w:r w:rsidRPr="004F09B8">
        <w:rPr>
          <w:rFonts w:ascii="Times New Roman" w:hAnsi="Times New Roman" w:cs="Times New Roman"/>
          <w:sz w:val="36"/>
          <w:szCs w:val="36"/>
        </w:rPr>
        <w:lastRenderedPageBreak/>
        <w:t>Відповідно до опитування можна зробити висновки, що більшість читачів в журналі приваблює інформаційне наповнення – 51,4%, дизайн – 29,7% і тільки у 16,2 % читачів  привертає увагу обкладинка, а найменше приваблює читачів  статус журналу тільки 2,7%</w:t>
      </w:r>
      <w:r w:rsidR="005B3EA2">
        <w:rPr>
          <w:rFonts w:ascii="Times New Roman" w:hAnsi="Times New Roman" w:cs="Times New Roman"/>
          <w:sz w:val="36"/>
          <w:szCs w:val="36"/>
        </w:rPr>
        <w:t>.</w:t>
      </w:r>
      <w:r w:rsidRPr="004F09B8">
        <w:rPr>
          <w:rFonts w:ascii="Times New Roman" w:hAnsi="Times New Roman" w:cs="Times New Roman"/>
          <w:sz w:val="36"/>
          <w:szCs w:val="36"/>
        </w:rPr>
        <w:t xml:space="preserve"> </w:t>
      </w:r>
    </w:p>
    <w:p w:rsidR="004F09B8" w:rsidRPr="004F09B8" w:rsidRDefault="004F09B8" w:rsidP="004F09B8">
      <w:pPr>
        <w:spacing w:after="0" w:line="360" w:lineRule="auto"/>
        <w:ind w:firstLine="708"/>
        <w:jc w:val="both"/>
        <w:rPr>
          <w:rFonts w:ascii="Times New Roman" w:hAnsi="Times New Roman" w:cs="Times New Roman"/>
          <w:sz w:val="36"/>
          <w:szCs w:val="36"/>
        </w:rPr>
      </w:pPr>
      <w:r w:rsidRPr="004F09B8">
        <w:rPr>
          <w:rFonts w:ascii="Times New Roman" w:hAnsi="Times New Roman" w:cs="Times New Roman"/>
          <w:sz w:val="36"/>
          <w:szCs w:val="36"/>
        </w:rPr>
        <w:t xml:space="preserve">У процесі анкетування </w:t>
      </w:r>
      <w:r w:rsidR="005B3EA2">
        <w:rPr>
          <w:rFonts w:ascii="Times New Roman" w:hAnsi="Times New Roman" w:cs="Times New Roman"/>
          <w:sz w:val="36"/>
          <w:szCs w:val="36"/>
        </w:rPr>
        <w:t>виявлено</w:t>
      </w:r>
      <w:r w:rsidRPr="004F09B8">
        <w:rPr>
          <w:rFonts w:ascii="Times New Roman" w:hAnsi="Times New Roman" w:cs="Times New Roman"/>
          <w:sz w:val="36"/>
          <w:szCs w:val="36"/>
        </w:rPr>
        <w:t xml:space="preserve">, що більшість читачів вважає, що </w:t>
      </w:r>
    </w:p>
    <w:p w:rsidR="004F09B8" w:rsidRPr="004F09B8" w:rsidRDefault="004F09B8" w:rsidP="004F09B8">
      <w:pPr>
        <w:pStyle w:val="a3"/>
        <w:numPr>
          <w:ilvl w:val="0"/>
          <w:numId w:val="20"/>
        </w:numPr>
        <w:spacing w:after="0" w:line="360" w:lineRule="auto"/>
        <w:jc w:val="both"/>
        <w:rPr>
          <w:rFonts w:ascii="Times New Roman" w:hAnsi="Times New Roman" w:cs="Times New Roman"/>
          <w:sz w:val="36"/>
          <w:szCs w:val="36"/>
        </w:rPr>
      </w:pPr>
      <w:r w:rsidRPr="004F09B8">
        <w:rPr>
          <w:rFonts w:ascii="Times New Roman" w:hAnsi="Times New Roman" w:cs="Times New Roman"/>
          <w:sz w:val="36"/>
          <w:szCs w:val="36"/>
        </w:rPr>
        <w:t>потрібно публікувати потрібно зменшити кількість реклами; більше писати інформації про глобальні проблеми, такі як: булінг, г</w:t>
      </w:r>
      <w:r w:rsidR="005B3EA2">
        <w:rPr>
          <w:rFonts w:ascii="Times New Roman" w:hAnsi="Times New Roman" w:cs="Times New Roman"/>
          <w:sz w:val="36"/>
          <w:szCs w:val="36"/>
        </w:rPr>
        <w:t>ендерна нерівність, ЛГБТ та ін.</w:t>
      </w:r>
      <w:r w:rsidRPr="004F09B8">
        <w:rPr>
          <w:rFonts w:ascii="Times New Roman" w:hAnsi="Times New Roman" w:cs="Times New Roman"/>
          <w:sz w:val="36"/>
          <w:szCs w:val="36"/>
        </w:rPr>
        <w:t xml:space="preserve"> Щоб нарешті знайомити людей з тим (випадок ЛГБТ), що таке існує, й до цьо</w:t>
      </w:r>
      <w:r w:rsidR="005B3EA2">
        <w:rPr>
          <w:rFonts w:ascii="Times New Roman" w:hAnsi="Times New Roman" w:cs="Times New Roman"/>
          <w:sz w:val="36"/>
          <w:szCs w:val="36"/>
        </w:rPr>
        <w:t>го треба ставитись з розумінням</w:t>
      </w:r>
      <w:r w:rsidRPr="004F09B8">
        <w:rPr>
          <w:rFonts w:ascii="Times New Roman" w:hAnsi="Times New Roman" w:cs="Times New Roman"/>
          <w:sz w:val="36"/>
          <w:szCs w:val="36"/>
        </w:rPr>
        <w:t>;</w:t>
      </w:r>
    </w:p>
    <w:p w:rsidR="004F09B8" w:rsidRPr="004F09B8" w:rsidRDefault="004F09B8" w:rsidP="004F09B8">
      <w:pPr>
        <w:pStyle w:val="a3"/>
        <w:numPr>
          <w:ilvl w:val="0"/>
          <w:numId w:val="20"/>
        </w:numPr>
        <w:spacing w:after="0" w:line="360" w:lineRule="auto"/>
        <w:jc w:val="both"/>
        <w:rPr>
          <w:rFonts w:ascii="Times New Roman" w:hAnsi="Times New Roman" w:cs="Times New Roman"/>
          <w:sz w:val="36"/>
          <w:szCs w:val="36"/>
        </w:rPr>
      </w:pPr>
      <w:r w:rsidRPr="004F09B8">
        <w:rPr>
          <w:rFonts w:ascii="Times New Roman" w:hAnsi="Times New Roman" w:cs="Times New Roman"/>
          <w:sz w:val="36"/>
          <w:szCs w:val="36"/>
        </w:rPr>
        <w:t xml:space="preserve"> деякі читачі вважають доцільним додати більше матеріалів з маленьких містечок, додати успішних історій ж</w:t>
      </w:r>
      <w:r w:rsidR="005B3EA2">
        <w:rPr>
          <w:rFonts w:ascii="Times New Roman" w:hAnsi="Times New Roman" w:cs="Times New Roman"/>
          <w:sz w:val="36"/>
          <w:szCs w:val="36"/>
        </w:rPr>
        <w:t>иття звичайних хлопців і дівчат</w:t>
      </w:r>
      <w:r w:rsidRPr="004F09B8">
        <w:rPr>
          <w:rFonts w:ascii="Times New Roman" w:hAnsi="Times New Roman" w:cs="Times New Roman"/>
          <w:sz w:val="36"/>
          <w:szCs w:val="36"/>
        </w:rPr>
        <w:t xml:space="preserve">; </w:t>
      </w:r>
    </w:p>
    <w:p w:rsidR="004F09B8" w:rsidRPr="004F09B8" w:rsidRDefault="005B3EA2" w:rsidP="004F09B8">
      <w:pPr>
        <w:pStyle w:val="a3"/>
        <w:numPr>
          <w:ilvl w:val="0"/>
          <w:numId w:val="20"/>
        </w:numPr>
        <w:spacing w:after="0" w:line="360" w:lineRule="auto"/>
        <w:jc w:val="both"/>
        <w:rPr>
          <w:rFonts w:ascii="Times New Roman" w:hAnsi="Times New Roman" w:cs="Times New Roman"/>
          <w:sz w:val="36"/>
          <w:szCs w:val="36"/>
        </w:rPr>
      </w:pPr>
      <w:r>
        <w:rPr>
          <w:rFonts w:ascii="Times New Roman" w:hAnsi="Times New Roman" w:cs="Times New Roman"/>
          <w:sz w:val="36"/>
          <w:szCs w:val="36"/>
        </w:rPr>
        <w:t>дехто вважає що потрібно менше «сенсацій» або «тільки у нас» виносити на обкладинку</w:t>
      </w:r>
      <w:r w:rsidR="004F09B8" w:rsidRPr="004F09B8">
        <w:rPr>
          <w:rFonts w:ascii="Times New Roman" w:hAnsi="Times New Roman" w:cs="Times New Roman"/>
          <w:sz w:val="36"/>
          <w:szCs w:val="36"/>
        </w:rPr>
        <w:t xml:space="preserve">; </w:t>
      </w:r>
    </w:p>
    <w:p w:rsidR="004F09B8" w:rsidRPr="004F09B8" w:rsidRDefault="004F09B8" w:rsidP="004F09B8">
      <w:pPr>
        <w:pStyle w:val="a3"/>
        <w:numPr>
          <w:ilvl w:val="0"/>
          <w:numId w:val="20"/>
        </w:numPr>
        <w:spacing w:after="0" w:line="360" w:lineRule="auto"/>
        <w:jc w:val="both"/>
        <w:rPr>
          <w:rFonts w:ascii="Times New Roman" w:hAnsi="Times New Roman" w:cs="Times New Roman"/>
          <w:sz w:val="36"/>
          <w:szCs w:val="36"/>
        </w:rPr>
      </w:pPr>
      <w:r w:rsidRPr="004F09B8">
        <w:rPr>
          <w:rFonts w:ascii="Times New Roman" w:hAnsi="Times New Roman" w:cs="Times New Roman"/>
          <w:sz w:val="36"/>
          <w:szCs w:val="36"/>
        </w:rPr>
        <w:t>також опитані студенти говорять що потрібно зробити жур</w:t>
      </w:r>
      <w:r w:rsidR="005B3EA2">
        <w:rPr>
          <w:rFonts w:ascii="Times New Roman" w:hAnsi="Times New Roman" w:cs="Times New Roman"/>
          <w:sz w:val="36"/>
          <w:szCs w:val="36"/>
        </w:rPr>
        <w:t>нали за  доступнішими за цінами</w:t>
      </w:r>
      <w:r w:rsidRPr="004F09B8">
        <w:rPr>
          <w:rFonts w:ascii="Times New Roman" w:hAnsi="Times New Roman" w:cs="Times New Roman"/>
          <w:sz w:val="36"/>
          <w:szCs w:val="36"/>
        </w:rPr>
        <w:t xml:space="preserve">; </w:t>
      </w:r>
    </w:p>
    <w:p w:rsidR="004F09B8" w:rsidRPr="004F09B8" w:rsidRDefault="005B3EA2" w:rsidP="004F09B8">
      <w:pPr>
        <w:pStyle w:val="a3"/>
        <w:numPr>
          <w:ilvl w:val="0"/>
          <w:numId w:val="20"/>
        </w:numPr>
        <w:spacing w:after="0" w:line="360" w:lineRule="auto"/>
        <w:jc w:val="both"/>
        <w:rPr>
          <w:rFonts w:ascii="Times New Roman" w:hAnsi="Times New Roman" w:cs="Times New Roman"/>
          <w:sz w:val="36"/>
          <w:szCs w:val="36"/>
        </w:rPr>
      </w:pPr>
      <w:r>
        <w:rPr>
          <w:rFonts w:ascii="Times New Roman" w:hAnsi="Times New Roman" w:cs="Times New Roman"/>
          <w:sz w:val="36"/>
          <w:szCs w:val="36"/>
        </w:rPr>
        <w:t>«з</w:t>
      </w:r>
      <w:r w:rsidR="004F09B8" w:rsidRPr="004F09B8">
        <w:rPr>
          <w:rFonts w:ascii="Times New Roman" w:hAnsi="Times New Roman" w:cs="Times New Roman"/>
          <w:sz w:val="36"/>
          <w:szCs w:val="36"/>
        </w:rPr>
        <w:t>робити дизайн, обкладинку яка заманює читачів, розказати більше про свій журнал, зацікавити читача цік</w:t>
      </w:r>
      <w:r>
        <w:rPr>
          <w:rFonts w:ascii="Times New Roman" w:hAnsi="Times New Roman" w:cs="Times New Roman"/>
          <w:sz w:val="36"/>
          <w:szCs w:val="36"/>
        </w:rPr>
        <w:t>авим інформаційним наповненням»</w:t>
      </w:r>
      <w:r w:rsidR="004F09B8" w:rsidRPr="004F09B8">
        <w:rPr>
          <w:rFonts w:ascii="Times New Roman" w:hAnsi="Times New Roman" w:cs="Times New Roman"/>
          <w:sz w:val="36"/>
          <w:szCs w:val="36"/>
        </w:rPr>
        <w:t xml:space="preserve">; </w:t>
      </w:r>
    </w:p>
    <w:p w:rsidR="004F09B8" w:rsidRPr="004F09B8" w:rsidRDefault="005B3EA2" w:rsidP="004F09B8">
      <w:pPr>
        <w:pStyle w:val="a3"/>
        <w:numPr>
          <w:ilvl w:val="0"/>
          <w:numId w:val="20"/>
        </w:numPr>
        <w:spacing w:after="0" w:line="360" w:lineRule="auto"/>
        <w:jc w:val="both"/>
        <w:rPr>
          <w:rFonts w:ascii="Times New Roman" w:hAnsi="Times New Roman" w:cs="Times New Roman"/>
          <w:sz w:val="36"/>
          <w:szCs w:val="36"/>
        </w:rPr>
      </w:pPr>
      <w:r>
        <w:rPr>
          <w:rFonts w:ascii="Times New Roman" w:hAnsi="Times New Roman" w:cs="Times New Roman"/>
          <w:sz w:val="36"/>
          <w:szCs w:val="36"/>
        </w:rPr>
        <w:lastRenderedPageBreak/>
        <w:t>«я</w:t>
      </w:r>
      <w:r w:rsidR="004F09B8" w:rsidRPr="004F09B8">
        <w:rPr>
          <w:rFonts w:ascii="Times New Roman" w:hAnsi="Times New Roman" w:cs="Times New Roman"/>
          <w:sz w:val="36"/>
          <w:szCs w:val="36"/>
        </w:rPr>
        <w:t xml:space="preserve"> люблю світлий мінімалістичний дизайн без реклами, побільше життєвих історій і інтервю, корисних порад і лінків»;</w:t>
      </w:r>
    </w:p>
    <w:p w:rsidR="004F09B8" w:rsidRPr="004F09B8" w:rsidRDefault="005B3EA2" w:rsidP="004F09B8">
      <w:pPr>
        <w:pStyle w:val="a3"/>
        <w:numPr>
          <w:ilvl w:val="0"/>
          <w:numId w:val="20"/>
        </w:numPr>
        <w:spacing w:after="0" w:line="360" w:lineRule="auto"/>
        <w:jc w:val="both"/>
        <w:rPr>
          <w:rFonts w:ascii="Times New Roman" w:hAnsi="Times New Roman" w:cs="Times New Roman"/>
          <w:sz w:val="36"/>
          <w:szCs w:val="36"/>
        </w:rPr>
      </w:pPr>
      <w:r>
        <w:rPr>
          <w:rFonts w:ascii="Times New Roman" w:hAnsi="Times New Roman" w:cs="Times New Roman"/>
          <w:sz w:val="36"/>
          <w:szCs w:val="36"/>
        </w:rPr>
        <w:t>«в</w:t>
      </w:r>
      <w:r w:rsidR="004F09B8" w:rsidRPr="004F09B8">
        <w:rPr>
          <w:rFonts w:ascii="Times New Roman" w:hAnsi="Times New Roman" w:cs="Times New Roman"/>
          <w:sz w:val="36"/>
          <w:szCs w:val="36"/>
        </w:rPr>
        <w:t>ажко сказати</w:t>
      </w:r>
      <w:r>
        <w:rPr>
          <w:rFonts w:ascii="Times New Roman" w:hAnsi="Times New Roman" w:cs="Times New Roman"/>
          <w:sz w:val="36"/>
          <w:szCs w:val="36"/>
        </w:rPr>
        <w:t>, мабуть проблема не в журналах</w:t>
      </w:r>
      <w:r w:rsidR="004F09B8" w:rsidRPr="004F09B8">
        <w:rPr>
          <w:rFonts w:ascii="Times New Roman" w:hAnsi="Times New Roman" w:cs="Times New Roman"/>
          <w:sz w:val="36"/>
          <w:szCs w:val="36"/>
        </w:rPr>
        <w:t>, а в тому, що в Україні не популярно читати журнали. Наприкл</w:t>
      </w:r>
      <w:r>
        <w:rPr>
          <w:rFonts w:ascii="Times New Roman" w:hAnsi="Times New Roman" w:cs="Times New Roman"/>
          <w:sz w:val="36"/>
          <w:szCs w:val="36"/>
        </w:rPr>
        <w:t>ад підлітки черпають інформацію</w:t>
      </w:r>
      <w:r w:rsidR="004F09B8" w:rsidRPr="004F09B8">
        <w:rPr>
          <w:rFonts w:ascii="Times New Roman" w:hAnsi="Times New Roman" w:cs="Times New Roman"/>
          <w:sz w:val="36"/>
          <w:szCs w:val="36"/>
        </w:rPr>
        <w:t>, в якій зацікавлені</w:t>
      </w:r>
      <w:r>
        <w:rPr>
          <w:rFonts w:ascii="Times New Roman" w:hAnsi="Times New Roman" w:cs="Times New Roman"/>
          <w:sz w:val="36"/>
          <w:szCs w:val="36"/>
        </w:rPr>
        <w:t>, з Інтернету та блогів. Тому я</w:t>
      </w:r>
      <w:r w:rsidR="004F09B8" w:rsidRPr="004F09B8">
        <w:rPr>
          <w:rFonts w:ascii="Times New Roman" w:hAnsi="Times New Roman" w:cs="Times New Roman"/>
          <w:sz w:val="36"/>
          <w:szCs w:val="36"/>
        </w:rPr>
        <w:t>,</w:t>
      </w:r>
      <w:r>
        <w:rPr>
          <w:rFonts w:ascii="Times New Roman" w:hAnsi="Times New Roman" w:cs="Times New Roman"/>
          <w:sz w:val="36"/>
          <w:szCs w:val="36"/>
        </w:rPr>
        <w:t xml:space="preserve"> </w:t>
      </w:r>
      <w:r w:rsidR="004F09B8" w:rsidRPr="004F09B8">
        <w:rPr>
          <w:rFonts w:ascii="Times New Roman" w:hAnsi="Times New Roman" w:cs="Times New Roman"/>
          <w:sz w:val="36"/>
          <w:szCs w:val="36"/>
        </w:rPr>
        <w:t>мабуть, не можу сказати що конкретно треба змінити щоб все таки українці зверт</w:t>
      </w:r>
      <w:r>
        <w:rPr>
          <w:rFonts w:ascii="Times New Roman" w:hAnsi="Times New Roman" w:cs="Times New Roman"/>
          <w:sz w:val="36"/>
          <w:szCs w:val="36"/>
        </w:rPr>
        <w:t>али більше увагу на журнали»</w:t>
      </w:r>
      <w:r w:rsidR="004F09B8" w:rsidRPr="004F09B8">
        <w:rPr>
          <w:rFonts w:ascii="Times New Roman" w:hAnsi="Times New Roman" w:cs="Times New Roman"/>
          <w:sz w:val="36"/>
          <w:szCs w:val="36"/>
        </w:rPr>
        <w:t>;</w:t>
      </w:r>
    </w:p>
    <w:p w:rsidR="004F09B8" w:rsidRPr="004F09B8" w:rsidRDefault="005B3EA2" w:rsidP="004F09B8">
      <w:pPr>
        <w:pStyle w:val="a3"/>
        <w:numPr>
          <w:ilvl w:val="0"/>
          <w:numId w:val="20"/>
        </w:numPr>
        <w:spacing w:after="0" w:line="360" w:lineRule="auto"/>
        <w:jc w:val="both"/>
        <w:rPr>
          <w:rFonts w:ascii="Times New Roman" w:hAnsi="Times New Roman" w:cs="Times New Roman"/>
          <w:sz w:val="36"/>
          <w:szCs w:val="36"/>
        </w:rPr>
      </w:pPr>
      <w:r>
        <w:rPr>
          <w:rFonts w:ascii="Times New Roman" w:hAnsi="Times New Roman" w:cs="Times New Roman"/>
          <w:sz w:val="36"/>
          <w:szCs w:val="36"/>
        </w:rPr>
        <w:t>б</w:t>
      </w:r>
      <w:r w:rsidR="004F09B8" w:rsidRPr="004F09B8">
        <w:rPr>
          <w:rFonts w:ascii="Times New Roman" w:hAnsi="Times New Roman" w:cs="Times New Roman"/>
          <w:sz w:val="36"/>
          <w:szCs w:val="36"/>
        </w:rPr>
        <w:t>ути на крок попер</w:t>
      </w:r>
      <w:r>
        <w:rPr>
          <w:rFonts w:ascii="Times New Roman" w:hAnsi="Times New Roman" w:cs="Times New Roman"/>
          <w:sz w:val="36"/>
          <w:szCs w:val="36"/>
        </w:rPr>
        <w:t>еду від очікувань своїх читачів.</w:t>
      </w:r>
    </w:p>
    <w:p w:rsidR="004F09B8" w:rsidRPr="004F09B8" w:rsidRDefault="004F09B8" w:rsidP="004F09B8">
      <w:pPr>
        <w:pStyle w:val="a3"/>
        <w:numPr>
          <w:ilvl w:val="0"/>
          <w:numId w:val="20"/>
        </w:numPr>
        <w:spacing w:after="0" w:line="360" w:lineRule="auto"/>
        <w:jc w:val="both"/>
        <w:rPr>
          <w:rFonts w:ascii="Times New Roman" w:hAnsi="Times New Roman" w:cs="Times New Roman"/>
          <w:sz w:val="36"/>
          <w:szCs w:val="36"/>
        </w:rPr>
      </w:pPr>
      <w:r w:rsidRPr="004F09B8">
        <w:rPr>
          <w:rFonts w:ascii="Times New Roman" w:hAnsi="Times New Roman" w:cs="Times New Roman"/>
          <w:sz w:val="36"/>
          <w:szCs w:val="36"/>
        </w:rPr>
        <w:t xml:space="preserve">На жаль, жодного з перелічених журналів не читала, можу </w:t>
      </w:r>
      <w:r w:rsidR="005B3EA2">
        <w:rPr>
          <w:rFonts w:ascii="Times New Roman" w:hAnsi="Times New Roman" w:cs="Times New Roman"/>
          <w:sz w:val="36"/>
          <w:szCs w:val="36"/>
        </w:rPr>
        <w:t>лише сказати, що я люблю читати</w:t>
      </w:r>
      <w:r w:rsidRPr="004F09B8">
        <w:rPr>
          <w:rFonts w:ascii="Times New Roman" w:hAnsi="Times New Roman" w:cs="Times New Roman"/>
          <w:sz w:val="36"/>
          <w:szCs w:val="36"/>
        </w:rPr>
        <w:t>, а також люблять читати наші читачі про життя та кохання видатних українців, а ще різні життєві історії.</w:t>
      </w:r>
    </w:p>
    <w:p w:rsidR="004F09B8" w:rsidRPr="004F09B8" w:rsidRDefault="004F09B8" w:rsidP="004F09B8">
      <w:pPr>
        <w:pStyle w:val="a3"/>
        <w:numPr>
          <w:ilvl w:val="0"/>
          <w:numId w:val="20"/>
        </w:numPr>
        <w:spacing w:after="0" w:line="360" w:lineRule="auto"/>
        <w:jc w:val="both"/>
        <w:rPr>
          <w:rFonts w:ascii="Times New Roman" w:hAnsi="Times New Roman" w:cs="Times New Roman"/>
          <w:sz w:val="36"/>
          <w:szCs w:val="36"/>
        </w:rPr>
      </w:pPr>
      <w:r w:rsidRPr="004F09B8">
        <w:rPr>
          <w:rFonts w:ascii="Times New Roman" w:hAnsi="Times New Roman" w:cs="Times New Roman"/>
          <w:sz w:val="36"/>
          <w:szCs w:val="36"/>
        </w:rPr>
        <w:t>Варто якомога більше вдоск</w:t>
      </w:r>
      <w:r w:rsidR="005B3EA2">
        <w:rPr>
          <w:rFonts w:ascii="Times New Roman" w:hAnsi="Times New Roman" w:cs="Times New Roman"/>
          <w:sz w:val="36"/>
          <w:szCs w:val="36"/>
        </w:rPr>
        <w:t>оналювати їх, аби зростав попит.</w:t>
      </w:r>
    </w:p>
    <w:p w:rsidR="004F09B8" w:rsidRPr="004F09B8" w:rsidRDefault="004F09B8" w:rsidP="004F09B8">
      <w:pPr>
        <w:pStyle w:val="a3"/>
        <w:numPr>
          <w:ilvl w:val="0"/>
          <w:numId w:val="20"/>
        </w:numPr>
        <w:spacing w:after="0" w:line="360" w:lineRule="auto"/>
        <w:jc w:val="both"/>
        <w:rPr>
          <w:rFonts w:ascii="Times New Roman" w:hAnsi="Times New Roman" w:cs="Times New Roman"/>
          <w:sz w:val="36"/>
          <w:szCs w:val="36"/>
        </w:rPr>
      </w:pPr>
      <w:r w:rsidRPr="004F09B8">
        <w:rPr>
          <w:rFonts w:ascii="Times New Roman" w:hAnsi="Times New Roman" w:cs="Times New Roman"/>
          <w:sz w:val="36"/>
          <w:szCs w:val="36"/>
        </w:rPr>
        <w:t>Привернути якомога ширшу суспільну увагу, а значить дати відповіді на гострі питання духовного життя, які хвилюють сучасну людину.</w:t>
      </w:r>
    </w:p>
    <w:p w:rsidR="004F09B8" w:rsidRPr="004F09B8" w:rsidRDefault="005B3EA2" w:rsidP="004F09B8">
      <w:pPr>
        <w:pStyle w:val="a3"/>
        <w:numPr>
          <w:ilvl w:val="0"/>
          <w:numId w:val="20"/>
        </w:numPr>
        <w:spacing w:after="0" w:line="360" w:lineRule="auto"/>
        <w:jc w:val="both"/>
        <w:rPr>
          <w:rFonts w:ascii="Times New Roman" w:hAnsi="Times New Roman" w:cs="Times New Roman"/>
          <w:sz w:val="36"/>
          <w:szCs w:val="36"/>
        </w:rPr>
      </w:pPr>
      <w:r>
        <w:rPr>
          <w:rFonts w:ascii="Times New Roman" w:hAnsi="Times New Roman" w:cs="Times New Roman"/>
          <w:sz w:val="36"/>
          <w:szCs w:val="36"/>
        </w:rPr>
        <w:t xml:space="preserve"> Д</w:t>
      </w:r>
      <w:r w:rsidR="004F09B8" w:rsidRPr="004F09B8">
        <w:rPr>
          <w:rFonts w:ascii="Times New Roman" w:hAnsi="Times New Roman" w:cs="Times New Roman"/>
          <w:sz w:val="36"/>
          <w:szCs w:val="36"/>
        </w:rPr>
        <w:t xml:space="preserve">одати більше об’єктивних інформаційних статей, звернути увагу на </w:t>
      </w:r>
      <w:r>
        <w:rPr>
          <w:rFonts w:ascii="Times New Roman" w:hAnsi="Times New Roman" w:cs="Times New Roman"/>
          <w:sz w:val="36"/>
          <w:szCs w:val="36"/>
        </w:rPr>
        <w:t>інформаційне наповнення журналу.</w:t>
      </w:r>
      <w:r w:rsidR="004F09B8" w:rsidRPr="004F09B8">
        <w:rPr>
          <w:rFonts w:ascii="Times New Roman" w:hAnsi="Times New Roman" w:cs="Times New Roman"/>
          <w:sz w:val="36"/>
          <w:szCs w:val="36"/>
        </w:rPr>
        <w:t xml:space="preserve"> </w:t>
      </w:r>
    </w:p>
    <w:p w:rsidR="004F09B8" w:rsidRPr="004F09B8" w:rsidRDefault="004F09B8" w:rsidP="004F09B8">
      <w:pPr>
        <w:pStyle w:val="a3"/>
        <w:numPr>
          <w:ilvl w:val="0"/>
          <w:numId w:val="20"/>
        </w:numPr>
        <w:spacing w:after="0" w:line="360" w:lineRule="auto"/>
        <w:jc w:val="both"/>
        <w:rPr>
          <w:rFonts w:ascii="Times New Roman" w:hAnsi="Times New Roman" w:cs="Times New Roman"/>
          <w:sz w:val="36"/>
          <w:szCs w:val="36"/>
        </w:rPr>
      </w:pPr>
      <w:r w:rsidRPr="004F09B8">
        <w:rPr>
          <w:rFonts w:ascii="Times New Roman" w:hAnsi="Times New Roman" w:cs="Times New Roman"/>
          <w:sz w:val="36"/>
          <w:szCs w:val="36"/>
        </w:rPr>
        <w:lastRenderedPageBreak/>
        <w:t>Також читачі вважають, що  над журналами повинні працювати справжні професіонали, які повинні дотримуватися журналістських стандартів.</w:t>
      </w:r>
    </w:p>
    <w:p w:rsidR="004F09B8" w:rsidRPr="004F09B8" w:rsidRDefault="004F09B8" w:rsidP="004F09B8">
      <w:pPr>
        <w:spacing w:after="0" w:line="360" w:lineRule="auto"/>
        <w:ind w:firstLine="708"/>
        <w:jc w:val="both"/>
        <w:rPr>
          <w:rFonts w:ascii="Times New Roman" w:hAnsi="Times New Roman" w:cs="Times New Roman"/>
          <w:sz w:val="36"/>
          <w:szCs w:val="36"/>
        </w:rPr>
      </w:pPr>
      <w:r w:rsidRPr="004F09B8">
        <w:rPr>
          <w:rFonts w:ascii="Times New Roman" w:hAnsi="Times New Roman" w:cs="Times New Roman"/>
          <w:sz w:val="36"/>
          <w:szCs w:val="36"/>
        </w:rPr>
        <w:t>Отже, соціологічне дослідження надало змогу проаналізувати на скільки є читабельними та цікавими для молодого покоління всеукраїнські глянцеві молодіжні журнали.</w:t>
      </w:r>
    </w:p>
    <w:p w:rsidR="004F09B8" w:rsidRDefault="004F09B8" w:rsidP="004F09B8">
      <w:pPr>
        <w:spacing w:after="0" w:line="360" w:lineRule="auto"/>
        <w:ind w:firstLine="708"/>
        <w:jc w:val="both"/>
        <w:rPr>
          <w:rFonts w:ascii="Times New Roman" w:eastAsiaTheme="minorHAnsi" w:hAnsi="Times New Roman" w:cs="Times New Roman"/>
          <w:sz w:val="36"/>
          <w:szCs w:val="36"/>
        </w:rPr>
      </w:pPr>
      <w:r w:rsidRPr="004F09B8">
        <w:rPr>
          <w:rFonts w:ascii="Times New Roman" w:eastAsiaTheme="minorHAnsi" w:hAnsi="Times New Roman" w:cs="Times New Roman"/>
          <w:sz w:val="36"/>
          <w:szCs w:val="36"/>
        </w:rPr>
        <w:t>Проведене дослідження не вичерпує всіх сторін наукового пошуку з даної проблематики. Перспективними напрямами подальших досліджень є вивчення зарубіжного досвіду функціонування молодіжних журналів в умовах цифролізації суспільства.</w:t>
      </w:r>
    </w:p>
    <w:p w:rsidR="005B3EA2" w:rsidRPr="004F09B8" w:rsidRDefault="005B3EA2" w:rsidP="004F09B8">
      <w:pPr>
        <w:spacing w:after="0" w:line="360" w:lineRule="auto"/>
        <w:ind w:firstLine="708"/>
        <w:jc w:val="both"/>
        <w:rPr>
          <w:rFonts w:ascii="Times New Roman" w:eastAsiaTheme="minorHAnsi" w:hAnsi="Times New Roman" w:cs="Times New Roman"/>
          <w:sz w:val="36"/>
          <w:szCs w:val="36"/>
        </w:rPr>
      </w:pPr>
    </w:p>
    <w:p w:rsidR="004F09B8" w:rsidRPr="004F09B8" w:rsidRDefault="004F09B8" w:rsidP="001248E2">
      <w:pPr>
        <w:spacing w:after="0" w:line="360" w:lineRule="auto"/>
        <w:ind w:firstLine="708"/>
        <w:jc w:val="center"/>
        <w:rPr>
          <w:rFonts w:ascii="Times New Roman" w:eastAsia="Times New Roman" w:hAnsi="Times New Roman" w:cs="Times New Roman"/>
          <w:b/>
          <w:bCs/>
          <w:color w:val="000000"/>
          <w:sz w:val="36"/>
          <w:szCs w:val="36"/>
        </w:rPr>
      </w:pPr>
      <w:r w:rsidRPr="004F09B8">
        <w:rPr>
          <w:rFonts w:ascii="Times New Roman" w:eastAsia="Times New Roman" w:hAnsi="Times New Roman" w:cs="Times New Roman"/>
          <w:b/>
          <w:bCs/>
          <w:color w:val="000000"/>
          <w:sz w:val="36"/>
          <w:szCs w:val="36"/>
        </w:rPr>
        <w:t>Література</w:t>
      </w:r>
    </w:p>
    <w:p w:rsidR="004F09B8" w:rsidRPr="004F09B8" w:rsidRDefault="004F09B8" w:rsidP="004F09B8">
      <w:pPr>
        <w:spacing w:after="0" w:line="360" w:lineRule="auto"/>
        <w:ind w:firstLine="708"/>
        <w:jc w:val="both"/>
        <w:rPr>
          <w:rFonts w:ascii="Times New Roman" w:eastAsia="Times New Roman" w:hAnsi="Times New Roman" w:cs="Times New Roman"/>
          <w:color w:val="000000"/>
          <w:sz w:val="36"/>
          <w:szCs w:val="36"/>
        </w:rPr>
      </w:pPr>
      <w:r w:rsidRPr="004F09B8">
        <w:rPr>
          <w:rFonts w:ascii="Times New Roman" w:eastAsia="Times New Roman" w:hAnsi="Times New Roman" w:cs="Times New Roman"/>
          <w:color w:val="000000"/>
          <w:sz w:val="36"/>
          <w:szCs w:val="36"/>
        </w:rPr>
        <w:t>1.</w:t>
      </w:r>
      <w:r w:rsidRPr="004F09B8">
        <w:rPr>
          <w:rFonts w:ascii="Times New Roman" w:eastAsia="Times New Roman" w:hAnsi="Times New Roman" w:cs="Times New Roman"/>
          <w:color w:val="000000"/>
          <w:sz w:val="36"/>
          <w:szCs w:val="36"/>
        </w:rPr>
        <w:tab/>
        <w:t>ГОСТ 7.5–98. Система стандартів з інформації бібліотечній та видавничій справі. Журнали, збірники, інформаційні видання. Видавниче оформлення матеріалів</w:t>
      </w:r>
    </w:p>
    <w:p w:rsidR="004F09B8" w:rsidRPr="004F09B8" w:rsidRDefault="004F09B8" w:rsidP="004F09B8">
      <w:pPr>
        <w:spacing w:after="0" w:line="360" w:lineRule="auto"/>
        <w:ind w:firstLine="708"/>
        <w:jc w:val="both"/>
        <w:rPr>
          <w:rFonts w:ascii="Times New Roman" w:eastAsia="Times New Roman" w:hAnsi="Times New Roman" w:cs="Times New Roman"/>
          <w:color w:val="000000"/>
          <w:sz w:val="36"/>
          <w:szCs w:val="36"/>
        </w:rPr>
      </w:pPr>
      <w:r w:rsidRPr="004F09B8">
        <w:rPr>
          <w:rFonts w:ascii="Times New Roman" w:eastAsia="Times New Roman" w:hAnsi="Times New Roman" w:cs="Times New Roman"/>
          <w:color w:val="000000"/>
          <w:sz w:val="36"/>
          <w:szCs w:val="36"/>
        </w:rPr>
        <w:t>2.</w:t>
      </w:r>
      <w:r w:rsidRPr="004F09B8">
        <w:rPr>
          <w:rFonts w:ascii="Times New Roman" w:eastAsia="Times New Roman" w:hAnsi="Times New Roman" w:cs="Times New Roman"/>
          <w:color w:val="000000"/>
          <w:sz w:val="36"/>
          <w:szCs w:val="36"/>
        </w:rPr>
        <w:tab/>
        <w:t>Сурикова, Т.</w:t>
      </w:r>
      <w:r w:rsidR="005B3EA2">
        <w:rPr>
          <w:rFonts w:ascii="Times New Roman" w:eastAsia="Times New Roman" w:hAnsi="Times New Roman" w:cs="Times New Roman"/>
          <w:color w:val="000000"/>
          <w:sz w:val="36"/>
          <w:szCs w:val="36"/>
        </w:rPr>
        <w:t xml:space="preserve"> </w:t>
      </w:r>
      <w:r w:rsidRPr="004F09B8">
        <w:rPr>
          <w:rFonts w:ascii="Times New Roman" w:eastAsia="Times New Roman" w:hAnsi="Times New Roman" w:cs="Times New Roman"/>
          <w:color w:val="000000"/>
          <w:sz w:val="36"/>
          <w:szCs w:val="36"/>
        </w:rPr>
        <w:t>И. Этические проблемы языка массовых коммуникаций: молодежные СМИ, политическая и потребительская реклама / Т.</w:t>
      </w:r>
      <w:r w:rsidR="005B3EA2">
        <w:rPr>
          <w:rFonts w:ascii="Times New Roman" w:eastAsia="Times New Roman" w:hAnsi="Times New Roman" w:cs="Times New Roman"/>
          <w:color w:val="000000"/>
          <w:sz w:val="36"/>
          <w:szCs w:val="36"/>
        </w:rPr>
        <w:t xml:space="preserve"> </w:t>
      </w:r>
      <w:r w:rsidRPr="004F09B8">
        <w:rPr>
          <w:rFonts w:ascii="Times New Roman" w:eastAsia="Times New Roman" w:hAnsi="Times New Roman" w:cs="Times New Roman"/>
          <w:color w:val="000000"/>
          <w:sz w:val="36"/>
          <w:szCs w:val="36"/>
        </w:rPr>
        <w:t>И. Сурикова</w:t>
      </w:r>
      <w:r w:rsidR="005B3EA2">
        <w:rPr>
          <w:rFonts w:ascii="Times New Roman" w:eastAsia="Times New Roman" w:hAnsi="Times New Roman" w:cs="Times New Roman"/>
          <w:color w:val="000000"/>
          <w:sz w:val="36"/>
          <w:szCs w:val="36"/>
        </w:rPr>
        <w:t xml:space="preserve"> </w:t>
      </w:r>
      <w:r w:rsidRPr="004F09B8">
        <w:rPr>
          <w:rFonts w:ascii="Times New Roman" w:eastAsia="Times New Roman" w:hAnsi="Times New Roman" w:cs="Times New Roman"/>
          <w:color w:val="000000"/>
          <w:sz w:val="36"/>
          <w:szCs w:val="36"/>
        </w:rPr>
        <w:t>// Вестник Московского университета. Серия 10. Журналистика.</w:t>
      </w:r>
      <w:r w:rsidR="005B3EA2">
        <w:rPr>
          <w:rFonts w:ascii="Times New Roman" w:eastAsia="Times New Roman" w:hAnsi="Times New Roman" w:cs="Times New Roman"/>
          <w:color w:val="000000"/>
          <w:sz w:val="36"/>
          <w:szCs w:val="36"/>
        </w:rPr>
        <w:t xml:space="preserve"> – 2004. –№1.–</w:t>
      </w:r>
      <w:r w:rsidRPr="004F09B8">
        <w:rPr>
          <w:rFonts w:ascii="Times New Roman" w:eastAsia="Times New Roman" w:hAnsi="Times New Roman" w:cs="Times New Roman"/>
          <w:color w:val="000000"/>
          <w:sz w:val="36"/>
          <w:szCs w:val="36"/>
        </w:rPr>
        <w:t xml:space="preserve"> С.84-98.</w:t>
      </w:r>
    </w:p>
    <w:p w:rsidR="004F09B8" w:rsidRPr="004F09B8" w:rsidRDefault="004F09B8" w:rsidP="004F09B8">
      <w:pPr>
        <w:spacing w:after="0" w:line="360" w:lineRule="auto"/>
        <w:ind w:firstLine="708"/>
        <w:jc w:val="both"/>
        <w:rPr>
          <w:rFonts w:ascii="Times New Roman" w:eastAsia="Times New Roman" w:hAnsi="Times New Roman" w:cs="Times New Roman"/>
          <w:color w:val="000000"/>
          <w:sz w:val="36"/>
          <w:szCs w:val="36"/>
        </w:rPr>
      </w:pPr>
      <w:r w:rsidRPr="004F09B8">
        <w:rPr>
          <w:rFonts w:ascii="Times New Roman" w:eastAsia="Times New Roman" w:hAnsi="Times New Roman" w:cs="Times New Roman"/>
          <w:color w:val="000000"/>
          <w:sz w:val="36"/>
          <w:szCs w:val="36"/>
        </w:rPr>
        <w:lastRenderedPageBreak/>
        <w:t>3.</w:t>
      </w:r>
      <w:r w:rsidRPr="004F09B8">
        <w:rPr>
          <w:rFonts w:ascii="Times New Roman" w:eastAsia="Times New Roman" w:hAnsi="Times New Roman" w:cs="Times New Roman"/>
          <w:color w:val="000000"/>
          <w:sz w:val="36"/>
          <w:szCs w:val="36"/>
        </w:rPr>
        <w:tab/>
        <w:t>Ромах О.</w:t>
      </w:r>
      <w:r w:rsidR="005B3EA2">
        <w:rPr>
          <w:rFonts w:ascii="Times New Roman" w:eastAsia="Times New Roman" w:hAnsi="Times New Roman" w:cs="Times New Roman"/>
          <w:color w:val="000000"/>
          <w:sz w:val="36"/>
          <w:szCs w:val="36"/>
        </w:rPr>
        <w:t xml:space="preserve"> </w:t>
      </w:r>
      <w:r w:rsidRPr="004F09B8">
        <w:rPr>
          <w:rFonts w:ascii="Times New Roman" w:eastAsia="Times New Roman" w:hAnsi="Times New Roman" w:cs="Times New Roman"/>
          <w:color w:val="000000"/>
          <w:sz w:val="36"/>
          <w:szCs w:val="36"/>
        </w:rPr>
        <w:t>В., Слепцова А.</w:t>
      </w:r>
      <w:r w:rsidR="005B3EA2">
        <w:rPr>
          <w:rFonts w:ascii="Times New Roman" w:eastAsia="Times New Roman" w:hAnsi="Times New Roman" w:cs="Times New Roman"/>
          <w:color w:val="000000"/>
          <w:sz w:val="36"/>
          <w:szCs w:val="36"/>
        </w:rPr>
        <w:t xml:space="preserve"> </w:t>
      </w:r>
      <w:r w:rsidRPr="004F09B8">
        <w:rPr>
          <w:rFonts w:ascii="Times New Roman" w:eastAsia="Times New Roman" w:hAnsi="Times New Roman" w:cs="Times New Roman"/>
          <w:color w:val="000000"/>
          <w:sz w:val="36"/>
          <w:szCs w:val="36"/>
        </w:rPr>
        <w:t>С. Содержание и структура глянцевых журналов. Вестник Тамбовского государственного университета имени Г.</w:t>
      </w:r>
      <w:r w:rsidR="005B3EA2">
        <w:rPr>
          <w:rFonts w:ascii="Times New Roman" w:eastAsia="Times New Roman" w:hAnsi="Times New Roman" w:cs="Times New Roman"/>
          <w:color w:val="000000"/>
          <w:sz w:val="36"/>
          <w:szCs w:val="36"/>
        </w:rPr>
        <w:t xml:space="preserve"> </w:t>
      </w:r>
      <w:r w:rsidRPr="004F09B8">
        <w:rPr>
          <w:rFonts w:ascii="Times New Roman" w:eastAsia="Times New Roman" w:hAnsi="Times New Roman" w:cs="Times New Roman"/>
          <w:color w:val="000000"/>
          <w:sz w:val="36"/>
          <w:szCs w:val="36"/>
        </w:rPr>
        <w:t>Р. Державина , Вып.</w:t>
      </w:r>
      <w:r w:rsidR="005B3EA2">
        <w:rPr>
          <w:rFonts w:ascii="Times New Roman" w:eastAsia="Times New Roman" w:hAnsi="Times New Roman" w:cs="Times New Roman"/>
          <w:color w:val="000000"/>
          <w:sz w:val="36"/>
          <w:szCs w:val="36"/>
        </w:rPr>
        <w:t xml:space="preserve"> </w:t>
      </w:r>
      <w:r w:rsidRPr="004F09B8">
        <w:rPr>
          <w:rFonts w:ascii="Times New Roman" w:eastAsia="Times New Roman" w:hAnsi="Times New Roman" w:cs="Times New Roman"/>
          <w:color w:val="000000"/>
          <w:sz w:val="36"/>
          <w:szCs w:val="36"/>
        </w:rPr>
        <w:t>№</w:t>
      </w:r>
      <w:r w:rsidR="005B3EA2">
        <w:rPr>
          <w:rFonts w:ascii="Times New Roman" w:eastAsia="Times New Roman" w:hAnsi="Times New Roman" w:cs="Times New Roman"/>
          <w:color w:val="000000"/>
          <w:sz w:val="36"/>
          <w:szCs w:val="36"/>
        </w:rPr>
        <w:t xml:space="preserve"> </w:t>
      </w:r>
      <w:r w:rsidRPr="004F09B8">
        <w:rPr>
          <w:rFonts w:ascii="Times New Roman" w:eastAsia="Times New Roman" w:hAnsi="Times New Roman" w:cs="Times New Roman"/>
          <w:color w:val="000000"/>
          <w:sz w:val="36"/>
          <w:szCs w:val="36"/>
        </w:rPr>
        <w:t>8,</w:t>
      </w:r>
      <w:r w:rsidR="005B3EA2">
        <w:rPr>
          <w:rFonts w:ascii="Times New Roman" w:eastAsia="Times New Roman" w:hAnsi="Times New Roman" w:cs="Times New Roman"/>
          <w:color w:val="000000"/>
          <w:sz w:val="36"/>
          <w:szCs w:val="36"/>
        </w:rPr>
        <w:t xml:space="preserve"> </w:t>
      </w:r>
      <w:r w:rsidRPr="004F09B8">
        <w:rPr>
          <w:rFonts w:ascii="Times New Roman" w:eastAsia="Times New Roman" w:hAnsi="Times New Roman" w:cs="Times New Roman"/>
          <w:color w:val="000000"/>
          <w:sz w:val="36"/>
          <w:szCs w:val="36"/>
        </w:rPr>
        <w:t>2009</w:t>
      </w:r>
      <w:r w:rsidR="005B3EA2">
        <w:rPr>
          <w:rFonts w:ascii="Times New Roman" w:eastAsia="Times New Roman" w:hAnsi="Times New Roman" w:cs="Times New Roman"/>
          <w:color w:val="000000"/>
          <w:sz w:val="36"/>
          <w:szCs w:val="36"/>
        </w:rPr>
        <w:t>.</w:t>
      </w:r>
    </w:p>
    <w:p w:rsidR="004F09B8" w:rsidRPr="004F09B8" w:rsidRDefault="004F09B8" w:rsidP="004F09B8">
      <w:pPr>
        <w:spacing w:after="0" w:line="360" w:lineRule="auto"/>
        <w:ind w:firstLine="708"/>
        <w:jc w:val="both"/>
        <w:rPr>
          <w:rFonts w:ascii="Times New Roman" w:eastAsia="Times New Roman" w:hAnsi="Times New Roman" w:cs="Times New Roman"/>
          <w:color w:val="000000"/>
          <w:sz w:val="36"/>
          <w:szCs w:val="36"/>
        </w:rPr>
      </w:pPr>
      <w:r w:rsidRPr="004F09B8">
        <w:rPr>
          <w:rFonts w:ascii="Times New Roman" w:eastAsia="Times New Roman" w:hAnsi="Times New Roman" w:cs="Times New Roman"/>
          <w:color w:val="000000"/>
          <w:sz w:val="36"/>
          <w:szCs w:val="36"/>
        </w:rPr>
        <w:t>4.</w:t>
      </w:r>
      <w:r w:rsidRPr="004F09B8">
        <w:rPr>
          <w:rFonts w:ascii="Times New Roman" w:eastAsia="Times New Roman" w:hAnsi="Times New Roman" w:cs="Times New Roman"/>
          <w:color w:val="000000"/>
          <w:sz w:val="36"/>
          <w:szCs w:val="36"/>
        </w:rPr>
        <w:tab/>
        <w:t>Слепцова А.</w:t>
      </w:r>
      <w:r w:rsidR="005B3EA2">
        <w:rPr>
          <w:rFonts w:ascii="Times New Roman" w:eastAsia="Times New Roman" w:hAnsi="Times New Roman" w:cs="Times New Roman"/>
          <w:color w:val="000000"/>
          <w:sz w:val="36"/>
          <w:szCs w:val="36"/>
        </w:rPr>
        <w:t xml:space="preserve"> </w:t>
      </w:r>
      <w:r w:rsidRPr="004F09B8">
        <w:rPr>
          <w:rFonts w:ascii="Times New Roman" w:eastAsia="Times New Roman" w:hAnsi="Times New Roman" w:cs="Times New Roman"/>
          <w:color w:val="000000"/>
          <w:sz w:val="36"/>
          <w:szCs w:val="36"/>
        </w:rPr>
        <w:t>С, Ромах О.</w:t>
      </w:r>
      <w:r w:rsidR="005B3EA2">
        <w:rPr>
          <w:rFonts w:ascii="Times New Roman" w:eastAsia="Times New Roman" w:hAnsi="Times New Roman" w:cs="Times New Roman"/>
          <w:color w:val="000000"/>
          <w:sz w:val="36"/>
          <w:szCs w:val="36"/>
        </w:rPr>
        <w:t xml:space="preserve"> </w:t>
      </w:r>
      <w:r w:rsidRPr="004F09B8">
        <w:rPr>
          <w:rFonts w:ascii="Times New Roman" w:eastAsia="Times New Roman" w:hAnsi="Times New Roman" w:cs="Times New Roman"/>
          <w:color w:val="000000"/>
          <w:sz w:val="36"/>
          <w:szCs w:val="36"/>
        </w:rPr>
        <w:t>В., Психологические аспекты «глянцевых» журнальных изданий Вестник Тамбовского государственного университета имени Г.</w:t>
      </w:r>
      <w:r w:rsidR="005B3EA2">
        <w:rPr>
          <w:rFonts w:ascii="Times New Roman" w:eastAsia="Times New Roman" w:hAnsi="Times New Roman" w:cs="Times New Roman"/>
          <w:color w:val="000000"/>
          <w:sz w:val="36"/>
          <w:szCs w:val="36"/>
        </w:rPr>
        <w:t xml:space="preserve"> </w:t>
      </w:r>
      <w:r w:rsidRPr="004F09B8">
        <w:rPr>
          <w:rFonts w:ascii="Times New Roman" w:eastAsia="Times New Roman" w:hAnsi="Times New Roman" w:cs="Times New Roman"/>
          <w:color w:val="000000"/>
          <w:sz w:val="36"/>
          <w:szCs w:val="36"/>
        </w:rPr>
        <w:t>Р. Держа</w:t>
      </w:r>
      <w:r w:rsidR="005B3EA2">
        <w:rPr>
          <w:rFonts w:ascii="Times New Roman" w:eastAsia="Times New Roman" w:hAnsi="Times New Roman" w:cs="Times New Roman"/>
          <w:color w:val="000000"/>
          <w:sz w:val="36"/>
          <w:szCs w:val="36"/>
        </w:rPr>
        <w:t>вина</w:t>
      </w:r>
      <w:r w:rsidRPr="004F09B8">
        <w:rPr>
          <w:rFonts w:ascii="Times New Roman" w:eastAsia="Times New Roman" w:hAnsi="Times New Roman" w:cs="Times New Roman"/>
          <w:color w:val="000000"/>
          <w:sz w:val="36"/>
          <w:szCs w:val="36"/>
        </w:rPr>
        <w:t>, Вып.</w:t>
      </w:r>
      <w:r w:rsidR="005B3EA2">
        <w:rPr>
          <w:rFonts w:ascii="Times New Roman" w:eastAsia="Times New Roman" w:hAnsi="Times New Roman" w:cs="Times New Roman"/>
          <w:color w:val="000000"/>
          <w:sz w:val="36"/>
          <w:szCs w:val="36"/>
        </w:rPr>
        <w:t xml:space="preserve"> </w:t>
      </w:r>
      <w:r w:rsidRPr="004F09B8">
        <w:rPr>
          <w:rFonts w:ascii="Times New Roman" w:eastAsia="Times New Roman" w:hAnsi="Times New Roman" w:cs="Times New Roman"/>
          <w:color w:val="000000"/>
          <w:sz w:val="36"/>
          <w:szCs w:val="36"/>
        </w:rPr>
        <w:t>№11, 2007</w:t>
      </w:r>
      <w:r w:rsidR="005B3EA2">
        <w:rPr>
          <w:rFonts w:ascii="Times New Roman" w:eastAsia="Times New Roman" w:hAnsi="Times New Roman" w:cs="Times New Roman"/>
          <w:color w:val="000000"/>
          <w:sz w:val="36"/>
          <w:szCs w:val="36"/>
        </w:rPr>
        <w:t>.</w:t>
      </w:r>
    </w:p>
    <w:p w:rsidR="004F09B8" w:rsidRPr="004F09B8" w:rsidRDefault="004F09B8" w:rsidP="004F09B8">
      <w:pPr>
        <w:spacing w:after="0" w:line="360" w:lineRule="auto"/>
        <w:ind w:firstLine="708"/>
        <w:jc w:val="both"/>
        <w:rPr>
          <w:rFonts w:ascii="Times New Roman" w:eastAsia="Times New Roman" w:hAnsi="Times New Roman" w:cs="Times New Roman"/>
          <w:color w:val="000000"/>
          <w:sz w:val="36"/>
          <w:szCs w:val="36"/>
        </w:rPr>
      </w:pPr>
      <w:r w:rsidRPr="004F09B8">
        <w:rPr>
          <w:rFonts w:ascii="Times New Roman" w:eastAsia="Times New Roman" w:hAnsi="Times New Roman" w:cs="Times New Roman"/>
          <w:color w:val="000000"/>
          <w:sz w:val="36"/>
          <w:szCs w:val="36"/>
        </w:rPr>
        <w:t>5.</w:t>
      </w:r>
      <w:r w:rsidRPr="004F09B8">
        <w:rPr>
          <w:rFonts w:ascii="Times New Roman" w:eastAsia="Times New Roman" w:hAnsi="Times New Roman" w:cs="Times New Roman"/>
          <w:color w:val="000000"/>
          <w:sz w:val="36"/>
          <w:szCs w:val="36"/>
        </w:rPr>
        <w:tab/>
        <w:t>Макари, И.</w:t>
      </w:r>
      <w:r w:rsidR="005B3EA2">
        <w:rPr>
          <w:rFonts w:ascii="Times New Roman" w:eastAsia="Times New Roman" w:hAnsi="Times New Roman" w:cs="Times New Roman"/>
          <w:color w:val="000000"/>
          <w:sz w:val="36"/>
          <w:szCs w:val="36"/>
        </w:rPr>
        <w:t xml:space="preserve"> </w:t>
      </w:r>
      <w:r w:rsidRPr="004F09B8">
        <w:rPr>
          <w:rFonts w:ascii="Times New Roman" w:eastAsia="Times New Roman" w:hAnsi="Times New Roman" w:cs="Times New Roman"/>
          <w:color w:val="000000"/>
          <w:sz w:val="36"/>
          <w:szCs w:val="36"/>
        </w:rPr>
        <w:t>Г. Реклама и методические подходы к целенаправленному формированию спроса. – М., 2004.</w:t>
      </w:r>
    </w:p>
    <w:p w:rsidR="004F6F3D" w:rsidRDefault="004F09B8" w:rsidP="00081C6F">
      <w:pPr>
        <w:spacing w:after="0" w:line="360" w:lineRule="auto"/>
        <w:ind w:firstLine="708"/>
        <w:jc w:val="both"/>
        <w:rPr>
          <w:rFonts w:ascii="Times New Roman" w:eastAsia="Times New Roman" w:hAnsi="Times New Roman" w:cs="Times New Roman"/>
          <w:color w:val="000000"/>
          <w:sz w:val="36"/>
          <w:szCs w:val="36"/>
        </w:rPr>
      </w:pPr>
      <w:r w:rsidRPr="004F09B8">
        <w:rPr>
          <w:rFonts w:ascii="Times New Roman" w:eastAsia="Times New Roman" w:hAnsi="Times New Roman" w:cs="Times New Roman"/>
          <w:color w:val="000000"/>
          <w:sz w:val="36"/>
          <w:szCs w:val="36"/>
        </w:rPr>
        <w:t>6.</w:t>
      </w:r>
      <w:r w:rsidRPr="004F09B8">
        <w:rPr>
          <w:rFonts w:ascii="Times New Roman" w:eastAsia="Times New Roman" w:hAnsi="Times New Roman" w:cs="Times New Roman"/>
          <w:color w:val="000000"/>
          <w:sz w:val="36"/>
          <w:szCs w:val="36"/>
        </w:rPr>
        <w:tab/>
        <w:t xml:space="preserve">Пронина, Е. Е. Психология журналистского творчества. </w:t>
      </w:r>
      <w:r w:rsidR="005B3EA2">
        <w:rPr>
          <w:rFonts w:ascii="Times New Roman" w:eastAsia="Times New Roman" w:hAnsi="Times New Roman" w:cs="Times New Roman"/>
          <w:color w:val="000000"/>
          <w:sz w:val="36"/>
          <w:szCs w:val="36"/>
        </w:rPr>
        <w:t>– М., 2002.</w:t>
      </w:r>
    </w:p>
    <w:p w:rsidR="00F24E17" w:rsidRDefault="00F24E17" w:rsidP="00081C6F">
      <w:pPr>
        <w:spacing w:after="0" w:line="360" w:lineRule="auto"/>
        <w:ind w:firstLine="708"/>
        <w:jc w:val="both"/>
        <w:rPr>
          <w:rFonts w:ascii="Times New Roman" w:eastAsia="Times New Roman" w:hAnsi="Times New Roman" w:cs="Times New Roman"/>
          <w:color w:val="000000"/>
          <w:sz w:val="36"/>
          <w:szCs w:val="36"/>
        </w:rPr>
      </w:pPr>
    </w:p>
    <w:p w:rsidR="00F24E17" w:rsidRPr="00081C6F" w:rsidRDefault="00F24E17" w:rsidP="00081C6F">
      <w:pPr>
        <w:spacing w:after="0" w:line="360" w:lineRule="auto"/>
        <w:ind w:firstLine="708"/>
        <w:jc w:val="both"/>
        <w:rPr>
          <w:rFonts w:ascii="Times New Roman" w:eastAsia="Times New Roman" w:hAnsi="Times New Roman" w:cs="Times New Roman"/>
          <w:color w:val="000000"/>
          <w:sz w:val="36"/>
          <w:szCs w:val="36"/>
        </w:rPr>
      </w:pPr>
    </w:p>
    <w:p w:rsidR="00E8517B" w:rsidRDefault="00E8517B" w:rsidP="00CE520B">
      <w:pPr>
        <w:rPr>
          <w:rFonts w:ascii="Times New Roman" w:hAnsi="Times New Roman" w:cs="Times New Roman"/>
          <w:b/>
          <w:sz w:val="36"/>
          <w:szCs w:val="36"/>
        </w:rPr>
      </w:pPr>
    </w:p>
    <w:p w:rsidR="00CE520B" w:rsidRPr="00CE520B" w:rsidRDefault="00CE520B" w:rsidP="00CE520B">
      <w:pPr>
        <w:rPr>
          <w:rFonts w:ascii="Times New Roman" w:eastAsia="Times New Roman" w:hAnsi="Times New Roman" w:cs="Times New Roman"/>
          <w:b/>
          <w:sz w:val="36"/>
          <w:szCs w:val="36"/>
          <w:lang w:eastAsia="ru-RU"/>
        </w:rPr>
      </w:pPr>
      <w:r w:rsidRPr="00CE520B">
        <w:rPr>
          <w:rFonts w:ascii="Times New Roman" w:hAnsi="Times New Roman" w:cs="Times New Roman"/>
          <w:b/>
          <w:sz w:val="36"/>
          <w:szCs w:val="36"/>
        </w:rPr>
        <w:t>УДК</w:t>
      </w:r>
      <w:r w:rsidRPr="00CE520B">
        <w:rPr>
          <w:rFonts w:ascii="Times New Roman" w:eastAsia="Times New Roman" w:hAnsi="Times New Roman" w:cs="Times New Roman"/>
          <w:sz w:val="36"/>
          <w:szCs w:val="36"/>
          <w:lang w:eastAsia="ru-RU"/>
        </w:rPr>
        <w:t xml:space="preserve"> </w:t>
      </w:r>
      <w:r w:rsidRPr="00CE520B">
        <w:rPr>
          <w:rFonts w:ascii="Times New Roman" w:eastAsia="Times New Roman" w:hAnsi="Times New Roman" w:cs="Times New Roman"/>
          <w:b/>
          <w:sz w:val="36"/>
          <w:szCs w:val="36"/>
          <w:lang w:eastAsia="ru-RU"/>
        </w:rPr>
        <w:t>316.32:654.197</w:t>
      </w:r>
    </w:p>
    <w:p w:rsidR="00CE520B" w:rsidRPr="00105223" w:rsidRDefault="00CE520B" w:rsidP="00CE520B">
      <w:pPr>
        <w:rPr>
          <w:b/>
        </w:rPr>
      </w:pPr>
      <w:r w:rsidRPr="00105223">
        <w:rPr>
          <w:b/>
        </w:rPr>
        <w:fldChar w:fldCharType="begin"/>
      </w:r>
      <w:r w:rsidRPr="00105223">
        <w:rPr>
          <w:b/>
        </w:rPr>
        <w:instrText xml:space="preserve"> HYPERLINK "https://sociology.knu.ua/uk/course/sociologichnyy-monitoryng-yakosti-osvitnih-poslug" </w:instrText>
      </w:r>
      <w:r w:rsidRPr="00105223">
        <w:rPr>
          <w:b/>
        </w:rPr>
        <w:fldChar w:fldCharType="separate"/>
      </w:r>
    </w:p>
    <w:p w:rsidR="00CE520B" w:rsidRPr="004F6F3D" w:rsidRDefault="00CE520B" w:rsidP="005D0809">
      <w:pPr>
        <w:spacing w:after="0" w:line="240" w:lineRule="auto"/>
        <w:jc w:val="center"/>
        <w:rPr>
          <w:rFonts w:ascii="Times New Roman" w:hAnsi="Times New Roman" w:cs="Times New Roman"/>
          <w:b/>
          <w:sz w:val="36"/>
          <w:szCs w:val="36"/>
        </w:rPr>
      </w:pPr>
      <w:r w:rsidRPr="00105223">
        <w:rPr>
          <w:b/>
        </w:rPr>
        <w:fldChar w:fldCharType="end"/>
      </w:r>
      <w:r w:rsidRPr="004F6F3D">
        <w:rPr>
          <w:rFonts w:ascii="Times New Roman" w:hAnsi="Times New Roman" w:cs="Times New Roman"/>
          <w:b/>
          <w:sz w:val="36"/>
          <w:szCs w:val="36"/>
        </w:rPr>
        <w:t>ТЕЛЕВІЗІЙНІ ІНФОРМАЦІЙНІ СЮЖЕТИ ТА ЇХ ВПЛИВ НА СВІДОМІСТЬ ЛЮДИНИ:</w:t>
      </w:r>
    </w:p>
    <w:p w:rsidR="00CE520B" w:rsidRPr="004F6F3D" w:rsidRDefault="00CE520B" w:rsidP="005D0809">
      <w:pPr>
        <w:spacing w:after="0" w:line="240" w:lineRule="auto"/>
        <w:jc w:val="center"/>
        <w:rPr>
          <w:rFonts w:ascii="Times New Roman" w:hAnsi="Times New Roman" w:cs="Times New Roman"/>
          <w:b/>
          <w:sz w:val="36"/>
          <w:szCs w:val="36"/>
        </w:rPr>
      </w:pPr>
      <w:r w:rsidRPr="004F6F3D">
        <w:rPr>
          <w:rFonts w:ascii="Times New Roman" w:hAnsi="Times New Roman" w:cs="Times New Roman"/>
          <w:b/>
          <w:sz w:val="36"/>
          <w:szCs w:val="36"/>
        </w:rPr>
        <w:t>РЕЗУЛЬТАТИ СОЦІОЛОГІЧНОГО ДОСЛІДЖЕННЯ</w:t>
      </w:r>
    </w:p>
    <w:p w:rsidR="00CE520B" w:rsidRPr="00CE520B" w:rsidRDefault="00CE520B" w:rsidP="00666D7A">
      <w:pPr>
        <w:spacing w:after="0" w:line="240" w:lineRule="auto"/>
        <w:jc w:val="both"/>
        <w:rPr>
          <w:rFonts w:ascii="Times New Roman" w:hAnsi="Times New Roman" w:cs="Times New Roman"/>
          <w:sz w:val="36"/>
          <w:szCs w:val="36"/>
        </w:rPr>
      </w:pPr>
    </w:p>
    <w:p w:rsidR="00666D7A" w:rsidRDefault="00CE520B" w:rsidP="00666D7A">
      <w:pPr>
        <w:spacing w:after="0" w:line="240" w:lineRule="auto"/>
        <w:jc w:val="center"/>
        <w:rPr>
          <w:rFonts w:ascii="Times New Roman" w:hAnsi="Times New Roman" w:cs="Times New Roman"/>
          <w:b/>
          <w:bCs/>
          <w:sz w:val="36"/>
          <w:szCs w:val="36"/>
        </w:rPr>
      </w:pPr>
      <w:r w:rsidRPr="00CE520B">
        <w:rPr>
          <w:rFonts w:ascii="Times New Roman" w:hAnsi="Times New Roman" w:cs="Times New Roman"/>
          <w:b/>
          <w:bCs/>
          <w:sz w:val="36"/>
          <w:szCs w:val="36"/>
        </w:rPr>
        <w:t>Сегедин Лілія,</w:t>
      </w:r>
    </w:p>
    <w:p w:rsidR="007212BB" w:rsidRPr="00666D7A" w:rsidRDefault="00CE520B" w:rsidP="00666D7A">
      <w:pPr>
        <w:spacing w:after="0" w:line="240" w:lineRule="auto"/>
        <w:jc w:val="center"/>
        <w:rPr>
          <w:rFonts w:ascii="Times New Roman" w:hAnsi="Times New Roman" w:cs="Times New Roman"/>
          <w:b/>
          <w:bCs/>
          <w:sz w:val="36"/>
          <w:szCs w:val="36"/>
        </w:rPr>
      </w:pPr>
      <w:r w:rsidRPr="00CE520B">
        <w:rPr>
          <w:rFonts w:ascii="Times New Roman" w:hAnsi="Times New Roman" w:cs="Times New Roman"/>
          <w:bCs/>
          <w:sz w:val="36"/>
          <w:szCs w:val="36"/>
        </w:rPr>
        <w:t xml:space="preserve">студентка 4 курсу </w:t>
      </w:r>
    </w:p>
    <w:p w:rsidR="00CE520B" w:rsidRPr="00CE520B" w:rsidRDefault="00CE520B" w:rsidP="00666D7A">
      <w:pPr>
        <w:spacing w:after="0" w:line="240" w:lineRule="auto"/>
        <w:jc w:val="center"/>
        <w:rPr>
          <w:rFonts w:ascii="Times New Roman" w:hAnsi="Times New Roman" w:cs="Times New Roman"/>
          <w:bCs/>
          <w:sz w:val="36"/>
          <w:szCs w:val="36"/>
        </w:rPr>
      </w:pPr>
      <w:r w:rsidRPr="00CE520B">
        <w:rPr>
          <w:rFonts w:ascii="Times New Roman" w:hAnsi="Times New Roman" w:cs="Times New Roman"/>
          <w:bCs/>
          <w:sz w:val="36"/>
          <w:szCs w:val="36"/>
        </w:rPr>
        <w:t>кафедри журналістики Факультету філології</w:t>
      </w:r>
    </w:p>
    <w:p w:rsidR="00CE520B" w:rsidRPr="00CE520B" w:rsidRDefault="00CE520B" w:rsidP="00666D7A">
      <w:pPr>
        <w:spacing w:after="0" w:line="240" w:lineRule="auto"/>
        <w:jc w:val="center"/>
        <w:rPr>
          <w:rFonts w:ascii="Times New Roman" w:hAnsi="Times New Roman" w:cs="Times New Roman"/>
          <w:bCs/>
          <w:sz w:val="36"/>
          <w:szCs w:val="36"/>
        </w:rPr>
      </w:pPr>
      <w:r w:rsidRPr="00CE520B">
        <w:rPr>
          <w:rFonts w:ascii="Times New Roman" w:hAnsi="Times New Roman" w:cs="Times New Roman"/>
          <w:bCs/>
          <w:sz w:val="36"/>
          <w:szCs w:val="36"/>
        </w:rPr>
        <w:t>ДВНЗ «Прикарпатський національний університет</w:t>
      </w:r>
    </w:p>
    <w:p w:rsidR="00CE520B" w:rsidRPr="00CE520B" w:rsidRDefault="00CE520B" w:rsidP="00666D7A">
      <w:pPr>
        <w:spacing w:after="0" w:line="240" w:lineRule="auto"/>
        <w:jc w:val="center"/>
        <w:rPr>
          <w:rFonts w:ascii="Times New Roman" w:hAnsi="Times New Roman" w:cs="Times New Roman"/>
          <w:bCs/>
          <w:sz w:val="36"/>
          <w:szCs w:val="36"/>
        </w:rPr>
      </w:pPr>
      <w:r w:rsidRPr="00CE520B">
        <w:rPr>
          <w:rFonts w:ascii="Times New Roman" w:hAnsi="Times New Roman" w:cs="Times New Roman"/>
          <w:bCs/>
          <w:sz w:val="36"/>
          <w:szCs w:val="36"/>
        </w:rPr>
        <w:t>імені Василя Стефаника»,76018, УКРАЇНА,</w:t>
      </w:r>
    </w:p>
    <w:p w:rsidR="00CE520B" w:rsidRPr="00CE520B" w:rsidRDefault="00CE520B" w:rsidP="00666D7A">
      <w:pPr>
        <w:spacing w:after="0" w:line="240" w:lineRule="auto"/>
        <w:jc w:val="center"/>
        <w:rPr>
          <w:rFonts w:ascii="Times New Roman" w:hAnsi="Times New Roman" w:cs="Times New Roman"/>
          <w:bCs/>
          <w:sz w:val="36"/>
          <w:szCs w:val="36"/>
        </w:rPr>
      </w:pPr>
      <w:r w:rsidRPr="00CE520B">
        <w:rPr>
          <w:rFonts w:ascii="Times New Roman" w:hAnsi="Times New Roman" w:cs="Times New Roman"/>
          <w:bCs/>
          <w:sz w:val="36"/>
          <w:szCs w:val="36"/>
        </w:rPr>
        <w:t>м. Івано-Франківськ, вул. Шевченка, 57</w:t>
      </w:r>
    </w:p>
    <w:p w:rsidR="00CE520B" w:rsidRDefault="00CE520B" w:rsidP="00666D7A">
      <w:pPr>
        <w:spacing w:after="0" w:line="240" w:lineRule="auto"/>
        <w:jc w:val="center"/>
        <w:rPr>
          <w:rStyle w:val="a5"/>
          <w:rFonts w:ascii="Times New Roman" w:hAnsi="Times New Roman" w:cs="Times New Roman"/>
          <w:bCs/>
          <w:sz w:val="36"/>
          <w:szCs w:val="36"/>
        </w:rPr>
      </w:pPr>
      <w:r w:rsidRPr="00CE520B">
        <w:rPr>
          <w:rFonts w:ascii="Times New Roman" w:hAnsi="Times New Roman" w:cs="Times New Roman"/>
          <w:bCs/>
          <w:sz w:val="36"/>
          <w:szCs w:val="36"/>
        </w:rPr>
        <w:t xml:space="preserve">E-mail: </w:t>
      </w:r>
      <w:hyperlink r:id="rId76" w:history="1">
        <w:r w:rsidRPr="00CE520B">
          <w:rPr>
            <w:rStyle w:val="a5"/>
            <w:rFonts w:ascii="Times New Roman" w:hAnsi="Times New Roman" w:cs="Times New Roman"/>
            <w:bCs/>
            <w:sz w:val="36"/>
            <w:szCs w:val="36"/>
          </w:rPr>
          <w:t>zvv1411@gmail.com</w:t>
        </w:r>
      </w:hyperlink>
    </w:p>
    <w:p w:rsidR="00CE520B" w:rsidRDefault="00CE520B" w:rsidP="00CE520B">
      <w:pPr>
        <w:spacing w:after="0" w:line="240" w:lineRule="auto"/>
        <w:jc w:val="center"/>
        <w:rPr>
          <w:rStyle w:val="a5"/>
          <w:rFonts w:ascii="Times New Roman" w:hAnsi="Times New Roman" w:cs="Times New Roman"/>
          <w:bCs/>
          <w:sz w:val="36"/>
          <w:szCs w:val="36"/>
        </w:rPr>
      </w:pPr>
    </w:p>
    <w:p w:rsidR="00CE520B" w:rsidRPr="00CA2926" w:rsidRDefault="00CE520B" w:rsidP="00CE520B">
      <w:pPr>
        <w:spacing w:after="0" w:line="240" w:lineRule="auto"/>
        <w:jc w:val="center"/>
        <w:rPr>
          <w:rFonts w:ascii="Times New Roman" w:hAnsi="Times New Roman" w:cs="Times New Roman"/>
          <w:sz w:val="36"/>
          <w:szCs w:val="36"/>
        </w:rPr>
      </w:pPr>
      <w:r w:rsidRPr="00CA2926">
        <w:rPr>
          <w:rFonts w:ascii="Times New Roman" w:hAnsi="Times New Roman" w:cs="Times New Roman"/>
          <w:sz w:val="36"/>
          <w:szCs w:val="36"/>
        </w:rPr>
        <w:t>Науковий керівник:</w:t>
      </w:r>
    </w:p>
    <w:p w:rsidR="00CE520B" w:rsidRPr="00CA2926" w:rsidRDefault="00CE520B" w:rsidP="00CE520B">
      <w:pPr>
        <w:spacing w:after="0" w:line="240" w:lineRule="auto"/>
        <w:jc w:val="center"/>
        <w:rPr>
          <w:rFonts w:ascii="Times New Roman" w:hAnsi="Times New Roman" w:cs="Times New Roman"/>
          <w:sz w:val="36"/>
          <w:szCs w:val="36"/>
        </w:rPr>
      </w:pPr>
      <w:r w:rsidRPr="00CA2926">
        <w:rPr>
          <w:rFonts w:ascii="Times New Roman" w:hAnsi="Times New Roman" w:cs="Times New Roman"/>
          <w:sz w:val="36"/>
          <w:szCs w:val="36"/>
        </w:rPr>
        <w:t>Пристай Г. І.,</w:t>
      </w:r>
    </w:p>
    <w:p w:rsidR="00CE520B" w:rsidRPr="000128DE" w:rsidRDefault="00CE520B" w:rsidP="00CE520B">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старша викладачка кафедри журналістики</w:t>
      </w:r>
    </w:p>
    <w:p w:rsidR="00CE520B" w:rsidRPr="000128DE" w:rsidRDefault="00CE520B" w:rsidP="00CE520B">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ДВНЗ «Прикарпатський національний</w:t>
      </w:r>
    </w:p>
    <w:p w:rsidR="00CE520B" w:rsidRPr="000128DE" w:rsidRDefault="00CE520B" w:rsidP="00CE520B">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університет імені Василя Стефаника»,</w:t>
      </w:r>
    </w:p>
    <w:p w:rsidR="00CE520B" w:rsidRPr="000128DE" w:rsidRDefault="00CE520B" w:rsidP="00CE520B">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кандидат наук з соціальних комунікацій,</w:t>
      </w:r>
    </w:p>
    <w:p w:rsidR="00CE520B" w:rsidRPr="000128DE" w:rsidRDefault="00CE520B" w:rsidP="00CE520B">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м. Івано-Франківськ</w:t>
      </w:r>
    </w:p>
    <w:p w:rsidR="00CE520B" w:rsidRPr="00CE520B" w:rsidRDefault="00CE520B" w:rsidP="00CE520B">
      <w:pPr>
        <w:spacing w:after="0" w:line="240" w:lineRule="auto"/>
        <w:jc w:val="center"/>
        <w:rPr>
          <w:rFonts w:ascii="Times New Roman" w:hAnsi="Times New Roman" w:cs="Times New Roman"/>
          <w:bCs/>
          <w:sz w:val="36"/>
          <w:szCs w:val="36"/>
        </w:rPr>
      </w:pPr>
    </w:p>
    <w:p w:rsidR="00CE520B" w:rsidRPr="00CE520B" w:rsidRDefault="00CE520B" w:rsidP="00CE520B">
      <w:pPr>
        <w:spacing w:after="0" w:line="360" w:lineRule="auto"/>
        <w:jc w:val="both"/>
        <w:rPr>
          <w:rFonts w:ascii="Times New Roman" w:hAnsi="Times New Roman" w:cs="Times New Roman"/>
          <w:bCs/>
          <w:sz w:val="36"/>
          <w:szCs w:val="36"/>
        </w:rPr>
      </w:pPr>
    </w:p>
    <w:p w:rsidR="00CE520B" w:rsidRPr="00CE520B" w:rsidRDefault="00CE520B" w:rsidP="00CE520B">
      <w:pPr>
        <w:spacing w:after="0" w:line="360" w:lineRule="auto"/>
        <w:jc w:val="both"/>
        <w:rPr>
          <w:rFonts w:ascii="Times New Roman" w:hAnsi="Times New Roman" w:cs="Times New Roman"/>
          <w:sz w:val="36"/>
          <w:szCs w:val="36"/>
        </w:rPr>
      </w:pPr>
      <w:r w:rsidRPr="00CE520B">
        <w:rPr>
          <w:rFonts w:ascii="Times New Roman" w:hAnsi="Times New Roman" w:cs="Times New Roman"/>
          <w:sz w:val="36"/>
          <w:szCs w:val="36"/>
        </w:rPr>
        <w:tab/>
      </w:r>
      <w:r w:rsidR="00E1266A" w:rsidRPr="00E1266A">
        <w:rPr>
          <w:rFonts w:ascii="Times New Roman" w:hAnsi="Times New Roman" w:cs="Times New Roman"/>
          <w:b/>
          <w:sz w:val="36"/>
          <w:szCs w:val="36"/>
        </w:rPr>
        <w:t>Постановка проблеми.</w:t>
      </w:r>
      <w:r w:rsidR="00E1266A">
        <w:rPr>
          <w:rFonts w:ascii="Times New Roman" w:hAnsi="Times New Roman" w:cs="Times New Roman"/>
          <w:sz w:val="36"/>
          <w:szCs w:val="36"/>
        </w:rPr>
        <w:t xml:space="preserve"> </w:t>
      </w:r>
      <w:r w:rsidRPr="00CE520B">
        <w:rPr>
          <w:rFonts w:ascii="Times New Roman" w:hAnsi="Times New Roman" w:cs="Times New Roman"/>
          <w:sz w:val="36"/>
          <w:szCs w:val="36"/>
        </w:rPr>
        <w:t xml:space="preserve">Щороку попит створювати нові інформаційні програми дедалі зростає, українські телевізійники намагаються задовільнити цікавість свого глядача та робити програми відповідного рівня. </w:t>
      </w:r>
    </w:p>
    <w:p w:rsidR="00CE520B" w:rsidRPr="00CE520B" w:rsidRDefault="00CE520B" w:rsidP="00CE520B">
      <w:pPr>
        <w:spacing w:after="0" w:line="360" w:lineRule="auto"/>
        <w:jc w:val="both"/>
        <w:rPr>
          <w:rFonts w:ascii="Times New Roman" w:hAnsi="Times New Roman" w:cs="Times New Roman"/>
          <w:sz w:val="36"/>
          <w:szCs w:val="36"/>
        </w:rPr>
      </w:pPr>
      <w:r w:rsidRPr="00CE520B">
        <w:rPr>
          <w:rFonts w:ascii="Times New Roman" w:hAnsi="Times New Roman" w:cs="Times New Roman"/>
          <w:sz w:val="36"/>
          <w:szCs w:val="36"/>
        </w:rPr>
        <w:tab/>
      </w:r>
      <w:r w:rsidR="00F75AA1" w:rsidRPr="00F75AA1">
        <w:rPr>
          <w:rFonts w:ascii="Times New Roman" w:hAnsi="Times New Roman" w:cs="Times New Roman"/>
          <w:b/>
          <w:sz w:val="36"/>
          <w:szCs w:val="36"/>
        </w:rPr>
        <w:t>Виклад основного матеріалу.</w:t>
      </w:r>
      <w:r w:rsidR="00F75AA1">
        <w:rPr>
          <w:rFonts w:ascii="Times New Roman" w:hAnsi="Times New Roman" w:cs="Times New Roman"/>
          <w:sz w:val="36"/>
          <w:szCs w:val="36"/>
        </w:rPr>
        <w:t xml:space="preserve"> </w:t>
      </w:r>
      <w:r w:rsidRPr="00CE520B">
        <w:rPr>
          <w:rFonts w:ascii="Times New Roman" w:hAnsi="Times New Roman" w:cs="Times New Roman"/>
          <w:sz w:val="36"/>
          <w:szCs w:val="36"/>
        </w:rPr>
        <w:t xml:space="preserve">У світовій телевізійній журналістиці існують стандарти, яким мають відповідати програми, незалежно від того, державна компанія чи приватна. Зокрема, серед критеріїв варто виділити: оперативність, точність, достовірність, неупередженість, збалансованість, повнота, простота, логічність, відмежування коментарів від фактів та наявність шокуючих матеріалів. Все це зацікавлює глядача та змушує його вмикати телеканал знову і знову. </w:t>
      </w:r>
    </w:p>
    <w:p w:rsidR="00CE520B" w:rsidRPr="00CE520B" w:rsidRDefault="00CE520B" w:rsidP="00CE520B">
      <w:pPr>
        <w:spacing w:after="0" w:line="360" w:lineRule="auto"/>
        <w:jc w:val="both"/>
        <w:rPr>
          <w:rFonts w:ascii="Times New Roman" w:hAnsi="Times New Roman" w:cs="Times New Roman"/>
          <w:sz w:val="36"/>
          <w:szCs w:val="36"/>
        </w:rPr>
      </w:pPr>
      <w:r w:rsidRPr="00CE520B">
        <w:rPr>
          <w:rFonts w:ascii="Times New Roman" w:hAnsi="Times New Roman" w:cs="Times New Roman"/>
          <w:sz w:val="36"/>
          <w:szCs w:val="36"/>
        </w:rPr>
        <w:tab/>
        <w:t xml:space="preserve">Зауважимо, що найчастіше глядач переглядає інформаційні випуски новин. Аби сюжет на телебаченні був цікавим та захопливим, він повинен складатися з таких елементів: </w:t>
      </w:r>
    </w:p>
    <w:p w:rsidR="00CE520B" w:rsidRPr="00CE520B" w:rsidRDefault="00CE520B" w:rsidP="00CE520B">
      <w:pPr>
        <w:pStyle w:val="a3"/>
        <w:numPr>
          <w:ilvl w:val="0"/>
          <w:numId w:val="29"/>
        </w:numPr>
        <w:spacing w:after="0" w:line="360" w:lineRule="auto"/>
        <w:ind w:left="0"/>
        <w:jc w:val="both"/>
        <w:rPr>
          <w:rFonts w:ascii="Times New Roman" w:hAnsi="Times New Roman" w:cs="Times New Roman"/>
          <w:sz w:val="36"/>
          <w:szCs w:val="36"/>
        </w:rPr>
      </w:pPr>
      <w:r w:rsidRPr="00CE520B">
        <w:rPr>
          <w:rFonts w:ascii="Times New Roman" w:hAnsi="Times New Roman" w:cs="Times New Roman"/>
          <w:sz w:val="36"/>
          <w:szCs w:val="36"/>
        </w:rPr>
        <w:lastRenderedPageBreak/>
        <w:t>відеоряд;</w:t>
      </w:r>
    </w:p>
    <w:p w:rsidR="00CE520B" w:rsidRPr="00CE520B" w:rsidRDefault="00CE520B" w:rsidP="00CE520B">
      <w:pPr>
        <w:pStyle w:val="a3"/>
        <w:numPr>
          <w:ilvl w:val="0"/>
          <w:numId w:val="29"/>
        </w:numPr>
        <w:spacing w:after="0" w:line="360" w:lineRule="auto"/>
        <w:ind w:left="0"/>
        <w:jc w:val="both"/>
        <w:rPr>
          <w:rFonts w:ascii="Times New Roman" w:hAnsi="Times New Roman" w:cs="Times New Roman"/>
          <w:sz w:val="36"/>
          <w:szCs w:val="36"/>
        </w:rPr>
      </w:pPr>
      <w:r w:rsidRPr="00CE520B">
        <w:rPr>
          <w:rFonts w:ascii="Times New Roman" w:hAnsi="Times New Roman" w:cs="Times New Roman"/>
          <w:sz w:val="36"/>
          <w:szCs w:val="36"/>
        </w:rPr>
        <w:t>підводка;</w:t>
      </w:r>
    </w:p>
    <w:p w:rsidR="00CE520B" w:rsidRPr="00CE520B" w:rsidRDefault="00CE520B" w:rsidP="00CE520B">
      <w:pPr>
        <w:pStyle w:val="a3"/>
        <w:numPr>
          <w:ilvl w:val="0"/>
          <w:numId w:val="29"/>
        </w:numPr>
        <w:spacing w:after="0" w:line="360" w:lineRule="auto"/>
        <w:ind w:left="0"/>
        <w:jc w:val="both"/>
        <w:rPr>
          <w:rFonts w:ascii="Times New Roman" w:hAnsi="Times New Roman" w:cs="Times New Roman"/>
          <w:sz w:val="36"/>
          <w:szCs w:val="36"/>
        </w:rPr>
      </w:pPr>
      <w:r w:rsidRPr="00CE520B">
        <w:rPr>
          <w:rFonts w:ascii="Times New Roman" w:hAnsi="Times New Roman" w:cs="Times New Roman"/>
          <w:sz w:val="36"/>
          <w:szCs w:val="36"/>
        </w:rPr>
        <w:t>начитка (закадровий голос журналіста)</w:t>
      </w:r>
    </w:p>
    <w:p w:rsidR="00CE520B" w:rsidRPr="00CE520B" w:rsidRDefault="00CE520B" w:rsidP="00CE520B">
      <w:pPr>
        <w:pStyle w:val="a3"/>
        <w:numPr>
          <w:ilvl w:val="0"/>
          <w:numId w:val="29"/>
        </w:numPr>
        <w:spacing w:after="0" w:line="360" w:lineRule="auto"/>
        <w:ind w:left="0"/>
        <w:jc w:val="both"/>
        <w:rPr>
          <w:rFonts w:ascii="Times New Roman" w:hAnsi="Times New Roman" w:cs="Times New Roman"/>
          <w:sz w:val="36"/>
          <w:szCs w:val="36"/>
        </w:rPr>
      </w:pPr>
      <w:r w:rsidRPr="00CE520B">
        <w:rPr>
          <w:rFonts w:ascii="Times New Roman" w:hAnsi="Times New Roman" w:cs="Times New Roman"/>
          <w:sz w:val="36"/>
          <w:szCs w:val="36"/>
        </w:rPr>
        <w:t>інтершум;</w:t>
      </w:r>
    </w:p>
    <w:p w:rsidR="00CE520B" w:rsidRPr="00CE520B" w:rsidRDefault="00CE520B" w:rsidP="00CE520B">
      <w:pPr>
        <w:pStyle w:val="a3"/>
        <w:numPr>
          <w:ilvl w:val="0"/>
          <w:numId w:val="29"/>
        </w:numPr>
        <w:spacing w:after="0" w:line="360" w:lineRule="auto"/>
        <w:ind w:left="0"/>
        <w:jc w:val="both"/>
        <w:rPr>
          <w:rFonts w:ascii="Times New Roman" w:hAnsi="Times New Roman" w:cs="Times New Roman"/>
          <w:sz w:val="36"/>
          <w:szCs w:val="36"/>
        </w:rPr>
      </w:pPr>
      <w:r w:rsidRPr="00CE520B">
        <w:rPr>
          <w:rFonts w:ascii="Times New Roman" w:hAnsi="Times New Roman" w:cs="Times New Roman"/>
          <w:sz w:val="36"/>
          <w:szCs w:val="36"/>
        </w:rPr>
        <w:t xml:space="preserve">синхрони. </w:t>
      </w:r>
    </w:p>
    <w:p w:rsidR="00CE520B" w:rsidRPr="00CE520B" w:rsidRDefault="00CE520B" w:rsidP="00CE520B">
      <w:pPr>
        <w:spacing w:after="0" w:line="360" w:lineRule="auto"/>
        <w:ind w:firstLine="720"/>
        <w:jc w:val="both"/>
        <w:rPr>
          <w:rFonts w:ascii="Times New Roman" w:hAnsi="Times New Roman" w:cs="Times New Roman"/>
          <w:sz w:val="36"/>
          <w:szCs w:val="36"/>
        </w:rPr>
      </w:pPr>
      <w:r w:rsidRPr="00CE520B">
        <w:rPr>
          <w:rFonts w:ascii="Times New Roman" w:hAnsi="Times New Roman" w:cs="Times New Roman"/>
          <w:sz w:val="36"/>
          <w:szCs w:val="36"/>
        </w:rPr>
        <w:t>Слід наголосити на тому, що нині інформаційні випуски новин можуть  неабияк впливати  на свідомість та психіку мас. Для цього журналісти використовують різні маніпуляційні прийоми, а глядач навіть не розуміє, як піддається провокаціям. Довіра глядача до теленовин, які транслюються на каналах України, формується завдяки декільком аспектам. Перш за все, людині повинен імпонувати імідж каналу, ведучий та контент, який той поширює.</w:t>
      </w:r>
    </w:p>
    <w:p w:rsidR="00CE520B" w:rsidRPr="00CE520B" w:rsidRDefault="00EB014F" w:rsidP="00CE520B">
      <w:pPr>
        <w:spacing w:after="0" w:line="360" w:lineRule="auto"/>
        <w:jc w:val="both"/>
        <w:rPr>
          <w:rFonts w:ascii="Times New Roman" w:hAnsi="Times New Roman" w:cs="Times New Roman"/>
          <w:sz w:val="36"/>
          <w:szCs w:val="36"/>
        </w:rPr>
      </w:pPr>
      <w:r>
        <w:rPr>
          <w:rFonts w:ascii="Times New Roman" w:hAnsi="Times New Roman" w:cs="Times New Roman"/>
          <w:sz w:val="36"/>
          <w:szCs w:val="36"/>
        </w:rPr>
      </w:r>
      <w:r>
        <w:rPr>
          <w:rFonts w:ascii="Times New Roman" w:hAnsi="Times New Roman" w:cs="Times New Roman"/>
          <w:sz w:val="36"/>
          <w:szCs w:val="36"/>
        </w:rPr>
        <w:pict>
          <v:group id="Полотно 8" o:spid="_x0000_s1030" editas="canvas" style="width:6in;height:131.25pt;mso-position-horizontal-relative:char;mso-position-vertical-relative:line" coordsize="54864,16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54864;height:16668;visibility:visible;mso-wrap-style:square">
              <v:fill o:detectmouseclick="t"/>
              <v:path o:connecttype="none"/>
            </v:shape>
            <v:rect id="Прямоугольник 11" o:spid="_x0000_s1032" style="position:absolute;left:12668;top:666;width:29908;height:5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giTsEA&#10;AADbAAAADwAAAGRycy9kb3ducmV2LnhtbERPS2uDQBC+B/oflin0lqx6sMVmDSFQqAcJTSO9Du74&#10;IO6suFu1/74bKPQ2H99z9ofVDGKmyfWWFcS7CARxbXXPrYLr59v2BYTzyBoHy6Tghxwc8ofNHjNt&#10;F/6g+eJbEULYZaig837MpHR1Rwbdzo7EgWvsZNAHOLVST7iEcDPIJIpSabDn0NDhSKeO6tvl2ygo&#10;07JMsKi+qqI6Fe451mffaKWeHtfjKwhPq/8X/7nfdZgfw/2XcIDM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YIk7BAAAA2wAAAA8AAAAAAAAAAAAAAAAAmAIAAGRycy9kb3du&#10;cmV2LnhtbFBLBQYAAAAABAAEAPUAAACGAwAAAAA=&#10;" fillcolor="white [3201]" strokecolor="#f79646 [3209]" strokeweight="2pt">
              <v:textbox>
                <w:txbxContent>
                  <w:p w:rsidR="00EB014F" w:rsidRPr="00E029AB" w:rsidRDefault="00EB014F" w:rsidP="00CE520B">
                    <w:pPr>
                      <w:jc w:val="center"/>
                    </w:pPr>
                    <w:r>
                      <w:t>Глядач довіряє телеканалу, тому що йому подобається:</w:t>
                    </w:r>
                  </w:p>
                </w:txbxContent>
              </v:textbox>
            </v:rect>
            <v:oval id="Овал 12" o:spid="_x0000_s1033" style="position:absolute;left:2952;top:8001;width:14002;height:6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KUrcIA&#10;AADbAAAADwAAAGRycy9kb3ducmV2LnhtbERP24rCMBB9F/Yfwgi+LGtalUWqUbqKsKAg3vB1aMa2&#10;2ExKk9X690ZY8G0O5zrTeWsqcaPGlZYVxP0IBHFmdcm5guNh9TUG4TyyxsoyKXiQg/nsozPFRNs7&#10;7+i297kIIewSVFB4XydSuqwgg65va+LAXWxj0AfY5FI3eA/hppKDKPqWBksODQXWtCgou+7/jILT&#10;OV9/6u1wkf6sDuPlenOJcSSV6nXbdALCU+vf4n/3rw7zB/D6JRw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wpStwgAAANsAAAAPAAAAAAAAAAAAAAAAAJgCAABkcnMvZG93&#10;bnJldi54bWxQSwUGAAAAAAQABAD1AAAAhwMAAAAA&#10;" fillcolor="white [3201]" strokecolor="#f79646 [3209]" strokeweight="2pt">
              <v:textbox>
                <w:txbxContent>
                  <w:p w:rsidR="00EB014F" w:rsidRPr="00E029AB" w:rsidRDefault="00EB014F" w:rsidP="00CE520B">
                    <w:pPr>
                      <w:jc w:val="center"/>
                    </w:pPr>
                    <w:r>
                      <w:t xml:space="preserve">Імідж </w:t>
                    </w:r>
                  </w:p>
                </w:txbxContent>
              </v:textbox>
            </v:oval>
            <v:oval id="Овал 13" o:spid="_x0000_s1034" style="position:absolute;left:22098;top:8000;width:13335;height:60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4xNsEA&#10;AADbAAAADwAAAGRycy9kb3ducmV2LnhtbERP2arCMBB9F/yHMMJ9EU1dEKlGcUEQFMQNX4dmbIvN&#10;pDS5Wv/+5oLg2xzOOtN5bQrxpMrllhX0uhEI4sTqnFMFl/OmMwbhPLLGwjIpeJOD+azZmGKs7YuP&#10;9Dz5VIQQdjEqyLwvYyldkpFB17UlceDutjLoA6xSqSt8hXBTyH4UjaTBnENDhiWtMkoep1+j4HpL&#10;d219GKwWy815vN7t7z0cSqV+WvViAsJT7b/ij3urw/wB/P8SDpC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OMTbBAAAA2wAAAA8AAAAAAAAAAAAAAAAAmAIAAGRycy9kb3du&#10;cmV2LnhtbFBLBQYAAAAABAAEAPUAAACGAwAAAAA=&#10;" fillcolor="white [3201]" strokecolor="#f79646 [3209]" strokeweight="2pt">
              <v:textbox>
                <w:txbxContent>
                  <w:p w:rsidR="00EB014F" w:rsidRPr="00E029AB" w:rsidRDefault="00EB014F" w:rsidP="00CE520B">
                    <w:pPr>
                      <w:jc w:val="center"/>
                    </w:pPr>
                    <w:r>
                      <w:t xml:space="preserve">Ведучі </w:t>
                    </w:r>
                  </w:p>
                </w:txbxContent>
              </v:textbox>
            </v:oval>
            <v:oval id="Овал 14" o:spid="_x0000_s1035" style="position:absolute;left:39147;top:8000;width:12669;height:64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epQsEA&#10;AADbAAAADwAAAGRycy9kb3ducmV2LnhtbERP2arCMBB9F/yHMMJ9EU1dEKlGcUEQvCBu+Do0Y1ts&#10;JqXJ1fr35oLg2xzOOtN5bQrxoMrllhX0uhEI4sTqnFMF59OmMwbhPLLGwjIpeJGD+azZmGKs7ZMP&#10;9Dj6VIQQdjEqyLwvYyldkpFB17UlceButjLoA6xSqSt8hnBTyH4UjaTBnENDhiWtMkruxz+j4HJN&#10;d229H6wWy81pvN793no4lEr9tOrFBISn2n/FH/dWh/lD+P8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nqULBAAAA2wAAAA8AAAAAAAAAAAAAAAAAmAIAAGRycy9kb3du&#10;cmV2LnhtbFBLBQYAAAAABAAEAPUAAACGAwAAAAA=&#10;" fillcolor="white [3201]" strokecolor="#f79646 [3209]" strokeweight="2pt">
              <v:textbox>
                <w:txbxContent>
                  <w:p w:rsidR="00EB014F" w:rsidRPr="00E029AB" w:rsidRDefault="00EB014F" w:rsidP="00CE520B">
                    <w:pPr>
                      <w:jc w:val="center"/>
                    </w:pPr>
                    <w:r>
                      <w:t xml:space="preserve">Контент </w:t>
                    </w:r>
                  </w:p>
                </w:txbxContent>
              </v:textbox>
            </v:oval>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5" o:spid="_x0000_s1036" type="#_x0000_t67" style="position:absolute;left:9620;top:5810;width:1143;height:21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aZz8MA&#10;AADbAAAADwAAAGRycy9kb3ducmV2LnhtbERPTWvCQBC9F/wPywhepG6qVCR1lVIo9CZGwfY2Zsck&#10;bXY2zY4a/fWuUOhtHu9z5svO1epEbag8G3gaJaCIc28rLgxsN++PM1BBkC3WnsnAhQIsF72HOabW&#10;n3lNp0wKFUM4pGigFGlSrUNeksMw8g1x5A6+dSgRtoW2LZ5juKv1OEmm2mHFsaHEht5Kyn+yozOQ&#10;/Q73Mlx9Xws5HiZfez/5nK12xgz63esLKKFO/sV/7g8b5z/D/Zd4gF7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aZz8MAAADbAAAADwAAAAAAAAAAAAAAAACYAgAAZHJzL2Rv&#10;d25yZXYueG1sUEsFBgAAAAAEAAQA9QAAAIgDAAAAAA==&#10;" adj="15965" fillcolor="white [3201]" strokecolor="#f79646 [3209]" strokeweight="2pt"/>
            <v:shape id="Стрелка вниз 16" o:spid="_x0000_s1037" type="#_x0000_t67" style="position:absolute;left:27527;top:6000;width:1143;height: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3GeL8A&#10;AADbAAAADwAAAGRycy9kb3ducmV2LnhtbERPTWsCMRC9F/wPYYTeatYKUlajSEHxaFUEb8Nmmt12&#10;M7Mkqbv9940g9DaP9znL9eBbdaMQG2ED00kBirgS27AzcD5tX95AxYRssRUmA78UYb0aPS2xtNLz&#10;B92OyakcwrFEA3VKXal1rGryGCfSEWfuU4LHlGFw2gbsc7hv9WtRzLXHhnNDjR2911R9H3+8gUsz&#10;q/ZX53zxJdvQ7+QgG9sb8zweNgtQiYb0L3649zbPn8P9l3yAXv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ncZ4vwAAANsAAAAPAAAAAAAAAAAAAAAAAJgCAABkcnMvZG93bnJl&#10;di54bWxQSwUGAAAAAAQABAD1AAAAhAMAAAAA&#10;" adj="15429" fillcolor="white [3201]" strokecolor="#f79646 [3209]" strokeweight="2pt"/>
            <v:shape id="Стрелка вниз 17" o:spid="_x0000_s1038" type="#_x0000_t67" style="position:absolute;left:44767;top:5905;width:1048;height:2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UaAMAA&#10;AADbAAAADwAAAGRycy9kb3ducmV2LnhtbERPTYvCMBC9C/sfwgh7EZusgivVKFJw6VVXFrwNzdiW&#10;NpPSRK3/3gjC3ubxPme9HWwrbtT72rGGr0SBIC6cqbnUcPrdT5cgfEA22DomDQ/ysN18jNaYGnfn&#10;A92OoRQxhH2KGqoQulRKX1Rk0SeuI47cxfUWQ4R9KU2P9xhuWzlTaiEt1hwbKuwoq6hojler4Txv&#10;Z1n+Z3/matE0Q6bcYTfJtf4cD7sViEBD+Be/3bmJ87/h9Us8QG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QUaAMAAAADbAAAADwAAAAAAAAAAAAAAAACYAgAAZHJzL2Rvd25y&#10;ZXYueG1sUEsFBgAAAAAEAAQA9QAAAIUDAAAAAA==&#10;" fillcolor="white [3201]" strokecolor="#f79646 [3209]" strokeweight="2pt"/>
            <w10:anchorlock/>
          </v:group>
        </w:pict>
      </w:r>
    </w:p>
    <w:p w:rsidR="00CE520B" w:rsidRPr="00CE520B" w:rsidRDefault="00CE520B" w:rsidP="00CE520B">
      <w:pPr>
        <w:spacing w:after="0" w:line="360" w:lineRule="auto"/>
        <w:jc w:val="both"/>
        <w:rPr>
          <w:rFonts w:ascii="Times New Roman" w:hAnsi="Times New Roman" w:cs="Times New Roman"/>
          <w:sz w:val="36"/>
          <w:szCs w:val="36"/>
        </w:rPr>
      </w:pPr>
      <w:r w:rsidRPr="00CE520B">
        <w:rPr>
          <w:rFonts w:ascii="Times New Roman" w:hAnsi="Times New Roman" w:cs="Times New Roman"/>
          <w:sz w:val="36"/>
          <w:szCs w:val="36"/>
        </w:rPr>
        <w:tab/>
        <w:t xml:space="preserve">Зазначимо, що для якісного впливу на свідомість суспільства та формування громадянської думки, телебачення використовує декілька прийомів. Це включає в себе текст, музику та відео. Такі методи можуть як зосереджувати глядача, так і розсіювати його увагу. В процесі впливу засоби масової інформації розраховують на мимовільне </w:t>
      </w:r>
      <w:r w:rsidRPr="00CE520B">
        <w:rPr>
          <w:rFonts w:ascii="Times New Roman" w:hAnsi="Times New Roman" w:cs="Times New Roman"/>
          <w:sz w:val="36"/>
          <w:szCs w:val="36"/>
        </w:rPr>
        <w:lastRenderedPageBreak/>
        <w:t xml:space="preserve">запам’ятовування. Для цього вони створюють певний потік повідомлень, а не викладають одну ідею, яку людина легко може проаналізувати. Крім того, за останні роки усі медіа країни стали більш модернізовані. Вони облаштовують віртуальні студії, динамічно подають інформацію, таким чином роблячи акцент на візуалізації. А це ще більше розсіює увагу телеглядача. </w:t>
      </w:r>
    </w:p>
    <w:p w:rsidR="00CE520B" w:rsidRPr="00CE520B" w:rsidRDefault="00CE520B" w:rsidP="00CE520B">
      <w:pPr>
        <w:spacing w:after="0" w:line="360" w:lineRule="auto"/>
        <w:ind w:firstLine="708"/>
        <w:jc w:val="both"/>
        <w:rPr>
          <w:rFonts w:ascii="Times New Roman" w:hAnsi="Times New Roman" w:cs="Times New Roman"/>
          <w:sz w:val="36"/>
          <w:szCs w:val="36"/>
        </w:rPr>
      </w:pPr>
      <w:r w:rsidRPr="00CE520B">
        <w:rPr>
          <w:rFonts w:ascii="Times New Roman" w:hAnsi="Times New Roman" w:cs="Times New Roman"/>
          <w:sz w:val="36"/>
          <w:szCs w:val="36"/>
        </w:rPr>
        <w:t>Основними інструментами щодо психологічного впливу, які використовують сьогодні телеканали України, є такі: ефект присутності, створення анонімного авторитету, висвітлення жахливої трагедії як буденність, забовтування, емоційне збудження, першість, коментарі, зворотній зв’язок, факт і нічого більше.</w:t>
      </w:r>
    </w:p>
    <w:p w:rsidR="00CE520B" w:rsidRPr="00CE520B" w:rsidRDefault="00CE520B" w:rsidP="00CE520B">
      <w:pPr>
        <w:spacing w:after="0" w:line="360" w:lineRule="auto"/>
        <w:ind w:firstLine="708"/>
        <w:jc w:val="both"/>
        <w:rPr>
          <w:rFonts w:ascii="Times New Roman" w:hAnsi="Times New Roman" w:cs="Times New Roman"/>
          <w:sz w:val="36"/>
          <w:szCs w:val="36"/>
        </w:rPr>
      </w:pPr>
      <w:r w:rsidRPr="00CE520B">
        <w:rPr>
          <w:rFonts w:ascii="Times New Roman" w:hAnsi="Times New Roman" w:cs="Times New Roman"/>
          <w:sz w:val="36"/>
          <w:szCs w:val="36"/>
        </w:rPr>
        <w:t>Для того, аби краще проаналізувати вплив телебачення та інформаційних випусків новин на свідомість людей нами проведено соціологічне опитування. Воно стосувалося мешканців Прикарпаття будь-якого віку та будь-якого фаху.</w:t>
      </w:r>
    </w:p>
    <w:p w:rsidR="00CE520B" w:rsidRPr="00CE520B" w:rsidRDefault="00CE520B" w:rsidP="00CE520B">
      <w:pPr>
        <w:autoSpaceDE w:val="0"/>
        <w:autoSpaceDN w:val="0"/>
        <w:adjustRightInd w:val="0"/>
        <w:spacing w:after="0" w:line="360" w:lineRule="auto"/>
        <w:ind w:firstLine="708"/>
        <w:jc w:val="both"/>
        <w:rPr>
          <w:rFonts w:ascii="Times New Roman" w:hAnsi="Times New Roman" w:cs="Times New Roman"/>
          <w:sz w:val="36"/>
          <w:szCs w:val="36"/>
        </w:rPr>
      </w:pPr>
      <w:r w:rsidRPr="00CE520B">
        <w:rPr>
          <w:rFonts w:ascii="Times New Roman" w:hAnsi="Times New Roman" w:cs="Times New Roman"/>
          <w:sz w:val="36"/>
          <w:szCs w:val="36"/>
        </w:rPr>
        <w:t xml:space="preserve">Необхідно підкреслити, проведене соціологічне дослідження серед прикарпатців передбачало виконання таких завдань: </w:t>
      </w:r>
    </w:p>
    <w:p w:rsidR="00CE520B" w:rsidRPr="00CE520B" w:rsidRDefault="00CE520B" w:rsidP="00CE520B">
      <w:pPr>
        <w:pStyle w:val="a3"/>
        <w:numPr>
          <w:ilvl w:val="0"/>
          <w:numId w:val="30"/>
        </w:numPr>
        <w:spacing w:after="0" w:line="360" w:lineRule="auto"/>
        <w:ind w:left="0"/>
        <w:jc w:val="both"/>
        <w:rPr>
          <w:rFonts w:ascii="Times New Roman" w:hAnsi="Times New Roman" w:cs="Times New Roman"/>
          <w:sz w:val="36"/>
          <w:szCs w:val="36"/>
        </w:rPr>
      </w:pPr>
      <w:r w:rsidRPr="00CE520B">
        <w:rPr>
          <w:rFonts w:ascii="Times New Roman" w:hAnsi="Times New Roman" w:cs="Times New Roman"/>
          <w:sz w:val="36"/>
          <w:szCs w:val="36"/>
        </w:rPr>
        <w:t>визначити рівень впливу інформаційних випусків новин на свідомість людини;</w:t>
      </w:r>
    </w:p>
    <w:p w:rsidR="00CE520B" w:rsidRPr="00CE520B" w:rsidRDefault="00CE520B" w:rsidP="00CE520B">
      <w:pPr>
        <w:pStyle w:val="a3"/>
        <w:numPr>
          <w:ilvl w:val="0"/>
          <w:numId w:val="30"/>
        </w:numPr>
        <w:spacing w:after="0" w:line="360" w:lineRule="auto"/>
        <w:ind w:left="0"/>
        <w:jc w:val="both"/>
        <w:rPr>
          <w:rFonts w:ascii="Times New Roman" w:hAnsi="Times New Roman" w:cs="Times New Roman"/>
          <w:sz w:val="36"/>
          <w:szCs w:val="36"/>
        </w:rPr>
      </w:pPr>
      <w:r w:rsidRPr="00CE520B">
        <w:rPr>
          <w:rFonts w:ascii="Times New Roman" w:hAnsi="Times New Roman" w:cs="Times New Roman"/>
          <w:sz w:val="36"/>
          <w:szCs w:val="36"/>
        </w:rPr>
        <w:lastRenderedPageBreak/>
        <w:t>виявити як часто прикарпатці вмикають телевізори для перегляду випусків новин;</w:t>
      </w:r>
    </w:p>
    <w:p w:rsidR="00CE520B" w:rsidRPr="00CE520B" w:rsidRDefault="00CE520B" w:rsidP="00CE520B">
      <w:pPr>
        <w:pStyle w:val="a3"/>
        <w:numPr>
          <w:ilvl w:val="0"/>
          <w:numId w:val="30"/>
        </w:numPr>
        <w:spacing w:after="0" w:line="360" w:lineRule="auto"/>
        <w:ind w:left="0"/>
        <w:jc w:val="both"/>
        <w:rPr>
          <w:rFonts w:ascii="Times New Roman" w:hAnsi="Times New Roman" w:cs="Times New Roman"/>
          <w:sz w:val="36"/>
          <w:szCs w:val="36"/>
        </w:rPr>
      </w:pPr>
      <w:r w:rsidRPr="00CE520B">
        <w:rPr>
          <w:rFonts w:ascii="Times New Roman" w:hAnsi="Times New Roman" w:cs="Times New Roman"/>
          <w:sz w:val="36"/>
          <w:szCs w:val="36"/>
        </w:rPr>
        <w:t>дослідити, яким телеканалам України й Івано-Франківщини зокрема надають перевагу;</w:t>
      </w:r>
    </w:p>
    <w:p w:rsidR="00CE520B" w:rsidRPr="00CE520B" w:rsidRDefault="00CE520B" w:rsidP="00CE520B">
      <w:pPr>
        <w:pStyle w:val="a3"/>
        <w:numPr>
          <w:ilvl w:val="0"/>
          <w:numId w:val="30"/>
        </w:numPr>
        <w:spacing w:after="0" w:line="360" w:lineRule="auto"/>
        <w:ind w:left="0"/>
        <w:jc w:val="both"/>
        <w:rPr>
          <w:rFonts w:ascii="Times New Roman" w:hAnsi="Times New Roman" w:cs="Times New Roman"/>
          <w:sz w:val="36"/>
          <w:szCs w:val="36"/>
        </w:rPr>
      </w:pPr>
      <w:r w:rsidRPr="00CE520B">
        <w:rPr>
          <w:rFonts w:ascii="Times New Roman" w:hAnsi="Times New Roman" w:cs="Times New Roman"/>
          <w:sz w:val="36"/>
          <w:szCs w:val="36"/>
        </w:rPr>
        <w:t>дослідити, як почуваються глядачі після перегляду новин на телебаченні.</w:t>
      </w:r>
    </w:p>
    <w:p w:rsidR="00CE520B" w:rsidRPr="00CE520B" w:rsidRDefault="00CE520B" w:rsidP="00CE520B">
      <w:pPr>
        <w:spacing w:after="0" w:line="360" w:lineRule="auto"/>
        <w:ind w:firstLine="708"/>
        <w:jc w:val="both"/>
        <w:rPr>
          <w:rFonts w:ascii="Times New Roman" w:hAnsi="Times New Roman" w:cs="Times New Roman"/>
          <w:sz w:val="36"/>
          <w:szCs w:val="36"/>
        </w:rPr>
      </w:pPr>
      <w:r w:rsidRPr="00CE520B">
        <w:rPr>
          <w:rFonts w:ascii="Times New Roman" w:hAnsi="Times New Roman" w:cs="Times New Roman"/>
          <w:sz w:val="36"/>
          <w:szCs w:val="36"/>
        </w:rPr>
        <w:t>Вирішення поставлених завдань передбачало застосування таких методів:</w:t>
      </w:r>
    </w:p>
    <w:p w:rsidR="00CE520B" w:rsidRPr="00CE520B" w:rsidRDefault="00CE520B" w:rsidP="00CE520B">
      <w:pPr>
        <w:pStyle w:val="a3"/>
        <w:numPr>
          <w:ilvl w:val="0"/>
          <w:numId w:val="31"/>
        </w:numPr>
        <w:spacing w:after="0" w:line="360" w:lineRule="auto"/>
        <w:ind w:left="0"/>
        <w:jc w:val="both"/>
        <w:rPr>
          <w:rFonts w:ascii="Times New Roman" w:hAnsi="Times New Roman" w:cs="Times New Roman"/>
          <w:sz w:val="36"/>
          <w:szCs w:val="36"/>
        </w:rPr>
      </w:pPr>
      <w:r w:rsidRPr="00CE520B">
        <w:rPr>
          <w:rFonts w:ascii="Times New Roman" w:hAnsi="Times New Roman" w:cs="Times New Roman"/>
          <w:sz w:val="36"/>
          <w:szCs w:val="36"/>
        </w:rPr>
        <w:t xml:space="preserve">cоціологічне – анкетування, спостереження; </w:t>
      </w:r>
    </w:p>
    <w:p w:rsidR="00CE520B" w:rsidRPr="00CE520B" w:rsidRDefault="00CE520B" w:rsidP="00CE520B">
      <w:pPr>
        <w:pStyle w:val="a3"/>
        <w:numPr>
          <w:ilvl w:val="0"/>
          <w:numId w:val="31"/>
        </w:numPr>
        <w:spacing w:after="0" w:line="360" w:lineRule="auto"/>
        <w:ind w:left="0"/>
        <w:jc w:val="both"/>
        <w:rPr>
          <w:rFonts w:ascii="Times New Roman" w:hAnsi="Times New Roman" w:cs="Times New Roman"/>
          <w:sz w:val="36"/>
          <w:szCs w:val="36"/>
        </w:rPr>
      </w:pPr>
      <w:r w:rsidRPr="00CE520B">
        <w:rPr>
          <w:rFonts w:ascii="Times New Roman" w:hAnsi="Times New Roman" w:cs="Times New Roman"/>
          <w:sz w:val="36"/>
          <w:szCs w:val="36"/>
        </w:rPr>
        <w:t xml:space="preserve">аналітичний – аналіз статистичних даних. </w:t>
      </w:r>
    </w:p>
    <w:p w:rsidR="00CE520B" w:rsidRPr="00CE520B" w:rsidRDefault="00CE520B" w:rsidP="00CE520B">
      <w:pPr>
        <w:spacing w:after="0" w:line="360" w:lineRule="auto"/>
        <w:ind w:firstLine="708"/>
        <w:jc w:val="both"/>
        <w:rPr>
          <w:rFonts w:ascii="Times New Roman" w:hAnsi="Times New Roman" w:cs="Times New Roman"/>
          <w:sz w:val="36"/>
          <w:szCs w:val="36"/>
        </w:rPr>
      </w:pPr>
      <w:r w:rsidRPr="00CE520B">
        <w:rPr>
          <w:rFonts w:ascii="Times New Roman" w:hAnsi="Times New Roman" w:cs="Times New Roman"/>
          <w:sz w:val="36"/>
          <w:szCs w:val="36"/>
        </w:rPr>
        <w:t xml:space="preserve">Для реалізації дослідницьких процедур були розроблені анкети. Зауважимо, кожний респондент, що брав участь в анкетуванні, мав можливість висловити свої міркування та побажання щодо роботи журналістів та впливу телебачення на свідомість людини. </w:t>
      </w:r>
    </w:p>
    <w:p w:rsidR="00CE520B" w:rsidRPr="00CE520B" w:rsidRDefault="00CE520B" w:rsidP="00CE520B">
      <w:pPr>
        <w:spacing w:after="0" w:line="360" w:lineRule="auto"/>
        <w:ind w:firstLine="708"/>
        <w:jc w:val="both"/>
        <w:rPr>
          <w:rFonts w:ascii="Times New Roman" w:hAnsi="Times New Roman" w:cs="Times New Roman"/>
          <w:sz w:val="36"/>
          <w:szCs w:val="36"/>
        </w:rPr>
      </w:pPr>
      <w:r w:rsidRPr="00CE520B">
        <w:rPr>
          <w:rFonts w:ascii="Times New Roman" w:hAnsi="Times New Roman" w:cs="Times New Roman"/>
          <w:sz w:val="36"/>
          <w:szCs w:val="36"/>
        </w:rPr>
        <w:t>Дослідження проводилося такими етапами:</w:t>
      </w:r>
    </w:p>
    <w:p w:rsidR="00CE520B" w:rsidRPr="00CE520B" w:rsidRDefault="00CE520B" w:rsidP="00CE520B">
      <w:pPr>
        <w:pStyle w:val="a3"/>
        <w:numPr>
          <w:ilvl w:val="0"/>
          <w:numId w:val="32"/>
        </w:numPr>
        <w:spacing w:after="0" w:line="360" w:lineRule="auto"/>
        <w:ind w:left="0"/>
        <w:jc w:val="both"/>
        <w:rPr>
          <w:rFonts w:ascii="Times New Roman" w:hAnsi="Times New Roman" w:cs="Times New Roman"/>
          <w:sz w:val="36"/>
          <w:szCs w:val="36"/>
        </w:rPr>
      </w:pPr>
      <w:r w:rsidRPr="00CE520B">
        <w:rPr>
          <w:rFonts w:ascii="Times New Roman" w:hAnsi="Times New Roman" w:cs="Times New Roman"/>
          <w:sz w:val="36"/>
          <w:szCs w:val="36"/>
        </w:rPr>
        <w:t xml:space="preserve">1 – вивчення проблеми та розробка програми і методики дослідження; підготовка бланкової продукції; </w:t>
      </w:r>
    </w:p>
    <w:p w:rsidR="00CE520B" w:rsidRPr="00CE520B" w:rsidRDefault="00CE520B" w:rsidP="00CE520B">
      <w:pPr>
        <w:pStyle w:val="a3"/>
        <w:numPr>
          <w:ilvl w:val="0"/>
          <w:numId w:val="32"/>
        </w:numPr>
        <w:spacing w:after="0" w:line="360" w:lineRule="auto"/>
        <w:ind w:left="0"/>
        <w:jc w:val="both"/>
        <w:rPr>
          <w:rFonts w:ascii="Times New Roman" w:hAnsi="Times New Roman" w:cs="Times New Roman"/>
          <w:sz w:val="36"/>
          <w:szCs w:val="36"/>
        </w:rPr>
      </w:pPr>
      <w:r w:rsidRPr="00CE520B">
        <w:rPr>
          <w:rFonts w:ascii="Times New Roman" w:hAnsi="Times New Roman" w:cs="Times New Roman"/>
          <w:sz w:val="36"/>
          <w:szCs w:val="36"/>
        </w:rPr>
        <w:t xml:space="preserve">2 – збір інформації; </w:t>
      </w:r>
    </w:p>
    <w:p w:rsidR="00CE520B" w:rsidRPr="00CE520B" w:rsidRDefault="00CE520B" w:rsidP="00CE520B">
      <w:pPr>
        <w:pStyle w:val="a3"/>
        <w:numPr>
          <w:ilvl w:val="0"/>
          <w:numId w:val="32"/>
        </w:numPr>
        <w:spacing w:after="0" w:line="360" w:lineRule="auto"/>
        <w:ind w:left="0"/>
        <w:jc w:val="both"/>
        <w:rPr>
          <w:rFonts w:ascii="Times New Roman" w:hAnsi="Times New Roman" w:cs="Times New Roman"/>
          <w:sz w:val="36"/>
          <w:szCs w:val="36"/>
        </w:rPr>
      </w:pPr>
      <w:r w:rsidRPr="00CE520B">
        <w:rPr>
          <w:rFonts w:ascii="Times New Roman" w:hAnsi="Times New Roman" w:cs="Times New Roman"/>
          <w:sz w:val="36"/>
          <w:szCs w:val="36"/>
        </w:rPr>
        <w:t xml:space="preserve">3 – обробка й аналіз отриманих даних, підбиття підсумків дослідження; </w:t>
      </w:r>
    </w:p>
    <w:p w:rsidR="00CE520B" w:rsidRPr="00CE520B" w:rsidRDefault="00CE520B" w:rsidP="00CE520B">
      <w:pPr>
        <w:pStyle w:val="a3"/>
        <w:numPr>
          <w:ilvl w:val="0"/>
          <w:numId w:val="32"/>
        </w:numPr>
        <w:spacing w:after="0" w:line="360" w:lineRule="auto"/>
        <w:ind w:left="0"/>
        <w:jc w:val="both"/>
        <w:rPr>
          <w:rFonts w:ascii="Times New Roman" w:hAnsi="Times New Roman" w:cs="Times New Roman"/>
          <w:sz w:val="36"/>
          <w:szCs w:val="36"/>
        </w:rPr>
      </w:pPr>
      <w:r w:rsidRPr="00CE520B">
        <w:rPr>
          <w:rFonts w:ascii="Times New Roman" w:hAnsi="Times New Roman" w:cs="Times New Roman"/>
          <w:sz w:val="36"/>
          <w:szCs w:val="36"/>
        </w:rPr>
        <w:t>4 – узагальнення матеріалів соціологічного моніторингу.</w:t>
      </w:r>
    </w:p>
    <w:p w:rsidR="00CE520B" w:rsidRPr="00CE520B" w:rsidRDefault="00CE520B" w:rsidP="00CE520B">
      <w:pPr>
        <w:spacing w:after="0" w:line="360" w:lineRule="auto"/>
        <w:ind w:firstLine="720"/>
        <w:jc w:val="both"/>
        <w:rPr>
          <w:rFonts w:ascii="Times New Roman" w:hAnsi="Times New Roman" w:cs="Times New Roman"/>
          <w:sz w:val="36"/>
          <w:szCs w:val="36"/>
        </w:rPr>
      </w:pPr>
      <w:r w:rsidRPr="00CE520B">
        <w:rPr>
          <w:rFonts w:ascii="Times New Roman" w:hAnsi="Times New Roman" w:cs="Times New Roman"/>
          <w:sz w:val="36"/>
          <w:szCs w:val="36"/>
        </w:rPr>
        <w:lastRenderedPageBreak/>
        <w:t xml:space="preserve">Слід зазначити, дослідження проводилося на базі кафедри журналістики Факультету філології Прикарпатського національного університету імені Василя Стефаника. Проведене опитування виявило, що більшість респондентів надають перевагу перегляду новинних сюжетів на телеканалі «1+1» (44,6%) і ОТБ «Галичина» – 27,7%. Найчастіше інформаційні випуски новин на телебаченні переглядають особи в діапазоні від 20 до 30 років. 35,4% з усіх опитаних вмикають телевізор, аби переглянути новини, ще 24,6% – розважальні програми. 16,9% – фільми, 16,9% – не дивляться телебачення взагалі. У полі, де респонденти могли описати свої відчуття після перегляду новин, кожен другий відповів, що почуває себе пригнічено та схвильовано. </w:t>
      </w:r>
    </w:p>
    <w:p w:rsidR="00CE520B" w:rsidRPr="00CE520B" w:rsidRDefault="00CE520B" w:rsidP="00CE520B">
      <w:pPr>
        <w:spacing w:after="0" w:line="360" w:lineRule="auto"/>
        <w:ind w:firstLine="720"/>
        <w:jc w:val="both"/>
        <w:rPr>
          <w:rFonts w:ascii="Times New Roman" w:hAnsi="Times New Roman" w:cs="Times New Roman"/>
          <w:sz w:val="36"/>
          <w:szCs w:val="36"/>
        </w:rPr>
      </w:pPr>
      <w:r w:rsidRPr="00CE520B">
        <w:rPr>
          <w:rFonts w:ascii="Times New Roman" w:hAnsi="Times New Roman" w:cs="Times New Roman"/>
          <w:sz w:val="36"/>
          <w:szCs w:val="36"/>
        </w:rPr>
        <w:t xml:space="preserve">У процесі анкетування виявлено, більшість глядачів вважає, що телеканалам та зокрема журналістам, які працюють над створенням інформаційних сюжетів, треба частіше писати позитивні новини. Також глядачі зауважують, що здебільшого інформаційні випуски навіюють страх і смуток. </w:t>
      </w:r>
    </w:p>
    <w:p w:rsidR="00CE520B" w:rsidRPr="00CE520B" w:rsidRDefault="00CE520B" w:rsidP="00CE520B">
      <w:pPr>
        <w:spacing w:after="0" w:line="360" w:lineRule="auto"/>
        <w:ind w:firstLine="720"/>
        <w:jc w:val="both"/>
        <w:rPr>
          <w:rFonts w:ascii="Times New Roman" w:hAnsi="Times New Roman" w:cs="Times New Roman"/>
          <w:sz w:val="36"/>
          <w:szCs w:val="36"/>
        </w:rPr>
      </w:pPr>
      <w:r w:rsidRPr="00CE520B">
        <w:rPr>
          <w:rFonts w:ascii="Times New Roman" w:hAnsi="Times New Roman" w:cs="Times New Roman"/>
          <w:sz w:val="36"/>
          <w:szCs w:val="36"/>
        </w:rPr>
        <w:t xml:space="preserve">Проведене дослідження не вичерпує всіх сторін наукового пошуку з даної проблематики. Перспективними напрямами подальших досліджень є вивчення зарубіжного </w:t>
      </w:r>
      <w:r w:rsidRPr="00CE520B">
        <w:rPr>
          <w:rFonts w:ascii="Times New Roman" w:hAnsi="Times New Roman" w:cs="Times New Roman"/>
          <w:sz w:val="36"/>
          <w:szCs w:val="36"/>
        </w:rPr>
        <w:lastRenderedPageBreak/>
        <w:t xml:space="preserve">досвіду впливу інформаційних випусків новин на свідомість людей. </w:t>
      </w:r>
    </w:p>
    <w:p w:rsidR="00CE520B" w:rsidRPr="00CE520B" w:rsidRDefault="00CE520B" w:rsidP="00CE520B">
      <w:pPr>
        <w:pStyle w:val="a4"/>
        <w:shd w:val="clear" w:color="auto" w:fill="FFFFFF"/>
        <w:spacing w:before="0" w:beforeAutospacing="0" w:after="0" w:afterAutospacing="0" w:line="360" w:lineRule="auto"/>
        <w:jc w:val="both"/>
        <w:rPr>
          <w:b/>
          <w:sz w:val="36"/>
          <w:szCs w:val="36"/>
        </w:rPr>
      </w:pPr>
    </w:p>
    <w:p w:rsidR="00CE520B" w:rsidRPr="00CE520B" w:rsidRDefault="00CE520B" w:rsidP="00CE520B">
      <w:pPr>
        <w:pStyle w:val="a4"/>
        <w:shd w:val="clear" w:color="auto" w:fill="FFFFFF"/>
        <w:spacing w:before="0" w:beforeAutospacing="0" w:after="0" w:afterAutospacing="0" w:line="360" w:lineRule="auto"/>
        <w:jc w:val="both"/>
        <w:rPr>
          <w:b/>
          <w:sz w:val="36"/>
          <w:szCs w:val="36"/>
        </w:rPr>
      </w:pPr>
    </w:p>
    <w:p w:rsidR="00CE520B" w:rsidRPr="00CE520B" w:rsidRDefault="00CE520B" w:rsidP="00CE520B">
      <w:pPr>
        <w:pStyle w:val="a4"/>
        <w:shd w:val="clear" w:color="auto" w:fill="FFFFFF"/>
        <w:spacing w:before="0" w:beforeAutospacing="0" w:after="0" w:afterAutospacing="0" w:line="360" w:lineRule="auto"/>
        <w:jc w:val="center"/>
        <w:rPr>
          <w:b/>
          <w:sz w:val="36"/>
          <w:szCs w:val="36"/>
        </w:rPr>
      </w:pPr>
      <w:r w:rsidRPr="00CE520B">
        <w:rPr>
          <w:b/>
          <w:sz w:val="36"/>
          <w:szCs w:val="36"/>
        </w:rPr>
        <w:t>Література</w:t>
      </w:r>
    </w:p>
    <w:p w:rsidR="00CE520B" w:rsidRPr="00CE520B" w:rsidRDefault="00CE520B" w:rsidP="00CE520B">
      <w:pPr>
        <w:pStyle w:val="a4"/>
        <w:shd w:val="clear" w:color="auto" w:fill="FFFFFF"/>
        <w:spacing w:before="0" w:beforeAutospacing="0" w:after="0" w:afterAutospacing="0" w:line="360" w:lineRule="auto"/>
        <w:jc w:val="both"/>
        <w:rPr>
          <w:b/>
          <w:sz w:val="36"/>
          <w:szCs w:val="36"/>
        </w:rPr>
      </w:pPr>
      <w:r w:rsidRPr="00CE520B">
        <w:rPr>
          <w:sz w:val="36"/>
          <w:szCs w:val="36"/>
        </w:rPr>
        <w:t>1. Куляс І. Ефективне виробництво теленовин: стандарти інформаційного мовлення; професійна етика журналіста-інформаційника : практ. посіб. [для журналістів] / І. Куляс, О. Макаренко. – К. : Вид-во ХББ, 2006. – 120 с.</w:t>
      </w:r>
    </w:p>
    <w:p w:rsidR="00CE520B" w:rsidRPr="00CE520B" w:rsidRDefault="00CE520B" w:rsidP="00CE520B">
      <w:pPr>
        <w:spacing w:after="0" w:line="360" w:lineRule="auto"/>
        <w:jc w:val="both"/>
        <w:rPr>
          <w:rFonts w:ascii="Times New Roman" w:hAnsi="Times New Roman" w:cs="Times New Roman"/>
          <w:sz w:val="36"/>
          <w:szCs w:val="36"/>
        </w:rPr>
      </w:pPr>
      <w:r w:rsidRPr="00CE520B">
        <w:rPr>
          <w:rFonts w:ascii="Times New Roman" w:hAnsi="Times New Roman" w:cs="Times New Roman"/>
          <w:sz w:val="36"/>
          <w:szCs w:val="36"/>
        </w:rPr>
        <w:t xml:space="preserve">2. Яковець А. В. Телевізійна журналістика / А. В. Яковець. – Київ. Видавничий дім «Києво-Могилянська академія», 2009 – 262 с. </w:t>
      </w:r>
    </w:p>
    <w:p w:rsidR="00CE520B" w:rsidRPr="00CE520B" w:rsidRDefault="00CE520B" w:rsidP="00CE520B">
      <w:pPr>
        <w:spacing w:after="0" w:line="360" w:lineRule="auto"/>
        <w:jc w:val="both"/>
        <w:rPr>
          <w:rStyle w:val="a5"/>
          <w:rFonts w:ascii="Times New Roman" w:hAnsi="Times New Roman" w:cs="Times New Roman"/>
          <w:sz w:val="36"/>
          <w:szCs w:val="36"/>
        </w:rPr>
      </w:pPr>
      <w:r w:rsidRPr="00CE520B">
        <w:rPr>
          <w:rFonts w:ascii="Times New Roman" w:hAnsi="Times New Roman" w:cs="Times New Roman"/>
          <w:sz w:val="36"/>
          <w:szCs w:val="36"/>
        </w:rPr>
        <w:t xml:space="preserve">3. Атаманчук Н. М. Вплив телебачення на свідомість та психіку студентської молоді / Н. М. Атаманчук. – Режим доступу </w:t>
      </w:r>
      <w:hyperlink r:id="rId77" w:history="1">
        <w:r w:rsidRPr="00CE520B">
          <w:rPr>
            <w:rStyle w:val="a5"/>
            <w:rFonts w:ascii="Times New Roman" w:hAnsi="Times New Roman" w:cs="Times New Roman"/>
            <w:sz w:val="36"/>
            <w:szCs w:val="36"/>
          </w:rPr>
          <w:t>http://dspace.pnpu.edu.ua/bitstream/123456789/6306/1/VplivTeleb.pdf</w:t>
        </w:r>
      </w:hyperlink>
    </w:p>
    <w:p w:rsidR="00CE520B" w:rsidRPr="00CE520B" w:rsidRDefault="00CE520B" w:rsidP="00CE520B">
      <w:pPr>
        <w:spacing w:after="0" w:line="360" w:lineRule="auto"/>
        <w:jc w:val="both"/>
        <w:rPr>
          <w:rFonts w:ascii="Times New Roman" w:hAnsi="Times New Roman" w:cs="Times New Roman"/>
          <w:sz w:val="36"/>
          <w:szCs w:val="36"/>
        </w:rPr>
      </w:pPr>
      <w:r w:rsidRPr="00CE520B">
        <w:rPr>
          <w:rFonts w:ascii="Times New Roman" w:hAnsi="Times New Roman" w:cs="Times New Roman"/>
          <w:sz w:val="36"/>
          <w:szCs w:val="36"/>
        </w:rPr>
        <w:t xml:space="preserve">4. Іщенко Н. Чим небезпечні нові медіа і що з цим робити / Н. Іщенко. – Режим доступу </w:t>
      </w:r>
      <w:hyperlink r:id="rId78" w:history="1">
        <w:r w:rsidRPr="00CE520B">
          <w:rPr>
            <w:rStyle w:val="a5"/>
            <w:rFonts w:ascii="Times New Roman" w:hAnsi="Times New Roman" w:cs="Times New Roman"/>
            <w:sz w:val="36"/>
            <w:szCs w:val="36"/>
          </w:rPr>
          <w:t>http://publications.lnu.edu.ua/bulletins/index.php/journalism/article/view/10560</w:t>
        </w:r>
      </w:hyperlink>
      <w:r w:rsidRPr="00CE520B">
        <w:rPr>
          <w:rFonts w:ascii="Times New Roman" w:hAnsi="Times New Roman" w:cs="Times New Roman"/>
          <w:sz w:val="36"/>
          <w:szCs w:val="36"/>
        </w:rPr>
        <w:t xml:space="preserve"> </w:t>
      </w:r>
    </w:p>
    <w:p w:rsidR="00CE520B" w:rsidRDefault="00CE520B" w:rsidP="00CE520B">
      <w:pPr>
        <w:spacing w:after="0" w:line="360" w:lineRule="auto"/>
        <w:jc w:val="both"/>
        <w:rPr>
          <w:rFonts w:ascii="Times New Roman" w:hAnsi="Times New Roman" w:cs="Times New Roman"/>
          <w:sz w:val="36"/>
          <w:szCs w:val="36"/>
        </w:rPr>
      </w:pPr>
    </w:p>
    <w:p w:rsidR="009A29E4" w:rsidRDefault="009A29E4" w:rsidP="00CE520B">
      <w:pPr>
        <w:spacing w:after="0" w:line="360" w:lineRule="auto"/>
        <w:jc w:val="both"/>
        <w:rPr>
          <w:rFonts w:ascii="Times New Roman" w:hAnsi="Times New Roman" w:cs="Times New Roman"/>
          <w:sz w:val="36"/>
          <w:szCs w:val="36"/>
        </w:rPr>
      </w:pPr>
    </w:p>
    <w:p w:rsidR="009A29E4" w:rsidRPr="00CE520B" w:rsidRDefault="009A29E4" w:rsidP="00CE520B">
      <w:pPr>
        <w:spacing w:after="0" w:line="360" w:lineRule="auto"/>
        <w:jc w:val="both"/>
        <w:rPr>
          <w:rFonts w:ascii="Times New Roman" w:hAnsi="Times New Roman" w:cs="Times New Roman"/>
          <w:sz w:val="36"/>
          <w:szCs w:val="36"/>
        </w:rPr>
      </w:pPr>
    </w:p>
    <w:p w:rsidR="00333167" w:rsidRPr="009A29E4" w:rsidRDefault="00333167" w:rsidP="009A29E4">
      <w:pPr>
        <w:spacing w:after="0" w:line="240" w:lineRule="auto"/>
        <w:jc w:val="center"/>
        <w:rPr>
          <w:rFonts w:ascii="Times New Roman" w:eastAsia="Calibri" w:hAnsi="Times New Roman" w:cs="Times New Roman"/>
          <w:b/>
          <w:sz w:val="36"/>
          <w:szCs w:val="36"/>
        </w:rPr>
      </w:pPr>
      <w:r w:rsidRPr="009A29E4">
        <w:rPr>
          <w:rFonts w:ascii="Times New Roman" w:eastAsia="Calibri" w:hAnsi="Times New Roman" w:cs="Times New Roman"/>
          <w:b/>
          <w:sz w:val="36"/>
          <w:szCs w:val="36"/>
        </w:rPr>
        <w:t xml:space="preserve">КОНФЛІКТНО-ЧУТЛИВІ ТЕМИ </w:t>
      </w:r>
      <w:r w:rsidR="00365C9F" w:rsidRPr="009A29E4">
        <w:rPr>
          <w:rFonts w:ascii="Times New Roman" w:eastAsia="Calibri" w:hAnsi="Times New Roman" w:cs="Times New Roman"/>
          <w:b/>
          <w:sz w:val="36"/>
          <w:szCs w:val="36"/>
        </w:rPr>
        <w:t>В</w:t>
      </w:r>
      <w:r w:rsidRPr="009A29E4">
        <w:rPr>
          <w:rFonts w:ascii="Times New Roman" w:eastAsia="Calibri" w:hAnsi="Times New Roman" w:cs="Times New Roman"/>
          <w:b/>
          <w:sz w:val="36"/>
          <w:szCs w:val="36"/>
        </w:rPr>
        <w:t xml:space="preserve"> </w:t>
      </w:r>
      <w:r w:rsidR="00365C9F" w:rsidRPr="009A29E4">
        <w:rPr>
          <w:rFonts w:ascii="Times New Roman" w:eastAsia="Calibri" w:hAnsi="Times New Roman" w:cs="Times New Roman"/>
          <w:b/>
          <w:sz w:val="36"/>
          <w:szCs w:val="36"/>
        </w:rPr>
        <w:t>ОНЛАЙН</w:t>
      </w:r>
      <w:r w:rsidRPr="009A29E4">
        <w:rPr>
          <w:rFonts w:ascii="Times New Roman" w:eastAsia="Calibri" w:hAnsi="Times New Roman" w:cs="Times New Roman"/>
          <w:b/>
          <w:sz w:val="36"/>
          <w:szCs w:val="36"/>
        </w:rPr>
        <w:t xml:space="preserve"> ЗМІ</w:t>
      </w:r>
    </w:p>
    <w:p w:rsidR="00333167" w:rsidRDefault="00333167" w:rsidP="009A29E4">
      <w:pPr>
        <w:spacing w:after="0" w:line="240" w:lineRule="auto"/>
        <w:jc w:val="center"/>
        <w:rPr>
          <w:rFonts w:ascii="Times New Roman" w:eastAsia="Calibri" w:hAnsi="Times New Roman" w:cs="Times New Roman"/>
          <w:b/>
          <w:sz w:val="36"/>
          <w:szCs w:val="36"/>
        </w:rPr>
      </w:pPr>
      <w:r w:rsidRPr="009A29E4">
        <w:rPr>
          <w:rFonts w:ascii="Times New Roman" w:eastAsia="Calibri" w:hAnsi="Times New Roman" w:cs="Times New Roman"/>
          <w:b/>
          <w:sz w:val="36"/>
          <w:szCs w:val="36"/>
        </w:rPr>
        <w:t>(на прикладі Івано-Франківських видань)</w:t>
      </w:r>
    </w:p>
    <w:p w:rsidR="009A29E4" w:rsidRPr="009A29E4" w:rsidRDefault="009A29E4" w:rsidP="009A29E4">
      <w:pPr>
        <w:spacing w:after="0" w:line="240" w:lineRule="auto"/>
        <w:jc w:val="center"/>
        <w:rPr>
          <w:rFonts w:ascii="Times New Roman" w:hAnsi="Times New Roman" w:cs="Times New Roman"/>
          <w:sz w:val="36"/>
          <w:szCs w:val="36"/>
        </w:rPr>
      </w:pPr>
    </w:p>
    <w:p w:rsidR="00333167" w:rsidRPr="009A29E4" w:rsidRDefault="00333167" w:rsidP="009A29E4">
      <w:pPr>
        <w:spacing w:after="0" w:line="240" w:lineRule="auto"/>
        <w:jc w:val="center"/>
        <w:rPr>
          <w:rFonts w:ascii="Times New Roman" w:hAnsi="Times New Roman" w:cs="Times New Roman"/>
          <w:b/>
          <w:color w:val="000000" w:themeColor="text1"/>
          <w:sz w:val="36"/>
          <w:szCs w:val="36"/>
        </w:rPr>
      </w:pPr>
      <w:r w:rsidRPr="009A29E4">
        <w:rPr>
          <w:rFonts w:ascii="Times New Roman" w:hAnsi="Times New Roman" w:cs="Times New Roman"/>
          <w:b/>
          <w:color w:val="000000" w:themeColor="text1"/>
          <w:sz w:val="36"/>
          <w:szCs w:val="36"/>
        </w:rPr>
        <w:t>Турак Христина,</w:t>
      </w:r>
    </w:p>
    <w:p w:rsidR="009A29E4" w:rsidRDefault="00365C9F" w:rsidP="009A29E4">
      <w:pPr>
        <w:spacing w:after="0" w:line="240" w:lineRule="auto"/>
        <w:jc w:val="center"/>
        <w:rPr>
          <w:rFonts w:ascii="Times New Roman" w:hAnsi="Times New Roman" w:cs="Times New Roman"/>
          <w:sz w:val="36"/>
          <w:szCs w:val="36"/>
        </w:rPr>
      </w:pPr>
      <w:r w:rsidRPr="009A29E4">
        <w:rPr>
          <w:rFonts w:ascii="Times New Roman" w:hAnsi="Times New Roman" w:cs="Times New Roman"/>
          <w:sz w:val="36"/>
          <w:szCs w:val="36"/>
        </w:rPr>
        <w:t>с</w:t>
      </w:r>
      <w:r w:rsidR="00333167" w:rsidRPr="009A29E4">
        <w:rPr>
          <w:rFonts w:ascii="Times New Roman" w:hAnsi="Times New Roman" w:cs="Times New Roman"/>
          <w:sz w:val="36"/>
          <w:szCs w:val="36"/>
        </w:rPr>
        <w:t xml:space="preserve">тудентка групи ж-21м </w:t>
      </w:r>
    </w:p>
    <w:p w:rsidR="00333167" w:rsidRPr="009A29E4" w:rsidRDefault="00333167" w:rsidP="009A29E4">
      <w:pPr>
        <w:spacing w:after="0" w:line="240" w:lineRule="auto"/>
        <w:jc w:val="center"/>
        <w:rPr>
          <w:rFonts w:ascii="Times New Roman" w:hAnsi="Times New Roman" w:cs="Times New Roman"/>
          <w:sz w:val="36"/>
          <w:szCs w:val="36"/>
        </w:rPr>
      </w:pPr>
      <w:r w:rsidRPr="009A29E4">
        <w:rPr>
          <w:rFonts w:ascii="Times New Roman" w:hAnsi="Times New Roman" w:cs="Times New Roman"/>
          <w:sz w:val="36"/>
          <w:szCs w:val="36"/>
        </w:rPr>
        <w:t>кафедри журналістики Факультету філології</w:t>
      </w:r>
    </w:p>
    <w:p w:rsidR="00333167" w:rsidRPr="009A29E4" w:rsidRDefault="00333167" w:rsidP="009A29E4">
      <w:pPr>
        <w:spacing w:after="0" w:line="240" w:lineRule="auto"/>
        <w:jc w:val="center"/>
        <w:rPr>
          <w:rFonts w:ascii="Times New Roman" w:hAnsi="Times New Roman" w:cs="Times New Roman"/>
          <w:sz w:val="36"/>
          <w:szCs w:val="36"/>
        </w:rPr>
      </w:pPr>
      <w:r w:rsidRPr="009A29E4">
        <w:rPr>
          <w:rFonts w:ascii="Times New Roman" w:hAnsi="Times New Roman" w:cs="Times New Roman"/>
          <w:sz w:val="36"/>
          <w:szCs w:val="36"/>
        </w:rPr>
        <w:t>ДВНЗ «Прикарпатський національний університет імені Василя Стефаника»,76018, УКРАЇНА,</w:t>
      </w:r>
    </w:p>
    <w:p w:rsidR="00333167" w:rsidRPr="009A29E4" w:rsidRDefault="00333167" w:rsidP="009A29E4">
      <w:pPr>
        <w:spacing w:after="0" w:line="240" w:lineRule="auto"/>
        <w:jc w:val="center"/>
        <w:rPr>
          <w:rFonts w:ascii="Times New Roman" w:hAnsi="Times New Roman" w:cs="Times New Roman"/>
          <w:sz w:val="36"/>
          <w:szCs w:val="36"/>
        </w:rPr>
      </w:pPr>
      <w:r w:rsidRPr="009A29E4">
        <w:rPr>
          <w:rFonts w:ascii="Times New Roman" w:hAnsi="Times New Roman" w:cs="Times New Roman"/>
          <w:sz w:val="36"/>
          <w:szCs w:val="36"/>
        </w:rPr>
        <w:t>м. Івано-Франківськ, вул. Шевченка, 57</w:t>
      </w:r>
    </w:p>
    <w:p w:rsidR="00333167" w:rsidRDefault="00333167" w:rsidP="009A29E4">
      <w:pPr>
        <w:spacing w:after="0" w:line="240" w:lineRule="auto"/>
        <w:jc w:val="center"/>
        <w:rPr>
          <w:rFonts w:ascii="Times New Roman" w:hAnsi="Times New Roman" w:cs="Times New Roman"/>
          <w:sz w:val="36"/>
          <w:szCs w:val="36"/>
        </w:rPr>
      </w:pPr>
      <w:r w:rsidRPr="009A29E4">
        <w:rPr>
          <w:rFonts w:ascii="Times New Roman" w:hAnsi="Times New Roman" w:cs="Times New Roman"/>
          <w:sz w:val="36"/>
          <w:szCs w:val="36"/>
          <w:lang w:val="en-US"/>
        </w:rPr>
        <w:t>E</w:t>
      </w:r>
      <w:r w:rsidRPr="009A29E4">
        <w:rPr>
          <w:rFonts w:ascii="Times New Roman" w:hAnsi="Times New Roman" w:cs="Times New Roman"/>
          <w:sz w:val="36"/>
          <w:szCs w:val="36"/>
        </w:rPr>
        <w:t>-</w:t>
      </w:r>
      <w:r w:rsidRPr="009A29E4">
        <w:rPr>
          <w:rFonts w:ascii="Times New Roman" w:hAnsi="Times New Roman" w:cs="Times New Roman"/>
          <w:sz w:val="36"/>
          <w:szCs w:val="36"/>
          <w:lang w:val="en-US"/>
        </w:rPr>
        <w:t>mail</w:t>
      </w:r>
      <w:r w:rsidRPr="009A29E4">
        <w:rPr>
          <w:rFonts w:ascii="Times New Roman" w:hAnsi="Times New Roman" w:cs="Times New Roman"/>
          <w:sz w:val="36"/>
          <w:szCs w:val="36"/>
        </w:rPr>
        <w:t xml:space="preserve">: </w:t>
      </w:r>
      <w:hyperlink r:id="rId79" w:history="1">
        <w:r w:rsidR="007212BB" w:rsidRPr="00872BC5">
          <w:rPr>
            <w:rStyle w:val="a5"/>
            <w:rFonts w:ascii="Times New Roman" w:hAnsi="Times New Roman" w:cs="Times New Roman"/>
            <w:sz w:val="36"/>
            <w:szCs w:val="36"/>
          </w:rPr>
          <w:t>jasmineeva@yahoo.com</w:t>
        </w:r>
      </w:hyperlink>
    </w:p>
    <w:p w:rsidR="007212BB" w:rsidRDefault="007212BB" w:rsidP="009A29E4">
      <w:pPr>
        <w:spacing w:after="0" w:line="240" w:lineRule="auto"/>
        <w:jc w:val="center"/>
        <w:rPr>
          <w:rFonts w:ascii="Times New Roman" w:hAnsi="Times New Roman" w:cs="Times New Roman"/>
          <w:sz w:val="36"/>
          <w:szCs w:val="36"/>
        </w:rPr>
      </w:pPr>
    </w:p>
    <w:p w:rsidR="007212BB" w:rsidRPr="00CA2926" w:rsidRDefault="007212BB" w:rsidP="007212BB">
      <w:pPr>
        <w:spacing w:after="0" w:line="240" w:lineRule="auto"/>
        <w:jc w:val="center"/>
        <w:rPr>
          <w:rFonts w:ascii="Times New Roman" w:hAnsi="Times New Roman" w:cs="Times New Roman"/>
          <w:sz w:val="36"/>
          <w:szCs w:val="36"/>
        </w:rPr>
      </w:pPr>
      <w:r w:rsidRPr="00CA2926">
        <w:rPr>
          <w:rFonts w:ascii="Times New Roman" w:hAnsi="Times New Roman" w:cs="Times New Roman"/>
          <w:sz w:val="36"/>
          <w:szCs w:val="36"/>
        </w:rPr>
        <w:t>Науковий керівник:</w:t>
      </w:r>
    </w:p>
    <w:p w:rsidR="007212BB" w:rsidRPr="00CA2926" w:rsidRDefault="007212BB" w:rsidP="007212BB">
      <w:pPr>
        <w:spacing w:after="0" w:line="240" w:lineRule="auto"/>
        <w:jc w:val="center"/>
        <w:rPr>
          <w:rFonts w:ascii="Times New Roman" w:hAnsi="Times New Roman" w:cs="Times New Roman"/>
          <w:sz w:val="36"/>
          <w:szCs w:val="36"/>
        </w:rPr>
      </w:pPr>
      <w:r w:rsidRPr="00CA2926">
        <w:rPr>
          <w:rFonts w:ascii="Times New Roman" w:hAnsi="Times New Roman" w:cs="Times New Roman"/>
          <w:sz w:val="36"/>
          <w:szCs w:val="36"/>
        </w:rPr>
        <w:t>Пристай Г. І.,</w:t>
      </w:r>
    </w:p>
    <w:p w:rsidR="007212BB" w:rsidRPr="000128DE" w:rsidRDefault="007212BB" w:rsidP="007212BB">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старша викладачка кафедри журналістики</w:t>
      </w:r>
    </w:p>
    <w:p w:rsidR="007212BB" w:rsidRPr="000128DE" w:rsidRDefault="007212BB" w:rsidP="007212BB">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ДВНЗ «Прикарпатський національний</w:t>
      </w:r>
    </w:p>
    <w:p w:rsidR="007212BB" w:rsidRPr="000128DE" w:rsidRDefault="007212BB" w:rsidP="007212BB">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університет імені Василя Стефаника»,</w:t>
      </w:r>
    </w:p>
    <w:p w:rsidR="007212BB" w:rsidRPr="000128DE" w:rsidRDefault="007212BB" w:rsidP="007212BB">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кандидат наук з соціальних комунікацій,</w:t>
      </w:r>
    </w:p>
    <w:p w:rsidR="007212BB" w:rsidRPr="000128DE" w:rsidRDefault="007212BB" w:rsidP="007212BB">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м. Івано-Франківськ</w:t>
      </w:r>
    </w:p>
    <w:p w:rsidR="007212BB" w:rsidRPr="009A29E4" w:rsidRDefault="007212BB" w:rsidP="009A29E4">
      <w:pPr>
        <w:spacing w:after="0" w:line="240" w:lineRule="auto"/>
        <w:jc w:val="center"/>
        <w:rPr>
          <w:rFonts w:ascii="Times New Roman" w:hAnsi="Times New Roman" w:cs="Times New Roman"/>
          <w:sz w:val="36"/>
          <w:szCs w:val="36"/>
        </w:rPr>
      </w:pPr>
    </w:p>
    <w:p w:rsidR="00333167" w:rsidRPr="009A29E4" w:rsidRDefault="00333167" w:rsidP="009A29E4">
      <w:pPr>
        <w:spacing w:after="0" w:line="240" w:lineRule="auto"/>
        <w:jc w:val="both"/>
        <w:rPr>
          <w:rFonts w:ascii="Times New Roman" w:hAnsi="Times New Roman" w:cs="Times New Roman"/>
          <w:sz w:val="36"/>
          <w:szCs w:val="36"/>
        </w:rPr>
      </w:pPr>
    </w:p>
    <w:p w:rsidR="00333167" w:rsidRPr="009A29E4" w:rsidRDefault="007212BB" w:rsidP="009A29E4">
      <w:pPr>
        <w:spacing w:after="0" w:line="360" w:lineRule="auto"/>
        <w:ind w:firstLine="720"/>
        <w:jc w:val="both"/>
        <w:rPr>
          <w:rFonts w:ascii="Times New Roman" w:eastAsia="Calibri" w:hAnsi="Times New Roman" w:cs="Times New Roman"/>
          <w:sz w:val="36"/>
          <w:szCs w:val="36"/>
        </w:rPr>
      </w:pPr>
      <w:r w:rsidRPr="007212BB">
        <w:rPr>
          <w:rFonts w:ascii="Times New Roman" w:eastAsia="Calibri" w:hAnsi="Times New Roman" w:cs="Times New Roman"/>
          <w:b/>
          <w:sz w:val="36"/>
          <w:szCs w:val="36"/>
        </w:rPr>
        <w:t>Постановка проблеми.</w:t>
      </w:r>
      <w:r>
        <w:rPr>
          <w:rFonts w:ascii="Times New Roman" w:eastAsia="Calibri" w:hAnsi="Times New Roman" w:cs="Times New Roman"/>
          <w:sz w:val="36"/>
          <w:szCs w:val="36"/>
        </w:rPr>
        <w:t xml:space="preserve"> </w:t>
      </w:r>
      <w:r w:rsidR="00333167" w:rsidRPr="009A29E4">
        <w:rPr>
          <w:rFonts w:ascii="Times New Roman" w:eastAsia="Calibri" w:hAnsi="Times New Roman" w:cs="Times New Roman"/>
          <w:sz w:val="36"/>
          <w:szCs w:val="36"/>
        </w:rPr>
        <w:t xml:space="preserve">Поява нових медіа як феномену в системі соціальних комунікацій ХХІ століття стала викликом для традиційної журналістики, адже їхня популярність вносить суттєві зміни в медіа-галузь у всьому світі. Саме появу нових медіа можна, на погляд О. Гресько, вважати точкою відліку активного використання сучасних технологій у практичній інформаційно-комунікаційній діяльності людини як на побутовому, так і професійному рівні. «Вперше в історії людства, – підкреслює науковець, – аудіовізуальні й письмові </w:t>
      </w:r>
      <w:r w:rsidR="00333167" w:rsidRPr="009A29E4">
        <w:rPr>
          <w:rFonts w:ascii="Times New Roman" w:eastAsia="Calibri" w:hAnsi="Times New Roman" w:cs="Times New Roman"/>
          <w:sz w:val="36"/>
          <w:szCs w:val="36"/>
        </w:rPr>
        <w:lastRenderedPageBreak/>
        <w:t>засоби комунікації об’єднані й функціонують в єдиній системі координат за допомогою мережі Інтернет».</w:t>
      </w:r>
    </w:p>
    <w:p w:rsidR="00333167" w:rsidRPr="009A29E4" w:rsidRDefault="00F75AA1" w:rsidP="009A29E4">
      <w:pPr>
        <w:spacing w:after="0" w:line="360" w:lineRule="auto"/>
        <w:ind w:firstLine="720"/>
        <w:jc w:val="both"/>
        <w:rPr>
          <w:rFonts w:ascii="Times New Roman" w:eastAsia="Calibri" w:hAnsi="Times New Roman" w:cs="Times New Roman"/>
          <w:sz w:val="36"/>
          <w:szCs w:val="36"/>
        </w:rPr>
      </w:pPr>
      <w:r w:rsidRPr="00F75AA1">
        <w:rPr>
          <w:rFonts w:ascii="Times New Roman" w:eastAsia="Calibri" w:hAnsi="Times New Roman" w:cs="Times New Roman"/>
          <w:b/>
          <w:sz w:val="36"/>
          <w:szCs w:val="36"/>
        </w:rPr>
        <w:t xml:space="preserve">Виклад основного матеріалу. </w:t>
      </w:r>
      <w:r w:rsidR="00333167" w:rsidRPr="009A29E4">
        <w:rPr>
          <w:rFonts w:ascii="Times New Roman" w:eastAsia="Calibri" w:hAnsi="Times New Roman" w:cs="Times New Roman"/>
          <w:sz w:val="36"/>
          <w:szCs w:val="36"/>
        </w:rPr>
        <w:t xml:space="preserve">Медіа, засновані на нових, цифрових носіях, безпосередньо пов’язані з еволюцією комп’ютерів та Інтернету, широко впроваджувані в різні сфери, стали більш інтерактивними за традиційні, чим суттєво відрізняються від них. Бурхливе поширення нових конвергентних медіа зумовило виділення окремо </w:t>
      </w:r>
      <w:r w:rsidR="00333167" w:rsidRPr="009A29E4">
        <w:rPr>
          <w:rFonts w:ascii="Times New Roman" w:hAnsi="Times New Roman" w:cs="Times New Roman"/>
          <w:sz w:val="36"/>
          <w:szCs w:val="36"/>
        </w:rPr>
        <w:t xml:space="preserve">Інтернет-журналістики, яку Б. Потятиник трактує як історично четвертий (після преси, радіо і телебачення) різновид журналістики </w:t>
      </w:r>
      <w:r w:rsidR="00333167" w:rsidRPr="009A29E4">
        <w:rPr>
          <w:rFonts w:ascii="Times New Roman" w:eastAsia="Calibri" w:hAnsi="Times New Roman" w:cs="Times New Roman"/>
          <w:sz w:val="36"/>
          <w:szCs w:val="36"/>
        </w:rPr>
        <w:t>.</w:t>
      </w:r>
    </w:p>
    <w:p w:rsidR="00333167" w:rsidRPr="009A29E4" w:rsidRDefault="00333167" w:rsidP="009A29E4">
      <w:pPr>
        <w:spacing w:after="0" w:line="360" w:lineRule="auto"/>
        <w:ind w:firstLine="720"/>
        <w:jc w:val="both"/>
        <w:rPr>
          <w:rFonts w:ascii="Times New Roman" w:eastAsiaTheme="minorHAnsi" w:hAnsi="Times New Roman" w:cs="Times New Roman"/>
          <w:sz w:val="36"/>
          <w:szCs w:val="36"/>
        </w:rPr>
      </w:pPr>
      <w:r w:rsidRPr="009A29E4">
        <w:rPr>
          <w:rFonts w:ascii="Times New Roman" w:eastAsia="Calibri" w:hAnsi="Times New Roman" w:cs="Times New Roman"/>
          <w:sz w:val="36"/>
          <w:szCs w:val="36"/>
        </w:rPr>
        <w:t xml:space="preserve">Незважаючи на значні відмінності між згаданими засобами масової інформації, всі вони виконують однакові функції, активно </w:t>
      </w:r>
      <w:r w:rsidRPr="009A29E4">
        <w:rPr>
          <w:rFonts w:ascii="Times New Roman" w:hAnsi="Times New Roman" w:cs="Times New Roman"/>
          <w:sz w:val="36"/>
          <w:szCs w:val="36"/>
        </w:rPr>
        <w:t xml:space="preserve">реагуючи на усі зміни й порухи суспільного розвитку. Сучасний етап розвитку українського суспільства характеризується лавиноподібним зростанням осередків конфліктності. Виникають конфлікти між виконавчою та законодавчою владою, партіями і рухами, політичними лідерами, парламентськими фракціями, між владою в центрі й на місцях, владою і населенням. Нікуди не поділися й міжособистісні суперечності. </w:t>
      </w:r>
    </w:p>
    <w:p w:rsidR="009A29E4" w:rsidRDefault="00333167" w:rsidP="009A29E4">
      <w:pPr>
        <w:spacing w:after="0" w:line="360" w:lineRule="auto"/>
        <w:ind w:firstLine="720"/>
        <w:jc w:val="both"/>
        <w:rPr>
          <w:rFonts w:ascii="Times New Roman" w:hAnsi="Times New Roman" w:cs="Times New Roman"/>
          <w:sz w:val="36"/>
          <w:szCs w:val="36"/>
        </w:rPr>
      </w:pPr>
      <w:r w:rsidRPr="009A29E4">
        <w:rPr>
          <w:rFonts w:ascii="Times New Roman" w:hAnsi="Times New Roman" w:cs="Times New Roman"/>
          <w:sz w:val="36"/>
          <w:szCs w:val="36"/>
        </w:rPr>
        <w:t xml:space="preserve">Особливо почастішали та загострилися конфліктні ситуації в «гарячих» точках України – в Криму і на Сході </w:t>
      </w:r>
      <w:r w:rsidRPr="009A29E4">
        <w:rPr>
          <w:rFonts w:ascii="Times New Roman" w:hAnsi="Times New Roman" w:cs="Times New Roman"/>
          <w:sz w:val="36"/>
          <w:szCs w:val="36"/>
        </w:rPr>
        <w:lastRenderedPageBreak/>
        <w:t>країни, що спровокували, зокрема,  проблему масового внутрішнього переміщення в Укра</w:t>
      </w:r>
      <w:r w:rsidR="009A29E4">
        <w:rPr>
          <w:rFonts w:ascii="Times New Roman" w:hAnsi="Times New Roman" w:cs="Times New Roman"/>
          <w:sz w:val="36"/>
          <w:szCs w:val="36"/>
        </w:rPr>
        <w:t xml:space="preserve">їні. </w:t>
      </w:r>
    </w:p>
    <w:p w:rsidR="009A29E4" w:rsidRDefault="00333167" w:rsidP="009A29E4">
      <w:pPr>
        <w:spacing w:after="0" w:line="360" w:lineRule="auto"/>
        <w:ind w:firstLine="720"/>
        <w:jc w:val="both"/>
        <w:rPr>
          <w:rFonts w:ascii="Times New Roman" w:hAnsi="Times New Roman" w:cs="Times New Roman"/>
          <w:sz w:val="36"/>
          <w:szCs w:val="36"/>
        </w:rPr>
      </w:pPr>
      <w:r w:rsidRPr="009A29E4">
        <w:rPr>
          <w:rFonts w:ascii="Times New Roman" w:hAnsi="Times New Roman" w:cs="Times New Roman"/>
          <w:sz w:val="36"/>
          <w:szCs w:val="36"/>
        </w:rPr>
        <w:t>З початку масового переміщення з непідконтрольних українському уряду територій було проведено низку досліджень, присвячених взаємодії постійного місцевого населення та внутрішньо переміщених осіб (ВПО), зокрема питанню, чи існують між цими двома групами точки напруги та непорозуміння. Наявна у відкритому доступі інформація є суперечливою. В одних випадках місцеві жителі заявляють про нейтрально-доброзичливе відношення до ВПО, співчуття та розуміння непростого становища, в якому вони опинились, декларують готовність допомагати. З іншого боку, зібрано багато свідчень щодо окремих випадків дискримінації, упереджень, що зазнають ВПО, негативних стереотипів щодо них, та існування прихованих та поте</w:t>
      </w:r>
      <w:r w:rsidR="009A29E4">
        <w:rPr>
          <w:rFonts w:ascii="Times New Roman" w:hAnsi="Times New Roman" w:cs="Times New Roman"/>
          <w:sz w:val="36"/>
          <w:szCs w:val="36"/>
        </w:rPr>
        <w:t xml:space="preserve">нційних соціальних конфліктів. </w:t>
      </w:r>
    </w:p>
    <w:p w:rsidR="009A29E4" w:rsidRDefault="00333167" w:rsidP="009A29E4">
      <w:pPr>
        <w:spacing w:after="0" w:line="360" w:lineRule="auto"/>
        <w:ind w:firstLine="720"/>
        <w:jc w:val="both"/>
        <w:rPr>
          <w:rFonts w:ascii="Times New Roman" w:hAnsi="Times New Roman" w:cs="Times New Roman"/>
          <w:sz w:val="36"/>
          <w:szCs w:val="36"/>
        </w:rPr>
      </w:pPr>
      <w:r w:rsidRPr="009A29E4">
        <w:rPr>
          <w:rFonts w:ascii="Times New Roman" w:eastAsia="Times New Roman" w:hAnsi="Times New Roman" w:cs="Times New Roman"/>
          <w:kern w:val="36"/>
          <w:sz w:val="36"/>
          <w:szCs w:val="36"/>
        </w:rPr>
        <w:t>На думку фахівців, «в</w:t>
      </w:r>
      <w:r w:rsidRPr="009A29E4">
        <w:rPr>
          <w:rFonts w:ascii="Times New Roman" w:hAnsi="Times New Roman" w:cs="Times New Roman"/>
          <w:sz w:val="36"/>
          <w:szCs w:val="36"/>
        </w:rPr>
        <w:t xml:space="preserve">ітчизняні ЗМІ, хоча й приділяють певну увагу проблемам внутрішньо переміщених осіб в Україні, не вміють професійно й етично подавати такі теми. Навіть через чотири роки після початку війни на Сході серед журналістів поширена проблема стереотипного, здебільшого негативного, зображення переселенців. Медіа також не вміють критично оцінювати висловлювань лідерів думок та політиків </w:t>
      </w:r>
      <w:r w:rsidRPr="009A29E4">
        <w:rPr>
          <w:rFonts w:ascii="Times New Roman" w:hAnsi="Times New Roman" w:cs="Times New Roman"/>
          <w:sz w:val="36"/>
          <w:szCs w:val="36"/>
        </w:rPr>
        <w:lastRenderedPageBreak/>
        <w:t>на цю тему, ретранслюючи їх без застережень. Та відповідальність за правильне подання інформації на тему ВПО має лежати й на державі, що має забезпечити дотримання певних норм, які б убезп</w:t>
      </w:r>
      <w:r w:rsidR="009A29E4">
        <w:rPr>
          <w:rFonts w:ascii="Times New Roman" w:hAnsi="Times New Roman" w:cs="Times New Roman"/>
          <w:sz w:val="36"/>
          <w:szCs w:val="36"/>
        </w:rPr>
        <w:t>ечили суспільство від розколу».</w:t>
      </w:r>
    </w:p>
    <w:p w:rsidR="009A29E4" w:rsidRDefault="00333167" w:rsidP="009A29E4">
      <w:pPr>
        <w:spacing w:after="0" w:line="360" w:lineRule="auto"/>
        <w:ind w:firstLine="720"/>
        <w:jc w:val="both"/>
        <w:rPr>
          <w:rFonts w:ascii="Times New Roman" w:hAnsi="Times New Roman" w:cs="Times New Roman"/>
          <w:sz w:val="36"/>
          <w:szCs w:val="36"/>
        </w:rPr>
      </w:pPr>
      <w:r w:rsidRPr="009A29E4">
        <w:rPr>
          <w:rFonts w:ascii="Times New Roman" w:eastAsia="Times New Roman" w:hAnsi="Times New Roman" w:cs="Times New Roman"/>
          <w:color w:val="000000"/>
          <w:kern w:val="36"/>
          <w:sz w:val="36"/>
          <w:szCs w:val="36"/>
        </w:rPr>
        <w:t>Разом із тим, від 2014 року в Україні ведеться активна робота з просування стандартів і вимог до продукування медіаконтенту, підготовленого на конфліктно-чутливі теми: висвітлення подій на Сході України, про права людини, дискримінацію, гендерні питання, життя вимушених переселенців тощо.</w:t>
      </w:r>
    </w:p>
    <w:p w:rsidR="00333167" w:rsidRPr="009A29E4" w:rsidRDefault="00333167" w:rsidP="009A29E4">
      <w:pPr>
        <w:spacing w:after="0" w:line="360" w:lineRule="auto"/>
        <w:ind w:firstLine="720"/>
        <w:jc w:val="both"/>
        <w:rPr>
          <w:rFonts w:ascii="Times New Roman" w:hAnsi="Times New Roman" w:cs="Times New Roman"/>
          <w:sz w:val="36"/>
          <w:szCs w:val="36"/>
        </w:rPr>
      </w:pPr>
      <w:r w:rsidRPr="009A29E4">
        <w:rPr>
          <w:rFonts w:ascii="Times New Roman" w:eastAsia="Times New Roman" w:hAnsi="Times New Roman" w:cs="Times New Roman"/>
          <w:kern w:val="36"/>
          <w:sz w:val="36"/>
          <w:szCs w:val="36"/>
        </w:rPr>
        <w:t xml:space="preserve">Дослідивши висвітлення  </w:t>
      </w:r>
      <w:r w:rsidRPr="009A29E4">
        <w:rPr>
          <w:rFonts w:ascii="Times New Roman" w:eastAsia="Times New Roman" w:hAnsi="Times New Roman" w:cs="Times New Roman"/>
          <w:color w:val="000000"/>
          <w:kern w:val="36"/>
          <w:sz w:val="36"/>
          <w:szCs w:val="36"/>
        </w:rPr>
        <w:t>конфліктно-чутливих тем в Інтернет-журналістиці на прикладі івано-франківських ЗМІ, ми дійшли таких висновків.</w:t>
      </w:r>
    </w:p>
    <w:p w:rsidR="009A29E4" w:rsidRDefault="00333167" w:rsidP="009A29E4">
      <w:pPr>
        <w:shd w:val="clear" w:color="auto" w:fill="FFFFFF"/>
        <w:spacing w:after="0" w:line="360" w:lineRule="auto"/>
        <w:jc w:val="both"/>
        <w:outlineLvl w:val="0"/>
        <w:rPr>
          <w:rFonts w:ascii="Times New Roman" w:eastAsiaTheme="minorHAnsi" w:hAnsi="Times New Roman" w:cs="Times New Roman"/>
          <w:sz w:val="36"/>
          <w:szCs w:val="36"/>
          <w:lang w:eastAsia="en-US"/>
        </w:rPr>
      </w:pPr>
      <w:r w:rsidRPr="009A29E4">
        <w:rPr>
          <w:rFonts w:ascii="Times New Roman" w:hAnsi="Times New Roman" w:cs="Times New Roman"/>
          <w:sz w:val="36"/>
          <w:szCs w:val="36"/>
        </w:rPr>
        <w:t>Загальними ознаками Інтернет-видань, характерними для усіх мас-медіа, є цільова аудиторія, функціональність, жанрово-тематична різноманітність, обсяги та формати переданої інформації, періодичність, час  і місце передач тощо. Разом із тим, мережеві видання мають низку специфічних властивостей, притаманних лише їм. Серед них дослідники найчастіше називають такі визначальні особливості, як гіпертекстуальність, інтерактивність, мультимедійність, які належать до суттєвих переваг Інтернет-видань.</w:t>
      </w:r>
    </w:p>
    <w:p w:rsidR="00333167" w:rsidRPr="009A29E4" w:rsidRDefault="00333167" w:rsidP="009A29E4">
      <w:pPr>
        <w:shd w:val="clear" w:color="auto" w:fill="FFFFFF"/>
        <w:spacing w:after="0" w:line="360" w:lineRule="auto"/>
        <w:ind w:firstLine="708"/>
        <w:jc w:val="both"/>
        <w:outlineLvl w:val="0"/>
        <w:rPr>
          <w:rFonts w:ascii="Times New Roman" w:eastAsiaTheme="minorHAnsi" w:hAnsi="Times New Roman" w:cs="Times New Roman"/>
          <w:sz w:val="36"/>
          <w:szCs w:val="36"/>
          <w:lang w:eastAsia="en-US"/>
        </w:rPr>
      </w:pPr>
      <w:r w:rsidRPr="009A29E4">
        <w:rPr>
          <w:rFonts w:ascii="Times New Roman" w:hAnsi="Times New Roman" w:cs="Times New Roman"/>
          <w:sz w:val="36"/>
          <w:szCs w:val="36"/>
        </w:rPr>
        <w:lastRenderedPageBreak/>
        <w:t xml:space="preserve">За рахунок гіпертекстуальності у читача з’являється можливість використовувати великий обсяг пам’яті та архівацію матеріалів, а отже – переглядати попередні публікації з теми, яка його зацікавила. Контекстуальні й тематичні гіперпосилання позитивно впливають  на повноту і вірогідність інформації, дають змогу використовувати альтернативні джерела і на цій основі самостійно інтерпретувати факти, робити узагальнення. </w:t>
      </w:r>
    </w:p>
    <w:p w:rsidR="009A29E4" w:rsidRDefault="00333167" w:rsidP="009A29E4">
      <w:pPr>
        <w:shd w:val="clear" w:color="auto" w:fill="FFFFFF"/>
        <w:spacing w:after="0" w:line="360" w:lineRule="auto"/>
        <w:jc w:val="both"/>
        <w:outlineLvl w:val="0"/>
        <w:rPr>
          <w:rFonts w:ascii="Times New Roman" w:hAnsi="Times New Roman" w:cs="Times New Roman"/>
          <w:sz w:val="36"/>
          <w:szCs w:val="36"/>
        </w:rPr>
      </w:pPr>
      <w:r w:rsidRPr="009A29E4">
        <w:rPr>
          <w:rFonts w:ascii="Times New Roman" w:hAnsi="Times New Roman" w:cs="Times New Roman"/>
          <w:color w:val="000000"/>
          <w:sz w:val="36"/>
          <w:szCs w:val="36"/>
          <w:shd w:val="clear" w:color="auto" w:fill="FFFFFF"/>
        </w:rPr>
        <w:t xml:space="preserve">Інтерактивність дозволяє учасникам спілкування не лише надсилати інформацію, а й постійно її приймати, тобто здійснювати зворотний зв’язок. Причому такий зв’язок </w:t>
      </w:r>
      <w:r w:rsidRPr="009A29E4">
        <w:rPr>
          <w:rFonts w:ascii="Times New Roman" w:hAnsi="Times New Roman" w:cs="Times New Roman"/>
          <w:sz w:val="36"/>
          <w:szCs w:val="36"/>
        </w:rPr>
        <w:t xml:space="preserve"> відбувається у режимі онлайн, що прискорює процес спілкування і відкриває нові можливості для оперативної реакції на громадські запити. Разом із тим, Інтернет відстежує інформаційні запити користувачів, дає змогу адресно впливати на них, використовуючи максимально індивідуалізований підхід.</w:t>
      </w:r>
    </w:p>
    <w:p w:rsidR="009A29E4" w:rsidRDefault="00333167" w:rsidP="009A29E4">
      <w:pPr>
        <w:shd w:val="clear" w:color="auto" w:fill="FFFFFF"/>
        <w:spacing w:after="0" w:line="360" w:lineRule="auto"/>
        <w:ind w:firstLine="708"/>
        <w:jc w:val="both"/>
        <w:outlineLvl w:val="0"/>
        <w:rPr>
          <w:rFonts w:ascii="Times New Roman" w:hAnsi="Times New Roman" w:cs="Times New Roman"/>
          <w:sz w:val="36"/>
          <w:szCs w:val="36"/>
        </w:rPr>
      </w:pPr>
      <w:r w:rsidRPr="009A29E4">
        <w:rPr>
          <w:rFonts w:ascii="Times New Roman" w:hAnsi="Times New Roman" w:cs="Times New Roman"/>
          <w:sz w:val="36"/>
          <w:szCs w:val="36"/>
        </w:rPr>
        <w:t xml:space="preserve">Мультимедійність передбачає застосування різних способів створення і поширення інформації у різних знакових системах (вербальній, графічній, звуковій, фото, відео, анімації), одночасне використання можливостей різних видів медіа. Сьогодні онлайнова журналістика використовує велику </w:t>
      </w:r>
      <w:r w:rsidRPr="009A29E4">
        <w:rPr>
          <w:rFonts w:ascii="Times New Roman" w:hAnsi="Times New Roman" w:cs="Times New Roman"/>
          <w:sz w:val="36"/>
          <w:szCs w:val="36"/>
        </w:rPr>
        <w:lastRenderedPageBreak/>
        <w:t xml:space="preserve">кількість мультимедійних форматів, різноманітність яких дедалі нестримно зростає. </w:t>
      </w:r>
    </w:p>
    <w:p w:rsidR="009A29E4" w:rsidRDefault="00333167" w:rsidP="009A29E4">
      <w:pPr>
        <w:shd w:val="clear" w:color="auto" w:fill="FFFFFF"/>
        <w:spacing w:after="0" w:line="360" w:lineRule="auto"/>
        <w:ind w:firstLine="708"/>
        <w:jc w:val="both"/>
        <w:outlineLvl w:val="0"/>
        <w:rPr>
          <w:rFonts w:ascii="Times New Roman" w:hAnsi="Times New Roman" w:cs="Times New Roman"/>
          <w:sz w:val="36"/>
          <w:szCs w:val="36"/>
        </w:rPr>
      </w:pPr>
      <w:r w:rsidRPr="009A29E4">
        <w:rPr>
          <w:rFonts w:ascii="Times New Roman" w:eastAsia="Times New Roman" w:hAnsi="Times New Roman" w:cs="Times New Roman"/>
          <w:color w:val="000000"/>
          <w:kern w:val="36"/>
          <w:sz w:val="36"/>
          <w:szCs w:val="36"/>
        </w:rPr>
        <w:t xml:space="preserve">Здійснюючи свою діяльність, журналісти нерідко стикаються із </w:t>
      </w:r>
      <w:r w:rsidRPr="009A29E4">
        <w:rPr>
          <w:rFonts w:ascii="Times New Roman" w:hAnsi="Times New Roman" w:cs="Times New Roman"/>
          <w:sz w:val="36"/>
          <w:szCs w:val="36"/>
        </w:rPr>
        <w:t>соціальними конфліктами</w:t>
      </w:r>
      <w:r w:rsidRPr="009A29E4">
        <w:rPr>
          <w:rFonts w:ascii="Times New Roman" w:eastAsia="Times New Roman" w:hAnsi="Times New Roman" w:cs="Times New Roman"/>
          <w:color w:val="000000"/>
          <w:kern w:val="36"/>
          <w:sz w:val="36"/>
          <w:szCs w:val="36"/>
        </w:rPr>
        <w:t xml:space="preserve">, які мають об’єктивно оцінити і неупереджено висвітлити. </w:t>
      </w:r>
      <w:r w:rsidRPr="009A29E4">
        <w:rPr>
          <w:rFonts w:ascii="Times New Roman" w:hAnsi="Times New Roman" w:cs="Times New Roman"/>
          <w:sz w:val="36"/>
          <w:szCs w:val="36"/>
        </w:rPr>
        <w:t>Конфліктні ситуації виникають практично в усіх сферах людського буття, що дає науковцям підстави класифікувати конфліктів на міжособистісні та сімейні, організаційні й трудові, етнонаціональні,  релігійні, соціокультурні, політичні, міждержавні, конфлікти у сфері управління, конфлікти у правових відносинах, педагогічні та ін.</w:t>
      </w:r>
    </w:p>
    <w:p w:rsidR="00333167" w:rsidRPr="009A29E4" w:rsidRDefault="00333167" w:rsidP="009A29E4">
      <w:pPr>
        <w:shd w:val="clear" w:color="auto" w:fill="FFFFFF"/>
        <w:spacing w:after="0" w:line="360" w:lineRule="auto"/>
        <w:ind w:firstLine="708"/>
        <w:jc w:val="both"/>
        <w:outlineLvl w:val="0"/>
        <w:rPr>
          <w:rFonts w:ascii="Times New Roman" w:hAnsi="Times New Roman" w:cs="Times New Roman"/>
          <w:sz w:val="36"/>
          <w:szCs w:val="36"/>
        </w:rPr>
      </w:pPr>
      <w:r w:rsidRPr="009A29E4">
        <w:rPr>
          <w:rFonts w:ascii="Times New Roman" w:hAnsi="Times New Roman" w:cs="Times New Roman"/>
          <w:sz w:val="36"/>
          <w:szCs w:val="36"/>
        </w:rPr>
        <w:t>В умовах внутрішніх і зовнішніх конфліктів та серйозної незахищеності людини ЗМІ відіграють важливу роль як активний захисник прав людини та демократизації, а також як медіатор для деескалації і врегулювання конфліктів шляхом збирання та поширення повної, правдивої та неупередженої інформації. У всіх випадках мас-медіа повинні уміти вивчити ситуацію і знайти правильний шлях поведінки в конфлікті. При висвітленні журналістами конфліктів найважливішим критерієм має бути толерантність. У</w:t>
      </w:r>
      <w:r w:rsidRPr="009A29E4">
        <w:rPr>
          <w:rFonts w:ascii="Times New Roman" w:hAnsi="Times New Roman" w:cs="Times New Roman"/>
          <w:b/>
          <w:sz w:val="36"/>
          <w:szCs w:val="36"/>
        </w:rPr>
        <w:t xml:space="preserve"> </w:t>
      </w:r>
      <w:r w:rsidRPr="009A29E4">
        <w:rPr>
          <w:rStyle w:val="af3"/>
          <w:rFonts w:ascii="Times New Roman" w:hAnsi="Times New Roman" w:cs="Times New Roman"/>
          <w:b w:val="0"/>
          <w:color w:val="000000"/>
          <w:sz w:val="36"/>
          <w:szCs w:val="36"/>
        </w:rPr>
        <w:t xml:space="preserve">практичній діяльності медівники повинні керуватися такими журналістськими стандартами, як оперативність, точність, достовірність, </w:t>
      </w:r>
      <w:r w:rsidRPr="009A29E4">
        <w:rPr>
          <w:rStyle w:val="af3"/>
          <w:rFonts w:ascii="Times New Roman" w:hAnsi="Times New Roman" w:cs="Times New Roman"/>
          <w:b w:val="0"/>
          <w:color w:val="000000"/>
          <w:sz w:val="36"/>
          <w:szCs w:val="36"/>
        </w:rPr>
        <w:lastRenderedPageBreak/>
        <w:t>збалансованість та ін., які при висвітленні</w:t>
      </w:r>
      <w:r w:rsidRPr="009A29E4">
        <w:rPr>
          <w:rStyle w:val="af3"/>
          <w:rFonts w:ascii="Times New Roman" w:hAnsi="Times New Roman" w:cs="Times New Roman"/>
          <w:color w:val="000000"/>
          <w:sz w:val="36"/>
          <w:szCs w:val="36"/>
        </w:rPr>
        <w:t xml:space="preserve"> </w:t>
      </w:r>
      <w:r w:rsidRPr="009A29E4">
        <w:rPr>
          <w:rFonts w:ascii="Times New Roman" w:eastAsia="Times New Roman" w:hAnsi="Times New Roman" w:cs="Times New Roman"/>
          <w:color w:val="000000"/>
          <w:kern w:val="36"/>
          <w:sz w:val="36"/>
          <w:szCs w:val="36"/>
        </w:rPr>
        <w:t>конфліктно-чутливих тем мають певні особливості</w:t>
      </w:r>
      <w:r w:rsidRPr="009A29E4">
        <w:rPr>
          <w:rFonts w:ascii="Times New Roman" w:hAnsi="Times New Roman" w:cs="Times New Roman"/>
          <w:sz w:val="36"/>
          <w:szCs w:val="36"/>
        </w:rPr>
        <w:t xml:space="preserve">. </w:t>
      </w:r>
    </w:p>
    <w:p w:rsidR="00333167" w:rsidRPr="009A29E4" w:rsidRDefault="00333167" w:rsidP="009A29E4">
      <w:pPr>
        <w:shd w:val="clear" w:color="auto" w:fill="FFFFFF"/>
        <w:spacing w:after="0" w:line="360" w:lineRule="auto"/>
        <w:ind w:firstLine="708"/>
        <w:jc w:val="both"/>
        <w:outlineLvl w:val="0"/>
        <w:rPr>
          <w:rFonts w:ascii="Times New Roman" w:eastAsia="Times New Roman" w:hAnsi="Times New Roman" w:cs="Times New Roman"/>
          <w:color w:val="000000"/>
          <w:kern w:val="36"/>
          <w:sz w:val="36"/>
          <w:szCs w:val="36"/>
        </w:rPr>
      </w:pPr>
      <w:r w:rsidRPr="009A29E4">
        <w:rPr>
          <w:rFonts w:ascii="Times New Roman" w:eastAsia="Times New Roman" w:hAnsi="Times New Roman" w:cs="Times New Roman"/>
          <w:color w:val="000000"/>
          <w:kern w:val="36"/>
          <w:sz w:val="36"/>
          <w:szCs w:val="36"/>
        </w:rPr>
        <w:t xml:space="preserve">Питанням розвитку Інтернет-журналістики вітчизняні та зарубіжні науковці присвятили чимало досліджень. Серед них – монографії, навчальні посібники, статті таких дослідників, як </w:t>
      </w:r>
      <w:r w:rsidRPr="009A29E4">
        <w:rPr>
          <w:rFonts w:ascii="Times New Roman" w:hAnsi="Times New Roman" w:cs="Times New Roman"/>
          <w:sz w:val="36"/>
          <w:szCs w:val="36"/>
        </w:rPr>
        <w:t xml:space="preserve">І. Артамонова, Дж. Гол, О. Каплій,   Г. Кашуба, </w:t>
      </w:r>
      <w:r w:rsidRPr="009A29E4">
        <w:rPr>
          <w:rStyle w:val="af3"/>
          <w:rFonts w:ascii="Times New Roman" w:hAnsi="Times New Roman" w:cs="Times New Roman"/>
          <w:color w:val="333333"/>
          <w:sz w:val="36"/>
          <w:szCs w:val="36"/>
          <w:shd w:val="clear" w:color="auto" w:fill="FFFFFF"/>
        </w:rPr>
        <w:t xml:space="preserve">В. </w:t>
      </w:r>
      <w:r w:rsidRPr="009A29E4">
        <w:rPr>
          <w:rFonts w:ascii="Times New Roman" w:hAnsi="Times New Roman" w:cs="Times New Roman"/>
          <w:sz w:val="36"/>
          <w:szCs w:val="36"/>
        </w:rPr>
        <w:t>Конах, Р. Крейґ, У. Лешко, О. Мацкевич, С. Машкова,</w:t>
      </w:r>
      <w:r w:rsidRPr="009A29E4">
        <w:rPr>
          <w:rFonts w:ascii="Times New Roman" w:eastAsia="Times New Roman" w:hAnsi="Times New Roman" w:cs="Times New Roman"/>
          <w:color w:val="000000"/>
          <w:kern w:val="36"/>
          <w:sz w:val="36"/>
          <w:szCs w:val="36"/>
        </w:rPr>
        <w:t xml:space="preserve">               </w:t>
      </w:r>
      <w:r w:rsidRPr="009A29E4">
        <w:rPr>
          <w:rFonts w:ascii="Times New Roman" w:hAnsi="Times New Roman" w:cs="Times New Roman"/>
          <w:sz w:val="36"/>
          <w:szCs w:val="36"/>
        </w:rPr>
        <w:t>Б. Потятиник,</w:t>
      </w:r>
      <w:r w:rsidRPr="009A29E4">
        <w:rPr>
          <w:rFonts w:ascii="Times New Roman" w:hAnsi="Times New Roman" w:cs="Times New Roman"/>
          <w:color w:val="000000"/>
          <w:sz w:val="36"/>
          <w:szCs w:val="36"/>
          <w:shd w:val="clear" w:color="auto" w:fill="FFFFFF"/>
        </w:rPr>
        <w:t xml:space="preserve"> І. </w:t>
      </w:r>
      <w:r w:rsidRPr="009A29E4">
        <w:rPr>
          <w:rFonts w:ascii="Times New Roman" w:hAnsi="Times New Roman" w:cs="Times New Roman"/>
          <w:sz w:val="36"/>
          <w:szCs w:val="36"/>
        </w:rPr>
        <w:t xml:space="preserve">Тонкіх, М. Чабаненко та ін. </w:t>
      </w:r>
      <w:r w:rsidRPr="009A29E4">
        <w:rPr>
          <w:rFonts w:ascii="Times New Roman" w:eastAsia="Times New Roman" w:hAnsi="Times New Roman" w:cs="Times New Roman"/>
          <w:color w:val="000000"/>
          <w:kern w:val="36"/>
          <w:sz w:val="36"/>
          <w:szCs w:val="36"/>
        </w:rPr>
        <w:t xml:space="preserve">Проблемам висвітлення конфліктно-чутливих тем у журналістиці присвятили праці </w:t>
      </w:r>
      <w:r w:rsidRPr="009A29E4">
        <w:rPr>
          <w:rFonts w:ascii="Times New Roman" w:hAnsi="Times New Roman" w:cs="Times New Roman"/>
          <w:sz w:val="36"/>
          <w:szCs w:val="36"/>
          <w:shd w:val="clear" w:color="auto" w:fill="FFFFFF"/>
        </w:rPr>
        <w:t xml:space="preserve">Н. Бедричук,      </w:t>
      </w:r>
      <w:r w:rsidRPr="009A29E4">
        <w:rPr>
          <w:rFonts w:ascii="Times New Roman" w:hAnsi="Times New Roman" w:cs="Times New Roman"/>
          <w:sz w:val="36"/>
          <w:szCs w:val="36"/>
        </w:rPr>
        <w:t xml:space="preserve">М. Безкоровайна, О. Гарматій, О. Голуб, Є. Кузьменко, </w:t>
      </w:r>
      <w:r w:rsidRPr="009A29E4">
        <w:rPr>
          <w:rFonts w:ascii="Times New Roman" w:hAnsi="Times New Roman" w:cs="Times New Roman"/>
          <w:sz w:val="36"/>
          <w:szCs w:val="36"/>
          <w:shd w:val="clear" w:color="auto" w:fill="FFFFFF"/>
        </w:rPr>
        <w:t xml:space="preserve">Л. Кущ, </w:t>
      </w:r>
      <w:r w:rsidRPr="009A29E4">
        <w:rPr>
          <w:rFonts w:ascii="Times New Roman" w:hAnsi="Times New Roman" w:cs="Times New Roman"/>
          <w:sz w:val="36"/>
          <w:szCs w:val="36"/>
        </w:rPr>
        <w:t xml:space="preserve">Д. Орлова,   Н. </w:t>
      </w:r>
      <w:r w:rsidRPr="009A29E4">
        <w:rPr>
          <w:rFonts w:ascii="Times New Roman" w:hAnsi="Times New Roman" w:cs="Times New Roman"/>
          <w:sz w:val="36"/>
          <w:szCs w:val="36"/>
          <w:shd w:val="clear" w:color="auto" w:fill="FFFFFF"/>
        </w:rPr>
        <w:t xml:space="preserve">Сенчило, </w:t>
      </w:r>
      <w:r w:rsidRPr="009A29E4">
        <w:rPr>
          <w:rFonts w:ascii="Times New Roman" w:hAnsi="Times New Roman" w:cs="Times New Roman"/>
          <w:sz w:val="36"/>
          <w:szCs w:val="36"/>
        </w:rPr>
        <w:t xml:space="preserve">Р. Шутов, автори колективних збірників. Про актуальність досліджуваної проблеми свідчить і той факт, що в 2019 році побачив світ </w:t>
      </w:r>
      <w:r w:rsidRPr="009A29E4">
        <w:rPr>
          <w:rFonts w:ascii="Times New Roman" w:eastAsia="Times New Roman" w:hAnsi="Times New Roman" w:cs="Times New Roman"/>
          <w:color w:val="000000"/>
          <w:kern w:val="36"/>
          <w:sz w:val="36"/>
          <w:szCs w:val="36"/>
        </w:rPr>
        <w:t xml:space="preserve">короткий словник-довідник термінів і понять «Конфліктно-чутлива журналістика». </w:t>
      </w:r>
    </w:p>
    <w:p w:rsidR="00333167" w:rsidRPr="009A29E4" w:rsidRDefault="00333167" w:rsidP="009A29E4">
      <w:pPr>
        <w:pStyle w:val="a4"/>
        <w:shd w:val="clear" w:color="auto" w:fill="FFFFFF"/>
        <w:spacing w:before="0" w:beforeAutospacing="0" w:after="0" w:afterAutospacing="0" w:line="360" w:lineRule="auto"/>
        <w:ind w:firstLine="709"/>
        <w:jc w:val="both"/>
        <w:rPr>
          <w:rFonts w:eastAsia="Calibri"/>
          <w:sz w:val="36"/>
          <w:szCs w:val="36"/>
          <w:lang w:eastAsia="ru-RU"/>
        </w:rPr>
      </w:pPr>
      <w:r w:rsidRPr="009A29E4">
        <w:rPr>
          <w:rStyle w:val="af3"/>
          <w:b w:val="0"/>
          <w:sz w:val="36"/>
          <w:szCs w:val="36"/>
        </w:rPr>
        <w:t>До переваг</w:t>
      </w:r>
      <w:r w:rsidRPr="009A29E4">
        <w:rPr>
          <w:rStyle w:val="af3"/>
          <w:sz w:val="36"/>
          <w:szCs w:val="36"/>
        </w:rPr>
        <w:t xml:space="preserve"> </w:t>
      </w:r>
      <w:r w:rsidRPr="009A29E4">
        <w:rPr>
          <w:sz w:val="36"/>
          <w:szCs w:val="36"/>
        </w:rPr>
        <w:t>періодичних видань Івано-Франківщини</w:t>
      </w:r>
      <w:r w:rsidRPr="009A29E4">
        <w:rPr>
          <w:rStyle w:val="af3"/>
          <w:sz w:val="36"/>
          <w:szCs w:val="36"/>
        </w:rPr>
        <w:t xml:space="preserve"> </w:t>
      </w:r>
      <w:r w:rsidRPr="009A29E4">
        <w:rPr>
          <w:rStyle w:val="af3"/>
          <w:b w:val="0"/>
          <w:sz w:val="36"/>
          <w:szCs w:val="36"/>
        </w:rPr>
        <w:t>фахівці відносять поширення в ни</w:t>
      </w:r>
      <w:r w:rsidRPr="009A29E4">
        <w:rPr>
          <w:sz w:val="36"/>
          <w:szCs w:val="36"/>
        </w:rPr>
        <w:t>х</w:t>
      </w:r>
      <w:r w:rsidRPr="009A29E4">
        <w:rPr>
          <w:b/>
          <w:sz w:val="36"/>
          <w:szCs w:val="36"/>
        </w:rPr>
        <w:t xml:space="preserve"> </w:t>
      </w:r>
      <w:r w:rsidRPr="009A29E4">
        <w:rPr>
          <w:sz w:val="36"/>
          <w:szCs w:val="36"/>
        </w:rPr>
        <w:t>проблематики державотворення, а також таких досить унікальних жанрів, як репортаж і фейлетон. А головними з-поміж проблем є плагіат, обмаль</w:t>
      </w:r>
      <w:r w:rsidRPr="009A29E4">
        <w:rPr>
          <w:rStyle w:val="af3"/>
          <w:sz w:val="36"/>
          <w:szCs w:val="36"/>
        </w:rPr>
        <w:t xml:space="preserve"> </w:t>
      </w:r>
      <w:r w:rsidRPr="009A29E4">
        <w:rPr>
          <w:sz w:val="36"/>
          <w:szCs w:val="36"/>
        </w:rPr>
        <w:t>оригінального контенту</w:t>
      </w:r>
      <w:r w:rsidRPr="009A29E4">
        <w:rPr>
          <w:rStyle w:val="af3"/>
          <w:sz w:val="36"/>
          <w:szCs w:val="36"/>
        </w:rPr>
        <w:t xml:space="preserve"> </w:t>
      </w:r>
      <w:r w:rsidRPr="009A29E4">
        <w:rPr>
          <w:rStyle w:val="af3"/>
          <w:b w:val="0"/>
          <w:sz w:val="36"/>
          <w:szCs w:val="36"/>
        </w:rPr>
        <w:t>і висока конкуренція.</w:t>
      </w:r>
      <w:r w:rsidRPr="009A29E4">
        <w:rPr>
          <w:b/>
          <w:sz w:val="36"/>
          <w:szCs w:val="36"/>
        </w:rPr>
        <w:t xml:space="preserve"> </w:t>
      </w:r>
      <w:r w:rsidRPr="009A29E4">
        <w:rPr>
          <w:sz w:val="36"/>
          <w:szCs w:val="36"/>
        </w:rPr>
        <w:t xml:space="preserve">У місті існує  понад два десятки сайтів, проте мало з них справді є новинними ресурсами. </w:t>
      </w:r>
      <w:r w:rsidRPr="009A29E4">
        <w:rPr>
          <w:rFonts w:eastAsia="Calibri"/>
          <w:sz w:val="36"/>
          <w:szCs w:val="36"/>
        </w:rPr>
        <w:t>Зазначені проблеми притаманні не лише франківським друкованим виданням, а й електронним.</w:t>
      </w:r>
    </w:p>
    <w:p w:rsidR="00333167" w:rsidRPr="009A29E4" w:rsidRDefault="00333167" w:rsidP="009A29E4">
      <w:pPr>
        <w:pStyle w:val="a4"/>
        <w:shd w:val="clear" w:color="auto" w:fill="FFFFFF"/>
        <w:spacing w:before="0" w:beforeAutospacing="0" w:after="0" w:afterAutospacing="0" w:line="360" w:lineRule="auto"/>
        <w:ind w:firstLine="709"/>
        <w:jc w:val="both"/>
        <w:rPr>
          <w:sz w:val="36"/>
          <w:szCs w:val="36"/>
        </w:rPr>
      </w:pPr>
      <w:r w:rsidRPr="009A29E4">
        <w:rPr>
          <w:sz w:val="36"/>
          <w:szCs w:val="36"/>
        </w:rPr>
        <w:lastRenderedPageBreak/>
        <w:t xml:space="preserve">У роботі було коротко проаналізовано найбільш популярні Інтернет-видання Івано-Франківщини, а саме: «Бліц-інфо», «БРІЗ», «VERSII.IF.UA»,  «ifPortal.net», </w:t>
      </w:r>
      <w:r w:rsidRPr="009A29E4">
        <w:rPr>
          <w:rStyle w:val="af3"/>
          <w:b w:val="0"/>
          <w:sz w:val="36"/>
          <w:szCs w:val="36"/>
        </w:rPr>
        <w:t>«Стик», «Фіртка»,</w:t>
      </w:r>
      <w:r w:rsidRPr="009A29E4">
        <w:rPr>
          <w:rStyle w:val="af3"/>
          <w:sz w:val="36"/>
          <w:szCs w:val="36"/>
        </w:rPr>
        <w:t xml:space="preserve"> </w:t>
      </w:r>
      <w:r w:rsidRPr="009A29E4">
        <w:rPr>
          <w:sz w:val="36"/>
          <w:szCs w:val="36"/>
        </w:rPr>
        <w:t xml:space="preserve">«Франківчани», Westnews («Західна Україна News»), West-info, «Правда», «Курс», «Голос-інфо», </w:t>
      </w:r>
      <w:r w:rsidRPr="009A29E4">
        <w:rPr>
          <w:rStyle w:val="af3"/>
          <w:sz w:val="36"/>
          <w:szCs w:val="36"/>
          <w:bdr w:val="none" w:sz="0" w:space="0" w:color="auto" w:frame="1"/>
        </w:rPr>
        <w:t>«</w:t>
      </w:r>
      <w:hyperlink r:id="rId80" w:tgtFrame="_blank" w:history="1">
        <w:r w:rsidRPr="009A29E4">
          <w:rPr>
            <w:rStyle w:val="a5"/>
            <w:rFonts w:eastAsiaTheme="majorEastAsia"/>
            <w:bCs/>
            <w:sz w:val="36"/>
            <w:szCs w:val="36"/>
            <w:bdr w:val="none" w:sz="0" w:space="0" w:color="auto" w:frame="1"/>
          </w:rPr>
          <w:t>Надвірнянська правда</w:t>
        </w:r>
      </w:hyperlink>
      <w:r w:rsidRPr="009A29E4">
        <w:rPr>
          <w:rStyle w:val="af3"/>
          <w:sz w:val="36"/>
          <w:szCs w:val="36"/>
          <w:bdr w:val="none" w:sz="0" w:space="0" w:color="auto" w:frame="1"/>
        </w:rPr>
        <w:t xml:space="preserve">», </w:t>
      </w:r>
      <w:r w:rsidRPr="009A29E4">
        <w:rPr>
          <w:sz w:val="36"/>
          <w:szCs w:val="36"/>
          <w:shd w:val="clear" w:color="auto" w:fill="FFFFFF"/>
        </w:rPr>
        <w:t xml:space="preserve"> «Галка», </w:t>
      </w:r>
      <w:r w:rsidRPr="009A29E4">
        <w:rPr>
          <w:sz w:val="36"/>
          <w:szCs w:val="36"/>
        </w:rPr>
        <w:t xml:space="preserve">«Місто», </w:t>
      </w:r>
      <w:r w:rsidRPr="009A29E4">
        <w:rPr>
          <w:sz w:val="36"/>
          <w:szCs w:val="36"/>
          <w:shd w:val="clear" w:color="auto" w:fill="FFFFFF"/>
        </w:rPr>
        <w:t xml:space="preserve">«ПІК», </w:t>
      </w:r>
      <w:r w:rsidRPr="009A29E4">
        <w:rPr>
          <w:rStyle w:val="af3"/>
          <w:b w:val="0"/>
          <w:sz w:val="36"/>
          <w:szCs w:val="36"/>
          <w:bdr w:val="none" w:sz="0" w:space="0" w:color="auto" w:frame="1"/>
        </w:rPr>
        <w:t>«Типовий Франківськ»,</w:t>
      </w:r>
      <w:r w:rsidRPr="009A29E4">
        <w:rPr>
          <w:rStyle w:val="af3"/>
          <w:sz w:val="36"/>
          <w:szCs w:val="36"/>
          <w:bdr w:val="none" w:sz="0" w:space="0" w:color="auto" w:frame="1"/>
        </w:rPr>
        <w:t xml:space="preserve"> </w:t>
      </w:r>
      <w:r w:rsidRPr="009A29E4">
        <w:rPr>
          <w:sz w:val="36"/>
          <w:szCs w:val="36"/>
        </w:rPr>
        <w:t xml:space="preserve">«Прикарпаття online», </w:t>
      </w:r>
      <w:r w:rsidRPr="007B554C">
        <w:rPr>
          <w:sz w:val="36"/>
          <w:szCs w:val="36"/>
        </w:rPr>
        <w:t>«0342» та ін.</w:t>
      </w:r>
      <w:r w:rsidRPr="009A29E4">
        <w:rPr>
          <w:sz w:val="36"/>
          <w:szCs w:val="36"/>
          <w:shd w:val="clear" w:color="auto" w:fill="F9FDFF"/>
        </w:rPr>
        <w:t xml:space="preserve"> </w:t>
      </w:r>
      <w:r w:rsidRPr="009A29E4">
        <w:rPr>
          <w:sz w:val="36"/>
          <w:szCs w:val="36"/>
        </w:rPr>
        <w:t xml:space="preserve">Широкого поширення набувають електронні версії провідних часописів </w:t>
      </w:r>
      <w:r w:rsidRPr="009A29E4">
        <w:rPr>
          <w:sz w:val="36"/>
          <w:szCs w:val="36"/>
          <w:shd w:val="clear" w:color="auto" w:fill="F9FDFF"/>
        </w:rPr>
        <w:t xml:space="preserve">Івано-Франківщини: </w:t>
      </w:r>
      <w:r w:rsidRPr="009A29E4">
        <w:rPr>
          <w:rFonts w:eastAsia="Calibri"/>
          <w:sz w:val="36"/>
          <w:szCs w:val="36"/>
        </w:rPr>
        <w:t xml:space="preserve">«Галичина», «Репортер», </w:t>
      </w:r>
      <w:r w:rsidRPr="009A29E4">
        <w:rPr>
          <w:sz w:val="36"/>
          <w:szCs w:val="36"/>
        </w:rPr>
        <w:t>«Галицький кореспондент», «Західний кур’єр». У зазначених виданнях ми розкрили їхню тематичну спрямованість, рубрикацію, певні їх особливості.</w:t>
      </w:r>
    </w:p>
    <w:p w:rsidR="00333167" w:rsidRPr="009A29E4" w:rsidRDefault="00333167" w:rsidP="009A29E4">
      <w:pPr>
        <w:pStyle w:val="a4"/>
        <w:spacing w:before="0" w:beforeAutospacing="0" w:after="0" w:afterAutospacing="0" w:line="360" w:lineRule="auto"/>
        <w:ind w:firstLine="709"/>
        <w:jc w:val="both"/>
        <w:rPr>
          <w:sz w:val="36"/>
          <w:szCs w:val="36"/>
        </w:rPr>
      </w:pPr>
      <w:r w:rsidRPr="009A29E4">
        <w:rPr>
          <w:sz w:val="36"/>
          <w:szCs w:val="36"/>
        </w:rPr>
        <w:t xml:space="preserve">Аналіз тематичних сторінок і рубрик </w:t>
      </w:r>
      <w:r w:rsidRPr="009A29E4">
        <w:rPr>
          <w:color w:val="000000"/>
          <w:kern w:val="36"/>
          <w:sz w:val="36"/>
          <w:szCs w:val="36"/>
        </w:rPr>
        <w:t xml:space="preserve">Інтернет-видань </w:t>
      </w:r>
      <w:r w:rsidRPr="009A29E4">
        <w:rPr>
          <w:sz w:val="36"/>
          <w:szCs w:val="36"/>
        </w:rPr>
        <w:t>Івано-Франківщини показав, що вони переважно вміщують стандартний набір</w:t>
      </w:r>
      <w:r w:rsidRPr="009A29E4">
        <w:rPr>
          <w:color w:val="000000"/>
          <w:kern w:val="36"/>
          <w:sz w:val="36"/>
          <w:szCs w:val="36"/>
        </w:rPr>
        <w:t xml:space="preserve"> тем, в т. ч. конфліктно-чутливих.</w:t>
      </w:r>
    </w:p>
    <w:p w:rsidR="00333167" w:rsidRPr="009A29E4" w:rsidRDefault="00333167" w:rsidP="009A29E4">
      <w:pPr>
        <w:pStyle w:val="a4"/>
        <w:spacing w:before="0" w:beforeAutospacing="0" w:after="0" w:afterAutospacing="0" w:line="360" w:lineRule="auto"/>
        <w:ind w:firstLine="709"/>
        <w:jc w:val="both"/>
        <w:rPr>
          <w:sz w:val="36"/>
          <w:szCs w:val="36"/>
        </w:rPr>
      </w:pPr>
      <w:r w:rsidRPr="009A29E4">
        <w:rPr>
          <w:sz w:val="36"/>
          <w:szCs w:val="36"/>
        </w:rPr>
        <w:t>Зокрема, для </w:t>
      </w:r>
      <w:r w:rsidRPr="009A29E4">
        <w:rPr>
          <w:rStyle w:val="af3"/>
          <w:b w:val="0"/>
          <w:sz w:val="36"/>
          <w:szCs w:val="36"/>
        </w:rPr>
        <w:t>«Галичини» </w:t>
      </w:r>
      <w:r w:rsidRPr="009A29E4">
        <w:rPr>
          <w:sz w:val="36"/>
          <w:szCs w:val="36"/>
        </w:rPr>
        <w:t xml:space="preserve">однією з пріоритетніших є тема комунальних проблем, зокрема питань субсидії. Журналістські  матеріли на конфліктно-чутливі теми з’являються під рубрикою «Зона конфлікту». </w:t>
      </w:r>
      <w:r w:rsidRPr="009A29E4">
        <w:rPr>
          <w:rStyle w:val="af3"/>
          <w:b w:val="0"/>
          <w:sz w:val="36"/>
          <w:szCs w:val="36"/>
        </w:rPr>
        <w:t>«Західний кур’єр»</w:t>
      </w:r>
      <w:r w:rsidRPr="009A29E4">
        <w:rPr>
          <w:b/>
          <w:sz w:val="36"/>
          <w:szCs w:val="36"/>
        </w:rPr>
        <w:t> </w:t>
      </w:r>
      <w:r w:rsidRPr="009A29E4">
        <w:rPr>
          <w:sz w:val="36"/>
          <w:szCs w:val="36"/>
        </w:rPr>
        <w:t>надає перевагу темам міської влади і суспільних проблем міста. Пріоритетними темами Інтернет-видання </w:t>
      </w:r>
      <w:r w:rsidRPr="009A29E4">
        <w:rPr>
          <w:rStyle w:val="af3"/>
          <w:b w:val="0"/>
          <w:sz w:val="36"/>
          <w:szCs w:val="36"/>
        </w:rPr>
        <w:t>«Репортер»</w:t>
      </w:r>
      <w:r w:rsidRPr="009A29E4">
        <w:rPr>
          <w:sz w:val="36"/>
          <w:szCs w:val="36"/>
        </w:rPr>
        <w:t xml:space="preserve"> є культура й освіта,  популяризація неординарних, захоплених мешканців Івано-Франківська, які люблять своє місто і щодня </w:t>
      </w:r>
      <w:r w:rsidRPr="009A29E4">
        <w:rPr>
          <w:sz w:val="36"/>
          <w:szCs w:val="36"/>
        </w:rPr>
        <w:lastRenderedPageBreak/>
        <w:t xml:space="preserve">створюють його унікальну атмосферу. </w:t>
      </w:r>
      <w:r w:rsidRPr="009A29E4">
        <w:rPr>
          <w:rStyle w:val="af3"/>
          <w:b w:val="0"/>
          <w:sz w:val="36"/>
          <w:szCs w:val="36"/>
        </w:rPr>
        <w:t>«Галицький кореспондент», що за рахунок</w:t>
      </w:r>
      <w:r w:rsidRPr="009A29E4">
        <w:rPr>
          <w:rStyle w:val="af3"/>
          <w:sz w:val="36"/>
          <w:szCs w:val="36"/>
        </w:rPr>
        <w:t xml:space="preserve"> </w:t>
      </w:r>
      <w:r w:rsidRPr="009A29E4">
        <w:rPr>
          <w:sz w:val="36"/>
          <w:szCs w:val="36"/>
        </w:rPr>
        <w:t>цікавих рубрик та якісних журналістських матеріалів</w:t>
      </w:r>
      <w:r w:rsidRPr="009A29E4">
        <w:rPr>
          <w:rStyle w:val="af3"/>
          <w:sz w:val="36"/>
          <w:szCs w:val="36"/>
        </w:rPr>
        <w:t xml:space="preserve"> </w:t>
      </w:r>
      <w:r w:rsidRPr="009A29E4">
        <w:rPr>
          <w:rStyle w:val="af3"/>
          <w:b w:val="0"/>
          <w:sz w:val="36"/>
          <w:szCs w:val="36"/>
        </w:rPr>
        <w:t xml:space="preserve">уважається </w:t>
      </w:r>
      <w:r w:rsidRPr="009A29E4">
        <w:rPr>
          <w:sz w:val="36"/>
          <w:szCs w:val="36"/>
        </w:rPr>
        <w:t> одним із найпопулярніших видань краю, фокусується на комунально-соціальних проблемах міста й області. Особлива увага приділяється облаштуванню франківської інфраструктури. До переваг франківських видань належать: практична відсутність матеріалів, запозичених з Інтернету; постійна увага журналістів до історії міста, розвитку культури й освіти; увага в публікаціях не тільки до високопосадовців, видатних особистостей міста та регіону, а й до простих людей, зокрема – до молоді. Кожне видання має своє обличчя, а всі разом вони створюють своєрідний калейдоскоп міського життя.</w:t>
      </w:r>
    </w:p>
    <w:p w:rsidR="00333167" w:rsidRPr="009A29E4" w:rsidRDefault="00333167" w:rsidP="009A29E4">
      <w:pPr>
        <w:pStyle w:val="a4"/>
        <w:spacing w:before="0" w:beforeAutospacing="0" w:after="0" w:afterAutospacing="0" w:line="360" w:lineRule="auto"/>
        <w:ind w:firstLine="709"/>
        <w:jc w:val="both"/>
        <w:rPr>
          <w:color w:val="000000"/>
          <w:kern w:val="36"/>
          <w:sz w:val="36"/>
          <w:szCs w:val="36"/>
        </w:rPr>
      </w:pPr>
      <w:r w:rsidRPr="009A29E4">
        <w:rPr>
          <w:sz w:val="36"/>
          <w:szCs w:val="36"/>
        </w:rPr>
        <w:t xml:space="preserve">Аналіз висвітлення </w:t>
      </w:r>
      <w:r w:rsidRPr="009A29E4">
        <w:rPr>
          <w:color w:val="000000"/>
          <w:kern w:val="36"/>
          <w:sz w:val="36"/>
          <w:szCs w:val="36"/>
        </w:rPr>
        <w:t xml:space="preserve">конфліктно-чутливої тематики в Інтернет-ЗМІ </w:t>
      </w:r>
      <w:r w:rsidRPr="009A29E4">
        <w:rPr>
          <w:sz w:val="36"/>
          <w:szCs w:val="36"/>
        </w:rPr>
        <w:t xml:space="preserve">Івано-Франківщини показав, що електронні видання з різних боків висвітлюють такі гострі теми, як внутрішньо переміщені особи, проблеми бездомних, взаємини місцевого населення з представниками ромської національності, соціальні питання людей з інвалідністю, гендерні (сексистські) проблеми, міжконфесійні суперечки та ін. Проте інтенсивність звертання журналістів до зазначених тем є мінливою. Так, проблеми ВПО, їх стосунки з приймаючою стороною особливо актуальними були під час </w:t>
      </w:r>
      <w:r w:rsidRPr="009A29E4">
        <w:rPr>
          <w:sz w:val="36"/>
          <w:szCs w:val="36"/>
        </w:rPr>
        <w:lastRenderedPageBreak/>
        <w:t xml:space="preserve">початку масового переселення мешканців тимчасово анексованих та окупованих територій, а загострення міжрелігійних суперечок розпочалося з моменту отримання Українською православною церквою томосу. Решта </w:t>
      </w:r>
      <w:r w:rsidRPr="009A29E4">
        <w:rPr>
          <w:color w:val="000000"/>
          <w:kern w:val="36"/>
          <w:sz w:val="36"/>
          <w:szCs w:val="36"/>
        </w:rPr>
        <w:t>конфліктно-чутливих тем спалахують під час загострення певного конфлікту, що може виникнути в будь-який час і в будь-якому місці.</w:t>
      </w:r>
    </w:p>
    <w:p w:rsidR="00333167" w:rsidRPr="009A29E4" w:rsidRDefault="00333167" w:rsidP="009A29E4">
      <w:pPr>
        <w:pStyle w:val="a4"/>
        <w:shd w:val="clear" w:color="auto" w:fill="FFFFFF"/>
        <w:spacing w:before="0" w:beforeAutospacing="0" w:after="0" w:afterAutospacing="0" w:line="360" w:lineRule="auto"/>
        <w:ind w:firstLine="709"/>
        <w:jc w:val="both"/>
        <w:rPr>
          <w:sz w:val="36"/>
          <w:szCs w:val="36"/>
          <w:lang w:eastAsia="ru-RU"/>
        </w:rPr>
      </w:pPr>
      <w:r w:rsidRPr="009A29E4">
        <w:rPr>
          <w:color w:val="000000"/>
          <w:kern w:val="36"/>
          <w:sz w:val="36"/>
          <w:szCs w:val="36"/>
        </w:rPr>
        <w:t>Незважаючи на те, що переважна більшість Інтернет-видань Івано-Франківщини дотримується етичних і правових норм</w:t>
      </w:r>
      <w:r w:rsidRPr="009A29E4">
        <w:rPr>
          <w:kern w:val="36"/>
          <w:sz w:val="36"/>
          <w:szCs w:val="36"/>
        </w:rPr>
        <w:t xml:space="preserve"> при висвітленні конфліктно-чутливих тем, іноді трапляються випадки їх явного чи прихованого порушення. Варто зазначити, що поступово мова Інтернет-видань «очищується», стає більш помірною і стриманою.  Зокрема, з початку переселення з Криму та Сходу практично всі видання використовували термін «біженці», не вбачаючи різниці між біженцями та переселенцями, то нині </w:t>
      </w:r>
      <w:r w:rsidRPr="009A29E4">
        <w:rPr>
          <w:sz w:val="36"/>
          <w:szCs w:val="36"/>
        </w:rPr>
        <w:t xml:space="preserve">щодо цієї категорії громадян вживають виключно терміни «переселенці» або ВПО. </w:t>
      </w:r>
    </w:p>
    <w:p w:rsidR="00333167" w:rsidRPr="009A29E4" w:rsidRDefault="00333167" w:rsidP="009A29E4">
      <w:pPr>
        <w:pStyle w:val="a4"/>
        <w:shd w:val="clear" w:color="auto" w:fill="FFFFFF"/>
        <w:spacing w:before="0" w:beforeAutospacing="0" w:after="0" w:afterAutospacing="0" w:line="360" w:lineRule="auto"/>
        <w:ind w:firstLine="709"/>
        <w:jc w:val="both"/>
        <w:rPr>
          <w:b/>
          <w:color w:val="000000"/>
          <w:sz w:val="36"/>
          <w:szCs w:val="36"/>
        </w:rPr>
      </w:pPr>
      <w:r w:rsidRPr="009A29E4">
        <w:rPr>
          <w:sz w:val="36"/>
          <w:szCs w:val="36"/>
        </w:rPr>
        <w:t xml:space="preserve">Теж саме стосується ідентифікації </w:t>
      </w:r>
      <w:r w:rsidRPr="009A29E4">
        <w:rPr>
          <w:color w:val="000000"/>
          <w:sz w:val="36"/>
          <w:szCs w:val="36"/>
        </w:rPr>
        <w:t xml:space="preserve">людей з інвалідністю, людей старшого віку, представників інших національностей і віросповідання, ЛГДТ-спільноти тощо. Проте повністю уникнути мови ворожнечі чи нетерпимості на сторінках франківських видань, на жаль, поки що не виходить. У </w:t>
      </w:r>
      <w:r w:rsidRPr="009A29E4">
        <w:rPr>
          <w:color w:val="000000"/>
          <w:sz w:val="36"/>
          <w:szCs w:val="36"/>
        </w:rPr>
        <w:lastRenderedPageBreak/>
        <w:t xml:space="preserve">поодиноких випадках </w:t>
      </w:r>
      <w:r w:rsidRPr="009A29E4">
        <w:rPr>
          <w:rStyle w:val="af3"/>
          <w:b w:val="0"/>
          <w:sz w:val="36"/>
          <w:szCs w:val="36"/>
        </w:rPr>
        <w:t>трапляються звинувачення в негативному впливі тієї чи іншої етнічної, релігійної або певної соціальної групи на суспільство, державу</w:t>
      </w:r>
      <w:r w:rsidRPr="009A29E4">
        <w:rPr>
          <w:b/>
          <w:color w:val="000000"/>
          <w:sz w:val="36"/>
          <w:szCs w:val="36"/>
        </w:rPr>
        <w:t xml:space="preserve">, </w:t>
      </w:r>
      <w:r w:rsidRPr="009A29E4">
        <w:rPr>
          <w:color w:val="000000"/>
          <w:sz w:val="36"/>
          <w:szCs w:val="36"/>
        </w:rPr>
        <w:t>а іноді –</w:t>
      </w:r>
      <w:r w:rsidRPr="009A29E4">
        <w:rPr>
          <w:b/>
          <w:color w:val="000000"/>
          <w:sz w:val="36"/>
          <w:szCs w:val="36"/>
        </w:rPr>
        <w:t xml:space="preserve"> </w:t>
      </w:r>
      <w:r w:rsidRPr="009A29E4">
        <w:rPr>
          <w:rStyle w:val="af3"/>
          <w:b w:val="0"/>
          <w:color w:val="000000"/>
          <w:sz w:val="36"/>
          <w:szCs w:val="36"/>
        </w:rPr>
        <w:t xml:space="preserve">з’являються навіть відкриті та завуальовані заклики до насильства і дискримінації, українців ділять на «східняків» і «західників» тощо. </w:t>
      </w:r>
      <w:r w:rsidRPr="009A29E4">
        <w:rPr>
          <w:b/>
          <w:color w:val="000000"/>
          <w:sz w:val="36"/>
          <w:szCs w:val="36"/>
        </w:rPr>
        <w:t> </w:t>
      </w:r>
    </w:p>
    <w:p w:rsidR="00333167" w:rsidRPr="00D52D6D" w:rsidRDefault="00333167" w:rsidP="00D52D6D">
      <w:pPr>
        <w:pStyle w:val="a4"/>
        <w:spacing w:before="0" w:beforeAutospacing="0" w:after="0" w:afterAutospacing="0" w:line="360" w:lineRule="auto"/>
        <w:ind w:firstLine="709"/>
        <w:jc w:val="both"/>
        <w:rPr>
          <w:sz w:val="36"/>
          <w:szCs w:val="36"/>
          <w:shd w:val="clear" w:color="auto" w:fill="FFFFFF"/>
        </w:rPr>
      </w:pPr>
      <w:r w:rsidRPr="009A29E4">
        <w:rPr>
          <w:sz w:val="36"/>
          <w:szCs w:val="36"/>
          <w:shd w:val="clear" w:color="auto" w:fill="FFFFFF"/>
        </w:rPr>
        <w:t xml:space="preserve">Гендерний моніторинг публікацій видань Франківщини показав, що  </w:t>
      </w:r>
      <w:r w:rsidRPr="009A29E4">
        <w:rPr>
          <w:sz w:val="36"/>
          <w:szCs w:val="36"/>
        </w:rPr>
        <w:t xml:space="preserve">рівень їх </w:t>
      </w:r>
      <w:r w:rsidRPr="009A29E4">
        <w:rPr>
          <w:iCs/>
          <w:sz w:val="36"/>
          <w:szCs w:val="36"/>
          <w:shd w:val="clear" w:color="auto" w:fill="FFFFFF"/>
        </w:rPr>
        <w:t xml:space="preserve">гендерночутливості склав 46 %, що є непоганим показником серед регіонів країни. Зокрема, </w:t>
      </w:r>
      <w:r w:rsidRPr="009A29E4">
        <w:rPr>
          <w:sz w:val="36"/>
          <w:szCs w:val="36"/>
          <w:shd w:val="clear" w:color="auto" w:fill="FFFFFF"/>
        </w:rPr>
        <w:t>івано-франківські видання найчастіше (після харківських мед</w:t>
      </w:r>
      <w:r w:rsidR="009A29E4">
        <w:rPr>
          <w:sz w:val="36"/>
          <w:szCs w:val="36"/>
          <w:shd w:val="clear" w:color="auto" w:fill="FFFFFF"/>
        </w:rPr>
        <w:t xml:space="preserve">іа) використовують фемінітиви. </w:t>
      </w:r>
    </w:p>
    <w:p w:rsidR="00333167" w:rsidRPr="009A29E4" w:rsidRDefault="00333167" w:rsidP="009A29E4">
      <w:pPr>
        <w:pStyle w:val="a3"/>
        <w:spacing w:after="0" w:line="360" w:lineRule="auto"/>
        <w:ind w:left="644"/>
        <w:jc w:val="both"/>
        <w:rPr>
          <w:rFonts w:ascii="Times New Roman" w:hAnsi="Times New Roman" w:cs="Times New Roman"/>
          <w:color w:val="000000" w:themeColor="text1"/>
          <w:sz w:val="36"/>
          <w:szCs w:val="36"/>
        </w:rPr>
      </w:pPr>
    </w:p>
    <w:p w:rsidR="00333167" w:rsidRPr="009A29E4" w:rsidRDefault="009A29E4" w:rsidP="009A29E4">
      <w:pPr>
        <w:shd w:val="clear" w:color="auto" w:fill="FFFFFF"/>
        <w:jc w:val="center"/>
        <w:outlineLvl w:val="0"/>
        <w:rPr>
          <w:rFonts w:ascii="Times New Roman" w:hAnsi="Times New Roman" w:cs="Times New Roman"/>
          <w:b/>
          <w:sz w:val="36"/>
          <w:szCs w:val="36"/>
        </w:rPr>
      </w:pPr>
      <w:r>
        <w:rPr>
          <w:rFonts w:ascii="Times New Roman" w:hAnsi="Times New Roman" w:cs="Times New Roman"/>
          <w:b/>
          <w:sz w:val="36"/>
          <w:szCs w:val="36"/>
        </w:rPr>
        <w:t>Література</w:t>
      </w:r>
    </w:p>
    <w:p w:rsidR="00333167" w:rsidRPr="009A29E4" w:rsidRDefault="00333167" w:rsidP="00333167">
      <w:pPr>
        <w:pStyle w:val="af6"/>
        <w:spacing w:line="360" w:lineRule="auto"/>
        <w:ind w:firstLine="709"/>
        <w:jc w:val="both"/>
        <w:rPr>
          <w:sz w:val="36"/>
          <w:szCs w:val="36"/>
          <w:lang w:val="uk-UA"/>
        </w:rPr>
      </w:pPr>
      <w:r w:rsidRPr="009A29E4">
        <w:rPr>
          <w:rStyle w:val="af3"/>
          <w:b w:val="0"/>
          <w:sz w:val="36"/>
          <w:szCs w:val="36"/>
          <w:lang w:val="uk-UA"/>
        </w:rPr>
        <w:t>1. Агенція новин «Фіртка».</w:t>
      </w:r>
      <w:r w:rsidRPr="009A29E4">
        <w:rPr>
          <w:rStyle w:val="af3"/>
          <w:sz w:val="36"/>
          <w:szCs w:val="36"/>
        </w:rPr>
        <w:t xml:space="preserve"> </w:t>
      </w:r>
      <w:r w:rsidR="009A29E4">
        <w:rPr>
          <w:sz w:val="36"/>
          <w:szCs w:val="36"/>
          <w:lang w:val="en-US"/>
        </w:rPr>
        <w:t>URL</w:t>
      </w:r>
      <w:r w:rsidRPr="00666D7A">
        <w:rPr>
          <w:sz w:val="36"/>
          <w:szCs w:val="36"/>
        </w:rPr>
        <w:t xml:space="preserve">: </w:t>
      </w:r>
      <w:r w:rsidRPr="009A29E4">
        <w:rPr>
          <w:sz w:val="36"/>
          <w:szCs w:val="36"/>
          <w:lang w:val="en-US"/>
        </w:rPr>
        <w:t>https</w:t>
      </w:r>
      <w:r w:rsidRPr="00666D7A">
        <w:rPr>
          <w:sz w:val="36"/>
          <w:szCs w:val="36"/>
        </w:rPr>
        <w:t>://</w:t>
      </w:r>
      <w:r w:rsidRPr="009A29E4">
        <w:rPr>
          <w:sz w:val="36"/>
          <w:szCs w:val="36"/>
          <w:lang w:val="en-US"/>
        </w:rPr>
        <w:t>firtka</w:t>
      </w:r>
      <w:r w:rsidRPr="00666D7A">
        <w:rPr>
          <w:sz w:val="36"/>
          <w:szCs w:val="36"/>
        </w:rPr>
        <w:t>.</w:t>
      </w:r>
      <w:r w:rsidRPr="009A29E4">
        <w:rPr>
          <w:sz w:val="36"/>
          <w:szCs w:val="36"/>
          <w:lang w:val="en-US"/>
        </w:rPr>
        <w:t>if</w:t>
      </w:r>
      <w:r w:rsidRPr="00666D7A">
        <w:rPr>
          <w:sz w:val="36"/>
          <w:szCs w:val="36"/>
        </w:rPr>
        <w:t>.</w:t>
      </w:r>
      <w:r w:rsidRPr="009A29E4">
        <w:rPr>
          <w:sz w:val="36"/>
          <w:szCs w:val="36"/>
          <w:lang w:val="en-US"/>
        </w:rPr>
        <w:t>ua</w:t>
      </w:r>
      <w:r w:rsidRPr="00666D7A">
        <w:rPr>
          <w:sz w:val="36"/>
          <w:szCs w:val="36"/>
        </w:rPr>
        <w:t>/</w:t>
      </w:r>
      <w:r w:rsidRPr="009A29E4">
        <w:rPr>
          <w:sz w:val="36"/>
          <w:szCs w:val="36"/>
          <w:lang w:val="en-US"/>
        </w:rPr>
        <w:t>page</w:t>
      </w:r>
      <w:r w:rsidRPr="00666D7A">
        <w:rPr>
          <w:sz w:val="36"/>
          <w:szCs w:val="36"/>
        </w:rPr>
        <w:t>/</w:t>
      </w:r>
      <w:r w:rsidRPr="009A29E4">
        <w:rPr>
          <w:sz w:val="36"/>
          <w:szCs w:val="36"/>
          <w:lang w:val="en-US"/>
        </w:rPr>
        <w:t>pro</w:t>
      </w:r>
      <w:r w:rsidRPr="00666D7A">
        <w:rPr>
          <w:sz w:val="36"/>
          <w:szCs w:val="36"/>
        </w:rPr>
        <w:t>-</w:t>
      </w:r>
      <w:r w:rsidRPr="009A29E4">
        <w:rPr>
          <w:sz w:val="36"/>
          <w:szCs w:val="36"/>
          <w:lang w:val="en-US"/>
        </w:rPr>
        <w:t>nas</w:t>
      </w:r>
      <w:r w:rsidRPr="00666D7A">
        <w:rPr>
          <w:sz w:val="36"/>
          <w:szCs w:val="36"/>
        </w:rPr>
        <w:t>.</w:t>
      </w:r>
    </w:p>
    <w:p w:rsidR="00333167" w:rsidRPr="009A29E4" w:rsidRDefault="00333167" w:rsidP="00333167">
      <w:pPr>
        <w:pStyle w:val="af6"/>
        <w:spacing w:line="360" w:lineRule="auto"/>
        <w:ind w:firstLine="709"/>
        <w:jc w:val="both"/>
        <w:rPr>
          <w:sz w:val="36"/>
          <w:szCs w:val="36"/>
          <w:lang w:val="uk-UA"/>
        </w:rPr>
      </w:pPr>
      <w:r w:rsidRPr="009A29E4">
        <w:rPr>
          <w:sz w:val="36"/>
          <w:szCs w:val="36"/>
          <w:lang w:val="uk-UA"/>
        </w:rPr>
        <w:t xml:space="preserve">2. </w:t>
      </w:r>
      <w:r w:rsidRPr="009A29E4">
        <w:rPr>
          <w:sz w:val="36"/>
          <w:szCs w:val="36"/>
        </w:rPr>
        <w:t xml:space="preserve">Артамонова І. М. Жанри онлайнової журналістики. </w:t>
      </w:r>
      <w:r w:rsidRPr="009A29E4">
        <w:rPr>
          <w:i/>
          <w:sz w:val="36"/>
          <w:szCs w:val="36"/>
        </w:rPr>
        <w:t>Ученые записки Таврического национального университета им. В. И. Вернадского</w:t>
      </w:r>
      <w:r w:rsidRPr="009A29E4">
        <w:rPr>
          <w:sz w:val="36"/>
          <w:szCs w:val="36"/>
        </w:rPr>
        <w:t>. Серия «Филология. Социальная коммуникация». 2008. Т. 21 (60). № 1. С. 302-309.</w:t>
      </w:r>
    </w:p>
    <w:p w:rsidR="00333167" w:rsidRPr="009A29E4" w:rsidRDefault="00333167" w:rsidP="00333167">
      <w:pPr>
        <w:pStyle w:val="af6"/>
        <w:spacing w:line="360" w:lineRule="auto"/>
        <w:ind w:firstLine="709"/>
        <w:jc w:val="both"/>
        <w:rPr>
          <w:sz w:val="36"/>
          <w:szCs w:val="36"/>
          <w:lang w:val="uk-UA"/>
        </w:rPr>
      </w:pPr>
      <w:r w:rsidRPr="009A29E4">
        <w:rPr>
          <w:sz w:val="36"/>
          <w:szCs w:val="36"/>
          <w:lang w:val="uk-UA"/>
        </w:rPr>
        <w:t xml:space="preserve">3. Артамонова І. М. Інтернет-ЗМІ як нова парадигма теорії української журналістики. </w:t>
      </w:r>
      <w:r w:rsidRPr="009A29E4">
        <w:rPr>
          <w:i/>
          <w:sz w:val="36"/>
          <w:szCs w:val="36"/>
          <w:lang w:val="uk-UA"/>
        </w:rPr>
        <w:t>Соціальні комунікації сучасного світу</w:t>
      </w:r>
      <w:r w:rsidRPr="009A29E4">
        <w:rPr>
          <w:sz w:val="36"/>
          <w:szCs w:val="36"/>
          <w:lang w:val="uk-UA"/>
        </w:rPr>
        <w:t xml:space="preserve"> : наук.-теор. зб. 2009.      С. 44-47.</w:t>
      </w:r>
    </w:p>
    <w:p w:rsidR="00333167" w:rsidRPr="009A29E4" w:rsidRDefault="00333167" w:rsidP="00333167">
      <w:pPr>
        <w:pStyle w:val="af6"/>
        <w:spacing w:line="360" w:lineRule="auto"/>
        <w:ind w:firstLine="709"/>
        <w:jc w:val="both"/>
        <w:rPr>
          <w:color w:val="000000"/>
          <w:sz w:val="36"/>
          <w:szCs w:val="36"/>
          <w:shd w:val="clear" w:color="auto" w:fill="FFFFFF"/>
          <w:lang w:val="uk-UA"/>
        </w:rPr>
      </w:pPr>
      <w:r w:rsidRPr="009A29E4">
        <w:rPr>
          <w:color w:val="000000"/>
          <w:sz w:val="36"/>
          <w:szCs w:val="36"/>
          <w:shd w:val="clear" w:color="auto" w:fill="FFFFFF"/>
          <w:lang w:val="uk-UA"/>
        </w:rPr>
        <w:lastRenderedPageBreak/>
        <w:t>4. Артамонова І. М.</w:t>
      </w:r>
      <w:r w:rsidRPr="009A29E4">
        <w:rPr>
          <w:rStyle w:val="apple-converted-space"/>
          <w:rFonts w:eastAsiaTheme="majorEastAsia"/>
          <w:color w:val="000000"/>
          <w:sz w:val="36"/>
          <w:szCs w:val="36"/>
          <w:shd w:val="clear" w:color="auto" w:fill="FFFFFF"/>
          <w:lang w:val="uk-UA"/>
        </w:rPr>
        <w:t> </w:t>
      </w:r>
      <w:r w:rsidRPr="009A29E4">
        <w:rPr>
          <w:color w:val="000000"/>
          <w:sz w:val="36"/>
          <w:szCs w:val="36"/>
          <w:shd w:val="clear" w:color="auto" w:fill="FFFFFF"/>
          <w:lang w:val="uk-UA"/>
        </w:rPr>
        <w:t>Інтернет-журналістика в Україні: Еволюція, соціоінформаційний контекст, системні характеристи</w:t>
      </w:r>
      <w:r w:rsidR="007212BB">
        <w:rPr>
          <w:color w:val="000000"/>
          <w:sz w:val="36"/>
          <w:szCs w:val="36"/>
          <w:shd w:val="clear" w:color="auto" w:fill="FFFFFF"/>
          <w:lang w:val="uk-UA"/>
        </w:rPr>
        <w:t xml:space="preserve">ки : автореф. дис. </w:t>
      </w:r>
      <w:r w:rsidRPr="009A29E4">
        <w:rPr>
          <w:color w:val="000000"/>
          <w:sz w:val="36"/>
          <w:szCs w:val="36"/>
          <w:shd w:val="clear" w:color="auto" w:fill="FFFFFF"/>
          <w:lang w:val="uk-UA"/>
        </w:rPr>
        <w:t>д-ра наук із соціальних комунікацій. Київ : Київськи</w:t>
      </w:r>
      <w:r w:rsidR="007212BB">
        <w:rPr>
          <w:color w:val="000000"/>
          <w:sz w:val="36"/>
          <w:szCs w:val="36"/>
          <w:shd w:val="clear" w:color="auto" w:fill="FFFFFF"/>
          <w:lang w:val="uk-UA"/>
        </w:rPr>
        <w:t>й нац. ун-т ім.</w:t>
      </w:r>
      <w:r w:rsidRPr="009A29E4">
        <w:rPr>
          <w:color w:val="000000"/>
          <w:sz w:val="36"/>
          <w:szCs w:val="36"/>
          <w:shd w:val="clear" w:color="auto" w:fill="FFFFFF"/>
          <w:lang w:val="uk-UA"/>
        </w:rPr>
        <w:t xml:space="preserve"> Т. Шевченка Ін-т журналістики, 2009. </w:t>
      </w:r>
      <w:r w:rsidR="007212BB">
        <w:rPr>
          <w:color w:val="000000"/>
          <w:sz w:val="36"/>
          <w:szCs w:val="36"/>
          <w:shd w:val="clear" w:color="auto" w:fill="FFFFFF"/>
          <w:lang w:val="uk-UA"/>
        </w:rPr>
        <w:t xml:space="preserve">– </w:t>
      </w:r>
      <w:r w:rsidRPr="009A29E4">
        <w:rPr>
          <w:color w:val="000000"/>
          <w:sz w:val="36"/>
          <w:szCs w:val="36"/>
          <w:shd w:val="clear" w:color="auto" w:fill="FFFFFF"/>
          <w:lang w:val="uk-UA"/>
        </w:rPr>
        <w:t>31 с.</w:t>
      </w:r>
    </w:p>
    <w:p w:rsidR="00333167" w:rsidRPr="009A29E4" w:rsidRDefault="00333167" w:rsidP="00333167">
      <w:pPr>
        <w:pStyle w:val="af6"/>
        <w:spacing w:line="360" w:lineRule="auto"/>
        <w:ind w:firstLine="709"/>
        <w:jc w:val="both"/>
        <w:rPr>
          <w:i/>
          <w:sz w:val="36"/>
          <w:szCs w:val="36"/>
          <w:lang w:val="uk-UA"/>
        </w:rPr>
      </w:pPr>
      <w:r w:rsidRPr="009A29E4">
        <w:rPr>
          <w:rStyle w:val="a6"/>
          <w:color w:val="000000"/>
          <w:sz w:val="36"/>
          <w:szCs w:val="36"/>
          <w:lang w:val="uk-UA"/>
        </w:rPr>
        <w:t>5. Асиміляція, від якої не втечеш.</w:t>
      </w:r>
      <w:r w:rsidRPr="009A29E4">
        <w:rPr>
          <w:sz w:val="36"/>
          <w:szCs w:val="36"/>
          <w:lang w:val="uk-UA"/>
        </w:rPr>
        <w:t xml:space="preserve"> </w:t>
      </w:r>
      <w:r w:rsidRPr="009A29E4">
        <w:rPr>
          <w:sz w:val="36"/>
          <w:szCs w:val="36"/>
        </w:rPr>
        <w:t>URL</w:t>
      </w:r>
      <w:r w:rsidRPr="007212BB">
        <w:rPr>
          <w:sz w:val="36"/>
          <w:szCs w:val="36"/>
          <w:lang w:val="uk-UA"/>
        </w:rPr>
        <w:t xml:space="preserve">: </w:t>
      </w:r>
      <w:r w:rsidRPr="009A29E4">
        <w:rPr>
          <w:sz w:val="36"/>
          <w:szCs w:val="36"/>
        </w:rPr>
        <w:t>http</w:t>
      </w:r>
      <w:r w:rsidRPr="007212BB">
        <w:rPr>
          <w:sz w:val="36"/>
          <w:szCs w:val="36"/>
          <w:lang w:val="uk-UA"/>
        </w:rPr>
        <w:t>://</w:t>
      </w:r>
      <w:r w:rsidRPr="009A29E4">
        <w:rPr>
          <w:sz w:val="36"/>
          <w:szCs w:val="36"/>
        </w:rPr>
        <w:t>styknews</w:t>
      </w:r>
      <w:r w:rsidRPr="007212BB">
        <w:rPr>
          <w:sz w:val="36"/>
          <w:szCs w:val="36"/>
          <w:lang w:val="uk-UA"/>
        </w:rPr>
        <w:t>.</w:t>
      </w:r>
      <w:r w:rsidRPr="009A29E4">
        <w:rPr>
          <w:sz w:val="36"/>
          <w:szCs w:val="36"/>
        </w:rPr>
        <w:t>info</w:t>
      </w:r>
      <w:r w:rsidRPr="007212BB">
        <w:rPr>
          <w:sz w:val="36"/>
          <w:szCs w:val="36"/>
          <w:lang w:val="uk-UA"/>
        </w:rPr>
        <w:t>/.</w:t>
      </w:r>
    </w:p>
    <w:p w:rsidR="00333167" w:rsidRPr="009A29E4" w:rsidRDefault="00333167" w:rsidP="00333167">
      <w:pPr>
        <w:pStyle w:val="af6"/>
        <w:spacing w:line="360" w:lineRule="auto"/>
        <w:ind w:firstLine="709"/>
        <w:jc w:val="both"/>
        <w:rPr>
          <w:sz w:val="36"/>
          <w:szCs w:val="36"/>
          <w:lang w:val="uk-UA"/>
        </w:rPr>
      </w:pPr>
      <w:r w:rsidRPr="009A29E4">
        <w:rPr>
          <w:sz w:val="36"/>
          <w:szCs w:val="36"/>
          <w:lang w:val="uk-UA"/>
        </w:rPr>
        <w:t xml:space="preserve">6. Бандера чи спорт? Бандера і спорт! </w:t>
      </w:r>
      <w:r w:rsidRPr="009A29E4">
        <w:rPr>
          <w:sz w:val="36"/>
          <w:szCs w:val="36"/>
          <w:lang w:val="en-US"/>
        </w:rPr>
        <w:t>URL</w:t>
      </w:r>
      <w:r w:rsidRPr="009A29E4">
        <w:rPr>
          <w:sz w:val="36"/>
          <w:szCs w:val="36"/>
          <w:lang w:val="uk-UA"/>
        </w:rPr>
        <w:t>: https://report.if.ua/.</w:t>
      </w:r>
    </w:p>
    <w:p w:rsidR="00333167" w:rsidRPr="009A29E4" w:rsidRDefault="00333167" w:rsidP="00333167">
      <w:pPr>
        <w:pStyle w:val="af6"/>
        <w:spacing w:line="360" w:lineRule="auto"/>
        <w:ind w:firstLine="709"/>
        <w:jc w:val="both"/>
        <w:rPr>
          <w:sz w:val="36"/>
          <w:szCs w:val="36"/>
          <w:lang w:val="uk-UA"/>
        </w:rPr>
      </w:pPr>
      <w:r w:rsidRPr="009A29E4">
        <w:rPr>
          <w:sz w:val="36"/>
          <w:szCs w:val="36"/>
          <w:lang w:val="uk-UA"/>
        </w:rPr>
        <w:t xml:space="preserve">7. Баранецька М. </w:t>
      </w:r>
      <w:r w:rsidRPr="009A29E4">
        <w:rPr>
          <w:bCs/>
          <w:kern w:val="36"/>
          <w:sz w:val="36"/>
          <w:szCs w:val="36"/>
          <w:lang w:val="uk-UA" w:eastAsia="uk-UA"/>
        </w:rPr>
        <w:t xml:space="preserve">На Прикарпатті цигани дурять людей, прикидаючись сирійцями. </w:t>
      </w:r>
      <w:r w:rsidRPr="009A29E4">
        <w:rPr>
          <w:sz w:val="36"/>
          <w:szCs w:val="36"/>
          <w:lang w:val="uk-UA"/>
        </w:rPr>
        <w:t>URL : https://gk-press.if.ua/na-prykarpatti-tsygany-duryat-lyudej-prykydayuchys-syrijtsyamy/.</w:t>
      </w:r>
    </w:p>
    <w:p w:rsidR="00333167" w:rsidRPr="009A29E4" w:rsidRDefault="00333167" w:rsidP="00333167">
      <w:pPr>
        <w:pStyle w:val="af6"/>
        <w:spacing w:line="360" w:lineRule="auto"/>
        <w:ind w:firstLine="709"/>
        <w:jc w:val="both"/>
        <w:rPr>
          <w:sz w:val="36"/>
          <w:szCs w:val="36"/>
          <w:lang w:val="uk-UA"/>
        </w:rPr>
      </w:pPr>
      <w:r w:rsidRPr="009A29E4">
        <w:rPr>
          <w:sz w:val="36"/>
          <w:szCs w:val="36"/>
          <w:lang w:val="uk-UA"/>
        </w:rPr>
        <w:t>8. Баранецька М. У Франківську роми пограбували чоловіка. URL : https://gk-press.if.ua/u-frankivsku-romy-pograbuvaly-cholovika/.</w:t>
      </w:r>
    </w:p>
    <w:p w:rsidR="00333167" w:rsidRPr="009A29E4" w:rsidRDefault="00333167" w:rsidP="00333167">
      <w:pPr>
        <w:pStyle w:val="af6"/>
        <w:spacing w:line="360" w:lineRule="auto"/>
        <w:ind w:firstLine="709"/>
        <w:jc w:val="both"/>
        <w:rPr>
          <w:sz w:val="36"/>
          <w:szCs w:val="36"/>
          <w:lang w:val="uk-UA"/>
        </w:rPr>
      </w:pPr>
      <w:r w:rsidRPr="009A29E4">
        <w:rPr>
          <w:rStyle w:val="a6"/>
          <w:sz w:val="36"/>
          <w:szCs w:val="36"/>
          <w:lang w:val="uk-UA"/>
        </w:rPr>
        <w:t>9. Бацевич</w:t>
      </w:r>
      <w:r w:rsidRPr="009A29E4">
        <w:rPr>
          <w:sz w:val="36"/>
          <w:szCs w:val="36"/>
          <w:shd w:val="clear" w:color="auto" w:fill="FFFFFF"/>
          <w:lang w:val="uk-UA"/>
        </w:rPr>
        <w:t xml:space="preserve"> Ф. С.</w:t>
      </w:r>
      <w:r w:rsidRPr="009A29E4">
        <w:rPr>
          <w:rStyle w:val="apple-converted-space"/>
          <w:rFonts w:eastAsiaTheme="majorEastAsia"/>
          <w:sz w:val="36"/>
          <w:szCs w:val="36"/>
          <w:shd w:val="clear" w:color="auto" w:fill="FFFFFF"/>
          <w:lang w:val="uk-UA"/>
        </w:rPr>
        <w:t> </w:t>
      </w:r>
      <w:r w:rsidRPr="009A29E4">
        <w:rPr>
          <w:rStyle w:val="a6"/>
          <w:sz w:val="36"/>
          <w:szCs w:val="36"/>
          <w:lang w:val="uk-UA"/>
        </w:rPr>
        <w:t>Основи комунікативної лінгвістики</w:t>
      </w:r>
      <w:r w:rsidRPr="009A29E4">
        <w:rPr>
          <w:rStyle w:val="apple-converted-space"/>
          <w:rFonts w:eastAsiaTheme="majorEastAsia"/>
          <w:sz w:val="36"/>
          <w:szCs w:val="36"/>
          <w:shd w:val="clear" w:color="auto" w:fill="FFFFFF"/>
          <w:lang w:val="uk-UA"/>
        </w:rPr>
        <w:t> </w:t>
      </w:r>
      <w:r w:rsidRPr="009A29E4">
        <w:rPr>
          <w:sz w:val="36"/>
          <w:szCs w:val="36"/>
          <w:shd w:val="clear" w:color="auto" w:fill="FFFFFF"/>
          <w:lang w:val="uk-UA"/>
        </w:rPr>
        <w:t>: підручник. Київ  :</w:t>
      </w:r>
      <w:r w:rsidRPr="009A29E4">
        <w:rPr>
          <w:rStyle w:val="apple-converted-space"/>
          <w:rFonts w:eastAsiaTheme="majorEastAsia"/>
          <w:sz w:val="36"/>
          <w:szCs w:val="36"/>
          <w:shd w:val="clear" w:color="auto" w:fill="FFFFFF"/>
          <w:lang w:val="uk-UA"/>
        </w:rPr>
        <w:t> </w:t>
      </w:r>
      <w:r w:rsidRPr="009A29E4">
        <w:rPr>
          <w:rStyle w:val="a6"/>
          <w:sz w:val="36"/>
          <w:szCs w:val="36"/>
          <w:lang w:val="uk-UA"/>
        </w:rPr>
        <w:t>ВЦ</w:t>
      </w:r>
      <w:r w:rsidRPr="009A29E4">
        <w:rPr>
          <w:rStyle w:val="apple-converted-space"/>
          <w:rFonts w:eastAsiaTheme="majorEastAsia"/>
          <w:sz w:val="36"/>
          <w:szCs w:val="36"/>
          <w:shd w:val="clear" w:color="auto" w:fill="FFFFFF"/>
          <w:lang w:val="uk-UA"/>
        </w:rPr>
        <w:t> </w:t>
      </w:r>
      <w:r w:rsidRPr="009A29E4">
        <w:rPr>
          <w:sz w:val="36"/>
          <w:szCs w:val="36"/>
          <w:shd w:val="clear" w:color="auto" w:fill="FFFFFF"/>
          <w:lang w:val="uk-UA"/>
        </w:rPr>
        <w:t>«</w:t>
      </w:r>
      <w:r w:rsidRPr="009A29E4">
        <w:rPr>
          <w:rStyle w:val="a6"/>
          <w:sz w:val="36"/>
          <w:szCs w:val="36"/>
          <w:lang w:val="uk-UA"/>
        </w:rPr>
        <w:t>Академія</w:t>
      </w:r>
      <w:r w:rsidRPr="009A29E4">
        <w:rPr>
          <w:sz w:val="36"/>
          <w:szCs w:val="36"/>
          <w:shd w:val="clear" w:color="auto" w:fill="FFFFFF"/>
          <w:lang w:val="uk-UA"/>
        </w:rPr>
        <w:t>»,</w:t>
      </w:r>
      <w:r w:rsidRPr="009A29E4">
        <w:rPr>
          <w:rStyle w:val="apple-converted-space"/>
          <w:rFonts w:eastAsiaTheme="majorEastAsia"/>
          <w:sz w:val="36"/>
          <w:szCs w:val="36"/>
          <w:shd w:val="clear" w:color="auto" w:fill="FFFFFF"/>
          <w:lang w:val="uk-UA"/>
        </w:rPr>
        <w:t> </w:t>
      </w:r>
      <w:r w:rsidRPr="009A29E4">
        <w:rPr>
          <w:rStyle w:val="a6"/>
          <w:sz w:val="36"/>
          <w:szCs w:val="36"/>
          <w:lang w:val="uk-UA"/>
        </w:rPr>
        <w:t>2004</w:t>
      </w:r>
      <w:r w:rsidRPr="009A29E4">
        <w:rPr>
          <w:sz w:val="36"/>
          <w:szCs w:val="36"/>
          <w:shd w:val="clear" w:color="auto" w:fill="FFFFFF"/>
          <w:lang w:val="uk-UA"/>
        </w:rPr>
        <w:t>. 344 с.</w:t>
      </w:r>
    </w:p>
    <w:p w:rsidR="00333167" w:rsidRPr="009A29E4" w:rsidRDefault="00333167" w:rsidP="00333167">
      <w:pPr>
        <w:pStyle w:val="af6"/>
        <w:spacing w:line="360" w:lineRule="auto"/>
        <w:ind w:firstLine="709"/>
        <w:jc w:val="both"/>
        <w:rPr>
          <w:sz w:val="36"/>
          <w:szCs w:val="36"/>
          <w:lang w:val="uk-UA"/>
        </w:rPr>
      </w:pPr>
      <w:r w:rsidRPr="009A29E4">
        <w:rPr>
          <w:sz w:val="36"/>
          <w:szCs w:val="36"/>
          <w:lang w:val="uk-UA"/>
        </w:rPr>
        <w:t>10. Безкоровайна М., Орлова Д., Шутов Р. Долаючи бар’єри: Роль ЗМІ у висвітленні конфліктно-чутливих тем. Спеціальний звіт ГО «Детектор Медіа», 2016</w:t>
      </w:r>
      <w:r w:rsidRPr="009A29E4">
        <w:rPr>
          <w:b/>
          <w:sz w:val="36"/>
          <w:szCs w:val="36"/>
          <w:lang w:val="uk-UA"/>
        </w:rPr>
        <w:t xml:space="preserve">. </w:t>
      </w:r>
      <w:r w:rsidRPr="009A29E4">
        <w:rPr>
          <w:sz w:val="36"/>
          <w:szCs w:val="36"/>
          <w:shd w:val="clear" w:color="auto" w:fill="FFFFFF"/>
          <w:lang w:val="en-US"/>
        </w:rPr>
        <w:t>URL</w:t>
      </w:r>
      <w:r w:rsidRPr="009A29E4">
        <w:rPr>
          <w:sz w:val="36"/>
          <w:szCs w:val="36"/>
          <w:shd w:val="clear" w:color="auto" w:fill="FFFFFF"/>
          <w:lang w:val="uk-UA"/>
        </w:rPr>
        <w:t>: https://ms.detector.media/content/files/special_report_ overcoming_barriers_media_in_covering_conflict-sensitive_issues_ukr.pdf.</w:t>
      </w:r>
    </w:p>
    <w:p w:rsidR="00333167" w:rsidRPr="009A29E4" w:rsidRDefault="00333167" w:rsidP="00333167">
      <w:pPr>
        <w:pStyle w:val="af6"/>
        <w:spacing w:line="360" w:lineRule="auto"/>
        <w:ind w:firstLine="709"/>
        <w:jc w:val="both"/>
        <w:rPr>
          <w:sz w:val="36"/>
          <w:szCs w:val="36"/>
          <w:lang w:val="uk-UA"/>
        </w:rPr>
      </w:pPr>
      <w:r w:rsidRPr="009A29E4">
        <w:rPr>
          <w:sz w:val="36"/>
          <w:szCs w:val="36"/>
          <w:lang w:val="uk-UA"/>
        </w:rPr>
        <w:lastRenderedPageBreak/>
        <w:t xml:space="preserve">11. </w:t>
      </w:r>
      <w:hyperlink r:id="rId81" w:history="1">
        <w:r w:rsidRPr="009A29E4">
          <w:rPr>
            <w:rStyle w:val="a5"/>
            <w:rFonts w:eastAsiaTheme="majorEastAsia"/>
            <w:sz w:val="36"/>
            <w:szCs w:val="36"/>
          </w:rPr>
          <w:t>Біженці з Донбасу вертаються додому</w:t>
        </w:r>
      </w:hyperlink>
      <w:r w:rsidRPr="009A29E4">
        <w:rPr>
          <w:sz w:val="36"/>
          <w:szCs w:val="36"/>
        </w:rPr>
        <w:t xml:space="preserve">. </w:t>
      </w:r>
      <w:r w:rsidR="007212BB">
        <w:rPr>
          <w:bCs/>
          <w:sz w:val="36"/>
          <w:szCs w:val="36"/>
        </w:rPr>
        <w:t>URL</w:t>
      </w:r>
      <w:r w:rsidRPr="009A29E4">
        <w:rPr>
          <w:bCs/>
          <w:sz w:val="36"/>
          <w:szCs w:val="36"/>
        </w:rPr>
        <w:t>: https://gk-press.if.ua.</w:t>
      </w:r>
    </w:p>
    <w:p w:rsidR="00333167" w:rsidRPr="009A29E4" w:rsidRDefault="00333167" w:rsidP="00333167">
      <w:pPr>
        <w:pStyle w:val="af6"/>
        <w:spacing w:line="360" w:lineRule="auto"/>
        <w:ind w:firstLine="709"/>
        <w:jc w:val="both"/>
        <w:rPr>
          <w:sz w:val="36"/>
          <w:szCs w:val="36"/>
          <w:lang w:val="uk-UA"/>
        </w:rPr>
      </w:pPr>
      <w:r w:rsidRPr="009A29E4">
        <w:rPr>
          <w:sz w:val="36"/>
          <w:szCs w:val="36"/>
          <w:lang w:val="uk-UA"/>
        </w:rPr>
        <w:t xml:space="preserve">12. Біженці з зони АТО працевлаштовуються в Івано-Франківську. </w:t>
      </w:r>
      <w:r w:rsidR="007212BB">
        <w:rPr>
          <w:bCs/>
          <w:sz w:val="36"/>
          <w:szCs w:val="36"/>
          <w:lang w:val="en-US"/>
        </w:rPr>
        <w:t>URL</w:t>
      </w:r>
      <w:r w:rsidRPr="009A29E4">
        <w:rPr>
          <w:bCs/>
          <w:sz w:val="36"/>
          <w:szCs w:val="36"/>
          <w:lang w:val="en-US"/>
        </w:rPr>
        <w:t>: https://gk-press.if.ua.</w:t>
      </w:r>
    </w:p>
    <w:p w:rsidR="00333167" w:rsidRPr="009A29E4" w:rsidRDefault="00333167" w:rsidP="00333167">
      <w:pPr>
        <w:pStyle w:val="af6"/>
        <w:spacing w:line="360" w:lineRule="auto"/>
        <w:ind w:firstLine="709"/>
        <w:jc w:val="both"/>
        <w:rPr>
          <w:sz w:val="36"/>
          <w:szCs w:val="36"/>
          <w:lang w:val="uk-UA"/>
        </w:rPr>
      </w:pPr>
      <w:r w:rsidRPr="009A29E4">
        <w:rPr>
          <w:sz w:val="36"/>
          <w:szCs w:val="36"/>
          <w:lang w:val="uk-UA"/>
        </w:rPr>
        <w:t xml:space="preserve">13. Бліц-інфо. </w:t>
      </w:r>
      <w:proofErr w:type="gramStart"/>
      <w:r w:rsidRPr="009A29E4">
        <w:rPr>
          <w:sz w:val="36"/>
          <w:szCs w:val="36"/>
        </w:rPr>
        <w:t>URL</w:t>
      </w:r>
      <w:r w:rsidRPr="009A29E4">
        <w:rPr>
          <w:sz w:val="36"/>
          <w:szCs w:val="36"/>
          <w:lang w:val="uk-UA"/>
        </w:rPr>
        <w:t xml:space="preserve"> :</w:t>
      </w:r>
      <w:proofErr w:type="gramEnd"/>
      <w:r w:rsidRPr="009A29E4">
        <w:rPr>
          <w:sz w:val="36"/>
          <w:szCs w:val="36"/>
          <w:lang w:val="uk-UA"/>
        </w:rPr>
        <w:t xml:space="preserve"> </w:t>
      </w:r>
      <w:hyperlink r:id="rId82" w:history="1">
        <w:r w:rsidRPr="009A29E4">
          <w:rPr>
            <w:rStyle w:val="a5"/>
            <w:rFonts w:eastAsiaTheme="majorEastAsia"/>
            <w:sz w:val="36"/>
            <w:szCs w:val="36"/>
            <w:lang w:eastAsia="uk-UA"/>
          </w:rPr>
          <w:t>https</w:t>
        </w:r>
        <w:r w:rsidRPr="009A29E4">
          <w:rPr>
            <w:rStyle w:val="a5"/>
            <w:rFonts w:eastAsiaTheme="majorEastAsia"/>
            <w:sz w:val="36"/>
            <w:szCs w:val="36"/>
            <w:lang w:val="uk-UA" w:eastAsia="uk-UA"/>
          </w:rPr>
          <w:t>://</w:t>
        </w:r>
        <w:r w:rsidRPr="009A29E4">
          <w:rPr>
            <w:rStyle w:val="a5"/>
            <w:rFonts w:eastAsiaTheme="majorEastAsia"/>
            <w:sz w:val="36"/>
            <w:szCs w:val="36"/>
            <w:lang w:eastAsia="uk-UA"/>
          </w:rPr>
          <w:t>www</w:t>
        </w:r>
        <w:r w:rsidRPr="009A29E4">
          <w:rPr>
            <w:rStyle w:val="a5"/>
            <w:rFonts w:eastAsiaTheme="majorEastAsia"/>
            <w:sz w:val="36"/>
            <w:szCs w:val="36"/>
            <w:lang w:val="uk-UA" w:eastAsia="uk-UA"/>
          </w:rPr>
          <w:t>.</w:t>
        </w:r>
        <w:r w:rsidRPr="009A29E4">
          <w:rPr>
            <w:rStyle w:val="a5"/>
            <w:rFonts w:eastAsiaTheme="majorEastAsia"/>
            <w:sz w:val="36"/>
            <w:szCs w:val="36"/>
            <w:lang w:eastAsia="uk-UA"/>
          </w:rPr>
          <w:t>blitz</w:t>
        </w:r>
        <w:r w:rsidRPr="009A29E4">
          <w:rPr>
            <w:rStyle w:val="a5"/>
            <w:rFonts w:eastAsiaTheme="majorEastAsia"/>
            <w:sz w:val="36"/>
            <w:szCs w:val="36"/>
            <w:lang w:val="uk-UA" w:eastAsia="uk-UA"/>
          </w:rPr>
          <w:t>.</w:t>
        </w:r>
        <w:r w:rsidRPr="009A29E4">
          <w:rPr>
            <w:rStyle w:val="a5"/>
            <w:rFonts w:eastAsiaTheme="majorEastAsia"/>
            <w:sz w:val="36"/>
            <w:szCs w:val="36"/>
            <w:lang w:eastAsia="uk-UA"/>
          </w:rPr>
          <w:t>if</w:t>
        </w:r>
        <w:r w:rsidRPr="009A29E4">
          <w:rPr>
            <w:rStyle w:val="a5"/>
            <w:rFonts w:eastAsiaTheme="majorEastAsia"/>
            <w:sz w:val="36"/>
            <w:szCs w:val="36"/>
            <w:lang w:val="uk-UA" w:eastAsia="uk-UA"/>
          </w:rPr>
          <w:t>.</w:t>
        </w:r>
        <w:r w:rsidRPr="009A29E4">
          <w:rPr>
            <w:rStyle w:val="a5"/>
            <w:rFonts w:eastAsiaTheme="majorEastAsia"/>
            <w:sz w:val="36"/>
            <w:szCs w:val="36"/>
            <w:lang w:eastAsia="uk-UA"/>
          </w:rPr>
          <w:t>ua</w:t>
        </w:r>
        <w:r w:rsidRPr="009A29E4">
          <w:rPr>
            <w:rStyle w:val="a5"/>
            <w:rFonts w:eastAsiaTheme="majorEastAsia"/>
            <w:sz w:val="36"/>
            <w:szCs w:val="36"/>
            <w:lang w:val="uk-UA" w:eastAsia="uk-UA"/>
          </w:rPr>
          <w:t>/</w:t>
        </w:r>
      </w:hyperlink>
      <w:r w:rsidRPr="009A29E4">
        <w:rPr>
          <w:sz w:val="36"/>
          <w:szCs w:val="36"/>
          <w:lang w:val="uk-UA"/>
        </w:rPr>
        <w:t>.</w:t>
      </w:r>
    </w:p>
    <w:p w:rsidR="00333167" w:rsidRPr="009A29E4" w:rsidRDefault="00333167" w:rsidP="00333167">
      <w:pPr>
        <w:spacing w:after="0" w:line="360" w:lineRule="auto"/>
        <w:jc w:val="both"/>
        <w:rPr>
          <w:rFonts w:ascii="Times New Roman" w:hAnsi="Times New Roman" w:cs="Times New Roman"/>
          <w:color w:val="000000" w:themeColor="text1"/>
          <w:sz w:val="36"/>
          <w:szCs w:val="36"/>
        </w:rPr>
      </w:pPr>
    </w:p>
    <w:p w:rsidR="009A29E4" w:rsidRDefault="009A29E4" w:rsidP="00F24E17">
      <w:pPr>
        <w:rPr>
          <w:rFonts w:ascii="Times New Roman" w:eastAsiaTheme="minorHAnsi" w:hAnsi="Times New Roman" w:cs="Times New Roman"/>
          <w:b/>
          <w:bCs/>
          <w:sz w:val="36"/>
          <w:szCs w:val="36"/>
          <w:lang w:eastAsia="en-US"/>
        </w:rPr>
      </w:pPr>
    </w:p>
    <w:p w:rsidR="004E6702" w:rsidRPr="009A29E4" w:rsidRDefault="004E6702" w:rsidP="004E6702">
      <w:pPr>
        <w:jc w:val="center"/>
        <w:rPr>
          <w:rFonts w:ascii="Times New Roman" w:eastAsiaTheme="minorHAnsi" w:hAnsi="Times New Roman" w:cs="Times New Roman"/>
          <w:b/>
          <w:bCs/>
          <w:sz w:val="36"/>
          <w:szCs w:val="36"/>
          <w:lang w:val="ru-RU" w:eastAsia="en-US"/>
        </w:rPr>
      </w:pPr>
      <w:r w:rsidRPr="009A29E4">
        <w:rPr>
          <w:rFonts w:ascii="Times New Roman" w:eastAsiaTheme="minorHAnsi" w:hAnsi="Times New Roman" w:cs="Times New Roman"/>
          <w:b/>
          <w:bCs/>
          <w:sz w:val="36"/>
          <w:szCs w:val="36"/>
          <w:lang w:eastAsia="en-US"/>
        </w:rPr>
        <w:t>СПОРТИВНИЙ КОНТЕНТ В УКРАЇНСЬКИХ ЗМІ: ОСОБЛИВОСТІ ЖАНРУ</w:t>
      </w:r>
    </w:p>
    <w:p w:rsidR="004E6702" w:rsidRDefault="004E6702" w:rsidP="001248E2">
      <w:pPr>
        <w:spacing w:after="0" w:line="240" w:lineRule="auto"/>
        <w:ind w:firstLine="709"/>
        <w:jc w:val="center"/>
        <w:rPr>
          <w:rFonts w:ascii="Times New Roman" w:hAnsi="Times New Roman" w:cs="Times New Roman"/>
          <w:b/>
          <w:sz w:val="36"/>
          <w:szCs w:val="36"/>
        </w:rPr>
      </w:pPr>
      <w:r>
        <w:rPr>
          <w:rFonts w:ascii="Times New Roman" w:hAnsi="Times New Roman" w:cs="Times New Roman"/>
          <w:b/>
          <w:sz w:val="36"/>
          <w:szCs w:val="36"/>
        </w:rPr>
        <w:t>Харик</w:t>
      </w:r>
      <w:r w:rsidRPr="009104B1">
        <w:rPr>
          <w:rFonts w:ascii="Times New Roman" w:hAnsi="Times New Roman" w:cs="Times New Roman"/>
          <w:b/>
          <w:sz w:val="36"/>
          <w:szCs w:val="36"/>
        </w:rPr>
        <w:t xml:space="preserve"> </w:t>
      </w:r>
      <w:r>
        <w:rPr>
          <w:rFonts w:ascii="Times New Roman" w:hAnsi="Times New Roman" w:cs="Times New Roman"/>
          <w:b/>
          <w:sz w:val="36"/>
          <w:szCs w:val="36"/>
        </w:rPr>
        <w:t>Віктор</w:t>
      </w:r>
      <w:r w:rsidR="001935B0">
        <w:rPr>
          <w:rFonts w:ascii="Times New Roman" w:hAnsi="Times New Roman" w:cs="Times New Roman"/>
          <w:b/>
          <w:sz w:val="36"/>
          <w:szCs w:val="36"/>
        </w:rPr>
        <w:t>,</w:t>
      </w:r>
    </w:p>
    <w:p w:rsidR="001935B0" w:rsidRPr="001935B0" w:rsidRDefault="001935B0" w:rsidP="001935B0">
      <w:pPr>
        <w:spacing w:after="0" w:line="240" w:lineRule="auto"/>
        <w:jc w:val="center"/>
        <w:rPr>
          <w:rFonts w:ascii="Times New Roman" w:hAnsi="Times New Roman" w:cs="Times New Roman"/>
          <w:sz w:val="36"/>
          <w:szCs w:val="36"/>
        </w:rPr>
      </w:pPr>
      <w:r w:rsidRPr="001935B0">
        <w:rPr>
          <w:rFonts w:ascii="Times New Roman" w:hAnsi="Times New Roman" w:cs="Times New Roman"/>
          <w:sz w:val="36"/>
          <w:szCs w:val="36"/>
        </w:rPr>
        <w:t>студент ОС «Магістр»</w:t>
      </w:r>
    </w:p>
    <w:p w:rsidR="004E6702" w:rsidRPr="001935B0" w:rsidRDefault="001935B0" w:rsidP="001935B0">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ДВНЗ «</w:t>
      </w:r>
      <w:r w:rsidR="004E6702" w:rsidRPr="001935B0">
        <w:rPr>
          <w:rFonts w:ascii="Times New Roman" w:hAnsi="Times New Roman" w:cs="Times New Roman"/>
          <w:sz w:val="36"/>
          <w:szCs w:val="36"/>
        </w:rPr>
        <w:t>Прикарпатський національний університет</w:t>
      </w:r>
    </w:p>
    <w:p w:rsidR="004E6702" w:rsidRPr="001935B0" w:rsidRDefault="004E6702" w:rsidP="001935B0">
      <w:pPr>
        <w:spacing w:after="0" w:line="240" w:lineRule="auto"/>
        <w:ind w:firstLine="709"/>
        <w:jc w:val="center"/>
        <w:rPr>
          <w:rFonts w:ascii="Times New Roman" w:hAnsi="Times New Roman" w:cs="Times New Roman"/>
          <w:sz w:val="36"/>
          <w:szCs w:val="36"/>
        </w:rPr>
      </w:pPr>
      <w:r w:rsidRPr="001935B0">
        <w:rPr>
          <w:rFonts w:ascii="Times New Roman" w:hAnsi="Times New Roman" w:cs="Times New Roman"/>
          <w:sz w:val="36"/>
          <w:szCs w:val="36"/>
        </w:rPr>
        <w:t>імені Василя Стефаника</w:t>
      </w:r>
      <w:r w:rsidR="001935B0">
        <w:rPr>
          <w:rFonts w:ascii="Times New Roman" w:hAnsi="Times New Roman" w:cs="Times New Roman"/>
          <w:sz w:val="36"/>
          <w:szCs w:val="36"/>
        </w:rPr>
        <w:t>»</w:t>
      </w:r>
      <w:r w:rsidRPr="001935B0">
        <w:rPr>
          <w:rFonts w:ascii="Times New Roman" w:hAnsi="Times New Roman" w:cs="Times New Roman"/>
          <w:sz w:val="36"/>
          <w:szCs w:val="36"/>
        </w:rPr>
        <w:t>, 76018,</w:t>
      </w:r>
    </w:p>
    <w:p w:rsidR="004E6702" w:rsidRPr="001935B0" w:rsidRDefault="004E6702" w:rsidP="001935B0">
      <w:pPr>
        <w:spacing w:after="0" w:line="240" w:lineRule="auto"/>
        <w:ind w:firstLine="709"/>
        <w:jc w:val="center"/>
        <w:rPr>
          <w:rFonts w:ascii="Times New Roman" w:hAnsi="Times New Roman" w:cs="Times New Roman"/>
          <w:sz w:val="36"/>
          <w:szCs w:val="36"/>
        </w:rPr>
      </w:pPr>
      <w:r w:rsidRPr="001935B0">
        <w:rPr>
          <w:rFonts w:ascii="Times New Roman" w:hAnsi="Times New Roman" w:cs="Times New Roman"/>
          <w:sz w:val="36"/>
          <w:szCs w:val="36"/>
        </w:rPr>
        <w:t>УКРАЇНА, м. Івано-Франківськ,</w:t>
      </w:r>
    </w:p>
    <w:p w:rsidR="004E6702" w:rsidRPr="001935B0" w:rsidRDefault="004E6702" w:rsidP="001935B0">
      <w:pPr>
        <w:spacing w:after="0" w:line="240" w:lineRule="auto"/>
        <w:ind w:firstLine="709"/>
        <w:jc w:val="center"/>
        <w:rPr>
          <w:rFonts w:ascii="Times New Roman" w:hAnsi="Times New Roman" w:cs="Times New Roman"/>
          <w:sz w:val="36"/>
          <w:szCs w:val="36"/>
        </w:rPr>
      </w:pPr>
      <w:r w:rsidRPr="001935B0">
        <w:rPr>
          <w:rFonts w:ascii="Times New Roman" w:hAnsi="Times New Roman" w:cs="Times New Roman"/>
          <w:sz w:val="36"/>
          <w:szCs w:val="36"/>
        </w:rPr>
        <w:t>вул. Шевченка, 57</w:t>
      </w:r>
    </w:p>
    <w:p w:rsidR="004E6702" w:rsidRPr="001935B0" w:rsidRDefault="004E6702" w:rsidP="001935B0">
      <w:pPr>
        <w:spacing w:after="0" w:line="240" w:lineRule="auto"/>
        <w:ind w:firstLine="709"/>
        <w:jc w:val="center"/>
        <w:rPr>
          <w:rFonts w:ascii="Times New Roman" w:hAnsi="Times New Roman" w:cs="Times New Roman"/>
          <w:sz w:val="36"/>
          <w:szCs w:val="36"/>
          <w:lang w:val="it-IT"/>
        </w:rPr>
      </w:pPr>
      <w:r w:rsidRPr="001935B0">
        <w:rPr>
          <w:rFonts w:ascii="Times New Roman" w:hAnsi="Times New Roman" w:cs="Times New Roman"/>
          <w:sz w:val="36"/>
          <w:szCs w:val="36"/>
          <w:lang w:val="it-IT"/>
        </w:rPr>
        <w:t xml:space="preserve">E-mail: </w:t>
      </w:r>
      <w:hyperlink r:id="rId83" w:history="1">
        <w:r w:rsidRPr="001935B0">
          <w:rPr>
            <w:rStyle w:val="a5"/>
            <w:rFonts w:ascii="Times New Roman" w:hAnsi="Times New Roman" w:cs="Times New Roman"/>
            <w:sz w:val="36"/>
            <w:szCs w:val="36"/>
            <w:lang w:val="it-IT"/>
          </w:rPr>
          <w:t>natali.marchuk@gmail.com</w:t>
        </w:r>
      </w:hyperlink>
    </w:p>
    <w:p w:rsidR="004E6702" w:rsidRPr="009104B1" w:rsidRDefault="004E6702" w:rsidP="004E6702">
      <w:pPr>
        <w:spacing w:after="0" w:line="360" w:lineRule="auto"/>
        <w:rPr>
          <w:sz w:val="36"/>
          <w:szCs w:val="36"/>
        </w:rPr>
      </w:pPr>
    </w:p>
    <w:p w:rsidR="004E6702" w:rsidRPr="00780434" w:rsidRDefault="007212BB" w:rsidP="004E6702">
      <w:pPr>
        <w:spacing w:after="0" w:line="360" w:lineRule="auto"/>
        <w:ind w:firstLine="708"/>
        <w:jc w:val="both"/>
        <w:rPr>
          <w:rFonts w:ascii="Times New Roman" w:eastAsiaTheme="minorHAnsi" w:hAnsi="Times New Roman" w:cs="Times New Roman"/>
          <w:sz w:val="36"/>
          <w:szCs w:val="36"/>
          <w:lang w:eastAsia="en-US"/>
        </w:rPr>
      </w:pPr>
      <w:r>
        <w:rPr>
          <w:rFonts w:ascii="Times New Roman" w:eastAsiaTheme="minorHAnsi" w:hAnsi="Times New Roman" w:cs="Times New Roman"/>
          <w:b/>
          <w:bCs/>
          <w:sz w:val="36"/>
          <w:szCs w:val="36"/>
          <w:lang w:eastAsia="en-US"/>
        </w:rPr>
        <w:t xml:space="preserve">Актуальність </w:t>
      </w:r>
      <w:r w:rsidR="004E6702" w:rsidRPr="00780434">
        <w:rPr>
          <w:rFonts w:ascii="Times New Roman" w:eastAsiaTheme="minorHAnsi" w:hAnsi="Times New Roman" w:cs="Times New Roman"/>
          <w:b/>
          <w:bCs/>
          <w:sz w:val="36"/>
          <w:szCs w:val="36"/>
          <w:lang w:eastAsia="en-US"/>
        </w:rPr>
        <w:t xml:space="preserve">теми. </w:t>
      </w:r>
      <w:r w:rsidR="004E6702" w:rsidRPr="00780434">
        <w:rPr>
          <w:rFonts w:ascii="Times New Roman" w:eastAsiaTheme="minorHAnsi" w:hAnsi="Times New Roman" w:cs="Times New Roman"/>
          <w:bCs/>
          <w:sz w:val="36"/>
          <w:szCs w:val="36"/>
          <w:lang w:eastAsia="en-US"/>
        </w:rPr>
        <w:t>На сьогодні спортивна журналістика відіграє одну з важливих ролей для забезпечення певної ідеологічної орієнтації. Тому дана тема є актуальною в наш час.</w:t>
      </w:r>
      <w:r w:rsidR="004E6702" w:rsidRPr="00780434">
        <w:rPr>
          <w:rFonts w:ascii="Times New Roman" w:eastAsiaTheme="minorHAnsi" w:hAnsi="Times New Roman" w:cs="Times New Roman"/>
          <w:b/>
          <w:bCs/>
          <w:sz w:val="36"/>
          <w:szCs w:val="36"/>
          <w:lang w:eastAsia="en-US"/>
        </w:rPr>
        <w:t xml:space="preserve"> </w:t>
      </w:r>
      <w:r w:rsidR="004E6702" w:rsidRPr="00780434">
        <w:rPr>
          <w:rFonts w:ascii="Times New Roman" w:eastAsiaTheme="minorHAnsi" w:hAnsi="Times New Roman" w:cs="Times New Roman"/>
          <w:sz w:val="36"/>
          <w:szCs w:val="36"/>
          <w:lang w:eastAsia="en-US"/>
        </w:rPr>
        <w:t xml:space="preserve">На сучасний стан більшість країн мають власну інфраструктуру спортивних ЗМІ, включаючи друковані та електронні інформаційні канали. Це явище пов’язане з постійним посиленням уваги громадськості до спортивних питань, а також до найбільших у світі змагань, які потребують глибокого, а головне професійного висвітлення. </w:t>
      </w:r>
    </w:p>
    <w:p w:rsidR="004E6702" w:rsidRPr="00780434" w:rsidRDefault="004E6702" w:rsidP="004E6702">
      <w:pPr>
        <w:tabs>
          <w:tab w:val="center" w:pos="4819"/>
          <w:tab w:val="left" w:pos="8038"/>
        </w:tabs>
        <w:spacing w:after="0" w:line="360" w:lineRule="auto"/>
        <w:ind w:firstLine="709"/>
        <w:jc w:val="both"/>
        <w:rPr>
          <w:rFonts w:ascii="Times New Roman" w:eastAsiaTheme="minorHAnsi" w:hAnsi="Times New Roman" w:cs="Times New Roman"/>
          <w:bCs/>
          <w:sz w:val="36"/>
          <w:szCs w:val="36"/>
          <w:lang w:eastAsia="en-US"/>
        </w:rPr>
      </w:pPr>
      <w:r w:rsidRPr="00780434">
        <w:rPr>
          <w:rFonts w:ascii="Times New Roman" w:eastAsiaTheme="minorHAnsi" w:hAnsi="Times New Roman" w:cs="Times New Roman"/>
          <w:b/>
          <w:bCs/>
          <w:sz w:val="36"/>
          <w:szCs w:val="36"/>
          <w:lang w:eastAsia="en-US"/>
        </w:rPr>
        <w:lastRenderedPageBreak/>
        <w:t xml:space="preserve">Мета дослідження: </w:t>
      </w:r>
      <w:r w:rsidRPr="00780434">
        <w:rPr>
          <w:rFonts w:ascii="Times New Roman" w:eastAsiaTheme="minorHAnsi" w:hAnsi="Times New Roman" w:cs="Times New Roman"/>
          <w:bCs/>
          <w:sz w:val="36"/>
          <w:szCs w:val="36"/>
          <w:lang w:eastAsia="en-US"/>
        </w:rPr>
        <w:t>дослідити особливості контенту українських ЗМІ.</w:t>
      </w:r>
    </w:p>
    <w:p w:rsidR="004E6702" w:rsidRPr="00780434" w:rsidRDefault="004E6702" w:rsidP="004E6702">
      <w:pPr>
        <w:tabs>
          <w:tab w:val="center" w:pos="4819"/>
          <w:tab w:val="left" w:pos="8038"/>
        </w:tabs>
        <w:spacing w:after="0" w:line="360" w:lineRule="auto"/>
        <w:ind w:firstLine="709"/>
        <w:jc w:val="both"/>
        <w:rPr>
          <w:rFonts w:ascii="Times New Roman" w:eastAsiaTheme="minorHAnsi" w:hAnsi="Times New Roman" w:cs="Times New Roman"/>
          <w:sz w:val="36"/>
          <w:szCs w:val="36"/>
          <w:lang w:eastAsia="en-US"/>
        </w:rPr>
      </w:pPr>
      <w:r w:rsidRPr="00780434">
        <w:rPr>
          <w:rFonts w:ascii="Times New Roman" w:eastAsiaTheme="minorHAnsi" w:hAnsi="Times New Roman" w:cs="Times New Roman"/>
          <w:b/>
          <w:bCs/>
          <w:sz w:val="36"/>
          <w:szCs w:val="36"/>
          <w:lang w:eastAsia="en-US"/>
        </w:rPr>
        <w:t>Аналіз останніх досліджень та публікацій.</w:t>
      </w:r>
      <w:r w:rsidRPr="00780434">
        <w:rPr>
          <w:rFonts w:ascii="Times New Roman" w:eastAsiaTheme="minorHAnsi" w:hAnsi="Times New Roman" w:cs="Times New Roman"/>
          <w:sz w:val="36"/>
          <w:szCs w:val="36"/>
          <w:lang w:eastAsia="en-US"/>
        </w:rPr>
        <w:t xml:space="preserve"> Спортивна журналістика в Україні сьогодні є недостатньо вивченою галуззю. Тому багато вчених та журналістів досліджують це питання. Сало І.</w:t>
      </w:r>
      <w:r w:rsidR="009F06BD">
        <w:rPr>
          <w:rFonts w:ascii="Times New Roman" w:eastAsiaTheme="minorHAnsi" w:hAnsi="Times New Roman" w:cs="Times New Roman"/>
          <w:sz w:val="36"/>
          <w:szCs w:val="36"/>
          <w:lang w:eastAsia="en-US"/>
        </w:rPr>
        <w:t xml:space="preserve"> </w:t>
      </w:r>
      <w:r w:rsidRPr="00780434">
        <w:rPr>
          <w:rFonts w:ascii="Times New Roman" w:eastAsiaTheme="minorHAnsi" w:hAnsi="Times New Roman" w:cs="Times New Roman"/>
          <w:sz w:val="36"/>
          <w:szCs w:val="36"/>
          <w:lang w:eastAsia="en-US"/>
        </w:rPr>
        <w:t>А., Мураковський А.</w:t>
      </w:r>
      <w:r w:rsidR="009F06BD">
        <w:rPr>
          <w:rFonts w:ascii="Times New Roman" w:eastAsiaTheme="minorHAnsi" w:hAnsi="Times New Roman" w:cs="Times New Roman"/>
          <w:sz w:val="36"/>
          <w:szCs w:val="36"/>
          <w:lang w:eastAsia="en-US"/>
        </w:rPr>
        <w:t xml:space="preserve"> </w:t>
      </w:r>
      <w:r w:rsidRPr="00780434">
        <w:rPr>
          <w:rFonts w:ascii="Times New Roman" w:eastAsiaTheme="minorHAnsi" w:hAnsi="Times New Roman" w:cs="Times New Roman"/>
          <w:sz w:val="36"/>
          <w:szCs w:val="36"/>
          <w:lang w:eastAsia="en-US"/>
        </w:rPr>
        <w:t>А., Вацеба О.</w:t>
      </w:r>
      <w:r w:rsidR="009F06BD">
        <w:rPr>
          <w:rFonts w:ascii="Times New Roman" w:eastAsiaTheme="minorHAnsi" w:hAnsi="Times New Roman" w:cs="Times New Roman"/>
          <w:sz w:val="36"/>
          <w:szCs w:val="36"/>
          <w:lang w:eastAsia="en-US"/>
        </w:rPr>
        <w:t xml:space="preserve"> </w:t>
      </w:r>
      <w:r w:rsidRPr="00780434">
        <w:rPr>
          <w:rFonts w:ascii="Times New Roman" w:eastAsiaTheme="minorHAnsi" w:hAnsi="Times New Roman" w:cs="Times New Roman"/>
          <w:sz w:val="36"/>
          <w:szCs w:val="36"/>
          <w:lang w:eastAsia="en-US"/>
        </w:rPr>
        <w:t>М., Прохоров Є.</w:t>
      </w:r>
      <w:r w:rsidR="009F06BD">
        <w:rPr>
          <w:rFonts w:ascii="Times New Roman" w:eastAsiaTheme="minorHAnsi" w:hAnsi="Times New Roman" w:cs="Times New Roman"/>
          <w:sz w:val="36"/>
          <w:szCs w:val="36"/>
          <w:lang w:eastAsia="en-US"/>
        </w:rPr>
        <w:t xml:space="preserve"> </w:t>
      </w:r>
      <w:r w:rsidRPr="00780434">
        <w:rPr>
          <w:rFonts w:ascii="Times New Roman" w:eastAsiaTheme="minorHAnsi" w:hAnsi="Times New Roman" w:cs="Times New Roman"/>
          <w:sz w:val="36"/>
          <w:szCs w:val="36"/>
          <w:lang w:eastAsia="en-US"/>
        </w:rPr>
        <w:t>П., Воронков П.</w:t>
      </w:r>
      <w:r w:rsidR="009F06BD">
        <w:rPr>
          <w:rFonts w:ascii="Times New Roman" w:eastAsiaTheme="minorHAnsi" w:hAnsi="Times New Roman" w:cs="Times New Roman"/>
          <w:sz w:val="36"/>
          <w:szCs w:val="36"/>
          <w:lang w:eastAsia="en-US"/>
        </w:rPr>
        <w:t xml:space="preserve"> </w:t>
      </w:r>
      <w:r w:rsidRPr="00780434">
        <w:rPr>
          <w:rFonts w:ascii="Times New Roman" w:eastAsiaTheme="minorHAnsi" w:hAnsi="Times New Roman" w:cs="Times New Roman"/>
          <w:sz w:val="36"/>
          <w:szCs w:val="36"/>
          <w:lang w:eastAsia="en-US"/>
        </w:rPr>
        <w:t>К., Венжик К.</w:t>
      </w:r>
      <w:r w:rsidR="009F06BD">
        <w:rPr>
          <w:rFonts w:ascii="Times New Roman" w:eastAsiaTheme="minorHAnsi" w:hAnsi="Times New Roman" w:cs="Times New Roman"/>
          <w:sz w:val="36"/>
          <w:szCs w:val="36"/>
          <w:lang w:eastAsia="en-US"/>
        </w:rPr>
        <w:t xml:space="preserve"> </w:t>
      </w:r>
      <w:r w:rsidRPr="00780434">
        <w:rPr>
          <w:rFonts w:ascii="Times New Roman" w:eastAsiaTheme="minorHAnsi" w:hAnsi="Times New Roman" w:cs="Times New Roman"/>
          <w:sz w:val="36"/>
          <w:szCs w:val="36"/>
          <w:lang w:eastAsia="en-US"/>
        </w:rPr>
        <w:t>А. та низка інших дослідників неодноразово зверталися до теми української спортивної журналістики у своїх наукових працях. Зокрема, Сало І.</w:t>
      </w:r>
      <w:r w:rsidR="009F06BD">
        <w:rPr>
          <w:rFonts w:ascii="Times New Roman" w:eastAsiaTheme="minorHAnsi" w:hAnsi="Times New Roman" w:cs="Times New Roman"/>
          <w:sz w:val="36"/>
          <w:szCs w:val="36"/>
          <w:lang w:eastAsia="en-US"/>
        </w:rPr>
        <w:t xml:space="preserve"> </w:t>
      </w:r>
      <w:r w:rsidRPr="00780434">
        <w:rPr>
          <w:rFonts w:ascii="Times New Roman" w:eastAsiaTheme="minorHAnsi" w:hAnsi="Times New Roman" w:cs="Times New Roman"/>
          <w:sz w:val="36"/>
          <w:szCs w:val="36"/>
          <w:lang w:eastAsia="en-US"/>
        </w:rPr>
        <w:t>А.</w:t>
      </w:r>
    </w:p>
    <w:p w:rsidR="004E6702" w:rsidRPr="00780434" w:rsidRDefault="004E6702" w:rsidP="004E6702">
      <w:pPr>
        <w:spacing w:after="0" w:line="360" w:lineRule="auto"/>
        <w:ind w:firstLine="709"/>
        <w:jc w:val="both"/>
        <w:rPr>
          <w:rFonts w:ascii="Times New Roman" w:eastAsia="Times New Roman" w:hAnsi="Times New Roman" w:cs="Times New Roman"/>
          <w:sz w:val="36"/>
          <w:szCs w:val="36"/>
          <w:lang w:eastAsia="en-US"/>
        </w:rPr>
      </w:pPr>
      <w:r w:rsidRPr="00780434">
        <w:rPr>
          <w:rFonts w:ascii="Times New Roman" w:eastAsiaTheme="minorHAnsi" w:hAnsi="Times New Roman" w:cs="Times New Roman"/>
          <w:b/>
          <w:sz w:val="36"/>
          <w:szCs w:val="36"/>
          <w:lang w:eastAsia="en-US"/>
        </w:rPr>
        <w:t>Виклад основного матеріалу.</w:t>
      </w:r>
      <w:r>
        <w:rPr>
          <w:rFonts w:ascii="Times New Roman" w:eastAsia="Times New Roman" w:hAnsi="Times New Roman" w:cs="Times New Roman"/>
          <w:sz w:val="36"/>
          <w:szCs w:val="36"/>
          <w:lang w:eastAsia="en-US"/>
        </w:rPr>
        <w:t xml:space="preserve"> Спортивна журналістика –</w:t>
      </w:r>
      <w:r w:rsidRPr="00780434">
        <w:rPr>
          <w:rFonts w:ascii="Times New Roman" w:eastAsia="Times New Roman" w:hAnsi="Times New Roman" w:cs="Times New Roman"/>
          <w:sz w:val="36"/>
          <w:szCs w:val="36"/>
          <w:lang w:eastAsia="en-US"/>
        </w:rPr>
        <w:t xml:space="preserve"> це спеціалізована </w:t>
      </w:r>
      <w:r>
        <w:rPr>
          <w:rFonts w:ascii="Times New Roman" w:eastAsia="Times New Roman" w:hAnsi="Times New Roman" w:cs="Times New Roman"/>
          <w:sz w:val="36"/>
          <w:szCs w:val="36"/>
          <w:lang w:eastAsia="en-US"/>
        </w:rPr>
        <w:t>галузь журналістики. І ця тема – сучасний спорт –</w:t>
      </w:r>
      <w:r w:rsidRPr="00780434">
        <w:rPr>
          <w:rFonts w:ascii="Times New Roman" w:eastAsia="Times New Roman" w:hAnsi="Times New Roman" w:cs="Times New Roman"/>
          <w:sz w:val="36"/>
          <w:szCs w:val="36"/>
          <w:lang w:eastAsia="en-US"/>
        </w:rPr>
        <w:t xml:space="preserve"> надзвичайно різноманітна, багатогранна, а часом навіть суперечлива у своїх конкретних проявах. Цілі, завдання, функції, форми та характеристики спортивної журналістики можуть змінюватися залежно від того, який вид спорту в ос</w:t>
      </w:r>
      <w:r>
        <w:rPr>
          <w:rFonts w:ascii="Times New Roman" w:eastAsia="Times New Roman" w:hAnsi="Times New Roman" w:cs="Times New Roman"/>
          <w:sz w:val="36"/>
          <w:szCs w:val="36"/>
          <w:lang w:eastAsia="en-US"/>
        </w:rPr>
        <w:t xml:space="preserve">новному потрапляє в сферу уваги </w:t>
      </w:r>
      <w:r w:rsidRPr="00780434">
        <w:rPr>
          <w:rFonts w:ascii="Times New Roman" w:eastAsia="Times New Roman" w:hAnsi="Times New Roman" w:cs="Times New Roman"/>
          <w:sz w:val="36"/>
          <w:szCs w:val="36"/>
          <w:lang w:eastAsia="en-US"/>
        </w:rPr>
        <w:t>[1,</w:t>
      </w:r>
      <w:r>
        <w:rPr>
          <w:rFonts w:ascii="Times New Roman" w:eastAsia="Times New Roman" w:hAnsi="Times New Roman" w:cs="Times New Roman"/>
          <w:sz w:val="36"/>
          <w:szCs w:val="36"/>
          <w:lang w:eastAsia="en-US"/>
        </w:rPr>
        <w:t xml:space="preserve"> </w:t>
      </w:r>
      <w:r w:rsidRPr="00780434">
        <w:rPr>
          <w:rFonts w:ascii="Times New Roman" w:eastAsia="Times New Roman" w:hAnsi="Times New Roman" w:cs="Times New Roman"/>
          <w:sz w:val="36"/>
          <w:szCs w:val="36"/>
          <w:lang w:eastAsia="en-US"/>
        </w:rPr>
        <w:t>c.</w:t>
      </w:r>
      <w:r w:rsidR="00E74C6B">
        <w:rPr>
          <w:rFonts w:ascii="Times New Roman" w:eastAsia="Times New Roman" w:hAnsi="Times New Roman" w:cs="Times New Roman"/>
          <w:sz w:val="36"/>
          <w:szCs w:val="36"/>
          <w:lang w:eastAsia="en-US"/>
        </w:rPr>
        <w:t xml:space="preserve"> </w:t>
      </w:r>
      <w:r w:rsidRPr="00780434">
        <w:rPr>
          <w:rFonts w:ascii="Times New Roman" w:eastAsia="Times New Roman" w:hAnsi="Times New Roman" w:cs="Times New Roman"/>
          <w:sz w:val="36"/>
          <w:szCs w:val="36"/>
          <w:lang w:eastAsia="en-US"/>
        </w:rPr>
        <w:t>56].</w:t>
      </w:r>
    </w:p>
    <w:p w:rsidR="004E6702" w:rsidRPr="00780434" w:rsidRDefault="004E6702" w:rsidP="004E6702">
      <w:pPr>
        <w:spacing w:after="0" w:line="360" w:lineRule="auto"/>
        <w:ind w:firstLine="709"/>
        <w:jc w:val="both"/>
        <w:rPr>
          <w:rFonts w:ascii="Times New Roman" w:eastAsia="Times New Roman" w:hAnsi="Times New Roman" w:cs="Times New Roman"/>
          <w:sz w:val="36"/>
          <w:szCs w:val="36"/>
          <w:lang w:eastAsia="en-US"/>
        </w:rPr>
      </w:pPr>
      <w:r w:rsidRPr="00780434">
        <w:rPr>
          <w:rFonts w:ascii="Times New Roman" w:eastAsia="Times New Roman" w:hAnsi="Times New Roman" w:cs="Times New Roman"/>
          <w:sz w:val="36"/>
          <w:szCs w:val="36"/>
          <w:lang w:eastAsia="en-US"/>
        </w:rPr>
        <w:t>Іншими словами, спортив</w:t>
      </w:r>
      <w:r>
        <w:rPr>
          <w:rFonts w:ascii="Times New Roman" w:eastAsia="Times New Roman" w:hAnsi="Times New Roman" w:cs="Times New Roman"/>
          <w:sz w:val="36"/>
          <w:szCs w:val="36"/>
          <w:lang w:eastAsia="en-US"/>
        </w:rPr>
        <w:t>на журналістика –</w:t>
      </w:r>
      <w:r w:rsidRPr="00780434">
        <w:rPr>
          <w:rFonts w:ascii="Times New Roman" w:eastAsia="Times New Roman" w:hAnsi="Times New Roman" w:cs="Times New Roman"/>
          <w:sz w:val="36"/>
          <w:szCs w:val="36"/>
          <w:lang w:eastAsia="en-US"/>
        </w:rPr>
        <w:t xml:space="preserve"> це журналістика, яка говорить про спорт та все, що з ним пов’язане. Але якщо ми спробуємо окреслити відповідно до цього визначення межі предмета дослідження у спортивній журналістиці, ми виявимо, що ці межі розмиваються нескінченно, і визначення стає всеохоплюючим у повному </w:t>
      </w:r>
      <w:r w:rsidRPr="00780434">
        <w:rPr>
          <w:rFonts w:ascii="Times New Roman" w:eastAsia="Times New Roman" w:hAnsi="Times New Roman" w:cs="Times New Roman"/>
          <w:sz w:val="36"/>
          <w:szCs w:val="36"/>
          <w:lang w:eastAsia="en-US"/>
        </w:rPr>
        <w:lastRenderedPageBreak/>
        <w:t>розумінні означення. Сп</w:t>
      </w:r>
      <w:r>
        <w:rPr>
          <w:rFonts w:ascii="Times New Roman" w:eastAsia="Times New Roman" w:hAnsi="Times New Roman" w:cs="Times New Roman"/>
          <w:sz w:val="36"/>
          <w:szCs w:val="36"/>
          <w:lang w:eastAsia="en-US"/>
        </w:rPr>
        <w:t>рава в тому, що сучасний спорт –</w:t>
      </w:r>
      <w:r w:rsidRPr="00780434">
        <w:rPr>
          <w:rFonts w:ascii="Times New Roman" w:eastAsia="Times New Roman" w:hAnsi="Times New Roman" w:cs="Times New Roman"/>
          <w:sz w:val="36"/>
          <w:szCs w:val="36"/>
          <w:lang w:eastAsia="en-US"/>
        </w:rPr>
        <w:t xml:space="preserve"> надзвичайно широке і різноманітне явище, і було б помилкою поєднувати всі окремі аспекти цього надзвичайно складного та складного неймовірного соціокультурного явища. </w:t>
      </w:r>
    </w:p>
    <w:p w:rsidR="004E6702" w:rsidRPr="00780434" w:rsidRDefault="004E6702" w:rsidP="004E6702">
      <w:pPr>
        <w:spacing w:after="0" w:line="360" w:lineRule="auto"/>
        <w:ind w:firstLine="709"/>
        <w:jc w:val="both"/>
        <w:rPr>
          <w:rFonts w:ascii="Times New Roman" w:eastAsia="Times New Roman" w:hAnsi="Times New Roman" w:cs="Times New Roman"/>
          <w:sz w:val="36"/>
          <w:szCs w:val="36"/>
          <w:lang w:eastAsia="en-US"/>
        </w:rPr>
      </w:pPr>
      <w:r w:rsidRPr="00780434">
        <w:rPr>
          <w:rFonts w:ascii="Times New Roman" w:eastAsia="Times New Roman" w:hAnsi="Times New Roman" w:cs="Times New Roman"/>
          <w:sz w:val="36"/>
          <w:szCs w:val="36"/>
          <w:lang w:eastAsia="en-US"/>
        </w:rPr>
        <w:t>Після 1990-х років розуміння ролі та цілей спортивної журналістики дуже змінилося. По-перше, це повномасштабне, об’єктивне інформування аудиторії про всі події, що відбуваються у світі спорту. По-друге, формування позитивної громадської думки про спорт шляхом розкриття та пропаганди гуманістични</w:t>
      </w:r>
      <w:r>
        <w:rPr>
          <w:rFonts w:ascii="Times New Roman" w:eastAsia="Times New Roman" w:hAnsi="Times New Roman" w:cs="Times New Roman"/>
          <w:sz w:val="36"/>
          <w:szCs w:val="36"/>
          <w:lang w:eastAsia="en-US"/>
        </w:rPr>
        <w:t>х ідеалів та цінностей. Третій –</w:t>
      </w:r>
      <w:r w:rsidRPr="00780434">
        <w:rPr>
          <w:rFonts w:ascii="Times New Roman" w:eastAsia="Times New Roman" w:hAnsi="Times New Roman" w:cs="Times New Roman"/>
          <w:sz w:val="36"/>
          <w:szCs w:val="36"/>
          <w:lang w:eastAsia="en-US"/>
        </w:rPr>
        <w:t xml:space="preserve"> забезпечення циркуляції, постійного обміну досягненнями між теорією та практикою спорту, підвищення спортивної грамотності всіх груп та категорій населення та впровадження передового досвіду в спорті серед ти</w:t>
      </w:r>
      <w:r>
        <w:rPr>
          <w:rFonts w:ascii="Times New Roman" w:eastAsia="Times New Roman" w:hAnsi="Times New Roman" w:cs="Times New Roman"/>
          <w:sz w:val="36"/>
          <w:szCs w:val="36"/>
          <w:lang w:eastAsia="en-US"/>
        </w:rPr>
        <w:t>х, хто цим займається. Нарешті –</w:t>
      </w:r>
      <w:r w:rsidRPr="00780434">
        <w:rPr>
          <w:rFonts w:ascii="Times New Roman" w:eastAsia="Times New Roman" w:hAnsi="Times New Roman" w:cs="Times New Roman"/>
          <w:sz w:val="36"/>
          <w:szCs w:val="36"/>
          <w:lang w:eastAsia="en-US"/>
        </w:rPr>
        <w:t xml:space="preserve"> активна участь у спортивному менеджменті, розробці та організації спортивних заходів різного рівня та значення [4, с.78].</w:t>
      </w:r>
    </w:p>
    <w:p w:rsidR="004E6702" w:rsidRPr="00780434" w:rsidRDefault="004E6702" w:rsidP="004E6702">
      <w:pPr>
        <w:spacing w:after="0" w:line="360" w:lineRule="auto"/>
        <w:ind w:firstLine="709"/>
        <w:jc w:val="both"/>
        <w:rPr>
          <w:rFonts w:ascii="Times New Roman" w:eastAsia="Times New Roman" w:hAnsi="Times New Roman" w:cs="Times New Roman"/>
          <w:sz w:val="36"/>
          <w:szCs w:val="36"/>
          <w:lang w:eastAsia="en-US"/>
        </w:rPr>
      </w:pPr>
      <w:r w:rsidRPr="00780434">
        <w:rPr>
          <w:rFonts w:ascii="Times New Roman" w:eastAsia="Times New Roman" w:hAnsi="Times New Roman" w:cs="Times New Roman"/>
          <w:sz w:val="36"/>
          <w:szCs w:val="36"/>
          <w:lang w:eastAsia="en-US"/>
        </w:rPr>
        <w:t xml:space="preserve">У номенклатурі жанрів, які активно використовуються в практичній роботі спортивних журналістів, домінуюче становище займають ті, які в філологічної теорії прийнято називати мовними. Перш за все </w:t>
      </w:r>
      <w:r>
        <w:rPr>
          <w:rFonts w:ascii="Times New Roman" w:eastAsia="Times New Roman" w:hAnsi="Times New Roman" w:cs="Times New Roman"/>
          <w:sz w:val="36"/>
          <w:szCs w:val="36"/>
          <w:lang w:eastAsia="en-US"/>
        </w:rPr>
        <w:t xml:space="preserve">це стосується електронних ЗМІ – </w:t>
      </w:r>
      <w:r w:rsidRPr="00780434">
        <w:rPr>
          <w:rFonts w:ascii="Times New Roman" w:eastAsia="Times New Roman" w:hAnsi="Times New Roman" w:cs="Times New Roman"/>
          <w:sz w:val="36"/>
          <w:szCs w:val="36"/>
          <w:lang w:eastAsia="en-US"/>
        </w:rPr>
        <w:t xml:space="preserve">радіо і телебачення. Тут очевидно поєднання різних виразних засобів, характерних для даних медіа. Однак </w:t>
      </w:r>
      <w:r w:rsidRPr="00780434">
        <w:rPr>
          <w:rFonts w:ascii="Times New Roman" w:eastAsia="Times New Roman" w:hAnsi="Times New Roman" w:cs="Times New Roman"/>
          <w:sz w:val="36"/>
          <w:szCs w:val="36"/>
          <w:lang w:eastAsia="en-US"/>
        </w:rPr>
        <w:lastRenderedPageBreak/>
        <w:t>опорним засобом, безсумнівно, є людська мова. Можна навіть стверджувати, що саме з її допомогою в ефірі і створюється образ відповідної події. У разі радіотрансляції фактор суб'єктивації розкритих в розповіді журналіста спортивних подій проявляється більш очевидно, ніж у варіанті телевізійного показу, коли «картинка» події доповнює мовну складову коментатора.</w:t>
      </w:r>
    </w:p>
    <w:p w:rsidR="004E6702" w:rsidRPr="00780434" w:rsidRDefault="004E6702" w:rsidP="004E6702">
      <w:pPr>
        <w:spacing w:after="0" w:line="360" w:lineRule="auto"/>
        <w:ind w:firstLine="709"/>
        <w:jc w:val="both"/>
        <w:rPr>
          <w:rFonts w:ascii="Times New Roman" w:eastAsia="Times New Roman" w:hAnsi="Times New Roman" w:cs="Times New Roman"/>
          <w:sz w:val="36"/>
          <w:szCs w:val="36"/>
          <w:lang w:eastAsia="en-US"/>
        </w:rPr>
      </w:pPr>
      <w:r w:rsidRPr="00780434">
        <w:rPr>
          <w:rFonts w:ascii="Times New Roman" w:eastAsia="Times New Roman" w:hAnsi="Times New Roman" w:cs="Times New Roman"/>
          <w:sz w:val="36"/>
          <w:szCs w:val="36"/>
          <w:lang w:eastAsia="en-US"/>
        </w:rPr>
        <w:t>Основ</w:t>
      </w:r>
      <w:r>
        <w:rPr>
          <w:rFonts w:ascii="Times New Roman" w:eastAsia="Times New Roman" w:hAnsi="Times New Roman" w:cs="Times New Roman"/>
          <w:sz w:val="36"/>
          <w:szCs w:val="36"/>
          <w:lang w:eastAsia="en-US"/>
        </w:rPr>
        <w:t>на мета спортивного журналіста –</w:t>
      </w:r>
      <w:r w:rsidRPr="00780434">
        <w:rPr>
          <w:rFonts w:ascii="Times New Roman" w:eastAsia="Times New Roman" w:hAnsi="Times New Roman" w:cs="Times New Roman"/>
          <w:sz w:val="36"/>
          <w:szCs w:val="36"/>
          <w:lang w:eastAsia="en-US"/>
        </w:rPr>
        <w:t xml:space="preserve"> інформувати публіку і представляти їй якомога більше цікавих деталей. Журналістський матеріал не повинен бути тільки розважальним, безтурботним або несучим суто конфронтаційну або журналістсько-розслідувальну функцію. Такий підхід може в подальшому вплинути на готовність інших спортивних діячів давати інтерв'ю таким журналістам. </w:t>
      </w:r>
    </w:p>
    <w:p w:rsidR="004E6702" w:rsidRPr="00780434" w:rsidRDefault="004E6702" w:rsidP="004E6702">
      <w:pPr>
        <w:spacing w:after="0" w:line="360" w:lineRule="auto"/>
        <w:ind w:firstLine="709"/>
        <w:jc w:val="both"/>
        <w:rPr>
          <w:rFonts w:ascii="Times New Roman" w:eastAsia="Times New Roman" w:hAnsi="Times New Roman" w:cs="Times New Roman"/>
          <w:sz w:val="36"/>
          <w:szCs w:val="36"/>
          <w:lang w:eastAsia="en-US"/>
        </w:rPr>
      </w:pPr>
      <w:r w:rsidRPr="00780434">
        <w:rPr>
          <w:rFonts w:ascii="Times New Roman" w:eastAsia="Times New Roman" w:hAnsi="Times New Roman" w:cs="Times New Roman"/>
          <w:sz w:val="36"/>
          <w:szCs w:val="36"/>
          <w:lang w:eastAsia="en-US"/>
        </w:rPr>
        <w:t xml:space="preserve">Спортивні журналісти неодмінно повинні враховувати питання журналістської етики. В етичному аспекті важливо враховувати можливі конфлікти інтересів, які можуть викликати компрометуюче спортивне освітлення, яке легко підтримують низку головних редакторів з метою підвищення рейтингів своїх видань. Одним з джерел виникнення конфлікту інтересів є ситуація, коли у медіа-засобах і журналістської команди один і той же господар. Спортивний журналіст, навіть знаючи, що він не повинен перебільшувати, </w:t>
      </w:r>
      <w:r w:rsidRPr="00780434">
        <w:rPr>
          <w:rFonts w:ascii="Times New Roman" w:eastAsia="Times New Roman" w:hAnsi="Times New Roman" w:cs="Times New Roman"/>
          <w:sz w:val="36"/>
          <w:szCs w:val="36"/>
          <w:lang w:eastAsia="en-US"/>
        </w:rPr>
        <w:lastRenderedPageBreak/>
        <w:t xml:space="preserve">применшувати чи перекручувати факти, щоб зробити їх освітлення більш привабливим для громадськості, проте нерідко піддається впливу свого керівника. </w:t>
      </w:r>
    </w:p>
    <w:p w:rsidR="004E6702" w:rsidRDefault="004E6702" w:rsidP="004E6702">
      <w:pPr>
        <w:spacing w:after="0" w:line="360" w:lineRule="auto"/>
        <w:ind w:firstLine="709"/>
        <w:jc w:val="both"/>
        <w:rPr>
          <w:rFonts w:ascii="Times New Roman" w:eastAsiaTheme="minorHAnsi" w:hAnsi="Times New Roman" w:cs="Times New Roman"/>
          <w:sz w:val="36"/>
          <w:szCs w:val="36"/>
          <w:lang w:eastAsia="en-US"/>
        </w:rPr>
      </w:pPr>
      <w:r w:rsidRPr="00780434">
        <w:rPr>
          <w:rFonts w:ascii="Times New Roman" w:eastAsiaTheme="minorHAnsi" w:hAnsi="Times New Roman" w:cs="Times New Roman"/>
          <w:b/>
          <w:sz w:val="36"/>
          <w:szCs w:val="36"/>
          <w:lang w:eastAsia="en-US"/>
        </w:rPr>
        <w:t xml:space="preserve">Висновки. </w:t>
      </w:r>
      <w:r w:rsidRPr="00780434">
        <w:rPr>
          <w:rFonts w:ascii="Times New Roman" w:eastAsiaTheme="minorHAnsi" w:hAnsi="Times New Roman" w:cs="Times New Roman"/>
          <w:sz w:val="36"/>
          <w:szCs w:val="36"/>
          <w:lang w:eastAsia="en-US"/>
        </w:rPr>
        <w:t>Таким чином, спортивна журналістика відіграє одну з головних ролей в просуванні українського контенту по світу. Оскільки спорт став явищем планетарного масштабу, спортивна журналістика зайняла гідне місце серед інших галузей журналістики. З розвитком спорту пов'язано багато медіа-процесів, що дозволяє визначити спорт як медіа-коммунікаційний феномен, а спортивну журналістику як один з найважливіших засобів впливу на цільову аудиторію.</w:t>
      </w:r>
    </w:p>
    <w:p w:rsidR="004E6702" w:rsidRPr="00780434" w:rsidRDefault="004E6702" w:rsidP="004E6702">
      <w:pPr>
        <w:spacing w:after="0" w:line="360" w:lineRule="auto"/>
        <w:ind w:firstLine="709"/>
        <w:jc w:val="both"/>
        <w:rPr>
          <w:rFonts w:ascii="Times New Roman" w:eastAsiaTheme="minorHAnsi" w:hAnsi="Times New Roman" w:cs="Times New Roman"/>
          <w:sz w:val="36"/>
          <w:szCs w:val="36"/>
          <w:lang w:eastAsia="en-US"/>
        </w:rPr>
      </w:pPr>
    </w:p>
    <w:p w:rsidR="004E6702" w:rsidRPr="00780434" w:rsidRDefault="005D0809" w:rsidP="001248E2">
      <w:pPr>
        <w:tabs>
          <w:tab w:val="center" w:pos="4819"/>
          <w:tab w:val="left" w:pos="8038"/>
        </w:tabs>
        <w:spacing w:after="0" w:line="360" w:lineRule="auto"/>
        <w:ind w:firstLine="709"/>
        <w:jc w:val="center"/>
        <w:rPr>
          <w:rFonts w:ascii="Times New Roman" w:eastAsiaTheme="minorHAnsi" w:hAnsi="Times New Roman" w:cs="Times New Roman"/>
          <w:b/>
          <w:sz w:val="36"/>
          <w:szCs w:val="36"/>
          <w:lang w:eastAsia="en-US"/>
        </w:rPr>
      </w:pPr>
      <w:r>
        <w:rPr>
          <w:rFonts w:ascii="Times New Roman" w:eastAsiaTheme="minorHAnsi" w:hAnsi="Times New Roman" w:cs="Times New Roman"/>
          <w:b/>
          <w:sz w:val="36"/>
          <w:szCs w:val="36"/>
          <w:lang w:eastAsia="en-US"/>
        </w:rPr>
        <w:t>Л</w:t>
      </w:r>
      <w:r w:rsidR="004E6702" w:rsidRPr="00780434">
        <w:rPr>
          <w:rFonts w:ascii="Times New Roman" w:eastAsiaTheme="minorHAnsi" w:hAnsi="Times New Roman" w:cs="Times New Roman"/>
          <w:b/>
          <w:sz w:val="36"/>
          <w:szCs w:val="36"/>
          <w:lang w:eastAsia="en-US"/>
        </w:rPr>
        <w:t>ітератур</w:t>
      </w:r>
      <w:r>
        <w:rPr>
          <w:rFonts w:ascii="Times New Roman" w:eastAsiaTheme="minorHAnsi" w:hAnsi="Times New Roman" w:cs="Times New Roman"/>
          <w:b/>
          <w:sz w:val="36"/>
          <w:szCs w:val="36"/>
          <w:lang w:eastAsia="en-US"/>
        </w:rPr>
        <w:t>а</w:t>
      </w:r>
    </w:p>
    <w:p w:rsidR="004E6702" w:rsidRPr="00780434" w:rsidRDefault="004E6702" w:rsidP="004E6702">
      <w:pPr>
        <w:spacing w:after="0" w:line="360" w:lineRule="auto"/>
        <w:jc w:val="both"/>
        <w:rPr>
          <w:rFonts w:ascii="Times New Roman" w:eastAsiaTheme="minorHAnsi" w:hAnsi="Times New Roman" w:cs="Times New Roman"/>
          <w:sz w:val="36"/>
          <w:szCs w:val="36"/>
          <w:lang w:eastAsia="en-US"/>
        </w:rPr>
      </w:pPr>
      <w:r w:rsidRPr="00780434">
        <w:rPr>
          <w:rFonts w:ascii="Times New Roman" w:eastAsiaTheme="minorHAnsi" w:hAnsi="Times New Roman" w:cs="Times New Roman"/>
          <w:sz w:val="36"/>
          <w:szCs w:val="36"/>
          <w:lang w:eastAsia="en-US"/>
        </w:rPr>
        <w:t>1.</w:t>
      </w:r>
      <w:r>
        <w:rPr>
          <w:rFonts w:ascii="Times New Roman" w:eastAsiaTheme="minorHAnsi" w:hAnsi="Times New Roman" w:cs="Times New Roman"/>
          <w:sz w:val="36"/>
          <w:szCs w:val="36"/>
          <w:lang w:eastAsia="en-US"/>
        </w:rPr>
        <w:t xml:space="preserve"> </w:t>
      </w:r>
      <w:r w:rsidRPr="00780434">
        <w:rPr>
          <w:rFonts w:ascii="Times New Roman" w:eastAsiaTheme="minorHAnsi" w:hAnsi="Times New Roman" w:cs="Times New Roman"/>
          <w:sz w:val="36"/>
          <w:szCs w:val="36"/>
          <w:lang w:eastAsia="en-US"/>
        </w:rPr>
        <w:t xml:space="preserve">Теорія і практика фізичної культури, 1937-1939. </w:t>
      </w:r>
    </w:p>
    <w:p w:rsidR="004E6702" w:rsidRPr="00780434" w:rsidRDefault="004E6702" w:rsidP="004E6702">
      <w:pPr>
        <w:spacing w:after="0" w:line="360" w:lineRule="auto"/>
        <w:jc w:val="both"/>
        <w:rPr>
          <w:rFonts w:ascii="Times New Roman" w:eastAsiaTheme="minorHAnsi" w:hAnsi="Times New Roman" w:cs="Times New Roman"/>
          <w:sz w:val="36"/>
          <w:szCs w:val="36"/>
          <w:lang w:eastAsia="en-US"/>
        </w:rPr>
      </w:pPr>
      <w:r w:rsidRPr="00780434">
        <w:rPr>
          <w:rFonts w:ascii="Times New Roman" w:eastAsiaTheme="minorHAnsi" w:hAnsi="Times New Roman" w:cs="Times New Roman"/>
          <w:sz w:val="36"/>
          <w:szCs w:val="36"/>
          <w:lang w:eastAsia="en-US"/>
        </w:rPr>
        <w:t>2.</w:t>
      </w:r>
      <w:r>
        <w:rPr>
          <w:rFonts w:ascii="Times New Roman" w:eastAsiaTheme="minorHAnsi" w:hAnsi="Times New Roman" w:cs="Times New Roman"/>
          <w:sz w:val="36"/>
          <w:szCs w:val="36"/>
          <w:lang w:eastAsia="en-US"/>
        </w:rPr>
        <w:t xml:space="preserve"> </w:t>
      </w:r>
      <w:r w:rsidRPr="00780434">
        <w:rPr>
          <w:rFonts w:ascii="Times New Roman" w:eastAsiaTheme="minorHAnsi" w:hAnsi="Times New Roman" w:cs="Times New Roman"/>
          <w:sz w:val="36"/>
          <w:szCs w:val="36"/>
          <w:lang w:eastAsia="en-US"/>
        </w:rPr>
        <w:t>Вацеба О. М. Спортивно-гімнастичний рух у З</w:t>
      </w:r>
      <w:r>
        <w:rPr>
          <w:rFonts w:ascii="Times New Roman" w:eastAsiaTheme="minorHAnsi" w:hAnsi="Times New Roman" w:cs="Times New Roman"/>
          <w:sz w:val="36"/>
          <w:szCs w:val="36"/>
          <w:lang w:eastAsia="en-US"/>
        </w:rPr>
        <w:t>ахідній Україні (кінець 19 ст. –</w:t>
      </w:r>
      <w:r w:rsidRPr="00780434">
        <w:rPr>
          <w:rFonts w:ascii="Times New Roman" w:eastAsiaTheme="minorHAnsi" w:hAnsi="Times New Roman" w:cs="Times New Roman"/>
          <w:sz w:val="36"/>
          <w:szCs w:val="36"/>
          <w:lang w:eastAsia="en-US"/>
        </w:rPr>
        <w:t xml:space="preserve"> кінець 30</w:t>
      </w:r>
      <w:r>
        <w:rPr>
          <w:rFonts w:ascii="Times New Roman" w:eastAsiaTheme="minorHAnsi" w:hAnsi="Times New Roman" w:cs="Times New Roman"/>
          <w:sz w:val="36"/>
          <w:szCs w:val="36"/>
          <w:lang w:eastAsia="en-US"/>
        </w:rPr>
        <w:t xml:space="preserve"> років 20 ст.) / О. М. Вацеба. –</w:t>
      </w:r>
      <w:r w:rsidRPr="00780434">
        <w:rPr>
          <w:rFonts w:ascii="Times New Roman" w:eastAsiaTheme="minorHAnsi" w:hAnsi="Times New Roman" w:cs="Times New Roman"/>
          <w:sz w:val="36"/>
          <w:szCs w:val="36"/>
          <w:lang w:eastAsia="en-US"/>
        </w:rPr>
        <w:t xml:space="preserve"> Київ, 1994. </w:t>
      </w:r>
    </w:p>
    <w:p w:rsidR="004E6702" w:rsidRPr="00780434" w:rsidRDefault="004E6702" w:rsidP="004E6702">
      <w:pPr>
        <w:spacing w:after="0" w:line="360" w:lineRule="auto"/>
        <w:jc w:val="both"/>
        <w:rPr>
          <w:rFonts w:ascii="Times New Roman" w:eastAsiaTheme="minorHAnsi" w:hAnsi="Times New Roman" w:cs="Times New Roman"/>
          <w:sz w:val="36"/>
          <w:szCs w:val="36"/>
          <w:lang w:eastAsia="en-US"/>
        </w:rPr>
      </w:pPr>
      <w:r w:rsidRPr="00780434">
        <w:rPr>
          <w:rFonts w:ascii="Times New Roman" w:eastAsiaTheme="minorHAnsi" w:hAnsi="Times New Roman" w:cs="Times New Roman"/>
          <w:sz w:val="36"/>
          <w:szCs w:val="36"/>
          <w:lang w:eastAsia="en-US"/>
        </w:rPr>
        <w:t>3.</w:t>
      </w:r>
      <w:r>
        <w:rPr>
          <w:rFonts w:ascii="Times New Roman" w:eastAsiaTheme="minorHAnsi" w:hAnsi="Times New Roman" w:cs="Times New Roman"/>
          <w:sz w:val="36"/>
          <w:szCs w:val="36"/>
          <w:lang w:eastAsia="en-US"/>
        </w:rPr>
        <w:t xml:space="preserve"> </w:t>
      </w:r>
      <w:r w:rsidRPr="00780434">
        <w:rPr>
          <w:rFonts w:ascii="Times New Roman" w:eastAsiaTheme="minorHAnsi" w:hAnsi="Times New Roman" w:cs="Times New Roman"/>
          <w:sz w:val="36"/>
          <w:szCs w:val="36"/>
          <w:lang w:eastAsia="en-US"/>
        </w:rPr>
        <w:t>В</w:t>
      </w:r>
      <w:r>
        <w:rPr>
          <w:rFonts w:ascii="Times New Roman" w:eastAsiaTheme="minorHAnsi" w:hAnsi="Times New Roman" w:cs="Times New Roman"/>
          <w:sz w:val="36"/>
          <w:szCs w:val="36"/>
          <w:lang w:eastAsia="en-US"/>
        </w:rPr>
        <w:t>істи з Запорожа</w:t>
      </w:r>
      <w:r w:rsidRPr="00780434">
        <w:rPr>
          <w:rFonts w:ascii="Times New Roman" w:eastAsiaTheme="minorHAnsi" w:hAnsi="Times New Roman" w:cs="Times New Roman"/>
          <w:sz w:val="36"/>
          <w:szCs w:val="36"/>
          <w:lang w:eastAsia="en-US"/>
        </w:rPr>
        <w:t>: Часопис руханкових, змагових, ма</w:t>
      </w:r>
      <w:r>
        <w:rPr>
          <w:rFonts w:ascii="Times New Roman" w:eastAsiaTheme="minorHAnsi" w:hAnsi="Times New Roman" w:cs="Times New Roman"/>
          <w:sz w:val="36"/>
          <w:szCs w:val="36"/>
          <w:lang w:eastAsia="en-US"/>
        </w:rPr>
        <w:t>ндрівних і пожарних товариств. – 1913. –</w:t>
      </w:r>
      <w:r w:rsidRPr="00780434">
        <w:rPr>
          <w:rFonts w:ascii="Times New Roman" w:eastAsiaTheme="minorHAnsi" w:hAnsi="Times New Roman" w:cs="Times New Roman"/>
          <w:sz w:val="36"/>
          <w:szCs w:val="36"/>
          <w:lang w:eastAsia="en-US"/>
        </w:rPr>
        <w:t xml:space="preserve"> Ч. 77-78. </w:t>
      </w:r>
    </w:p>
    <w:p w:rsidR="004E6702" w:rsidRDefault="004E6702" w:rsidP="004F6F3D">
      <w:pPr>
        <w:spacing w:after="0" w:line="360" w:lineRule="auto"/>
        <w:jc w:val="both"/>
        <w:rPr>
          <w:rFonts w:ascii="Times New Roman" w:eastAsiaTheme="minorHAnsi" w:hAnsi="Times New Roman" w:cs="Times New Roman"/>
          <w:sz w:val="36"/>
          <w:szCs w:val="36"/>
          <w:lang w:eastAsia="en-US"/>
        </w:rPr>
      </w:pPr>
      <w:r w:rsidRPr="00780434">
        <w:rPr>
          <w:rFonts w:ascii="Times New Roman" w:eastAsiaTheme="minorHAnsi" w:hAnsi="Times New Roman" w:cs="Times New Roman"/>
          <w:sz w:val="36"/>
          <w:szCs w:val="36"/>
          <w:lang w:eastAsia="en-US"/>
        </w:rPr>
        <w:t>4.</w:t>
      </w:r>
      <w:r>
        <w:rPr>
          <w:rFonts w:ascii="Times New Roman" w:eastAsiaTheme="minorHAnsi" w:hAnsi="Times New Roman" w:cs="Times New Roman"/>
          <w:sz w:val="36"/>
          <w:szCs w:val="36"/>
          <w:lang w:eastAsia="en-US"/>
        </w:rPr>
        <w:t xml:space="preserve"> Вісти з Запорожа</w:t>
      </w:r>
      <w:r w:rsidRPr="00780434">
        <w:rPr>
          <w:rFonts w:ascii="Times New Roman" w:eastAsiaTheme="minorHAnsi" w:hAnsi="Times New Roman" w:cs="Times New Roman"/>
          <w:sz w:val="36"/>
          <w:szCs w:val="36"/>
          <w:lang w:eastAsia="en-US"/>
        </w:rPr>
        <w:t>: Часопис руханкових, змагових, ма</w:t>
      </w:r>
      <w:r>
        <w:rPr>
          <w:rFonts w:ascii="Times New Roman" w:eastAsiaTheme="minorHAnsi" w:hAnsi="Times New Roman" w:cs="Times New Roman"/>
          <w:sz w:val="36"/>
          <w:szCs w:val="36"/>
          <w:lang w:eastAsia="en-US"/>
        </w:rPr>
        <w:t>ндрівних і пожарних товариств. – 30.09. –</w:t>
      </w:r>
      <w:r w:rsidRPr="00780434">
        <w:rPr>
          <w:rFonts w:ascii="Times New Roman" w:eastAsiaTheme="minorHAnsi" w:hAnsi="Times New Roman" w:cs="Times New Roman"/>
          <w:sz w:val="36"/>
          <w:szCs w:val="36"/>
          <w:lang w:eastAsia="en-US"/>
        </w:rPr>
        <w:t xml:space="preserve"> 1912. </w:t>
      </w:r>
    </w:p>
    <w:p w:rsidR="00F629AA" w:rsidRDefault="00F629AA" w:rsidP="004F6F3D">
      <w:pPr>
        <w:spacing w:after="0" w:line="360" w:lineRule="auto"/>
        <w:jc w:val="both"/>
        <w:rPr>
          <w:rFonts w:ascii="Times New Roman" w:eastAsiaTheme="minorHAnsi" w:hAnsi="Times New Roman" w:cs="Times New Roman"/>
          <w:sz w:val="36"/>
          <w:szCs w:val="36"/>
          <w:lang w:eastAsia="en-US"/>
        </w:rPr>
      </w:pPr>
    </w:p>
    <w:p w:rsidR="00D24A37" w:rsidRDefault="00D24A37" w:rsidP="004F6F3D">
      <w:pPr>
        <w:spacing w:after="0" w:line="360" w:lineRule="auto"/>
        <w:jc w:val="both"/>
        <w:rPr>
          <w:rFonts w:ascii="Times New Roman" w:eastAsiaTheme="minorHAnsi" w:hAnsi="Times New Roman" w:cs="Times New Roman"/>
          <w:sz w:val="36"/>
          <w:szCs w:val="36"/>
          <w:lang w:eastAsia="en-US"/>
        </w:rPr>
      </w:pPr>
    </w:p>
    <w:p w:rsidR="00D24A37" w:rsidRPr="00D24A37" w:rsidRDefault="00D24A37" w:rsidP="00D24A37">
      <w:pPr>
        <w:spacing w:after="0" w:line="360" w:lineRule="auto"/>
        <w:jc w:val="both"/>
        <w:rPr>
          <w:rFonts w:ascii="Times New Roman" w:hAnsi="Times New Roman" w:cs="Times New Roman"/>
          <w:b/>
          <w:bCs/>
          <w:sz w:val="36"/>
          <w:szCs w:val="36"/>
        </w:rPr>
      </w:pPr>
      <w:r w:rsidRPr="00D24A37">
        <w:rPr>
          <w:rFonts w:ascii="Times New Roman" w:hAnsi="Times New Roman" w:cs="Times New Roman"/>
          <w:b/>
          <w:bCs/>
          <w:sz w:val="36"/>
          <w:szCs w:val="36"/>
        </w:rPr>
        <w:lastRenderedPageBreak/>
        <w:t xml:space="preserve">УДК 070:314.15 </w:t>
      </w:r>
    </w:p>
    <w:p w:rsidR="00D24A37" w:rsidRDefault="00D24A37" w:rsidP="00D24A37">
      <w:pPr>
        <w:spacing w:after="0" w:line="360" w:lineRule="auto"/>
        <w:jc w:val="both"/>
        <w:rPr>
          <w:rFonts w:ascii="Times New Roman" w:hAnsi="Times New Roman" w:cs="Times New Roman"/>
          <w:b/>
          <w:bCs/>
          <w:sz w:val="36"/>
          <w:szCs w:val="36"/>
        </w:rPr>
      </w:pPr>
      <w:r w:rsidRPr="00D24A37">
        <w:rPr>
          <w:rFonts w:ascii="Times New Roman" w:hAnsi="Times New Roman" w:cs="Times New Roman"/>
          <w:b/>
          <w:bCs/>
          <w:sz w:val="36"/>
          <w:szCs w:val="36"/>
        </w:rPr>
        <w:t>Х</w:t>
      </w:r>
      <w:r w:rsidR="009F06BD">
        <w:rPr>
          <w:rFonts w:ascii="Times New Roman" w:hAnsi="Times New Roman" w:cs="Times New Roman"/>
          <w:b/>
          <w:bCs/>
          <w:sz w:val="36"/>
          <w:szCs w:val="36"/>
        </w:rPr>
        <w:t xml:space="preserve"> </w:t>
      </w:r>
      <w:r w:rsidRPr="00D24A37">
        <w:rPr>
          <w:rFonts w:ascii="Times New Roman" w:hAnsi="Times New Roman" w:cs="Times New Roman"/>
          <w:b/>
          <w:bCs/>
          <w:sz w:val="36"/>
          <w:szCs w:val="36"/>
        </w:rPr>
        <w:t>80</w:t>
      </w:r>
    </w:p>
    <w:p w:rsidR="004A0558" w:rsidRPr="00D24A37" w:rsidRDefault="004A0558" w:rsidP="00D24A37">
      <w:pPr>
        <w:spacing w:after="0" w:line="360" w:lineRule="auto"/>
        <w:jc w:val="both"/>
        <w:rPr>
          <w:rFonts w:ascii="Times New Roman" w:hAnsi="Times New Roman" w:cs="Times New Roman"/>
          <w:b/>
          <w:bCs/>
          <w:sz w:val="36"/>
          <w:szCs w:val="36"/>
        </w:rPr>
      </w:pPr>
    </w:p>
    <w:p w:rsidR="00D24A37" w:rsidRDefault="00D24A37" w:rsidP="00D24A37">
      <w:pPr>
        <w:spacing w:after="0" w:line="240" w:lineRule="auto"/>
        <w:jc w:val="center"/>
        <w:rPr>
          <w:rFonts w:ascii="Times New Roman" w:hAnsi="Times New Roman" w:cs="Times New Roman"/>
          <w:b/>
          <w:bCs/>
          <w:sz w:val="36"/>
          <w:szCs w:val="36"/>
        </w:rPr>
      </w:pPr>
      <w:r w:rsidRPr="00D24A37">
        <w:rPr>
          <w:rFonts w:ascii="Times New Roman" w:hAnsi="Times New Roman" w:cs="Times New Roman"/>
          <w:b/>
          <w:bCs/>
          <w:sz w:val="36"/>
          <w:szCs w:val="36"/>
        </w:rPr>
        <w:t>П</w:t>
      </w:r>
      <w:r>
        <w:rPr>
          <w:rFonts w:ascii="Times New Roman" w:hAnsi="Times New Roman" w:cs="Times New Roman"/>
          <w:b/>
          <w:bCs/>
          <w:sz w:val="36"/>
          <w:szCs w:val="36"/>
        </w:rPr>
        <w:t>РОБЛЕМНИЙ</w:t>
      </w:r>
      <w:r w:rsidRPr="00D24A37">
        <w:rPr>
          <w:rFonts w:ascii="Times New Roman" w:hAnsi="Times New Roman" w:cs="Times New Roman"/>
          <w:b/>
          <w:bCs/>
          <w:sz w:val="36"/>
          <w:szCs w:val="36"/>
        </w:rPr>
        <w:t xml:space="preserve"> </w:t>
      </w:r>
      <w:r>
        <w:rPr>
          <w:rFonts w:ascii="Times New Roman" w:hAnsi="Times New Roman" w:cs="Times New Roman"/>
          <w:b/>
          <w:bCs/>
          <w:sz w:val="36"/>
          <w:szCs w:val="36"/>
        </w:rPr>
        <w:t>АСПЕКТ</w:t>
      </w:r>
      <w:r w:rsidRPr="00D24A37">
        <w:rPr>
          <w:rFonts w:ascii="Times New Roman" w:hAnsi="Times New Roman" w:cs="Times New Roman"/>
          <w:b/>
          <w:bCs/>
          <w:sz w:val="36"/>
          <w:szCs w:val="36"/>
        </w:rPr>
        <w:t xml:space="preserve"> </w:t>
      </w:r>
      <w:r>
        <w:rPr>
          <w:rFonts w:ascii="Times New Roman" w:hAnsi="Times New Roman" w:cs="Times New Roman"/>
          <w:b/>
          <w:bCs/>
          <w:sz w:val="36"/>
          <w:szCs w:val="36"/>
        </w:rPr>
        <w:t>КОЛУМНІСТИКИ</w:t>
      </w:r>
      <w:r w:rsidRPr="00D24A37">
        <w:rPr>
          <w:rFonts w:ascii="Times New Roman" w:hAnsi="Times New Roman" w:cs="Times New Roman"/>
          <w:b/>
          <w:bCs/>
          <w:sz w:val="36"/>
          <w:szCs w:val="36"/>
        </w:rPr>
        <w:t xml:space="preserve"> </w:t>
      </w:r>
    </w:p>
    <w:p w:rsidR="00D24A37" w:rsidRDefault="00D24A37" w:rsidP="00D24A37">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ТАНІ МАЛЯРЧУК</w:t>
      </w:r>
    </w:p>
    <w:p w:rsidR="00D24A37" w:rsidRDefault="00D24A37" w:rsidP="00D24A37">
      <w:pPr>
        <w:spacing w:after="0" w:line="240" w:lineRule="auto"/>
        <w:jc w:val="center"/>
        <w:rPr>
          <w:rFonts w:ascii="Times New Roman" w:hAnsi="Times New Roman" w:cs="Times New Roman"/>
          <w:b/>
          <w:bCs/>
          <w:sz w:val="36"/>
          <w:szCs w:val="36"/>
        </w:rPr>
      </w:pPr>
    </w:p>
    <w:p w:rsidR="00D24A37" w:rsidRPr="009104B1" w:rsidRDefault="00D24A37" w:rsidP="00D24A37">
      <w:pPr>
        <w:spacing w:after="0" w:line="240" w:lineRule="auto"/>
        <w:ind w:firstLine="709"/>
        <w:jc w:val="center"/>
        <w:rPr>
          <w:rFonts w:ascii="Times New Roman" w:hAnsi="Times New Roman" w:cs="Times New Roman"/>
          <w:b/>
          <w:sz w:val="36"/>
          <w:szCs w:val="36"/>
        </w:rPr>
      </w:pPr>
      <w:r w:rsidRPr="009104B1">
        <w:rPr>
          <w:rFonts w:ascii="Times New Roman" w:hAnsi="Times New Roman" w:cs="Times New Roman"/>
          <w:b/>
          <w:sz w:val="36"/>
          <w:szCs w:val="36"/>
        </w:rPr>
        <w:t>Хороб Соломія</w:t>
      </w:r>
      <w:r>
        <w:rPr>
          <w:rFonts w:ascii="Times New Roman" w:hAnsi="Times New Roman" w:cs="Times New Roman"/>
          <w:b/>
          <w:sz w:val="36"/>
          <w:szCs w:val="36"/>
        </w:rPr>
        <w:t>,</w:t>
      </w:r>
    </w:p>
    <w:p w:rsidR="00D24A37" w:rsidRPr="009104B1" w:rsidRDefault="00D24A37" w:rsidP="00D24A37">
      <w:pPr>
        <w:spacing w:after="0" w:line="240" w:lineRule="auto"/>
        <w:ind w:firstLine="709"/>
        <w:jc w:val="center"/>
        <w:rPr>
          <w:rFonts w:ascii="Times New Roman" w:hAnsi="Times New Roman" w:cs="Times New Roman"/>
          <w:sz w:val="36"/>
          <w:szCs w:val="36"/>
        </w:rPr>
      </w:pPr>
      <w:r w:rsidRPr="009104B1">
        <w:rPr>
          <w:rFonts w:ascii="Times New Roman" w:hAnsi="Times New Roman" w:cs="Times New Roman"/>
          <w:sz w:val="36"/>
          <w:szCs w:val="36"/>
        </w:rPr>
        <w:t>ДВНЗ «Прикарпатський національний університет</w:t>
      </w:r>
    </w:p>
    <w:p w:rsidR="00D24A37" w:rsidRPr="009104B1" w:rsidRDefault="00D24A37" w:rsidP="00D24A37">
      <w:pPr>
        <w:spacing w:after="0" w:line="240" w:lineRule="auto"/>
        <w:ind w:firstLine="709"/>
        <w:jc w:val="center"/>
        <w:rPr>
          <w:rFonts w:ascii="Times New Roman" w:hAnsi="Times New Roman" w:cs="Times New Roman"/>
          <w:sz w:val="36"/>
          <w:szCs w:val="36"/>
        </w:rPr>
      </w:pPr>
      <w:r w:rsidRPr="009104B1">
        <w:rPr>
          <w:rFonts w:ascii="Times New Roman" w:hAnsi="Times New Roman" w:cs="Times New Roman"/>
          <w:sz w:val="36"/>
          <w:szCs w:val="36"/>
        </w:rPr>
        <w:t xml:space="preserve"> імені Василя Стефаника, кафедра журналістики Факультету філології, 76018, </w:t>
      </w:r>
    </w:p>
    <w:p w:rsidR="00D24A37" w:rsidRPr="009104B1" w:rsidRDefault="00D24A37" w:rsidP="00D24A37">
      <w:pPr>
        <w:spacing w:after="0" w:line="240" w:lineRule="auto"/>
        <w:ind w:firstLine="709"/>
        <w:jc w:val="center"/>
        <w:rPr>
          <w:sz w:val="36"/>
          <w:szCs w:val="36"/>
        </w:rPr>
      </w:pPr>
      <w:r w:rsidRPr="009104B1">
        <w:rPr>
          <w:rFonts w:ascii="Times New Roman" w:hAnsi="Times New Roman" w:cs="Times New Roman"/>
          <w:sz w:val="36"/>
          <w:szCs w:val="36"/>
        </w:rPr>
        <w:t xml:space="preserve">м. Івано-Франківськ, вул. Шевченка, 57; e-mail: </w:t>
      </w:r>
      <w:hyperlink r:id="rId84" w:history="1">
        <w:r w:rsidRPr="009104B1">
          <w:rPr>
            <w:rStyle w:val="a5"/>
            <w:rFonts w:ascii="Times New Roman" w:hAnsi="Times New Roman" w:cs="Times New Roman"/>
            <w:sz w:val="36"/>
            <w:szCs w:val="36"/>
          </w:rPr>
          <w:t>khorob@ukr.net</w:t>
        </w:r>
      </w:hyperlink>
    </w:p>
    <w:p w:rsidR="00D24A37" w:rsidRPr="00D24A37" w:rsidRDefault="00D24A37" w:rsidP="00D24A37">
      <w:pPr>
        <w:spacing w:after="0" w:line="360" w:lineRule="auto"/>
        <w:jc w:val="center"/>
        <w:rPr>
          <w:rFonts w:ascii="Times New Roman" w:hAnsi="Times New Roman" w:cs="Times New Roman"/>
          <w:b/>
          <w:bCs/>
          <w:sz w:val="36"/>
          <w:szCs w:val="36"/>
        </w:rPr>
      </w:pPr>
      <w:r>
        <w:rPr>
          <w:rFonts w:ascii="Times New Roman" w:hAnsi="Times New Roman" w:cs="Times New Roman"/>
          <w:sz w:val="36"/>
          <w:szCs w:val="36"/>
        </w:rPr>
        <w:tab/>
      </w:r>
    </w:p>
    <w:p w:rsidR="00D24A37" w:rsidRPr="00D24A37" w:rsidRDefault="00D24A37" w:rsidP="00D24A37">
      <w:pPr>
        <w:spacing w:after="0" w:line="360" w:lineRule="auto"/>
        <w:ind w:firstLine="708"/>
        <w:jc w:val="both"/>
        <w:rPr>
          <w:rFonts w:ascii="Times New Roman" w:hAnsi="Times New Roman" w:cs="Times New Roman"/>
          <w:i/>
          <w:sz w:val="36"/>
          <w:szCs w:val="36"/>
        </w:rPr>
      </w:pPr>
      <w:r w:rsidRPr="00D24A37">
        <w:rPr>
          <w:rFonts w:ascii="Times New Roman" w:hAnsi="Times New Roman" w:cs="Times New Roman"/>
          <w:b/>
          <w:bCs/>
          <w:sz w:val="36"/>
          <w:szCs w:val="36"/>
        </w:rPr>
        <w:t>Анотація</w:t>
      </w:r>
      <w:r w:rsidRPr="00D24A37">
        <w:rPr>
          <w:rFonts w:ascii="Times New Roman" w:hAnsi="Times New Roman" w:cs="Times New Roman"/>
          <w:sz w:val="36"/>
          <w:szCs w:val="36"/>
        </w:rPr>
        <w:t xml:space="preserve">. </w:t>
      </w:r>
      <w:r w:rsidRPr="00D24A37">
        <w:rPr>
          <w:rFonts w:ascii="Times New Roman" w:hAnsi="Times New Roman" w:cs="Times New Roman"/>
          <w:i/>
          <w:sz w:val="36"/>
          <w:szCs w:val="36"/>
        </w:rPr>
        <w:t>Відзначено, що через жанр колонки можна дослідити своєрідність вираження і формування авторського «я» у такого типу журналістських публікаціях. Виявлено, що позиція Тані Малярчук у публіцистичних текстах еволюціонує. Проаналізовано особливості вибору і специфіку подачі тематики у журналістських колонках авторки на «Deutsche Welle», адже вони позначені процесом еміграції, місцем проживання і відповідно іншою перспективою на інтерпретацію українських подій.</w:t>
      </w:r>
    </w:p>
    <w:p w:rsidR="00D24A37" w:rsidRPr="00D24A37" w:rsidRDefault="00D24A37" w:rsidP="00D24A37">
      <w:pPr>
        <w:spacing w:after="0" w:line="360" w:lineRule="auto"/>
        <w:ind w:firstLine="708"/>
        <w:jc w:val="both"/>
        <w:rPr>
          <w:rFonts w:ascii="Times New Roman" w:hAnsi="Times New Roman" w:cs="Times New Roman"/>
          <w:i/>
          <w:sz w:val="36"/>
          <w:szCs w:val="36"/>
        </w:rPr>
      </w:pPr>
      <w:r w:rsidRPr="00D24A37">
        <w:rPr>
          <w:rFonts w:ascii="Times New Roman" w:hAnsi="Times New Roman" w:cs="Times New Roman"/>
          <w:b/>
          <w:bCs/>
          <w:sz w:val="36"/>
          <w:szCs w:val="36"/>
        </w:rPr>
        <w:t>Ключові слова</w:t>
      </w:r>
      <w:r w:rsidRPr="00D24A37">
        <w:rPr>
          <w:rFonts w:ascii="Times New Roman" w:hAnsi="Times New Roman" w:cs="Times New Roman"/>
          <w:sz w:val="36"/>
          <w:szCs w:val="36"/>
        </w:rPr>
        <w:t xml:space="preserve">: </w:t>
      </w:r>
      <w:r w:rsidRPr="00D24A37">
        <w:rPr>
          <w:rFonts w:ascii="Times New Roman" w:hAnsi="Times New Roman" w:cs="Times New Roman"/>
          <w:i/>
          <w:sz w:val="36"/>
          <w:szCs w:val="36"/>
        </w:rPr>
        <w:t>авторська колонка, еміграційна публіцистика, проблематика тексту, тип мислення.</w:t>
      </w:r>
    </w:p>
    <w:p w:rsidR="004A0558" w:rsidRDefault="004A0558" w:rsidP="00D24A37">
      <w:pPr>
        <w:spacing w:after="0" w:line="360" w:lineRule="auto"/>
        <w:ind w:firstLine="708"/>
        <w:jc w:val="both"/>
        <w:rPr>
          <w:rFonts w:ascii="Times New Roman" w:hAnsi="Times New Roman" w:cs="Times New Roman"/>
          <w:sz w:val="36"/>
          <w:szCs w:val="36"/>
        </w:rPr>
      </w:pPr>
    </w:p>
    <w:p w:rsidR="00D24A37" w:rsidRPr="00D24A37" w:rsidRDefault="00D24A37" w:rsidP="00D24A37">
      <w:pPr>
        <w:spacing w:after="0" w:line="360" w:lineRule="auto"/>
        <w:ind w:firstLine="708"/>
        <w:jc w:val="both"/>
        <w:rPr>
          <w:rFonts w:ascii="Times New Roman" w:hAnsi="Times New Roman" w:cs="Times New Roman"/>
          <w:sz w:val="36"/>
          <w:szCs w:val="36"/>
        </w:rPr>
      </w:pPr>
      <w:r w:rsidRPr="00D24A37">
        <w:rPr>
          <w:rFonts w:ascii="Times New Roman" w:hAnsi="Times New Roman" w:cs="Times New Roman"/>
          <w:sz w:val="36"/>
          <w:szCs w:val="36"/>
        </w:rPr>
        <w:lastRenderedPageBreak/>
        <w:t>Публіцистика в період важливих змін є доволі затребуваною. Серед численних українських колумністів, есеїстів чи блогерів, які інтерпретують тенденції різних аспектів життя країни, є публіцистична діяльність, написана за кордоном. Важливість еміграційних процесів підсумував найкраще діаспорний вчений Юрій Шерех: «А насправді є в сучассі два малі ми – одне на Україні, друге – поза нею. Статистично ці два ми, скажімо ми1 і ми2, не співмірні, це слон і цуцик, але в сенсі культурних вартостей ця нерівність меншає» [4, с.24]. Таким чином, знаний дослідник наголошує, що основою для розуміння діаспорних і материкових процесів – це взаємодоповнюваність.</w:t>
      </w:r>
    </w:p>
    <w:p w:rsidR="00D24A37" w:rsidRPr="00D24A37" w:rsidRDefault="00D24A37" w:rsidP="00D24A37">
      <w:pPr>
        <w:spacing w:after="0" w:line="360" w:lineRule="auto"/>
        <w:ind w:firstLine="708"/>
        <w:jc w:val="both"/>
        <w:rPr>
          <w:rFonts w:ascii="Times New Roman" w:hAnsi="Times New Roman" w:cs="Times New Roman"/>
          <w:sz w:val="36"/>
          <w:szCs w:val="36"/>
        </w:rPr>
      </w:pPr>
      <w:r w:rsidRPr="00D24A37">
        <w:rPr>
          <w:rFonts w:ascii="Times New Roman" w:hAnsi="Times New Roman" w:cs="Times New Roman"/>
          <w:sz w:val="36"/>
          <w:szCs w:val="36"/>
        </w:rPr>
        <w:t>У запропонованій статті предметом дослідження є специфіка публіцистичного мислення у колумністиці Тані Малярчук. А те, що вона аналізує сучасний соціокультурний зріз тенденцій в Україні, проживаючи тривалий час в Австрії, наклало свій відбиток на її творчу манеру як публіциста, так і письменницю.</w:t>
      </w:r>
    </w:p>
    <w:p w:rsidR="00D24A37" w:rsidRPr="00D24A37" w:rsidRDefault="00D24A37" w:rsidP="00D24A37">
      <w:pPr>
        <w:spacing w:after="0" w:line="360" w:lineRule="auto"/>
        <w:ind w:firstLine="708"/>
        <w:jc w:val="both"/>
        <w:rPr>
          <w:rFonts w:ascii="Times New Roman" w:hAnsi="Times New Roman" w:cs="Times New Roman"/>
          <w:sz w:val="36"/>
          <w:szCs w:val="36"/>
        </w:rPr>
      </w:pPr>
      <w:r w:rsidRPr="00D24A37">
        <w:rPr>
          <w:rFonts w:ascii="Times New Roman" w:hAnsi="Times New Roman" w:cs="Times New Roman"/>
          <w:sz w:val="36"/>
          <w:szCs w:val="36"/>
        </w:rPr>
        <w:t xml:space="preserve">Жанр колонки, на наш погляд, найкраще «дозволяє» простежити та вивчити цю специфіку, адже вона позначена яскраво вираженою авторською позицією та присутністю в тексті. Основні ознаки і критерії даного жанру (не беручи до уваги зовнішні, суто формальні риси) – це суб’єктивізм, ефект </w:t>
      </w:r>
      <w:r w:rsidRPr="00D24A37">
        <w:rPr>
          <w:rFonts w:ascii="Times New Roman" w:hAnsi="Times New Roman" w:cs="Times New Roman"/>
          <w:sz w:val="36"/>
          <w:szCs w:val="36"/>
        </w:rPr>
        <w:lastRenderedPageBreak/>
        <w:t xml:space="preserve">присутності, монофонічна позиція, полемічність, оперативність, інтерпретація. </w:t>
      </w:r>
      <w:r w:rsidRPr="00D24A37">
        <w:rPr>
          <w:rFonts w:ascii="Times New Roman" w:hAnsi="Times New Roman" w:cs="Times New Roman"/>
          <w:sz w:val="36"/>
          <w:szCs w:val="36"/>
          <w:lang w:val="ru-RU"/>
        </w:rPr>
        <w:t>Авторськ</w:t>
      </w:r>
      <w:r w:rsidRPr="00D24A37">
        <w:rPr>
          <w:rFonts w:ascii="Times New Roman" w:hAnsi="Times New Roman" w:cs="Times New Roman"/>
          <w:sz w:val="36"/>
          <w:szCs w:val="36"/>
        </w:rPr>
        <w:t>і</w:t>
      </w:r>
      <w:r w:rsidRPr="00D24A37">
        <w:rPr>
          <w:rFonts w:ascii="Times New Roman" w:hAnsi="Times New Roman" w:cs="Times New Roman"/>
          <w:sz w:val="36"/>
          <w:szCs w:val="36"/>
          <w:lang w:val="ru-RU"/>
        </w:rPr>
        <w:t xml:space="preserve"> колонк</w:t>
      </w:r>
      <w:r w:rsidRPr="00D24A37">
        <w:rPr>
          <w:rFonts w:ascii="Times New Roman" w:hAnsi="Times New Roman" w:cs="Times New Roman"/>
          <w:sz w:val="36"/>
          <w:szCs w:val="36"/>
        </w:rPr>
        <w:t>и</w:t>
      </w:r>
      <w:r w:rsidRPr="00D24A37">
        <w:rPr>
          <w:rFonts w:ascii="Times New Roman" w:hAnsi="Times New Roman" w:cs="Times New Roman"/>
          <w:sz w:val="36"/>
          <w:szCs w:val="36"/>
          <w:lang w:val="ru-RU"/>
        </w:rPr>
        <w:t xml:space="preserve"> на сайті «</w:t>
      </w:r>
      <w:r w:rsidRPr="00D24A37">
        <w:rPr>
          <w:rFonts w:ascii="Times New Roman" w:hAnsi="Times New Roman" w:cs="Times New Roman"/>
          <w:sz w:val="36"/>
          <w:szCs w:val="36"/>
          <w:lang w:val="en-US"/>
        </w:rPr>
        <w:t>DW</w:t>
      </w:r>
      <w:r w:rsidRPr="00D24A37">
        <w:rPr>
          <w:rFonts w:ascii="Times New Roman" w:hAnsi="Times New Roman" w:cs="Times New Roman"/>
          <w:sz w:val="36"/>
          <w:szCs w:val="36"/>
          <w:lang w:val="ru-RU"/>
        </w:rPr>
        <w:t>»</w:t>
      </w:r>
      <w:r w:rsidRPr="00D24A37">
        <w:rPr>
          <w:rFonts w:ascii="Times New Roman" w:hAnsi="Times New Roman" w:cs="Times New Roman"/>
          <w:sz w:val="36"/>
          <w:szCs w:val="36"/>
        </w:rPr>
        <w:t xml:space="preserve"> (Deutsche Welle)</w:t>
      </w:r>
      <w:r w:rsidRPr="00D24A37">
        <w:rPr>
          <w:rFonts w:ascii="Times New Roman" w:hAnsi="Times New Roman" w:cs="Times New Roman"/>
          <w:sz w:val="36"/>
          <w:szCs w:val="36"/>
          <w:lang w:val="ru-RU"/>
        </w:rPr>
        <w:t xml:space="preserve"> намага</w:t>
      </w:r>
      <w:r w:rsidRPr="00D24A37">
        <w:rPr>
          <w:rFonts w:ascii="Times New Roman" w:hAnsi="Times New Roman" w:cs="Times New Roman"/>
          <w:sz w:val="36"/>
          <w:szCs w:val="36"/>
        </w:rPr>
        <w:t>ю</w:t>
      </w:r>
      <w:r w:rsidRPr="00D24A37">
        <w:rPr>
          <w:rFonts w:ascii="Times New Roman" w:hAnsi="Times New Roman" w:cs="Times New Roman"/>
          <w:sz w:val="36"/>
          <w:szCs w:val="36"/>
          <w:lang w:val="ru-RU"/>
        </w:rPr>
        <w:t xml:space="preserve">ться всеохопно представляти актуальні дискурси на різні аспекти українського суспільного життя. Публіцистика Тані Малярчук є якраз одним із найяскравіших прикладів </w:t>
      </w:r>
      <w:r w:rsidRPr="00D24A37">
        <w:rPr>
          <w:rFonts w:ascii="Times New Roman" w:hAnsi="Times New Roman" w:cs="Times New Roman"/>
          <w:sz w:val="36"/>
          <w:szCs w:val="36"/>
        </w:rPr>
        <w:t xml:space="preserve">саме </w:t>
      </w:r>
      <w:r w:rsidRPr="00D24A37">
        <w:rPr>
          <w:rFonts w:ascii="Times New Roman" w:hAnsi="Times New Roman" w:cs="Times New Roman"/>
          <w:sz w:val="36"/>
          <w:szCs w:val="36"/>
          <w:lang w:val="ru-RU"/>
        </w:rPr>
        <w:t>еміграційної тематики.</w:t>
      </w:r>
    </w:p>
    <w:p w:rsidR="00D24A37" w:rsidRPr="00D24A37" w:rsidRDefault="00D24A37" w:rsidP="00D24A37">
      <w:pPr>
        <w:spacing w:after="0" w:line="360" w:lineRule="auto"/>
        <w:ind w:firstLine="708"/>
        <w:jc w:val="both"/>
        <w:rPr>
          <w:rFonts w:ascii="Times New Roman" w:hAnsi="Times New Roman" w:cs="Times New Roman"/>
          <w:sz w:val="36"/>
          <w:szCs w:val="36"/>
        </w:rPr>
      </w:pPr>
      <w:r w:rsidRPr="00D24A37">
        <w:rPr>
          <w:rFonts w:ascii="Times New Roman" w:hAnsi="Times New Roman" w:cs="Times New Roman"/>
          <w:sz w:val="36"/>
          <w:szCs w:val="36"/>
          <w:lang w:val="ru-RU"/>
        </w:rPr>
        <w:t>Головною проблематикою колонки «Така нестерпна рідна чужина» (дата публ</w:t>
      </w:r>
      <w:r w:rsidRPr="00D24A37">
        <w:rPr>
          <w:rFonts w:ascii="Times New Roman" w:hAnsi="Times New Roman" w:cs="Times New Roman"/>
          <w:sz w:val="36"/>
          <w:szCs w:val="36"/>
        </w:rPr>
        <w:t xml:space="preserve">ікації </w:t>
      </w:r>
      <w:r w:rsidRPr="00D24A37">
        <w:rPr>
          <w:rFonts w:ascii="Times New Roman" w:hAnsi="Times New Roman" w:cs="Times New Roman"/>
          <w:sz w:val="36"/>
          <w:szCs w:val="36"/>
          <w:lang w:val="ru-RU"/>
        </w:rPr>
        <w:t>2018р.) є різноманіття емігрантів. Таня Малярчук подає незвичну точку зору щодо ідентифікації українців за кордоном, адже стереотипно ознакою виступає акцент, стиль вбрання чи певна поведінка тощо. У колонці ж критерієм віднесення до певної нації – є материнська мова. Однак авторка не вдається до сентиментів, а пояснює: «Багаторічне вимовляння тих самих звуків формує риси обличчя, які мозок сприймає як рідні. Маркером є (…) форма щелепи, міміка, географія зморшок, усмішка, спосіб примружування очей» [</w:t>
      </w:r>
      <w:r w:rsidRPr="00D24A37">
        <w:rPr>
          <w:rFonts w:ascii="Times New Roman" w:hAnsi="Times New Roman" w:cs="Times New Roman"/>
          <w:sz w:val="36"/>
          <w:szCs w:val="36"/>
        </w:rPr>
        <w:t>3</w:t>
      </w:r>
      <w:r w:rsidRPr="00D24A37">
        <w:rPr>
          <w:rFonts w:ascii="Times New Roman" w:hAnsi="Times New Roman" w:cs="Times New Roman"/>
          <w:sz w:val="36"/>
          <w:szCs w:val="36"/>
          <w:lang w:val="ru-RU"/>
        </w:rPr>
        <w:t>]. Такий опис підтверджує в ній позицію докладного, дещо відстороненого, спостерігача.</w:t>
      </w:r>
      <w:r w:rsidRPr="00D24A37">
        <w:rPr>
          <w:rFonts w:ascii="Times New Roman" w:hAnsi="Times New Roman" w:cs="Times New Roman"/>
          <w:sz w:val="36"/>
          <w:szCs w:val="36"/>
        </w:rPr>
        <w:t xml:space="preserve"> Перелічуючи різні групи емігрантів, які їй доводилося бачити закордоном, публіцистика намагається формувати думку про багатошаровість і різнобічність цього поняття.</w:t>
      </w:r>
    </w:p>
    <w:p w:rsidR="00D24A37" w:rsidRPr="00D24A37" w:rsidRDefault="00D24A37" w:rsidP="00D24A37">
      <w:pPr>
        <w:spacing w:after="0" w:line="360" w:lineRule="auto"/>
        <w:ind w:firstLine="708"/>
        <w:jc w:val="both"/>
        <w:rPr>
          <w:rFonts w:ascii="Times New Roman" w:hAnsi="Times New Roman" w:cs="Times New Roman"/>
          <w:sz w:val="36"/>
          <w:szCs w:val="36"/>
        </w:rPr>
      </w:pPr>
      <w:r w:rsidRPr="00D24A37">
        <w:rPr>
          <w:rFonts w:ascii="Times New Roman" w:hAnsi="Times New Roman" w:cs="Times New Roman"/>
          <w:sz w:val="36"/>
          <w:szCs w:val="36"/>
          <w:lang w:val="ru-RU"/>
        </w:rPr>
        <w:t xml:space="preserve">Наступна важлива тема в публіцистичній діяльності Тані Малярчук – це власне національне сприйняття (колонка </w:t>
      </w:r>
      <w:r w:rsidRPr="00D24A37">
        <w:rPr>
          <w:rFonts w:ascii="Times New Roman" w:hAnsi="Times New Roman" w:cs="Times New Roman"/>
          <w:sz w:val="36"/>
          <w:szCs w:val="36"/>
          <w:lang w:val="ru-RU"/>
        </w:rPr>
        <w:lastRenderedPageBreak/>
        <w:t>«Двері, які можна відчинити»,</w:t>
      </w:r>
      <w:r w:rsidRPr="00D24A37">
        <w:rPr>
          <w:rFonts w:ascii="Times New Roman" w:hAnsi="Times New Roman" w:cs="Times New Roman"/>
          <w:sz w:val="36"/>
          <w:szCs w:val="36"/>
        </w:rPr>
        <w:t xml:space="preserve"> 2017)</w:t>
      </w:r>
      <w:r w:rsidRPr="00D24A37">
        <w:rPr>
          <w:rFonts w:ascii="Times New Roman" w:hAnsi="Times New Roman" w:cs="Times New Roman"/>
          <w:sz w:val="36"/>
          <w:szCs w:val="36"/>
          <w:lang w:val="ru-RU"/>
        </w:rPr>
        <w:t>. Цією проблематикою авторка вписується не тільки в український, а й великий європейський контекст</w:t>
      </w:r>
      <w:r w:rsidRPr="00D24A37">
        <w:rPr>
          <w:rFonts w:ascii="Times New Roman" w:hAnsi="Times New Roman" w:cs="Times New Roman"/>
          <w:sz w:val="36"/>
          <w:szCs w:val="36"/>
        </w:rPr>
        <w:t>.</w:t>
      </w:r>
    </w:p>
    <w:p w:rsidR="00D24A37" w:rsidRPr="00D24A37" w:rsidRDefault="00D24A37" w:rsidP="00D24A37">
      <w:pPr>
        <w:spacing w:after="0" w:line="360" w:lineRule="auto"/>
        <w:ind w:firstLine="708"/>
        <w:jc w:val="both"/>
        <w:rPr>
          <w:rFonts w:ascii="Times New Roman" w:hAnsi="Times New Roman" w:cs="Times New Roman"/>
          <w:sz w:val="36"/>
          <w:szCs w:val="36"/>
        </w:rPr>
      </w:pPr>
      <w:r w:rsidRPr="00D24A37">
        <w:rPr>
          <w:rFonts w:ascii="Times New Roman" w:hAnsi="Times New Roman" w:cs="Times New Roman"/>
          <w:sz w:val="36"/>
          <w:szCs w:val="36"/>
        </w:rPr>
        <w:t xml:space="preserve">Починаючи інтерпретувати цю тему, колумністка пише про потребу символіки на означення абстрактних речей. Її вибір – образ скажених собак на позначення трагічного минулого, непроговорених травм і відтак комплексів. Однак вона одразу ж зазначає, що так само, як людська свідомість потребує приземлених пояснень чи аналогій щодо ефемерних фактів, згодом ця наочність «ув’язнює у своїх смислах і не дає розвиватися далі» [2]. Тому процес інтерпретації і перепрочитування символів, стереотипів і контекстів повинен постійно супроводжувати сучасне модерне суспільство в усіх його аспектах, якщо воно прагне сталого розвитку та реформування.  І те, що ця тема доволі часто зринає у статтях, колонках, блогах чи виступах відомих інтелектуалів, журналістів, фахівців своєї справи, свідчить про присутність і актуальність даної проблематики для України. Неодноразово питання історичної пам’яті у медіапросторі піднімали провідні історики Ярослав Грицак (блог на «Новое время») чи Олександр Зінченко (програма «Розсекречена історія» на каналі UA: Перший), журналіст Юрій Макаров (колонки у </w:t>
      </w:r>
      <w:r w:rsidRPr="00D24A37">
        <w:rPr>
          <w:rFonts w:ascii="Times New Roman" w:hAnsi="Times New Roman" w:cs="Times New Roman"/>
          <w:sz w:val="36"/>
          <w:szCs w:val="36"/>
        </w:rPr>
        <w:lastRenderedPageBreak/>
        <w:t>часописі «Український тиждень») чи письменник Юрій Винничук (дискурси в інтернет-виданні «Збруч») тощо.</w:t>
      </w:r>
    </w:p>
    <w:p w:rsidR="00D24A37" w:rsidRPr="00D24A37" w:rsidRDefault="00D24A37" w:rsidP="00D24A37">
      <w:pPr>
        <w:spacing w:after="0" w:line="360" w:lineRule="auto"/>
        <w:ind w:firstLine="708"/>
        <w:jc w:val="both"/>
        <w:rPr>
          <w:rFonts w:ascii="Times New Roman" w:hAnsi="Times New Roman" w:cs="Times New Roman"/>
          <w:sz w:val="36"/>
          <w:szCs w:val="36"/>
        </w:rPr>
      </w:pPr>
      <w:r w:rsidRPr="00D24A37">
        <w:rPr>
          <w:rFonts w:ascii="Times New Roman" w:hAnsi="Times New Roman" w:cs="Times New Roman"/>
          <w:sz w:val="36"/>
          <w:szCs w:val="36"/>
        </w:rPr>
        <w:t>Не менш актуальною є проблема біженців. У колонці «Біжи, Абаді, біжи» (дата публікації – 17.09.2015) Таня Малярчук подає історію вихідця з Сирії, який намагається влаштуватися у якійсь із країн Європи. Що характерно – знайомство авторки з героєм колонки відбулося на Західному вокзалі у Відні, і те, як авторка аналізує цю проблему, –  притаманно більше саме європейцям, аніж українцям. «Як би він не старався, він все одно мало кому тут сподобається(…). Для певної частини Європи Абаді – мусульманин і потенційний терорист, підступний хитрун, який прокрадається в «нашу» Європу, щоб перетворити її на одну велику мечеть» [1].</w:t>
      </w:r>
    </w:p>
    <w:p w:rsidR="00D24A37" w:rsidRPr="00D24A37" w:rsidRDefault="00D24A37" w:rsidP="00D24A37">
      <w:pPr>
        <w:spacing w:after="0" w:line="360" w:lineRule="auto"/>
        <w:ind w:firstLine="708"/>
        <w:jc w:val="both"/>
        <w:rPr>
          <w:rFonts w:ascii="Times New Roman" w:hAnsi="Times New Roman" w:cs="Times New Roman"/>
          <w:sz w:val="36"/>
          <w:szCs w:val="36"/>
        </w:rPr>
      </w:pPr>
      <w:r w:rsidRPr="00D24A37">
        <w:rPr>
          <w:rFonts w:ascii="Times New Roman" w:hAnsi="Times New Roman" w:cs="Times New Roman"/>
          <w:sz w:val="36"/>
          <w:szCs w:val="36"/>
        </w:rPr>
        <w:t xml:space="preserve">Важливо, що місцями авторка через певну подачу матеріалу робила алюзії на відповідні українські події: «(…) диктатори добровільно не залишають трон. Їх або скинеш, або мучся і не скавули. Як скинеш, то не факт, що стане ліпше, але як нічого не робитимеш, то ліпше не стане ніколи (…). Я знову розуміюче киваю головою і вклинюю щось про Януковича і побиття студентів» [1]. Таким чином, тема навали мусульманських біженців у Європі корелюється з темою вимушених внутрішньопереміщених осіб зі Сходу України, </w:t>
      </w:r>
      <w:r w:rsidRPr="00D24A37">
        <w:rPr>
          <w:rFonts w:ascii="Times New Roman" w:hAnsi="Times New Roman" w:cs="Times New Roman"/>
          <w:sz w:val="36"/>
          <w:szCs w:val="36"/>
        </w:rPr>
        <w:lastRenderedPageBreak/>
        <w:t xml:space="preserve">протести проти диктатора Асада в 2011 в Сирії - з майданом проти політики Януковича в 2013. </w:t>
      </w:r>
    </w:p>
    <w:p w:rsidR="00D24A37" w:rsidRPr="00D24A37" w:rsidRDefault="00D24A37" w:rsidP="00D24A37">
      <w:pPr>
        <w:spacing w:after="0" w:line="360" w:lineRule="auto"/>
        <w:ind w:firstLine="708"/>
        <w:jc w:val="both"/>
        <w:rPr>
          <w:rFonts w:ascii="Times New Roman" w:hAnsi="Times New Roman" w:cs="Times New Roman"/>
          <w:sz w:val="36"/>
          <w:szCs w:val="36"/>
        </w:rPr>
      </w:pPr>
      <w:r w:rsidRPr="00D24A37">
        <w:rPr>
          <w:rFonts w:ascii="Times New Roman" w:hAnsi="Times New Roman" w:cs="Times New Roman"/>
          <w:sz w:val="36"/>
          <w:szCs w:val="36"/>
        </w:rPr>
        <w:t>Отже, у авторки уже формується інтерпретація проблем у контексті свого нового простору (у даному випадку – Австрії, ширше – Центральної Європи), однак завжди і доречно перекидаються містки на українські події та проблематику. Видається, що такої позиції сучасному медіа-простору нині дещо бракує, бо щоб об’єктивніше оцінити своє теперішнє становище, потрібно розширювати своє розуміння процесів і їхній контекст.</w:t>
      </w:r>
    </w:p>
    <w:p w:rsidR="00D24A37" w:rsidRPr="00D24A37" w:rsidRDefault="00D24A37" w:rsidP="00D24A37">
      <w:pPr>
        <w:spacing w:after="0" w:line="360" w:lineRule="auto"/>
        <w:ind w:firstLine="708"/>
        <w:jc w:val="both"/>
        <w:rPr>
          <w:rFonts w:ascii="Times New Roman" w:hAnsi="Times New Roman" w:cs="Times New Roman"/>
          <w:sz w:val="36"/>
          <w:szCs w:val="36"/>
        </w:rPr>
      </w:pPr>
      <w:r w:rsidRPr="00D24A37">
        <w:rPr>
          <w:rFonts w:ascii="Times New Roman" w:hAnsi="Times New Roman" w:cs="Times New Roman"/>
          <w:sz w:val="36"/>
          <w:szCs w:val="36"/>
        </w:rPr>
        <w:t xml:space="preserve">Публіцистична діяльність Тані Малярчук різнопланова на тематичному і проблемному рівнях. Починаючи публікуватися на сайті «Deutsche Welle» від 2015 до сьогодення, колумністка розмірковує на актуальні  проблеми з різних аспектів: у філософському протрактуванні - про родинні традиції, сприйняття часу («Абись-мо дочекали»), любові («Здається її не існує»), свого походження («Фантомний біль орхідей»); вписування українського питання у європейський чи світовий контексти – про біженців («Біжи, Абаді, біжи»), історичну пам'ять («Жертва хоче знати») чи поняття миру у військовий час («Мир і мир»); інтерпретація національного – руху («Тарахнемо шапкою об землю»), приналежності («Така нестерпна рідна чужина») чи ідентичності («Двері, які можна </w:t>
      </w:r>
      <w:r w:rsidRPr="00D24A37">
        <w:rPr>
          <w:rFonts w:ascii="Times New Roman" w:hAnsi="Times New Roman" w:cs="Times New Roman"/>
          <w:sz w:val="36"/>
          <w:szCs w:val="36"/>
        </w:rPr>
        <w:lastRenderedPageBreak/>
        <w:t xml:space="preserve">відчинити»). При інтерпретації певних тем позиція Тані Малярчук як авторки змінюється – то відсторонена і беземоційна, то сентиментальна; то через загальні, об’єктивні тези, стереотипи до суб’єктивних, особистих травм чи висновків, які і проектує на суспільство. </w:t>
      </w:r>
    </w:p>
    <w:p w:rsidR="00D24A37" w:rsidRPr="00D24A37" w:rsidRDefault="00D24A37" w:rsidP="00D24A37">
      <w:pPr>
        <w:spacing w:after="0" w:line="360" w:lineRule="auto"/>
        <w:ind w:firstLine="708"/>
        <w:jc w:val="both"/>
        <w:rPr>
          <w:rFonts w:ascii="Times New Roman" w:hAnsi="Times New Roman" w:cs="Times New Roman"/>
          <w:sz w:val="36"/>
          <w:szCs w:val="36"/>
        </w:rPr>
      </w:pPr>
    </w:p>
    <w:p w:rsidR="00D24A37" w:rsidRPr="00D24A37" w:rsidRDefault="00D24A37" w:rsidP="00D24A37">
      <w:pPr>
        <w:spacing w:after="0" w:line="360" w:lineRule="auto"/>
        <w:jc w:val="center"/>
        <w:rPr>
          <w:rFonts w:ascii="Times New Roman" w:hAnsi="Times New Roman" w:cs="Times New Roman"/>
          <w:b/>
          <w:bCs/>
          <w:sz w:val="36"/>
          <w:szCs w:val="36"/>
        </w:rPr>
      </w:pPr>
      <w:r w:rsidRPr="00D24A37">
        <w:rPr>
          <w:rFonts w:ascii="Times New Roman" w:hAnsi="Times New Roman" w:cs="Times New Roman"/>
          <w:b/>
          <w:bCs/>
          <w:sz w:val="36"/>
          <w:szCs w:val="36"/>
        </w:rPr>
        <w:t>Література</w:t>
      </w:r>
    </w:p>
    <w:p w:rsidR="00D24A37" w:rsidRPr="00D24A37" w:rsidRDefault="00D24A37" w:rsidP="00D24A37">
      <w:pPr>
        <w:spacing w:after="0" w:line="360" w:lineRule="auto"/>
        <w:jc w:val="both"/>
        <w:rPr>
          <w:rFonts w:ascii="Times New Roman" w:hAnsi="Times New Roman" w:cs="Times New Roman"/>
          <w:sz w:val="36"/>
          <w:szCs w:val="36"/>
        </w:rPr>
      </w:pPr>
      <w:r w:rsidRPr="00D24A37">
        <w:rPr>
          <w:rFonts w:ascii="Times New Roman" w:hAnsi="Times New Roman" w:cs="Times New Roman"/>
          <w:sz w:val="36"/>
          <w:szCs w:val="36"/>
        </w:rPr>
        <w:t>1.</w:t>
      </w:r>
      <w:r w:rsidRPr="00D24A37">
        <w:rPr>
          <w:rFonts w:ascii="Times New Roman" w:hAnsi="Times New Roman" w:cs="Times New Roman"/>
          <w:sz w:val="36"/>
          <w:szCs w:val="36"/>
        </w:rPr>
        <w:tab/>
        <w:t>Малярчук М. Біжи, Абаді, біжи. Deutsche Welle. 2015. URL: https://www.dw.com/uk/таня-малярчук-біжи-абаді-біжи/a-18719093</w:t>
      </w:r>
    </w:p>
    <w:p w:rsidR="00D24A37" w:rsidRPr="00D24A37" w:rsidRDefault="00D24A37" w:rsidP="00D24A37">
      <w:pPr>
        <w:spacing w:after="0" w:line="360" w:lineRule="auto"/>
        <w:jc w:val="both"/>
        <w:rPr>
          <w:rFonts w:ascii="Times New Roman" w:hAnsi="Times New Roman" w:cs="Times New Roman"/>
          <w:sz w:val="36"/>
          <w:szCs w:val="36"/>
        </w:rPr>
      </w:pPr>
      <w:r w:rsidRPr="00D24A37">
        <w:rPr>
          <w:rFonts w:ascii="Times New Roman" w:hAnsi="Times New Roman" w:cs="Times New Roman"/>
          <w:sz w:val="36"/>
          <w:szCs w:val="36"/>
        </w:rPr>
        <w:t>2.</w:t>
      </w:r>
      <w:r w:rsidRPr="00D24A37">
        <w:rPr>
          <w:rFonts w:ascii="Times New Roman" w:hAnsi="Times New Roman" w:cs="Times New Roman"/>
          <w:sz w:val="36"/>
          <w:szCs w:val="36"/>
        </w:rPr>
        <w:tab/>
        <w:t>Малярчук Т. Двері, які можна відчинити. Deutsche Welle. 2017. URL: https://www.dw.com/uk/таня-малярчук-двері-які-можна-відчинити/a-38352059</w:t>
      </w:r>
    </w:p>
    <w:p w:rsidR="00D24A37" w:rsidRPr="00D24A37" w:rsidRDefault="00D24A37" w:rsidP="00D24A37">
      <w:pPr>
        <w:spacing w:after="0" w:line="360" w:lineRule="auto"/>
        <w:jc w:val="both"/>
        <w:rPr>
          <w:rFonts w:ascii="Times New Roman" w:hAnsi="Times New Roman" w:cs="Times New Roman"/>
          <w:sz w:val="36"/>
          <w:szCs w:val="36"/>
        </w:rPr>
      </w:pPr>
      <w:r w:rsidRPr="00D24A37">
        <w:rPr>
          <w:rFonts w:ascii="Times New Roman" w:hAnsi="Times New Roman" w:cs="Times New Roman"/>
          <w:sz w:val="36"/>
          <w:szCs w:val="36"/>
        </w:rPr>
        <w:t>3.</w:t>
      </w:r>
      <w:r w:rsidRPr="00D24A37">
        <w:rPr>
          <w:rFonts w:ascii="Times New Roman" w:hAnsi="Times New Roman" w:cs="Times New Roman"/>
          <w:sz w:val="36"/>
          <w:szCs w:val="36"/>
        </w:rPr>
        <w:tab/>
        <w:t>Малярчук Т. Така нестерпна рідна чужина. Deutsche Welle.  2018. URL: https://www.dw.com/uk/таня-малярчук-така-нестерпна-рідна-чужина/a-42791045</w:t>
      </w:r>
    </w:p>
    <w:p w:rsidR="00D24A37" w:rsidRPr="00D24A37" w:rsidRDefault="00D24A37" w:rsidP="00D24A37">
      <w:pPr>
        <w:spacing w:after="0" w:line="360" w:lineRule="auto"/>
        <w:jc w:val="both"/>
        <w:rPr>
          <w:rFonts w:ascii="Times New Roman" w:hAnsi="Times New Roman" w:cs="Times New Roman"/>
          <w:sz w:val="36"/>
          <w:szCs w:val="36"/>
        </w:rPr>
      </w:pPr>
      <w:r w:rsidRPr="00D24A37">
        <w:rPr>
          <w:rFonts w:ascii="Times New Roman" w:hAnsi="Times New Roman" w:cs="Times New Roman"/>
          <w:sz w:val="36"/>
          <w:szCs w:val="36"/>
        </w:rPr>
        <w:t>4.</w:t>
      </w:r>
      <w:r w:rsidRPr="00D24A37">
        <w:rPr>
          <w:rFonts w:ascii="Times New Roman" w:hAnsi="Times New Roman" w:cs="Times New Roman"/>
          <w:sz w:val="36"/>
          <w:szCs w:val="36"/>
        </w:rPr>
        <w:tab/>
        <w:t>Шерех Ю. МИ і ми. Замість автобіографії. Поза книжками і з книжок. Київ: «Вид-во «Час», 1998. 456с.</w:t>
      </w:r>
    </w:p>
    <w:p w:rsidR="00F629AA" w:rsidRPr="00D24A37" w:rsidRDefault="00F629AA" w:rsidP="00D24A37">
      <w:pPr>
        <w:spacing w:after="0" w:line="360" w:lineRule="auto"/>
        <w:jc w:val="both"/>
        <w:rPr>
          <w:rFonts w:ascii="Times New Roman" w:eastAsiaTheme="minorHAnsi" w:hAnsi="Times New Roman" w:cs="Times New Roman"/>
          <w:sz w:val="36"/>
          <w:szCs w:val="36"/>
          <w:lang w:eastAsia="en-US"/>
        </w:rPr>
      </w:pPr>
    </w:p>
    <w:p w:rsidR="00081C6F" w:rsidRPr="00D24A37" w:rsidRDefault="00081C6F" w:rsidP="00D24A37">
      <w:pPr>
        <w:spacing w:after="0" w:line="360" w:lineRule="auto"/>
        <w:jc w:val="both"/>
        <w:rPr>
          <w:rFonts w:ascii="Times New Roman" w:eastAsiaTheme="minorHAnsi" w:hAnsi="Times New Roman" w:cs="Times New Roman"/>
          <w:sz w:val="36"/>
          <w:szCs w:val="36"/>
          <w:lang w:eastAsia="en-US"/>
        </w:rPr>
      </w:pPr>
    </w:p>
    <w:p w:rsidR="004A0558" w:rsidRDefault="004A0558" w:rsidP="00D103D7">
      <w:pPr>
        <w:spacing w:after="0" w:line="240" w:lineRule="auto"/>
        <w:ind w:firstLine="709"/>
        <w:jc w:val="center"/>
        <w:rPr>
          <w:rFonts w:ascii="Times New Roman" w:eastAsia="Times New Roman" w:hAnsi="Times New Roman" w:cs="Times New Roman"/>
          <w:b/>
          <w:color w:val="000000"/>
          <w:sz w:val="36"/>
          <w:szCs w:val="36"/>
          <w:lang w:val="ru-RU" w:eastAsia="ru-RU"/>
        </w:rPr>
      </w:pPr>
    </w:p>
    <w:p w:rsidR="004A0558" w:rsidRDefault="004A0558" w:rsidP="00D103D7">
      <w:pPr>
        <w:spacing w:after="0" w:line="240" w:lineRule="auto"/>
        <w:ind w:firstLine="709"/>
        <w:jc w:val="center"/>
        <w:rPr>
          <w:rFonts w:ascii="Times New Roman" w:eastAsia="Times New Roman" w:hAnsi="Times New Roman" w:cs="Times New Roman"/>
          <w:b/>
          <w:color w:val="000000"/>
          <w:sz w:val="36"/>
          <w:szCs w:val="36"/>
          <w:lang w:val="ru-RU" w:eastAsia="ru-RU"/>
        </w:rPr>
      </w:pPr>
    </w:p>
    <w:p w:rsidR="004A0558" w:rsidRDefault="004A0558" w:rsidP="00D103D7">
      <w:pPr>
        <w:spacing w:after="0" w:line="240" w:lineRule="auto"/>
        <w:ind w:firstLine="709"/>
        <w:jc w:val="center"/>
        <w:rPr>
          <w:rFonts w:ascii="Times New Roman" w:eastAsia="Times New Roman" w:hAnsi="Times New Roman" w:cs="Times New Roman"/>
          <w:b/>
          <w:color w:val="000000"/>
          <w:sz w:val="36"/>
          <w:szCs w:val="36"/>
          <w:lang w:val="ru-RU" w:eastAsia="ru-RU"/>
        </w:rPr>
      </w:pPr>
    </w:p>
    <w:p w:rsidR="004A0558" w:rsidRDefault="004A0558" w:rsidP="00D103D7">
      <w:pPr>
        <w:spacing w:after="0" w:line="240" w:lineRule="auto"/>
        <w:ind w:firstLine="709"/>
        <w:jc w:val="center"/>
        <w:rPr>
          <w:rFonts w:ascii="Times New Roman" w:eastAsia="Times New Roman" w:hAnsi="Times New Roman" w:cs="Times New Roman"/>
          <w:b/>
          <w:color w:val="000000"/>
          <w:sz w:val="36"/>
          <w:szCs w:val="36"/>
          <w:lang w:val="ru-RU" w:eastAsia="ru-RU"/>
        </w:rPr>
      </w:pPr>
    </w:p>
    <w:p w:rsidR="004A0558" w:rsidRDefault="004A0558" w:rsidP="00D103D7">
      <w:pPr>
        <w:spacing w:after="0" w:line="240" w:lineRule="auto"/>
        <w:ind w:firstLine="709"/>
        <w:jc w:val="center"/>
        <w:rPr>
          <w:rFonts w:ascii="Times New Roman" w:eastAsia="Times New Roman" w:hAnsi="Times New Roman" w:cs="Times New Roman"/>
          <w:b/>
          <w:color w:val="000000"/>
          <w:sz w:val="36"/>
          <w:szCs w:val="36"/>
          <w:lang w:val="ru-RU" w:eastAsia="ru-RU"/>
        </w:rPr>
      </w:pPr>
    </w:p>
    <w:p w:rsidR="00D103D7" w:rsidRPr="004F6F3D" w:rsidRDefault="00D103D7" w:rsidP="00D103D7">
      <w:pPr>
        <w:spacing w:after="0" w:line="240" w:lineRule="auto"/>
        <w:ind w:firstLine="709"/>
        <w:jc w:val="center"/>
        <w:rPr>
          <w:rFonts w:ascii="Times New Roman" w:eastAsia="Times New Roman" w:hAnsi="Times New Roman" w:cs="Times New Roman"/>
          <w:b/>
          <w:color w:val="000000"/>
          <w:sz w:val="36"/>
          <w:szCs w:val="36"/>
          <w:lang w:val="ru-RU" w:eastAsia="ru-RU"/>
        </w:rPr>
      </w:pPr>
      <w:r w:rsidRPr="004F6F3D">
        <w:rPr>
          <w:rFonts w:ascii="Times New Roman" w:eastAsia="Times New Roman" w:hAnsi="Times New Roman" w:cs="Times New Roman"/>
          <w:b/>
          <w:color w:val="000000"/>
          <w:sz w:val="36"/>
          <w:szCs w:val="36"/>
          <w:lang w:val="ru-RU" w:eastAsia="ru-RU"/>
        </w:rPr>
        <w:lastRenderedPageBreak/>
        <w:t xml:space="preserve">ВИДАВНИЧА СПРАВА </w:t>
      </w:r>
    </w:p>
    <w:p w:rsidR="00D103D7" w:rsidRPr="004F6F3D" w:rsidRDefault="00D103D7" w:rsidP="00D103D7">
      <w:pPr>
        <w:spacing w:after="0" w:line="240" w:lineRule="auto"/>
        <w:ind w:firstLine="709"/>
        <w:jc w:val="center"/>
        <w:rPr>
          <w:rFonts w:ascii="Times New Roman" w:eastAsia="Times New Roman" w:hAnsi="Times New Roman" w:cs="Times New Roman"/>
          <w:b/>
          <w:color w:val="000000"/>
          <w:sz w:val="36"/>
          <w:szCs w:val="36"/>
          <w:lang w:val="ru-RU" w:eastAsia="ru-RU"/>
        </w:rPr>
      </w:pPr>
      <w:r w:rsidRPr="004F6F3D">
        <w:rPr>
          <w:rFonts w:ascii="Times New Roman" w:eastAsia="Times New Roman" w:hAnsi="Times New Roman" w:cs="Times New Roman"/>
          <w:b/>
          <w:color w:val="000000"/>
          <w:sz w:val="36"/>
          <w:szCs w:val="36"/>
          <w:lang w:val="ru-RU" w:eastAsia="ru-RU"/>
        </w:rPr>
        <w:t>ІВАНО-ФРАНКІВЩИНИ НА СУЧАСНОМУ ЕТАПІ: ПРИНЦИПИ ТА ФОРМИ ДІЯЛЬНОСТІ</w:t>
      </w:r>
    </w:p>
    <w:p w:rsidR="00D103D7" w:rsidRPr="004F6F3D" w:rsidRDefault="00D103D7" w:rsidP="00D103D7">
      <w:pPr>
        <w:spacing w:after="0" w:line="240" w:lineRule="auto"/>
        <w:ind w:firstLine="709"/>
        <w:jc w:val="center"/>
        <w:rPr>
          <w:rFonts w:ascii="Times New Roman" w:eastAsia="Times New Roman" w:hAnsi="Times New Roman" w:cs="Times New Roman"/>
          <w:b/>
          <w:sz w:val="36"/>
          <w:szCs w:val="36"/>
          <w:lang w:val="ru-RU" w:eastAsia="ru-RU"/>
        </w:rPr>
      </w:pPr>
    </w:p>
    <w:p w:rsidR="00D103D7" w:rsidRDefault="005748C7" w:rsidP="00E74C6B">
      <w:pPr>
        <w:spacing w:after="0" w:line="240" w:lineRule="auto"/>
        <w:jc w:val="center"/>
        <w:rPr>
          <w:rFonts w:ascii="Times New Roman" w:eastAsia="Times New Roman" w:hAnsi="Times New Roman" w:cs="Times New Roman"/>
          <w:b/>
          <w:color w:val="000000"/>
          <w:sz w:val="36"/>
          <w:szCs w:val="36"/>
          <w:lang w:val="ru-RU" w:eastAsia="ru-RU"/>
        </w:rPr>
      </w:pPr>
      <w:r>
        <w:rPr>
          <w:rFonts w:ascii="Times New Roman" w:eastAsia="Times New Roman" w:hAnsi="Times New Roman" w:cs="Times New Roman"/>
          <w:b/>
          <w:color w:val="000000"/>
          <w:sz w:val="36"/>
          <w:szCs w:val="36"/>
          <w:lang w:val="ru-RU" w:eastAsia="ru-RU"/>
        </w:rPr>
        <w:t>Череп</w:t>
      </w:r>
      <w:r w:rsidRPr="00637666">
        <w:rPr>
          <w:rFonts w:ascii="Times New Roman" w:eastAsia="Times New Roman" w:hAnsi="Times New Roman" w:cs="Times New Roman"/>
          <w:b/>
          <w:color w:val="000000"/>
          <w:sz w:val="36"/>
          <w:szCs w:val="36"/>
          <w:lang w:val="ru-RU" w:eastAsia="ru-RU"/>
        </w:rPr>
        <w:t>’</w:t>
      </w:r>
      <w:r>
        <w:rPr>
          <w:rFonts w:ascii="Times New Roman" w:eastAsia="Times New Roman" w:hAnsi="Times New Roman" w:cs="Times New Roman"/>
          <w:b/>
          <w:color w:val="000000"/>
          <w:sz w:val="36"/>
          <w:szCs w:val="36"/>
          <w:lang w:val="ru-RU" w:eastAsia="ru-RU"/>
        </w:rPr>
        <w:t>юк Ірина,</w:t>
      </w:r>
    </w:p>
    <w:p w:rsidR="005748C7" w:rsidRPr="005748C7" w:rsidRDefault="005748C7" w:rsidP="005748C7">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 xml:space="preserve">студентка ОС «Магістр» </w:t>
      </w:r>
    </w:p>
    <w:p w:rsidR="00D103D7" w:rsidRDefault="005748C7" w:rsidP="00E74C6B">
      <w:pPr>
        <w:spacing w:after="0" w:line="240" w:lineRule="auto"/>
        <w:jc w:val="center"/>
        <w:rPr>
          <w:rFonts w:ascii="Times New Roman" w:eastAsia="Times New Roman" w:hAnsi="Times New Roman" w:cs="Times New Roman"/>
          <w:color w:val="000000"/>
          <w:sz w:val="36"/>
          <w:szCs w:val="36"/>
          <w:lang w:val="ru-RU" w:eastAsia="ru-RU"/>
        </w:rPr>
      </w:pPr>
      <w:r w:rsidRPr="005748C7">
        <w:rPr>
          <w:rFonts w:ascii="Times New Roman" w:eastAsia="Times New Roman" w:hAnsi="Times New Roman" w:cs="Times New Roman"/>
          <w:color w:val="000000"/>
          <w:sz w:val="36"/>
          <w:szCs w:val="36"/>
          <w:lang w:val="ru-RU" w:eastAsia="ru-RU"/>
        </w:rPr>
        <w:t xml:space="preserve">ДВНЗ </w:t>
      </w:r>
      <w:r>
        <w:rPr>
          <w:rFonts w:ascii="Times New Roman" w:eastAsia="Times New Roman" w:hAnsi="Times New Roman" w:cs="Times New Roman"/>
          <w:color w:val="000000"/>
          <w:sz w:val="36"/>
          <w:szCs w:val="36"/>
          <w:lang w:val="ru-RU" w:eastAsia="ru-RU"/>
        </w:rPr>
        <w:t>«</w:t>
      </w:r>
      <w:r w:rsidR="00D103D7" w:rsidRPr="00D103D7">
        <w:rPr>
          <w:rFonts w:ascii="Times New Roman" w:eastAsia="Times New Roman" w:hAnsi="Times New Roman" w:cs="Times New Roman"/>
          <w:color w:val="000000"/>
          <w:sz w:val="36"/>
          <w:szCs w:val="36"/>
          <w:lang w:val="ru-RU" w:eastAsia="ru-RU"/>
        </w:rPr>
        <w:t>Прикарпатський національний університет</w:t>
      </w:r>
    </w:p>
    <w:p w:rsidR="00D103D7" w:rsidRPr="00D103D7" w:rsidRDefault="00D103D7" w:rsidP="00E74C6B">
      <w:pPr>
        <w:spacing w:after="0" w:line="240" w:lineRule="auto"/>
        <w:jc w:val="center"/>
        <w:rPr>
          <w:rFonts w:ascii="Times New Roman" w:eastAsia="Times New Roman" w:hAnsi="Times New Roman" w:cs="Times New Roman"/>
          <w:sz w:val="36"/>
          <w:szCs w:val="36"/>
          <w:lang w:val="ru-RU" w:eastAsia="ru-RU"/>
        </w:rPr>
      </w:pPr>
      <w:r w:rsidRPr="00D103D7">
        <w:rPr>
          <w:rFonts w:ascii="Times New Roman" w:eastAsia="Times New Roman" w:hAnsi="Times New Roman" w:cs="Times New Roman"/>
          <w:color w:val="000000"/>
          <w:sz w:val="36"/>
          <w:szCs w:val="36"/>
          <w:lang w:val="ru-RU" w:eastAsia="ru-RU"/>
        </w:rPr>
        <w:t>імені Василя Стефаника</w:t>
      </w:r>
      <w:r w:rsidR="005748C7">
        <w:rPr>
          <w:rFonts w:ascii="Times New Roman" w:eastAsia="Times New Roman" w:hAnsi="Times New Roman" w:cs="Times New Roman"/>
          <w:color w:val="000000"/>
          <w:sz w:val="36"/>
          <w:szCs w:val="36"/>
          <w:lang w:val="ru-RU" w:eastAsia="ru-RU"/>
        </w:rPr>
        <w:t>»</w:t>
      </w:r>
      <w:r w:rsidRPr="00D103D7">
        <w:rPr>
          <w:rFonts w:ascii="Times New Roman" w:eastAsia="Times New Roman" w:hAnsi="Times New Roman" w:cs="Times New Roman"/>
          <w:color w:val="000000"/>
          <w:sz w:val="36"/>
          <w:szCs w:val="36"/>
          <w:lang w:val="ru-RU" w:eastAsia="ru-RU"/>
        </w:rPr>
        <w:t>,</w:t>
      </w:r>
    </w:p>
    <w:p w:rsidR="00D103D7" w:rsidRPr="00D103D7" w:rsidRDefault="00D103D7" w:rsidP="00E74C6B">
      <w:pPr>
        <w:spacing w:after="0" w:line="240" w:lineRule="auto"/>
        <w:jc w:val="center"/>
        <w:rPr>
          <w:rFonts w:ascii="Times New Roman" w:eastAsia="Times New Roman" w:hAnsi="Times New Roman" w:cs="Times New Roman"/>
          <w:sz w:val="36"/>
          <w:szCs w:val="36"/>
          <w:lang w:val="ru-RU" w:eastAsia="ru-RU"/>
        </w:rPr>
      </w:pPr>
      <w:r w:rsidRPr="00D103D7">
        <w:rPr>
          <w:rFonts w:ascii="Times New Roman" w:eastAsia="Times New Roman" w:hAnsi="Times New Roman" w:cs="Times New Roman"/>
          <w:color w:val="000000"/>
          <w:sz w:val="36"/>
          <w:szCs w:val="36"/>
          <w:lang w:val="ru-RU" w:eastAsia="ru-RU"/>
        </w:rPr>
        <w:t>76018,</w:t>
      </w:r>
      <w:r>
        <w:rPr>
          <w:rFonts w:ascii="Times New Roman" w:eastAsia="Times New Roman" w:hAnsi="Times New Roman" w:cs="Times New Roman"/>
          <w:sz w:val="36"/>
          <w:szCs w:val="36"/>
          <w:lang w:val="ru-RU" w:eastAsia="ru-RU"/>
        </w:rPr>
        <w:t xml:space="preserve"> </w:t>
      </w:r>
      <w:r w:rsidRPr="00D103D7">
        <w:rPr>
          <w:rFonts w:ascii="Times New Roman" w:eastAsia="Times New Roman" w:hAnsi="Times New Roman" w:cs="Times New Roman"/>
          <w:color w:val="000000"/>
          <w:sz w:val="36"/>
          <w:szCs w:val="36"/>
          <w:lang w:val="ru-RU" w:eastAsia="ru-RU"/>
        </w:rPr>
        <w:t>УКРАЇНА ,</w:t>
      </w:r>
    </w:p>
    <w:p w:rsidR="00D103D7" w:rsidRPr="006E5C83" w:rsidRDefault="00D103D7" w:rsidP="00E74C6B">
      <w:pPr>
        <w:spacing w:after="0" w:line="240" w:lineRule="auto"/>
        <w:rPr>
          <w:rFonts w:ascii="Times New Roman" w:eastAsia="Times New Roman" w:hAnsi="Times New Roman" w:cs="Times New Roman"/>
          <w:sz w:val="36"/>
          <w:szCs w:val="36"/>
          <w:lang w:val="en-US" w:eastAsia="ru-RU"/>
        </w:rPr>
      </w:pPr>
      <w:r>
        <w:rPr>
          <w:rFonts w:ascii="Times New Roman" w:eastAsia="Times New Roman" w:hAnsi="Times New Roman" w:cs="Times New Roman"/>
          <w:color w:val="000000"/>
          <w:sz w:val="36"/>
          <w:szCs w:val="36"/>
          <w:lang w:val="ru-RU" w:eastAsia="ru-RU"/>
        </w:rPr>
        <w:t xml:space="preserve">                   </w:t>
      </w:r>
      <w:r w:rsidRPr="00D103D7">
        <w:rPr>
          <w:rFonts w:ascii="Times New Roman" w:eastAsia="Times New Roman" w:hAnsi="Times New Roman" w:cs="Times New Roman"/>
          <w:color w:val="000000"/>
          <w:sz w:val="36"/>
          <w:szCs w:val="36"/>
          <w:lang w:val="ru-RU" w:eastAsia="ru-RU"/>
        </w:rPr>
        <w:t>м. Івано-Франківськ,  вул.</w:t>
      </w:r>
      <w:r>
        <w:rPr>
          <w:rFonts w:ascii="Times New Roman" w:eastAsia="Times New Roman" w:hAnsi="Times New Roman" w:cs="Times New Roman"/>
          <w:color w:val="000000"/>
          <w:sz w:val="36"/>
          <w:szCs w:val="36"/>
          <w:lang w:val="ru-RU" w:eastAsia="ru-RU"/>
        </w:rPr>
        <w:t xml:space="preserve"> </w:t>
      </w:r>
      <w:r w:rsidRPr="00D103D7">
        <w:rPr>
          <w:rFonts w:ascii="Times New Roman" w:eastAsia="Times New Roman" w:hAnsi="Times New Roman" w:cs="Times New Roman"/>
          <w:color w:val="000000"/>
          <w:sz w:val="36"/>
          <w:szCs w:val="36"/>
          <w:lang w:val="ru-RU" w:eastAsia="ru-RU"/>
        </w:rPr>
        <w:t>Шевченка</w:t>
      </w:r>
      <w:r w:rsidRPr="006E5C83">
        <w:rPr>
          <w:rFonts w:ascii="Times New Roman" w:eastAsia="Times New Roman" w:hAnsi="Times New Roman" w:cs="Times New Roman"/>
          <w:color w:val="000000"/>
          <w:sz w:val="36"/>
          <w:szCs w:val="36"/>
          <w:lang w:val="en-US" w:eastAsia="ru-RU"/>
        </w:rPr>
        <w:t>, 57</w:t>
      </w:r>
    </w:p>
    <w:p w:rsidR="00D103D7" w:rsidRDefault="00D103D7" w:rsidP="006B4B9E">
      <w:pPr>
        <w:spacing w:after="0" w:line="240" w:lineRule="auto"/>
        <w:rPr>
          <w:rFonts w:ascii="Times New Roman" w:eastAsia="Times New Roman" w:hAnsi="Times New Roman" w:cs="Times New Roman"/>
          <w:sz w:val="36"/>
          <w:szCs w:val="36"/>
          <w:lang w:val="en-US" w:eastAsia="ru-RU"/>
        </w:rPr>
      </w:pPr>
      <w:r w:rsidRPr="006E5C83">
        <w:rPr>
          <w:rFonts w:ascii="Times New Roman" w:eastAsia="Times New Roman" w:hAnsi="Times New Roman" w:cs="Times New Roman"/>
          <w:color w:val="000000"/>
          <w:sz w:val="36"/>
          <w:szCs w:val="36"/>
          <w:lang w:val="en-US" w:eastAsia="ru-RU"/>
        </w:rPr>
        <w:t xml:space="preserve">                      E-mail: </w:t>
      </w:r>
      <w:hyperlink r:id="rId85" w:history="1">
        <w:r w:rsidRPr="006E5C83">
          <w:rPr>
            <w:rFonts w:ascii="Times New Roman" w:eastAsia="Times New Roman" w:hAnsi="Times New Roman" w:cs="Times New Roman"/>
            <w:color w:val="0000FF"/>
            <w:sz w:val="36"/>
            <w:szCs w:val="36"/>
            <w:u w:val="single"/>
            <w:lang w:val="en-US" w:eastAsia="ru-RU"/>
          </w:rPr>
          <w:t>irynacherepiuk@gmail.com</w:t>
        </w:r>
      </w:hyperlink>
    </w:p>
    <w:p w:rsidR="006B4B9E" w:rsidRDefault="006B4B9E" w:rsidP="006B4B9E">
      <w:pPr>
        <w:spacing w:after="0" w:line="240" w:lineRule="auto"/>
        <w:rPr>
          <w:rFonts w:ascii="Times New Roman" w:eastAsia="Times New Roman" w:hAnsi="Times New Roman" w:cs="Times New Roman"/>
          <w:sz w:val="36"/>
          <w:szCs w:val="36"/>
          <w:lang w:val="en-US" w:eastAsia="ru-RU"/>
        </w:rPr>
      </w:pPr>
    </w:p>
    <w:p w:rsidR="00CE520B" w:rsidRPr="00CA2926" w:rsidRDefault="00CE520B" w:rsidP="00CE520B">
      <w:pPr>
        <w:spacing w:after="0" w:line="240" w:lineRule="auto"/>
        <w:jc w:val="center"/>
        <w:rPr>
          <w:rFonts w:ascii="Times New Roman" w:hAnsi="Times New Roman" w:cs="Times New Roman"/>
          <w:sz w:val="36"/>
          <w:szCs w:val="36"/>
        </w:rPr>
      </w:pPr>
      <w:r w:rsidRPr="00CA2926">
        <w:rPr>
          <w:rFonts w:ascii="Times New Roman" w:hAnsi="Times New Roman" w:cs="Times New Roman"/>
          <w:sz w:val="36"/>
          <w:szCs w:val="36"/>
        </w:rPr>
        <w:t>Науковий керівник:</w:t>
      </w:r>
    </w:p>
    <w:p w:rsidR="00CE520B" w:rsidRPr="00CA2926" w:rsidRDefault="00CE520B" w:rsidP="00CE520B">
      <w:pPr>
        <w:spacing w:after="0" w:line="240" w:lineRule="auto"/>
        <w:jc w:val="center"/>
        <w:rPr>
          <w:rFonts w:ascii="Times New Roman" w:hAnsi="Times New Roman" w:cs="Times New Roman"/>
          <w:sz w:val="36"/>
          <w:szCs w:val="36"/>
        </w:rPr>
      </w:pPr>
      <w:r w:rsidRPr="00CA2926">
        <w:rPr>
          <w:rFonts w:ascii="Times New Roman" w:hAnsi="Times New Roman" w:cs="Times New Roman"/>
          <w:sz w:val="36"/>
          <w:szCs w:val="36"/>
        </w:rPr>
        <w:t>Пристай Г. І.,</w:t>
      </w:r>
    </w:p>
    <w:p w:rsidR="00CE520B" w:rsidRPr="000128DE" w:rsidRDefault="00CE520B" w:rsidP="00CE520B">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старша викладачка кафедри журналістики</w:t>
      </w:r>
    </w:p>
    <w:p w:rsidR="00CE520B" w:rsidRPr="000128DE" w:rsidRDefault="00CE520B" w:rsidP="00CE520B">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ДВНЗ «Прикарпатський національний</w:t>
      </w:r>
    </w:p>
    <w:p w:rsidR="00CE520B" w:rsidRPr="000128DE" w:rsidRDefault="00CE520B" w:rsidP="00CE520B">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університет імені Василя Стефаника»,</w:t>
      </w:r>
    </w:p>
    <w:p w:rsidR="00CE520B" w:rsidRPr="000128DE" w:rsidRDefault="00CE520B" w:rsidP="00CE520B">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кандидат наук з соціальних комунікацій,</w:t>
      </w:r>
    </w:p>
    <w:p w:rsidR="00CE520B" w:rsidRPr="000128DE" w:rsidRDefault="00CE520B" w:rsidP="00CE520B">
      <w:pPr>
        <w:spacing w:after="0" w:line="240" w:lineRule="auto"/>
        <w:jc w:val="center"/>
        <w:rPr>
          <w:rFonts w:ascii="Times New Roman" w:hAnsi="Times New Roman" w:cs="Times New Roman"/>
          <w:sz w:val="36"/>
          <w:szCs w:val="36"/>
        </w:rPr>
      </w:pPr>
      <w:r w:rsidRPr="000128DE">
        <w:rPr>
          <w:rFonts w:ascii="Times New Roman" w:hAnsi="Times New Roman" w:cs="Times New Roman"/>
          <w:sz w:val="36"/>
          <w:szCs w:val="36"/>
        </w:rPr>
        <w:t>м. Івано-Франківськ</w:t>
      </w:r>
    </w:p>
    <w:p w:rsidR="00CE520B" w:rsidRPr="00CE520B" w:rsidRDefault="00CE520B" w:rsidP="00E74C6B">
      <w:pPr>
        <w:spacing w:line="240" w:lineRule="auto"/>
        <w:ind w:left="2832"/>
        <w:rPr>
          <w:rFonts w:ascii="Times New Roman" w:eastAsia="Times New Roman" w:hAnsi="Times New Roman" w:cs="Times New Roman"/>
          <w:sz w:val="36"/>
          <w:szCs w:val="36"/>
          <w:lang w:eastAsia="ru-RU"/>
        </w:rPr>
      </w:pPr>
    </w:p>
    <w:p w:rsidR="00D103D7" w:rsidRPr="00D103D7" w:rsidRDefault="00D103D7" w:rsidP="00E74C6B">
      <w:pPr>
        <w:spacing w:after="0" w:line="240" w:lineRule="auto"/>
        <w:ind w:firstLine="708"/>
        <w:jc w:val="both"/>
        <w:rPr>
          <w:rFonts w:ascii="Times New Roman" w:eastAsia="Times New Roman" w:hAnsi="Times New Roman" w:cs="Times New Roman"/>
          <w:sz w:val="36"/>
          <w:szCs w:val="36"/>
          <w:lang w:val="ru-RU" w:eastAsia="ru-RU"/>
        </w:rPr>
      </w:pPr>
      <w:r w:rsidRPr="00D103D7">
        <w:rPr>
          <w:rFonts w:ascii="Times New Roman" w:eastAsia="Times New Roman" w:hAnsi="Times New Roman" w:cs="Times New Roman"/>
          <w:i/>
          <w:iCs/>
          <w:sz w:val="36"/>
          <w:szCs w:val="36"/>
          <w:lang w:val="ru-RU" w:eastAsia="ru-RU"/>
        </w:rPr>
        <w:t xml:space="preserve">У статті зрдійснено аналіз основних принципів видавничої справи та досліджено </w:t>
      </w:r>
      <w:r w:rsidR="009F16E9">
        <w:rPr>
          <w:rFonts w:ascii="Times New Roman" w:eastAsia="Times New Roman" w:hAnsi="Times New Roman" w:cs="Times New Roman"/>
          <w:i/>
          <w:iCs/>
          <w:sz w:val="36"/>
          <w:szCs w:val="36"/>
          <w:lang w:val="ru-RU" w:eastAsia="ru-RU"/>
        </w:rPr>
        <w:t>діяльність, формат та проблеми </w:t>
      </w:r>
      <w:r w:rsidRPr="00D103D7">
        <w:rPr>
          <w:rFonts w:ascii="Times New Roman" w:eastAsia="Times New Roman" w:hAnsi="Times New Roman" w:cs="Times New Roman"/>
          <w:i/>
          <w:iCs/>
          <w:sz w:val="36"/>
          <w:szCs w:val="36"/>
          <w:lang w:val="ru-RU" w:eastAsia="ru-RU"/>
        </w:rPr>
        <w:t>видавництв Прикарпаття.</w:t>
      </w:r>
    </w:p>
    <w:p w:rsidR="00D103D7" w:rsidRPr="00D103D7" w:rsidRDefault="00D103D7" w:rsidP="00E74C6B">
      <w:pPr>
        <w:spacing w:after="0" w:line="240" w:lineRule="auto"/>
        <w:ind w:firstLine="708"/>
        <w:jc w:val="both"/>
        <w:rPr>
          <w:rFonts w:ascii="Times New Roman" w:eastAsia="Times New Roman" w:hAnsi="Times New Roman" w:cs="Times New Roman"/>
          <w:sz w:val="36"/>
          <w:szCs w:val="36"/>
          <w:lang w:val="ru-RU" w:eastAsia="ru-RU"/>
        </w:rPr>
      </w:pPr>
      <w:r w:rsidRPr="00D103D7">
        <w:rPr>
          <w:rFonts w:ascii="Times New Roman" w:eastAsia="Times New Roman" w:hAnsi="Times New Roman" w:cs="Times New Roman"/>
          <w:b/>
          <w:bCs/>
          <w:i/>
          <w:iCs/>
          <w:color w:val="000000"/>
          <w:sz w:val="36"/>
          <w:szCs w:val="36"/>
          <w:lang w:val="ru-RU" w:eastAsia="ru-RU"/>
        </w:rPr>
        <w:t>Ключові</w:t>
      </w:r>
      <w:r w:rsidRPr="00D103D7">
        <w:rPr>
          <w:rFonts w:ascii="Times New Roman" w:eastAsia="Times New Roman" w:hAnsi="Times New Roman" w:cs="Times New Roman"/>
          <w:color w:val="000000"/>
          <w:sz w:val="36"/>
          <w:szCs w:val="36"/>
          <w:lang w:val="ru-RU" w:eastAsia="ru-RU"/>
        </w:rPr>
        <w:t xml:space="preserve"> </w:t>
      </w:r>
      <w:r w:rsidRPr="00D103D7">
        <w:rPr>
          <w:rFonts w:ascii="Times New Roman" w:eastAsia="Times New Roman" w:hAnsi="Times New Roman" w:cs="Times New Roman"/>
          <w:b/>
          <w:bCs/>
          <w:i/>
          <w:iCs/>
          <w:color w:val="000000"/>
          <w:sz w:val="36"/>
          <w:szCs w:val="36"/>
          <w:lang w:val="ru-RU" w:eastAsia="ru-RU"/>
        </w:rPr>
        <w:t>слова</w:t>
      </w:r>
      <w:r w:rsidRPr="00D103D7">
        <w:rPr>
          <w:rFonts w:ascii="Times New Roman" w:eastAsia="Times New Roman" w:hAnsi="Times New Roman" w:cs="Times New Roman"/>
          <w:color w:val="000000"/>
          <w:sz w:val="36"/>
          <w:szCs w:val="36"/>
          <w:lang w:val="ru-RU" w:eastAsia="ru-RU"/>
        </w:rPr>
        <w:t xml:space="preserve">: </w:t>
      </w:r>
      <w:r w:rsidRPr="00D103D7">
        <w:rPr>
          <w:rFonts w:ascii="Times New Roman" w:eastAsia="Times New Roman" w:hAnsi="Times New Roman" w:cs="Times New Roman"/>
          <w:i/>
          <w:iCs/>
          <w:color w:val="000000"/>
          <w:sz w:val="36"/>
          <w:szCs w:val="36"/>
          <w:lang w:val="ru-RU" w:eastAsia="ru-RU"/>
        </w:rPr>
        <w:t>видавництва Івано-Франківщини, книги, преса.</w:t>
      </w:r>
    </w:p>
    <w:p w:rsidR="00D103D7" w:rsidRDefault="00D103D7" w:rsidP="00E74C6B">
      <w:pPr>
        <w:spacing w:after="0" w:line="240" w:lineRule="auto"/>
        <w:ind w:firstLine="708"/>
        <w:jc w:val="both"/>
        <w:rPr>
          <w:rFonts w:ascii="Times New Roman" w:eastAsia="Times New Roman" w:hAnsi="Times New Roman" w:cs="Times New Roman"/>
          <w:i/>
          <w:iCs/>
          <w:color w:val="000000"/>
          <w:sz w:val="36"/>
          <w:szCs w:val="36"/>
          <w:lang w:val="en-US" w:eastAsia="ru-RU"/>
        </w:rPr>
      </w:pPr>
      <w:r w:rsidRPr="00D103D7">
        <w:rPr>
          <w:rFonts w:ascii="Times New Roman" w:eastAsia="Times New Roman" w:hAnsi="Times New Roman" w:cs="Times New Roman"/>
          <w:b/>
          <w:bCs/>
          <w:i/>
          <w:iCs/>
          <w:color w:val="000000"/>
          <w:sz w:val="36"/>
          <w:szCs w:val="36"/>
          <w:lang w:val="en-US" w:eastAsia="ru-RU"/>
        </w:rPr>
        <w:t>Keywords</w:t>
      </w:r>
      <w:r w:rsidRPr="00D103D7">
        <w:rPr>
          <w:rFonts w:ascii="Times New Roman" w:eastAsia="Times New Roman" w:hAnsi="Times New Roman" w:cs="Times New Roman"/>
          <w:i/>
          <w:iCs/>
          <w:color w:val="000000"/>
          <w:sz w:val="36"/>
          <w:szCs w:val="36"/>
          <w:lang w:val="en-US" w:eastAsia="ru-RU"/>
        </w:rPr>
        <w:t>: Ivano-Frankivsk publishing</w:t>
      </w:r>
      <w:r w:rsidR="00B669F9">
        <w:rPr>
          <w:rFonts w:ascii="Times New Roman" w:eastAsia="Times New Roman" w:hAnsi="Times New Roman" w:cs="Times New Roman"/>
          <w:i/>
          <w:iCs/>
          <w:color w:val="000000"/>
          <w:sz w:val="36"/>
          <w:szCs w:val="36"/>
          <w:lang w:val="en-US" w:eastAsia="ru-RU"/>
        </w:rPr>
        <w:t xml:space="preserve"> house, books,</w:t>
      </w:r>
      <w:r w:rsidRPr="00D103D7">
        <w:rPr>
          <w:rFonts w:ascii="Times New Roman" w:eastAsia="Times New Roman" w:hAnsi="Times New Roman" w:cs="Times New Roman"/>
          <w:i/>
          <w:iCs/>
          <w:color w:val="000000"/>
          <w:sz w:val="36"/>
          <w:szCs w:val="36"/>
          <w:lang w:val="en-US" w:eastAsia="ru-RU"/>
        </w:rPr>
        <w:t xml:space="preserve"> press.</w:t>
      </w:r>
    </w:p>
    <w:p w:rsidR="004F09B8" w:rsidRPr="00D103D7" w:rsidRDefault="004F09B8" w:rsidP="00D103D7">
      <w:pPr>
        <w:spacing w:after="0" w:line="360" w:lineRule="auto"/>
        <w:ind w:firstLine="708"/>
        <w:jc w:val="both"/>
        <w:rPr>
          <w:rFonts w:ascii="Times New Roman" w:eastAsia="Times New Roman" w:hAnsi="Times New Roman" w:cs="Times New Roman"/>
          <w:sz w:val="36"/>
          <w:szCs w:val="36"/>
          <w:lang w:val="en-US" w:eastAsia="ru-RU"/>
        </w:rPr>
      </w:pPr>
    </w:p>
    <w:p w:rsidR="00D103D7" w:rsidRPr="00D103D7" w:rsidRDefault="00D103D7" w:rsidP="00D103D7">
      <w:pPr>
        <w:spacing w:after="0" w:line="360" w:lineRule="auto"/>
        <w:ind w:firstLine="708"/>
        <w:jc w:val="both"/>
        <w:rPr>
          <w:rFonts w:ascii="Times New Roman" w:eastAsia="Times New Roman" w:hAnsi="Times New Roman" w:cs="Times New Roman"/>
          <w:sz w:val="36"/>
          <w:szCs w:val="36"/>
          <w:lang w:val="ru-RU" w:eastAsia="ru-RU"/>
        </w:rPr>
      </w:pPr>
      <w:r w:rsidRPr="00D103D7">
        <w:rPr>
          <w:rFonts w:ascii="Times New Roman" w:eastAsia="Times New Roman" w:hAnsi="Times New Roman" w:cs="Times New Roman"/>
          <w:color w:val="000000"/>
          <w:sz w:val="36"/>
          <w:szCs w:val="36"/>
          <w:lang w:val="en-US" w:eastAsia="ru-RU"/>
        </w:rPr>
        <w:t> </w:t>
      </w:r>
      <w:r w:rsidR="006B4B9E" w:rsidRPr="006B4B9E">
        <w:rPr>
          <w:rFonts w:ascii="Times New Roman" w:eastAsia="Times New Roman" w:hAnsi="Times New Roman" w:cs="Times New Roman"/>
          <w:b/>
          <w:color w:val="000000"/>
          <w:sz w:val="36"/>
          <w:szCs w:val="36"/>
          <w:lang w:val="ru-RU" w:eastAsia="ru-RU"/>
        </w:rPr>
        <w:t>Постановка проблеми.</w:t>
      </w:r>
      <w:r w:rsidR="006B4B9E">
        <w:rPr>
          <w:rFonts w:ascii="Times New Roman" w:eastAsia="Times New Roman" w:hAnsi="Times New Roman" w:cs="Times New Roman"/>
          <w:color w:val="000000"/>
          <w:sz w:val="36"/>
          <w:szCs w:val="36"/>
          <w:lang w:val="ru-RU" w:eastAsia="ru-RU"/>
        </w:rPr>
        <w:t xml:space="preserve"> </w:t>
      </w:r>
      <w:r w:rsidRPr="00D103D7">
        <w:rPr>
          <w:rFonts w:ascii="Times New Roman" w:eastAsia="Times New Roman" w:hAnsi="Times New Roman" w:cs="Times New Roman"/>
          <w:color w:val="000000"/>
          <w:sz w:val="36"/>
          <w:szCs w:val="36"/>
          <w:lang w:val="ru-RU" w:eastAsia="ru-RU"/>
        </w:rPr>
        <w:t xml:space="preserve">Видавнича справа є одним із найважливіших чинників творення культурної спадщини. Культурна спадщина є необхідною й важливою для розвитку регіону, адміністративного району, міста та села. Наразі, </w:t>
      </w:r>
      <w:r w:rsidRPr="00D103D7">
        <w:rPr>
          <w:rFonts w:ascii="Times New Roman" w:eastAsia="Times New Roman" w:hAnsi="Times New Roman" w:cs="Times New Roman"/>
          <w:color w:val="000000"/>
          <w:sz w:val="36"/>
          <w:szCs w:val="36"/>
          <w:lang w:val="ru-RU" w:eastAsia="ru-RU"/>
        </w:rPr>
        <w:lastRenderedPageBreak/>
        <w:t>видавнича справа втратила цінність та популярність, але все ж таки вона існує.</w:t>
      </w:r>
    </w:p>
    <w:p w:rsidR="00D103D7" w:rsidRPr="00D103D7" w:rsidRDefault="006B4B9E" w:rsidP="00D103D7">
      <w:pPr>
        <w:spacing w:after="0" w:line="360" w:lineRule="auto"/>
        <w:ind w:firstLine="708"/>
        <w:jc w:val="both"/>
        <w:rPr>
          <w:rFonts w:ascii="Times New Roman" w:eastAsia="Times New Roman" w:hAnsi="Times New Roman" w:cs="Times New Roman"/>
          <w:sz w:val="36"/>
          <w:szCs w:val="36"/>
          <w:lang w:val="ru-RU" w:eastAsia="ru-RU"/>
        </w:rPr>
      </w:pPr>
      <w:r>
        <w:rPr>
          <w:rFonts w:ascii="Times New Roman" w:eastAsia="Times New Roman" w:hAnsi="Times New Roman" w:cs="Times New Roman"/>
          <w:b/>
          <w:color w:val="000000"/>
          <w:sz w:val="36"/>
          <w:szCs w:val="36"/>
          <w:lang w:val="ru-RU" w:eastAsia="ru-RU"/>
        </w:rPr>
        <w:t>Виклад основного матері</w:t>
      </w:r>
      <w:r w:rsidRPr="006B4B9E">
        <w:rPr>
          <w:rFonts w:ascii="Times New Roman" w:eastAsia="Times New Roman" w:hAnsi="Times New Roman" w:cs="Times New Roman"/>
          <w:b/>
          <w:color w:val="000000"/>
          <w:sz w:val="36"/>
          <w:szCs w:val="36"/>
          <w:lang w:val="ru-RU" w:eastAsia="ru-RU"/>
        </w:rPr>
        <w:t>алу.</w:t>
      </w:r>
      <w:r>
        <w:rPr>
          <w:rFonts w:ascii="Times New Roman" w:eastAsia="Times New Roman" w:hAnsi="Times New Roman" w:cs="Times New Roman"/>
          <w:color w:val="000000"/>
          <w:sz w:val="36"/>
          <w:szCs w:val="36"/>
          <w:lang w:val="ru-RU" w:eastAsia="ru-RU"/>
        </w:rPr>
        <w:t xml:space="preserve"> К</w:t>
      </w:r>
      <w:r w:rsidR="00D103D7" w:rsidRPr="00D103D7">
        <w:rPr>
          <w:rFonts w:ascii="Times New Roman" w:eastAsia="Times New Roman" w:hAnsi="Times New Roman" w:cs="Times New Roman"/>
          <w:color w:val="000000"/>
          <w:sz w:val="36"/>
          <w:szCs w:val="36"/>
          <w:lang w:val="ru-RU" w:eastAsia="ru-RU"/>
        </w:rPr>
        <w:t xml:space="preserve">олись видавництва друкували ті книги, які вони самі вважали вартими для читання, або ж які були обов’язковими для людей, тому й пропонували книгарням асортимент на «свій смак». </w:t>
      </w:r>
      <w:r w:rsidR="00D103D7">
        <w:rPr>
          <w:rFonts w:ascii="Times New Roman" w:eastAsia="Times New Roman" w:hAnsi="Times New Roman" w:cs="Times New Roman"/>
          <w:color w:val="000000"/>
          <w:sz w:val="36"/>
          <w:szCs w:val="36"/>
          <w:lang w:val="ru-RU" w:eastAsia="ru-RU"/>
        </w:rPr>
        <w:t xml:space="preserve">В сучасному світі все навпаки: друкарні мають добре знати </w:t>
      </w:r>
      <w:r w:rsidR="00D103D7" w:rsidRPr="00D103D7">
        <w:rPr>
          <w:rFonts w:ascii="Times New Roman" w:eastAsia="Times New Roman" w:hAnsi="Times New Roman" w:cs="Times New Roman"/>
          <w:color w:val="000000"/>
          <w:sz w:val="36"/>
          <w:szCs w:val="36"/>
          <w:lang w:val="ru-RU" w:eastAsia="ru-RU"/>
        </w:rPr>
        <w:t>бажання, потреби та інтереси своєї клієнтури і друкувати саме та</w:t>
      </w:r>
      <w:r>
        <w:rPr>
          <w:rFonts w:ascii="Times New Roman" w:eastAsia="Times New Roman" w:hAnsi="Times New Roman" w:cs="Times New Roman"/>
          <w:color w:val="000000"/>
          <w:sz w:val="36"/>
          <w:szCs w:val="36"/>
          <w:lang w:val="ru-RU" w:eastAsia="ru-RU"/>
        </w:rPr>
        <w:t xml:space="preserve">кі книги, які матимуть попит на </w:t>
      </w:r>
      <w:r w:rsidR="00D103D7" w:rsidRPr="00D103D7">
        <w:rPr>
          <w:rFonts w:ascii="Times New Roman" w:eastAsia="Times New Roman" w:hAnsi="Times New Roman" w:cs="Times New Roman"/>
          <w:color w:val="000000"/>
          <w:sz w:val="36"/>
          <w:szCs w:val="36"/>
          <w:lang w:val="ru-RU" w:eastAsia="ru-RU"/>
        </w:rPr>
        <w:t>ринку. Видавництва зі специфічною тематикою також мають попит і точно знають, що люблять їхні клієнти. </w:t>
      </w:r>
    </w:p>
    <w:p w:rsidR="00D103D7" w:rsidRPr="00D103D7" w:rsidRDefault="00D103D7" w:rsidP="00D103D7">
      <w:pPr>
        <w:spacing w:after="0" w:line="360" w:lineRule="auto"/>
        <w:ind w:firstLine="708"/>
        <w:jc w:val="both"/>
        <w:rPr>
          <w:rFonts w:ascii="Times New Roman" w:eastAsia="Times New Roman" w:hAnsi="Times New Roman" w:cs="Times New Roman"/>
          <w:sz w:val="36"/>
          <w:szCs w:val="36"/>
          <w:lang w:val="ru-RU" w:eastAsia="ru-RU"/>
        </w:rPr>
      </w:pPr>
      <w:r w:rsidRPr="00D103D7">
        <w:rPr>
          <w:rFonts w:ascii="Times New Roman" w:eastAsia="Times New Roman" w:hAnsi="Times New Roman" w:cs="Times New Roman"/>
          <w:color w:val="000000"/>
          <w:sz w:val="36"/>
          <w:szCs w:val="36"/>
          <w:lang w:val="ru-RU" w:eastAsia="ru-RU"/>
        </w:rPr>
        <w:t>Типові ділянки ринку для видавництв специфічної тематики – це так звані хобі, заповнення дозвілля, мистецтво, туризм, релігія. Частину покупці</w:t>
      </w:r>
      <w:r w:rsidR="006B4B9E">
        <w:rPr>
          <w:rFonts w:ascii="Times New Roman" w:eastAsia="Times New Roman" w:hAnsi="Times New Roman" w:cs="Times New Roman"/>
          <w:color w:val="000000"/>
          <w:sz w:val="36"/>
          <w:szCs w:val="36"/>
          <w:lang w:val="ru-RU" w:eastAsia="ru-RU"/>
        </w:rPr>
        <w:t xml:space="preserve">в видавництво може принадити до </w:t>
      </w:r>
      <w:r w:rsidRPr="00D103D7">
        <w:rPr>
          <w:rFonts w:ascii="Times New Roman" w:eastAsia="Times New Roman" w:hAnsi="Times New Roman" w:cs="Times New Roman"/>
          <w:color w:val="000000"/>
          <w:sz w:val="36"/>
          <w:szCs w:val="36"/>
          <w:lang w:val="ru-RU" w:eastAsia="ru-RU"/>
        </w:rPr>
        <w:t>себе через спеціальні журнали або прямий продаж. Але для повного використання свого ринкового потенціалу таке видавництво має бути широко репрезентоване в торгівлі.</w:t>
      </w:r>
    </w:p>
    <w:p w:rsidR="00D103D7" w:rsidRPr="00D103D7" w:rsidRDefault="00D103D7" w:rsidP="00D103D7">
      <w:pPr>
        <w:spacing w:after="0" w:line="360" w:lineRule="auto"/>
        <w:ind w:firstLine="708"/>
        <w:jc w:val="both"/>
        <w:rPr>
          <w:rFonts w:ascii="Times New Roman" w:eastAsia="Times New Roman" w:hAnsi="Times New Roman" w:cs="Times New Roman"/>
          <w:sz w:val="36"/>
          <w:szCs w:val="36"/>
          <w:lang w:val="ru-RU" w:eastAsia="ru-RU"/>
        </w:rPr>
      </w:pPr>
      <w:r w:rsidRPr="00D103D7">
        <w:rPr>
          <w:rFonts w:ascii="Times New Roman" w:eastAsia="Times New Roman" w:hAnsi="Times New Roman" w:cs="Times New Roman"/>
          <w:color w:val="000000"/>
          <w:sz w:val="36"/>
          <w:szCs w:val="36"/>
          <w:lang w:val="ru-RU" w:eastAsia="ru-RU"/>
        </w:rPr>
        <w:t>Варто зазначити, що за останні роки помітно зріс попит на літературу так званого ділового та професійного характеру. Домінує навчальна, довідкова, наукова книга. Першість за назвами і накладами утримують видання, адресовані учням загальноосвітніх шкіл, студентам і викладачам</w:t>
      </w:r>
      <w:r w:rsidRPr="00D103D7">
        <w:rPr>
          <w:rFonts w:ascii="Times New Roman" w:eastAsia="Times New Roman" w:hAnsi="Times New Roman" w:cs="Times New Roman"/>
          <w:color w:val="FF0000"/>
          <w:sz w:val="36"/>
          <w:szCs w:val="36"/>
          <w:lang w:val="ru-RU" w:eastAsia="ru-RU"/>
        </w:rPr>
        <w:t>.</w:t>
      </w:r>
    </w:p>
    <w:p w:rsidR="00D103D7" w:rsidRDefault="00D103D7" w:rsidP="00D103D7">
      <w:pPr>
        <w:spacing w:after="0" w:line="360" w:lineRule="auto"/>
        <w:jc w:val="both"/>
        <w:rPr>
          <w:rFonts w:ascii="Times New Roman" w:eastAsia="Times New Roman" w:hAnsi="Times New Roman" w:cs="Times New Roman"/>
          <w:sz w:val="36"/>
          <w:szCs w:val="36"/>
          <w:lang w:val="ru-RU" w:eastAsia="ru-RU"/>
        </w:rPr>
      </w:pPr>
      <w:r w:rsidRPr="00D103D7">
        <w:rPr>
          <w:rFonts w:ascii="Times New Roman" w:eastAsia="Times New Roman" w:hAnsi="Times New Roman" w:cs="Times New Roman"/>
          <w:color w:val="000000"/>
          <w:sz w:val="36"/>
          <w:szCs w:val="36"/>
          <w:lang w:val="ru-RU" w:eastAsia="ru-RU"/>
        </w:rPr>
        <w:lastRenderedPageBreak/>
        <w:t>         Збагатилася різною темати</w:t>
      </w:r>
      <w:r>
        <w:rPr>
          <w:rFonts w:ascii="Times New Roman" w:eastAsia="Times New Roman" w:hAnsi="Times New Roman" w:cs="Times New Roman"/>
          <w:color w:val="000000"/>
          <w:sz w:val="36"/>
          <w:szCs w:val="36"/>
          <w:lang w:val="ru-RU" w:eastAsia="ru-RU"/>
        </w:rPr>
        <w:t>кою література ринкової сфери: </w:t>
      </w:r>
      <w:r w:rsidRPr="00D103D7">
        <w:rPr>
          <w:rFonts w:ascii="Times New Roman" w:eastAsia="Times New Roman" w:hAnsi="Times New Roman" w:cs="Times New Roman"/>
          <w:color w:val="000000"/>
          <w:sz w:val="36"/>
          <w:szCs w:val="36"/>
          <w:lang w:val="ru-RU" w:eastAsia="ru-RU"/>
        </w:rPr>
        <w:t>право, економіка, менеджмент, маркетинг. Молодий споживач книжкової продукції активно вивчає іноземні мови, серйозно вдосконалює свої комп'ютерні навички. Пожвавлення спостерігалося біля лотків, які пропонували гарно ілюстровані довідники, енциклопедії за галузями знань, професійними уподобаннями, хобі.</w:t>
      </w:r>
    </w:p>
    <w:p w:rsidR="00D103D7" w:rsidRPr="00D103D7" w:rsidRDefault="00D103D7" w:rsidP="00D103D7">
      <w:pPr>
        <w:spacing w:after="0" w:line="360" w:lineRule="auto"/>
        <w:ind w:firstLine="708"/>
        <w:jc w:val="both"/>
        <w:rPr>
          <w:rFonts w:ascii="Times New Roman" w:eastAsia="Times New Roman" w:hAnsi="Times New Roman" w:cs="Times New Roman"/>
          <w:sz w:val="36"/>
          <w:szCs w:val="36"/>
          <w:lang w:val="ru-RU" w:eastAsia="ru-RU"/>
        </w:rPr>
      </w:pPr>
      <w:r>
        <w:rPr>
          <w:rFonts w:ascii="Times New Roman" w:eastAsia="Times New Roman" w:hAnsi="Times New Roman" w:cs="Times New Roman"/>
          <w:color w:val="000000"/>
          <w:sz w:val="36"/>
          <w:szCs w:val="36"/>
          <w:lang w:val="ru-RU" w:eastAsia="ru-RU"/>
        </w:rPr>
        <w:t xml:space="preserve"> Зазначимо: п</w:t>
      </w:r>
      <w:r w:rsidRPr="00D103D7">
        <w:rPr>
          <w:rFonts w:ascii="Times New Roman" w:eastAsia="Times New Roman" w:hAnsi="Times New Roman" w:cs="Times New Roman"/>
          <w:color w:val="000000"/>
          <w:sz w:val="36"/>
          <w:szCs w:val="36"/>
          <w:lang w:val="ru-RU" w:eastAsia="ru-RU"/>
        </w:rPr>
        <w:t>овільно, але впевнено формується новий тематичний б</w:t>
      </w:r>
      <w:r>
        <w:rPr>
          <w:rFonts w:ascii="Times New Roman" w:eastAsia="Times New Roman" w:hAnsi="Times New Roman" w:cs="Times New Roman"/>
          <w:color w:val="000000"/>
          <w:sz w:val="36"/>
          <w:szCs w:val="36"/>
          <w:lang w:val="ru-RU" w:eastAsia="ru-RU"/>
        </w:rPr>
        <w:t>лок, який можна умовно назвати «</w:t>
      </w:r>
      <w:r w:rsidRPr="00D103D7">
        <w:rPr>
          <w:rFonts w:ascii="Times New Roman" w:eastAsia="Times New Roman" w:hAnsi="Times New Roman" w:cs="Times New Roman"/>
          <w:color w:val="000000"/>
          <w:sz w:val="36"/>
          <w:szCs w:val="36"/>
          <w:lang w:val="ru-RU" w:eastAsia="ru-RU"/>
        </w:rPr>
        <w:t>література масового попи</w:t>
      </w:r>
      <w:r>
        <w:rPr>
          <w:rFonts w:ascii="Times New Roman" w:eastAsia="Times New Roman" w:hAnsi="Times New Roman" w:cs="Times New Roman"/>
          <w:color w:val="000000"/>
          <w:sz w:val="36"/>
          <w:szCs w:val="36"/>
          <w:lang w:val="ru-RU" w:eastAsia="ru-RU"/>
        </w:rPr>
        <w:t>ту сучасних вітчизняних авторів»</w:t>
      </w:r>
      <w:r w:rsidRPr="00D103D7">
        <w:rPr>
          <w:rFonts w:ascii="Times New Roman" w:eastAsia="Times New Roman" w:hAnsi="Times New Roman" w:cs="Times New Roman"/>
          <w:color w:val="000000"/>
          <w:sz w:val="36"/>
          <w:szCs w:val="36"/>
          <w:lang w:val="ru-RU" w:eastAsia="ru-RU"/>
        </w:rPr>
        <w:t>. Це те, до чого в сусідній Росії вже звикли і з чого тамтешні видавці мають добрий економічний зиск. Феномен сучасних українських письменників Андрія Куркова, Юрія Андруховича, Марини і Сергія Дяченків, Олді (літературний псевдонім Д. Громова та О. Ладиженського) і Андрія Валентинова, твори яких за кордоном часто потрапляють у перші десятки списків книжкових хіт-парадів, спонукали наших видавців піти на певний ризик і спробувати переконати українського читача к</w:t>
      </w:r>
      <w:r>
        <w:rPr>
          <w:rFonts w:ascii="Times New Roman" w:eastAsia="Times New Roman" w:hAnsi="Times New Roman" w:cs="Times New Roman"/>
          <w:color w:val="000000"/>
          <w:sz w:val="36"/>
          <w:szCs w:val="36"/>
          <w:lang w:val="ru-RU" w:eastAsia="ru-RU"/>
        </w:rPr>
        <w:t>упувати книги доморощених, але «розкручених»</w:t>
      </w:r>
      <w:r w:rsidRPr="00D103D7">
        <w:rPr>
          <w:rFonts w:ascii="Times New Roman" w:eastAsia="Times New Roman" w:hAnsi="Times New Roman" w:cs="Times New Roman"/>
          <w:color w:val="000000"/>
          <w:sz w:val="36"/>
          <w:szCs w:val="36"/>
          <w:lang w:val="ru-RU" w:eastAsia="ru-RU"/>
        </w:rPr>
        <w:t xml:space="preserve"> авторів. Вдалим тут може б</w:t>
      </w:r>
      <w:r>
        <w:rPr>
          <w:rFonts w:ascii="Times New Roman" w:eastAsia="Times New Roman" w:hAnsi="Times New Roman" w:cs="Times New Roman"/>
          <w:color w:val="000000"/>
          <w:sz w:val="36"/>
          <w:szCs w:val="36"/>
          <w:lang w:val="ru-RU" w:eastAsia="ru-RU"/>
        </w:rPr>
        <w:t>ути приклад з книгою Ю. Рогози «День народження Буржуя»</w:t>
      </w:r>
      <w:r w:rsidRPr="00D103D7">
        <w:rPr>
          <w:rFonts w:ascii="Times New Roman" w:eastAsia="Times New Roman" w:hAnsi="Times New Roman" w:cs="Times New Roman"/>
          <w:color w:val="000000"/>
          <w:sz w:val="36"/>
          <w:szCs w:val="36"/>
          <w:lang w:val="ru-RU" w:eastAsia="ru-RU"/>
        </w:rPr>
        <w:t>: тираж її, що розійшовся по Україні за кілька місяців, склав 70 тисяч примірників.</w:t>
      </w:r>
    </w:p>
    <w:p w:rsidR="00D103D7" w:rsidRPr="00D103D7" w:rsidRDefault="00D103D7" w:rsidP="00D103D7">
      <w:pPr>
        <w:spacing w:after="0" w:line="360" w:lineRule="auto"/>
        <w:ind w:firstLine="708"/>
        <w:jc w:val="both"/>
        <w:rPr>
          <w:rFonts w:ascii="Times New Roman" w:eastAsia="Times New Roman" w:hAnsi="Times New Roman" w:cs="Times New Roman"/>
          <w:sz w:val="36"/>
          <w:szCs w:val="36"/>
          <w:lang w:val="ru-RU" w:eastAsia="ru-RU"/>
        </w:rPr>
      </w:pPr>
      <w:r>
        <w:rPr>
          <w:rFonts w:ascii="Times New Roman" w:eastAsia="Times New Roman" w:hAnsi="Times New Roman" w:cs="Times New Roman"/>
          <w:color w:val="000000"/>
          <w:sz w:val="36"/>
          <w:szCs w:val="36"/>
          <w:lang w:val="ru-RU" w:eastAsia="ru-RU"/>
        </w:rPr>
        <w:lastRenderedPageBreak/>
        <w:t>Варто підкреслити, насьогодні</w:t>
      </w:r>
      <w:r w:rsidRPr="00D103D7">
        <w:rPr>
          <w:rFonts w:ascii="Times New Roman" w:eastAsia="Times New Roman" w:hAnsi="Times New Roman" w:cs="Times New Roman"/>
          <w:color w:val="000000"/>
          <w:sz w:val="36"/>
          <w:szCs w:val="36"/>
          <w:lang w:val="ru-RU" w:eastAsia="ru-RU"/>
        </w:rPr>
        <w:t xml:space="preserve"> в Івано</w:t>
      </w:r>
      <w:r>
        <w:rPr>
          <w:rFonts w:ascii="Times New Roman" w:eastAsia="Times New Roman" w:hAnsi="Times New Roman" w:cs="Times New Roman"/>
          <w:color w:val="000000"/>
          <w:sz w:val="36"/>
          <w:szCs w:val="36"/>
          <w:lang w:val="ru-RU" w:eastAsia="ru-RU"/>
        </w:rPr>
        <w:t>-Франківській області є багато </w:t>
      </w:r>
      <w:r w:rsidRPr="00D103D7">
        <w:rPr>
          <w:rFonts w:ascii="Times New Roman" w:eastAsia="Times New Roman" w:hAnsi="Times New Roman" w:cs="Times New Roman"/>
          <w:color w:val="000000"/>
          <w:sz w:val="36"/>
          <w:szCs w:val="36"/>
          <w:lang w:val="ru-RU" w:eastAsia="ru-RU"/>
        </w:rPr>
        <w:t>різних за структурою і типом видавництв. Це видавництва книг і літератури – книгарні та друкарні, як-от: книгарня та видавництво «Лілея НВ», «Апостол», «Симфонія», «Народне Мистецтво», «Фоліан</w:t>
      </w:r>
      <w:r>
        <w:rPr>
          <w:rFonts w:ascii="Times New Roman" w:eastAsia="Times New Roman" w:hAnsi="Times New Roman" w:cs="Times New Roman"/>
          <w:color w:val="000000"/>
          <w:sz w:val="36"/>
          <w:szCs w:val="36"/>
          <w:lang w:val="ru-RU" w:eastAsia="ru-RU"/>
        </w:rPr>
        <w:t xml:space="preserve">т», «Книгарня Є», «Дом Книги» </w:t>
      </w:r>
      <w:r w:rsidRPr="00D103D7">
        <w:rPr>
          <w:rFonts w:ascii="Times New Roman" w:eastAsia="Times New Roman" w:hAnsi="Times New Roman" w:cs="Times New Roman"/>
          <w:color w:val="000000"/>
          <w:sz w:val="36"/>
          <w:szCs w:val="36"/>
          <w:lang w:val="ru-RU" w:eastAsia="ru-RU"/>
        </w:rPr>
        <w:t>та інші. До засобів масової інформації відносяться видавництва газет та журналів –</w:t>
      </w:r>
      <w:r>
        <w:rPr>
          <w:rFonts w:ascii="Times New Roman" w:eastAsia="Times New Roman" w:hAnsi="Times New Roman" w:cs="Times New Roman"/>
          <w:color w:val="000000"/>
          <w:sz w:val="36"/>
          <w:szCs w:val="36"/>
          <w:lang w:val="ru-RU" w:eastAsia="ru-RU"/>
        </w:rPr>
        <w:t xml:space="preserve"> газета «Галичина», «Репортер», </w:t>
      </w:r>
      <w:r w:rsidRPr="00D103D7">
        <w:rPr>
          <w:rFonts w:ascii="Times New Roman" w:eastAsia="Times New Roman" w:hAnsi="Times New Roman" w:cs="Times New Roman"/>
          <w:color w:val="000000"/>
          <w:sz w:val="36"/>
          <w:szCs w:val="36"/>
          <w:lang w:val="ru-RU" w:eastAsia="ru-RU"/>
        </w:rPr>
        <w:t xml:space="preserve">«Галицький Кореспондент», «Західний кур’єр», «ПІК» </w:t>
      </w:r>
      <w:r>
        <w:rPr>
          <w:rFonts w:ascii="Times New Roman" w:eastAsia="Times New Roman" w:hAnsi="Times New Roman" w:cs="Times New Roman"/>
          <w:color w:val="000000"/>
          <w:sz w:val="36"/>
          <w:szCs w:val="36"/>
          <w:lang w:val="ru-RU" w:eastAsia="ru-RU"/>
        </w:rPr>
        <w:t>тощо</w:t>
      </w:r>
      <w:r w:rsidRPr="00D103D7">
        <w:rPr>
          <w:rFonts w:ascii="Times New Roman" w:eastAsia="Times New Roman" w:hAnsi="Times New Roman" w:cs="Times New Roman"/>
          <w:color w:val="000000"/>
          <w:sz w:val="36"/>
          <w:szCs w:val="36"/>
          <w:lang w:val="ru-RU" w:eastAsia="ru-RU"/>
        </w:rPr>
        <w:t>.</w:t>
      </w:r>
    </w:p>
    <w:p w:rsidR="00D103D7" w:rsidRPr="00D103D7" w:rsidRDefault="00D103D7" w:rsidP="00D103D7">
      <w:pPr>
        <w:spacing w:after="0" w:line="360" w:lineRule="auto"/>
        <w:ind w:firstLine="708"/>
        <w:jc w:val="both"/>
        <w:rPr>
          <w:rFonts w:ascii="Times New Roman" w:eastAsia="Times New Roman" w:hAnsi="Times New Roman" w:cs="Times New Roman"/>
          <w:sz w:val="36"/>
          <w:szCs w:val="36"/>
          <w:lang w:val="ru-RU" w:eastAsia="ru-RU"/>
        </w:rPr>
      </w:pPr>
      <w:r>
        <w:rPr>
          <w:rFonts w:ascii="Times New Roman" w:eastAsia="Times New Roman" w:hAnsi="Times New Roman" w:cs="Times New Roman"/>
          <w:color w:val="000000"/>
          <w:sz w:val="36"/>
          <w:szCs w:val="36"/>
          <w:lang w:val="ru-RU" w:eastAsia="ru-RU"/>
        </w:rPr>
        <w:t xml:space="preserve">Наголосимо: </w:t>
      </w:r>
      <w:r w:rsidRPr="00D103D7">
        <w:rPr>
          <w:rFonts w:ascii="Times New Roman" w:eastAsia="Times New Roman" w:hAnsi="Times New Roman" w:cs="Times New Roman"/>
          <w:color w:val="000000"/>
          <w:sz w:val="36"/>
          <w:szCs w:val="36"/>
          <w:lang w:val="ru-RU" w:eastAsia="ru-RU"/>
        </w:rPr>
        <w:t xml:space="preserve">«Звід пам’яток історії та культури України» – перше в Україні енциклопедичне науково-довідкове видання про всі відомі на її території нерухомі пам’ятки археології, архітектури і містобудування, історії та монументального мистецтва. Це один </w:t>
      </w:r>
      <w:r w:rsidR="00B669F9">
        <w:rPr>
          <w:rFonts w:ascii="Times New Roman" w:eastAsia="Times New Roman" w:hAnsi="Times New Roman" w:cs="Times New Roman"/>
          <w:color w:val="000000"/>
          <w:sz w:val="36"/>
          <w:szCs w:val="36"/>
          <w:lang w:val="ru-RU" w:eastAsia="ru-RU"/>
        </w:rPr>
        <w:t>із наймасштабніших проектів із </w:t>
      </w:r>
      <w:r w:rsidRPr="00D103D7">
        <w:rPr>
          <w:rFonts w:ascii="Times New Roman" w:eastAsia="Times New Roman" w:hAnsi="Times New Roman" w:cs="Times New Roman"/>
          <w:color w:val="000000"/>
          <w:sz w:val="36"/>
          <w:szCs w:val="36"/>
          <w:lang w:val="ru-RU" w:eastAsia="ru-RU"/>
        </w:rPr>
        <w:t>вивчення й дослідження нерухомих пам’яток історії та культури України.</w:t>
      </w:r>
    </w:p>
    <w:p w:rsidR="00D103D7" w:rsidRPr="00D103D7" w:rsidRDefault="00D103D7" w:rsidP="00D103D7">
      <w:pPr>
        <w:spacing w:after="0" w:line="360" w:lineRule="auto"/>
        <w:ind w:firstLine="708"/>
        <w:jc w:val="both"/>
        <w:rPr>
          <w:rFonts w:ascii="Times New Roman" w:eastAsia="Times New Roman" w:hAnsi="Times New Roman" w:cs="Times New Roman"/>
          <w:sz w:val="36"/>
          <w:szCs w:val="36"/>
          <w:lang w:val="ru-RU" w:eastAsia="ru-RU"/>
        </w:rPr>
      </w:pPr>
      <w:r w:rsidRPr="00D103D7">
        <w:rPr>
          <w:rFonts w:ascii="Times New Roman" w:eastAsia="Times New Roman" w:hAnsi="Times New Roman" w:cs="Times New Roman"/>
          <w:color w:val="000000"/>
          <w:sz w:val="36"/>
          <w:szCs w:val="36"/>
          <w:lang w:val="ru-RU" w:eastAsia="ru-RU"/>
        </w:rPr>
        <w:t xml:space="preserve">Науково-редакційний відділ Івано-Франківської області виконує державне замовлення – готує до видання том «Зводу пам’яток історії та культури. Івано-Франківська область» із серії фундаментального загальноукраїнського видання. У томі «Зводу пам’яток історії та культури. Івано-Франківська область» будуть зібрані енциклопедичні, науково вивірені відомості про пам’ятки археології, архітектури й </w:t>
      </w:r>
      <w:r w:rsidRPr="00D103D7">
        <w:rPr>
          <w:rFonts w:ascii="Times New Roman" w:eastAsia="Times New Roman" w:hAnsi="Times New Roman" w:cs="Times New Roman"/>
          <w:color w:val="000000"/>
          <w:sz w:val="36"/>
          <w:szCs w:val="36"/>
          <w:lang w:val="ru-RU" w:eastAsia="ru-RU"/>
        </w:rPr>
        <w:lastRenderedPageBreak/>
        <w:t>містобудування, історії та мистецтва, що збереглися до наших днів. Видання сприятиме виконанню Державної програми захисту культурної спадщини України.</w:t>
      </w:r>
    </w:p>
    <w:p w:rsidR="00D103D7" w:rsidRPr="00D103D7" w:rsidRDefault="00D103D7" w:rsidP="00D103D7">
      <w:pPr>
        <w:spacing w:after="0" w:line="360" w:lineRule="auto"/>
        <w:ind w:firstLine="708"/>
        <w:jc w:val="both"/>
        <w:rPr>
          <w:rFonts w:ascii="Times New Roman" w:eastAsia="Times New Roman" w:hAnsi="Times New Roman" w:cs="Times New Roman"/>
          <w:sz w:val="36"/>
          <w:szCs w:val="36"/>
          <w:lang w:val="ru-RU" w:eastAsia="ru-RU"/>
        </w:rPr>
      </w:pPr>
      <w:r>
        <w:rPr>
          <w:rFonts w:ascii="Times New Roman" w:eastAsia="Times New Roman" w:hAnsi="Times New Roman" w:cs="Times New Roman"/>
          <w:color w:val="000000"/>
          <w:sz w:val="36"/>
          <w:szCs w:val="36"/>
          <w:lang w:val="ru-RU" w:eastAsia="ru-RU"/>
        </w:rPr>
        <w:t xml:space="preserve">Редакційно-видавничий процес – </w:t>
      </w:r>
      <w:r w:rsidRPr="00D103D7">
        <w:rPr>
          <w:rFonts w:ascii="Times New Roman" w:eastAsia="Times New Roman" w:hAnsi="Times New Roman" w:cs="Times New Roman"/>
          <w:color w:val="000000"/>
          <w:sz w:val="36"/>
          <w:szCs w:val="36"/>
          <w:lang w:val="ru-RU" w:eastAsia="ru-RU"/>
        </w:rPr>
        <w:t>це сукупність обумовлених практикою книговидання послідовних дій видавничих працівників, спрямованих на підготовку і випуск у світ того чи іншого виду видавничої продукції. Всі видавництва діють за складною, послідовною системою дій для успішного видання.</w:t>
      </w:r>
    </w:p>
    <w:p w:rsidR="00D103D7" w:rsidRPr="00D103D7" w:rsidRDefault="00D103D7" w:rsidP="00D103D7">
      <w:pPr>
        <w:spacing w:after="0" w:line="360" w:lineRule="auto"/>
        <w:ind w:firstLine="708"/>
        <w:jc w:val="both"/>
        <w:rPr>
          <w:rFonts w:ascii="Times New Roman" w:eastAsia="Times New Roman" w:hAnsi="Times New Roman" w:cs="Times New Roman"/>
          <w:sz w:val="36"/>
          <w:szCs w:val="36"/>
          <w:lang w:val="ru-RU" w:eastAsia="ru-RU"/>
        </w:rPr>
      </w:pPr>
      <w:r w:rsidRPr="00D103D7">
        <w:rPr>
          <w:rFonts w:ascii="Times New Roman" w:eastAsia="Times New Roman" w:hAnsi="Times New Roman" w:cs="Times New Roman"/>
          <w:color w:val="000000"/>
          <w:sz w:val="36"/>
          <w:szCs w:val="36"/>
          <w:lang w:val="ru-RU" w:eastAsia="ru-RU"/>
        </w:rPr>
        <w:t>Така сукупність дій складна за реальним втіленням різноманітних функціональних обов'язків працівників видавництва і тривала в часі.</w:t>
      </w:r>
    </w:p>
    <w:p w:rsidR="00D103D7" w:rsidRPr="00D103D7" w:rsidRDefault="00D103D7" w:rsidP="00D103D7">
      <w:pPr>
        <w:spacing w:after="0" w:line="360" w:lineRule="auto"/>
        <w:ind w:firstLine="708"/>
        <w:jc w:val="both"/>
        <w:rPr>
          <w:rFonts w:ascii="Times New Roman" w:eastAsia="Times New Roman" w:hAnsi="Times New Roman" w:cs="Times New Roman"/>
          <w:sz w:val="36"/>
          <w:szCs w:val="36"/>
          <w:lang w:val="ru-RU" w:eastAsia="ru-RU"/>
        </w:rPr>
      </w:pPr>
      <w:r w:rsidRPr="00D103D7">
        <w:rPr>
          <w:rFonts w:ascii="Times New Roman" w:eastAsia="Times New Roman" w:hAnsi="Times New Roman" w:cs="Times New Roman"/>
          <w:color w:val="000000"/>
          <w:sz w:val="36"/>
          <w:szCs w:val="36"/>
          <w:lang w:val="ru-RU" w:eastAsia="ru-RU"/>
        </w:rPr>
        <w:t>На Івано-Франківщині</w:t>
      </w:r>
      <w:r w:rsidRPr="00D103D7">
        <w:rPr>
          <w:rFonts w:ascii="Times New Roman" w:eastAsia="Times New Roman" w:hAnsi="Times New Roman" w:cs="Times New Roman"/>
          <w:color w:val="E36C0A"/>
          <w:sz w:val="36"/>
          <w:szCs w:val="36"/>
          <w:lang w:val="ru-RU" w:eastAsia="ru-RU"/>
        </w:rPr>
        <w:t xml:space="preserve">, </w:t>
      </w:r>
      <w:r w:rsidRPr="00D103D7">
        <w:rPr>
          <w:rFonts w:ascii="Times New Roman" w:eastAsia="Times New Roman" w:hAnsi="Times New Roman" w:cs="Times New Roman"/>
          <w:color w:val="000000"/>
          <w:sz w:val="36"/>
          <w:szCs w:val="36"/>
          <w:lang w:val="ru-RU" w:eastAsia="ru-RU"/>
        </w:rPr>
        <w:t>як і в усій країні, основною проблемою друкарень є те, що більшість людей почали читати новини та книги в Інтернеті, тому «жива» книга втрачає свою цінність. Також, однією з проблем є те, що підприємства майже не забезпечують видавництва папером, який зараз є не дешевим. </w:t>
      </w:r>
    </w:p>
    <w:p w:rsidR="00D103D7" w:rsidRPr="00D103D7" w:rsidRDefault="00D103D7" w:rsidP="00D103D7">
      <w:pPr>
        <w:spacing w:after="0" w:line="360" w:lineRule="auto"/>
        <w:ind w:firstLine="708"/>
        <w:jc w:val="both"/>
        <w:rPr>
          <w:rFonts w:ascii="Times New Roman" w:eastAsia="Times New Roman" w:hAnsi="Times New Roman" w:cs="Times New Roman"/>
          <w:sz w:val="36"/>
          <w:szCs w:val="36"/>
          <w:lang w:val="ru-RU" w:eastAsia="ru-RU"/>
        </w:rPr>
      </w:pPr>
      <w:r w:rsidRPr="00D103D7">
        <w:rPr>
          <w:rFonts w:ascii="Times New Roman" w:eastAsia="Times New Roman" w:hAnsi="Times New Roman" w:cs="Times New Roman"/>
          <w:color w:val="000000"/>
          <w:sz w:val="36"/>
          <w:szCs w:val="36"/>
          <w:lang w:val="ru-RU" w:eastAsia="ru-RU"/>
        </w:rPr>
        <w:t xml:space="preserve">Якщо в багатьох цивілізованих країнах національна книга звільнена від оподаткування, то до 2011 р. </w:t>
      </w:r>
      <w:r w:rsidR="00E74C6B" w:rsidRPr="00D103D7">
        <w:rPr>
          <w:rFonts w:ascii="Times New Roman" w:eastAsia="Times New Roman" w:hAnsi="Times New Roman" w:cs="Times New Roman"/>
          <w:color w:val="000000"/>
          <w:sz w:val="36"/>
          <w:szCs w:val="36"/>
          <w:lang w:val="ru-RU" w:eastAsia="ru-RU"/>
        </w:rPr>
        <w:t>В</w:t>
      </w:r>
      <w:r w:rsidRPr="00D103D7">
        <w:rPr>
          <w:rFonts w:ascii="Times New Roman" w:eastAsia="Times New Roman" w:hAnsi="Times New Roman" w:cs="Times New Roman"/>
          <w:color w:val="000000"/>
          <w:sz w:val="36"/>
          <w:szCs w:val="36"/>
          <w:lang w:val="ru-RU" w:eastAsia="ru-RU"/>
        </w:rPr>
        <w:t xml:space="preserve"> Україні на книгу та іншу друковану продукцію припадало 20 % ПДВ. Та  навіть з часу його скасування видавці в Україні не відчули полегшення.</w:t>
      </w:r>
    </w:p>
    <w:p w:rsidR="00D103D7" w:rsidRPr="00D103D7" w:rsidRDefault="00D103D7" w:rsidP="00D103D7">
      <w:pPr>
        <w:spacing w:after="0" w:line="360" w:lineRule="auto"/>
        <w:ind w:firstLine="708"/>
        <w:jc w:val="both"/>
        <w:rPr>
          <w:rFonts w:ascii="Times New Roman" w:eastAsia="Times New Roman" w:hAnsi="Times New Roman" w:cs="Times New Roman"/>
          <w:sz w:val="36"/>
          <w:szCs w:val="36"/>
          <w:lang w:val="ru-RU" w:eastAsia="ru-RU"/>
        </w:rPr>
      </w:pPr>
      <w:r w:rsidRPr="00D103D7">
        <w:rPr>
          <w:rFonts w:ascii="Times New Roman" w:eastAsia="Times New Roman" w:hAnsi="Times New Roman" w:cs="Times New Roman"/>
          <w:color w:val="000000"/>
          <w:sz w:val="36"/>
          <w:szCs w:val="36"/>
          <w:lang w:val="ru-RU" w:eastAsia="ru-RU"/>
        </w:rPr>
        <w:lastRenderedPageBreak/>
        <w:t>Влучний коментар щодо сучасних еконо</w:t>
      </w:r>
      <w:r>
        <w:rPr>
          <w:rFonts w:ascii="Times New Roman" w:eastAsia="Times New Roman" w:hAnsi="Times New Roman" w:cs="Times New Roman"/>
          <w:color w:val="000000"/>
          <w:sz w:val="36"/>
          <w:szCs w:val="36"/>
          <w:lang w:val="ru-RU" w:eastAsia="ru-RU"/>
        </w:rPr>
        <w:t>мічних та законодавчих проблем </w:t>
      </w:r>
      <w:r w:rsidRPr="00D103D7">
        <w:rPr>
          <w:rFonts w:ascii="Times New Roman" w:eastAsia="Times New Roman" w:hAnsi="Times New Roman" w:cs="Times New Roman"/>
          <w:color w:val="000000"/>
          <w:sz w:val="36"/>
          <w:szCs w:val="36"/>
          <w:lang w:val="ru-RU" w:eastAsia="ru-RU"/>
        </w:rPr>
        <w:t>написав В. Гутковський – один з керівників успішної видавничої організації «Літературна агенція «Піраміда», львівському інтернет-виданню «Львівський портал»: «На сьогодні діє закон про підтримку українського книговидання, де український видавець звільнений від ПДВ і від податку з доходу до 2015 року. На сьогодні видавництво «Піраміда» не платить ні ПДВ, ні податок з доходу. Нещодавно з’явився закон про національний культурний продукт, який мене не те що обурив, а поставив перед фактом взагалі</w:t>
      </w:r>
      <w:r>
        <w:rPr>
          <w:rFonts w:ascii="Times New Roman" w:eastAsia="Times New Roman" w:hAnsi="Times New Roman" w:cs="Times New Roman"/>
          <w:color w:val="000000"/>
          <w:sz w:val="36"/>
          <w:szCs w:val="36"/>
          <w:lang w:val="ru-RU" w:eastAsia="ru-RU"/>
        </w:rPr>
        <w:t xml:space="preserve"> покинути книговидавничу галузь.</w:t>
      </w:r>
      <w:r w:rsidRPr="00D103D7">
        <w:rPr>
          <w:rFonts w:ascii="Times New Roman" w:eastAsia="Times New Roman" w:hAnsi="Times New Roman" w:cs="Times New Roman"/>
          <w:color w:val="000000"/>
          <w:sz w:val="36"/>
          <w:szCs w:val="36"/>
          <w:lang w:val="ru-RU" w:eastAsia="ru-RU"/>
        </w:rPr>
        <w:t xml:space="preserve"> Два роки тому у мене у видавництві працювало 40 чоловік, на сьогодні – 20! Постає питання, чи працювали якісь фахівці видавничої галузі над тим законом? – жоден! Те, що сьогодні відбувається, – воно відбувається для того, щоби поставити книговидавничу галузь на коліна». Такий емоційний коментар є об’єктивною реакцією видавця на законодавчі та економічні проблеми в нашій державі.</w:t>
      </w:r>
    </w:p>
    <w:p w:rsidR="00D103D7" w:rsidRPr="00D103D7" w:rsidRDefault="00D103D7" w:rsidP="00D103D7">
      <w:pPr>
        <w:spacing w:after="0" w:line="360" w:lineRule="auto"/>
        <w:ind w:firstLine="708"/>
        <w:jc w:val="both"/>
        <w:rPr>
          <w:rFonts w:ascii="Times New Roman" w:eastAsia="Times New Roman" w:hAnsi="Times New Roman" w:cs="Times New Roman"/>
          <w:sz w:val="36"/>
          <w:szCs w:val="36"/>
          <w:lang w:val="ru-RU" w:eastAsia="ru-RU"/>
        </w:rPr>
      </w:pPr>
      <w:r w:rsidRPr="00D103D7">
        <w:rPr>
          <w:rFonts w:ascii="Times New Roman" w:eastAsia="Times New Roman" w:hAnsi="Times New Roman" w:cs="Times New Roman"/>
          <w:color w:val="000000"/>
          <w:sz w:val="36"/>
          <w:szCs w:val="36"/>
          <w:lang w:val="ru-RU" w:eastAsia="ru-RU"/>
        </w:rPr>
        <w:t xml:space="preserve">Отже, видавнича система незалежної України  переживає непрості процеси становлення. Серед основних проблем національного книговидання: недостатня законодавча база для видань українською мовою, високе оподаткування і мінімальне втручання держави у розвиток книги як явища </w:t>
      </w:r>
      <w:r w:rsidRPr="00D103D7">
        <w:rPr>
          <w:rFonts w:ascii="Times New Roman" w:eastAsia="Times New Roman" w:hAnsi="Times New Roman" w:cs="Times New Roman"/>
          <w:color w:val="000000"/>
          <w:sz w:val="36"/>
          <w:szCs w:val="36"/>
          <w:lang w:val="ru-RU" w:eastAsia="ru-RU"/>
        </w:rPr>
        <w:lastRenderedPageBreak/>
        <w:t>культури, низька читабельність українських громадян, «наступ» електронних медіа на друковані видання та ін. </w:t>
      </w:r>
    </w:p>
    <w:p w:rsidR="00D103D7" w:rsidRPr="005D0809" w:rsidRDefault="00F33F1E" w:rsidP="005D0809">
      <w:pPr>
        <w:spacing w:after="0" w:line="360" w:lineRule="auto"/>
        <w:jc w:val="center"/>
        <w:rPr>
          <w:rFonts w:ascii="Times New Roman" w:eastAsia="Times New Roman" w:hAnsi="Times New Roman" w:cs="Times New Roman"/>
          <w:b/>
          <w:sz w:val="36"/>
          <w:szCs w:val="36"/>
          <w:lang w:val="ru-RU" w:eastAsia="ru-RU"/>
        </w:rPr>
      </w:pPr>
      <w:r>
        <w:rPr>
          <w:rFonts w:ascii="Times New Roman" w:eastAsia="Times New Roman" w:hAnsi="Times New Roman" w:cs="Times New Roman"/>
          <w:sz w:val="36"/>
          <w:szCs w:val="36"/>
          <w:lang w:val="ru-RU" w:eastAsia="ru-RU"/>
        </w:rPr>
        <w:br/>
      </w:r>
      <w:r w:rsidR="005D0809" w:rsidRPr="005D0809">
        <w:rPr>
          <w:rFonts w:ascii="Times New Roman" w:eastAsia="Times New Roman" w:hAnsi="Times New Roman" w:cs="Times New Roman"/>
          <w:b/>
          <w:sz w:val="36"/>
          <w:szCs w:val="36"/>
          <w:lang w:val="ru-RU" w:eastAsia="ru-RU"/>
        </w:rPr>
        <w:t>Література</w:t>
      </w:r>
    </w:p>
    <w:p w:rsidR="00D103D7" w:rsidRPr="00D103D7" w:rsidRDefault="00E74C6B" w:rsidP="00F33F1E">
      <w:pPr>
        <w:spacing w:after="0" w:line="360" w:lineRule="auto"/>
        <w:ind w:firstLine="708"/>
        <w:jc w:val="both"/>
        <w:textAlignment w:val="baseline"/>
        <w:rPr>
          <w:rFonts w:ascii="Times New Roman" w:eastAsia="Times New Roman" w:hAnsi="Times New Roman" w:cs="Times New Roman"/>
          <w:color w:val="000000"/>
          <w:sz w:val="36"/>
          <w:szCs w:val="36"/>
          <w:lang w:val="ru-RU" w:eastAsia="ru-RU"/>
        </w:rPr>
      </w:pPr>
      <w:r>
        <w:rPr>
          <w:rFonts w:ascii="Times New Roman" w:eastAsia="Times New Roman" w:hAnsi="Times New Roman" w:cs="Times New Roman"/>
          <w:color w:val="000000"/>
          <w:sz w:val="36"/>
          <w:szCs w:val="36"/>
          <w:lang w:val="ru-RU" w:eastAsia="ru-RU"/>
        </w:rPr>
        <w:t xml:space="preserve">1. </w:t>
      </w:r>
      <w:r w:rsidR="00D103D7" w:rsidRPr="00D103D7">
        <w:rPr>
          <w:rFonts w:ascii="Times New Roman" w:eastAsia="Times New Roman" w:hAnsi="Times New Roman" w:cs="Times New Roman"/>
          <w:color w:val="000000"/>
          <w:sz w:val="36"/>
          <w:szCs w:val="36"/>
          <w:lang w:val="ru-RU" w:eastAsia="ru-RU"/>
        </w:rPr>
        <w:t xml:space="preserve">Василь Гутковський, гендиректор ЛА «Піраміда», про те, що закон про національний культурний продукт вимощує для книговидавництва дорогу в пекло [Електронний ресурс] // </w:t>
      </w:r>
      <w:r w:rsidR="00BD063B">
        <w:rPr>
          <w:rFonts w:ascii="Times New Roman" w:eastAsia="Times New Roman" w:hAnsi="Times New Roman" w:cs="Times New Roman"/>
          <w:color w:val="000000"/>
          <w:sz w:val="36"/>
          <w:szCs w:val="36"/>
          <w:lang w:val="ru-RU" w:eastAsia="ru-RU"/>
        </w:rPr>
        <w:t>Коментарі</w:t>
      </w:r>
      <w:r w:rsidR="00D103D7">
        <w:rPr>
          <w:rFonts w:ascii="Times New Roman" w:eastAsia="Times New Roman" w:hAnsi="Times New Roman" w:cs="Times New Roman"/>
          <w:color w:val="000000"/>
          <w:sz w:val="36"/>
          <w:szCs w:val="36"/>
          <w:lang w:val="ru-RU" w:eastAsia="ru-RU"/>
        </w:rPr>
        <w:t>: Львівський портал. –</w:t>
      </w:r>
      <w:r w:rsidR="00D103D7" w:rsidRPr="00D103D7">
        <w:rPr>
          <w:rFonts w:ascii="Times New Roman" w:eastAsia="Times New Roman" w:hAnsi="Times New Roman" w:cs="Times New Roman"/>
          <w:color w:val="000000"/>
          <w:sz w:val="36"/>
          <w:szCs w:val="36"/>
          <w:lang w:val="ru-RU" w:eastAsia="ru-RU"/>
        </w:rPr>
        <w:t xml:space="preserve"> Режим доступу: http://portal.lviv.ua/exc</w:t>
      </w:r>
      <w:r w:rsidR="00D103D7">
        <w:rPr>
          <w:rFonts w:ascii="Times New Roman" w:eastAsia="Times New Roman" w:hAnsi="Times New Roman" w:cs="Times New Roman"/>
          <w:color w:val="000000"/>
          <w:sz w:val="36"/>
          <w:szCs w:val="36"/>
          <w:lang w:val="ru-RU" w:eastAsia="ru-RU"/>
        </w:rPr>
        <w:t>lusive/2011/07/21/160429.html. –</w:t>
      </w:r>
      <w:r w:rsidR="00D103D7" w:rsidRPr="00D103D7">
        <w:rPr>
          <w:rFonts w:ascii="Times New Roman" w:eastAsia="Times New Roman" w:hAnsi="Times New Roman" w:cs="Times New Roman"/>
          <w:color w:val="000000"/>
          <w:sz w:val="36"/>
          <w:szCs w:val="36"/>
          <w:lang w:val="ru-RU" w:eastAsia="ru-RU"/>
        </w:rPr>
        <w:t xml:space="preserve"> Назва з екрана.</w:t>
      </w:r>
    </w:p>
    <w:p w:rsidR="00D103D7" w:rsidRPr="00D103D7" w:rsidRDefault="00E74C6B" w:rsidP="00F33F1E">
      <w:pPr>
        <w:spacing w:after="0" w:line="360" w:lineRule="auto"/>
        <w:ind w:firstLine="708"/>
        <w:jc w:val="both"/>
        <w:textAlignment w:val="baseline"/>
        <w:rPr>
          <w:rFonts w:ascii="Times New Roman" w:eastAsia="Times New Roman" w:hAnsi="Times New Roman" w:cs="Times New Roman"/>
          <w:color w:val="000000"/>
          <w:sz w:val="36"/>
          <w:szCs w:val="36"/>
          <w:lang w:val="ru-RU" w:eastAsia="ru-RU"/>
        </w:rPr>
      </w:pPr>
      <w:r>
        <w:rPr>
          <w:rFonts w:ascii="Times New Roman" w:eastAsia="Times New Roman" w:hAnsi="Times New Roman" w:cs="Times New Roman"/>
          <w:color w:val="000000"/>
          <w:sz w:val="36"/>
          <w:szCs w:val="36"/>
          <w:lang w:val="ru-RU" w:eastAsia="ru-RU"/>
        </w:rPr>
        <w:t xml:space="preserve">2. </w:t>
      </w:r>
      <w:r w:rsidR="00D103D7" w:rsidRPr="00D103D7">
        <w:rPr>
          <w:rFonts w:ascii="Times New Roman" w:eastAsia="Times New Roman" w:hAnsi="Times New Roman" w:cs="Times New Roman"/>
          <w:color w:val="000000"/>
          <w:sz w:val="36"/>
          <w:szCs w:val="36"/>
          <w:lang w:val="ru-RU" w:eastAsia="ru-RU"/>
        </w:rPr>
        <w:t>Копистинська І. М. Тенденції сучасного вітчизняного книговидання: організаційний, тематичний та рекламно-промоційний</w:t>
      </w:r>
      <w:r w:rsidR="00D103D7">
        <w:rPr>
          <w:rFonts w:ascii="Times New Roman" w:eastAsia="Times New Roman" w:hAnsi="Times New Roman" w:cs="Times New Roman"/>
          <w:color w:val="000000"/>
          <w:sz w:val="36"/>
          <w:szCs w:val="36"/>
          <w:lang w:val="ru-RU" w:eastAsia="ru-RU"/>
        </w:rPr>
        <w:t xml:space="preserve"> аспекти (1991–2003 рр.): Дис.</w:t>
      </w:r>
      <w:r w:rsidR="00D103D7" w:rsidRPr="00D103D7">
        <w:rPr>
          <w:rFonts w:ascii="Times New Roman" w:eastAsia="Times New Roman" w:hAnsi="Times New Roman" w:cs="Times New Roman"/>
          <w:color w:val="000000"/>
          <w:sz w:val="36"/>
          <w:szCs w:val="36"/>
          <w:lang w:val="ru-RU" w:eastAsia="ru-RU"/>
        </w:rPr>
        <w:t xml:space="preserve"> канд. філол. наук / Київський національний ун-т ім. Тараса Шевченка. Інститут журналістики. – К., 2004. – 223 арк. : рис. – Бібліогр. : арк. 186-201.</w:t>
      </w:r>
    </w:p>
    <w:p w:rsidR="00F33F1E" w:rsidRDefault="00E74C6B" w:rsidP="00F33F1E">
      <w:pPr>
        <w:spacing w:after="0" w:line="360" w:lineRule="auto"/>
        <w:ind w:left="-1060" w:firstLine="1060"/>
        <w:jc w:val="both"/>
        <w:textAlignment w:val="baseline"/>
        <w:rPr>
          <w:rFonts w:ascii="Times New Roman" w:eastAsia="Times New Roman" w:hAnsi="Times New Roman" w:cs="Times New Roman"/>
          <w:color w:val="000000"/>
          <w:sz w:val="36"/>
          <w:szCs w:val="36"/>
          <w:lang w:val="ru-RU" w:eastAsia="ru-RU"/>
        </w:rPr>
      </w:pPr>
      <w:r>
        <w:rPr>
          <w:rFonts w:ascii="Times New Roman" w:eastAsia="Times New Roman" w:hAnsi="Times New Roman" w:cs="Times New Roman"/>
          <w:color w:val="000000"/>
          <w:sz w:val="36"/>
          <w:szCs w:val="36"/>
          <w:lang w:val="ru-RU" w:eastAsia="ru-RU"/>
        </w:rPr>
        <w:t xml:space="preserve">3. </w:t>
      </w:r>
      <w:r w:rsidR="00D103D7" w:rsidRPr="00D103D7">
        <w:rPr>
          <w:rFonts w:ascii="Times New Roman" w:eastAsia="Times New Roman" w:hAnsi="Times New Roman" w:cs="Times New Roman"/>
          <w:color w:val="000000"/>
          <w:sz w:val="36"/>
          <w:szCs w:val="36"/>
          <w:lang w:val="ru-RU" w:eastAsia="ru-RU"/>
        </w:rPr>
        <w:t>Коломийський азбуковник: Друкарство, журналістика, література 19391999 рр.</w:t>
      </w:r>
      <w:r w:rsidR="00AA1C69">
        <w:rPr>
          <w:rFonts w:ascii="Times New Roman" w:eastAsia="Times New Roman" w:hAnsi="Times New Roman" w:cs="Times New Roman"/>
          <w:color w:val="000000"/>
          <w:sz w:val="36"/>
          <w:szCs w:val="36"/>
          <w:lang w:val="ru-RU" w:eastAsia="ru-RU"/>
        </w:rPr>
        <w:t xml:space="preserve"> </w:t>
      </w:r>
      <w:r w:rsidR="00D103D7" w:rsidRPr="00D103D7">
        <w:rPr>
          <w:rFonts w:ascii="Times New Roman" w:eastAsia="Times New Roman" w:hAnsi="Times New Roman" w:cs="Times New Roman"/>
          <w:color w:val="000000"/>
          <w:sz w:val="36"/>
          <w:szCs w:val="36"/>
          <w:lang w:val="ru-RU" w:eastAsia="ru-RU"/>
        </w:rPr>
        <w:t>: Біобібліографічний словник. – Коломия; Львів: [Львівська наук. б-ка НАН України ім. В.Стефаника,</w:t>
      </w:r>
    </w:p>
    <w:p w:rsidR="007A2DD9" w:rsidRPr="004A0558" w:rsidRDefault="00E74C6B" w:rsidP="004A0558">
      <w:pPr>
        <w:spacing w:after="0" w:line="360" w:lineRule="auto"/>
        <w:ind w:left="-1060" w:firstLine="1060"/>
        <w:jc w:val="both"/>
        <w:textAlignment w:val="baseline"/>
        <w:rPr>
          <w:rFonts w:ascii="Times New Roman" w:eastAsia="Times New Roman" w:hAnsi="Times New Roman" w:cs="Times New Roman"/>
          <w:color w:val="000000"/>
          <w:sz w:val="36"/>
          <w:szCs w:val="36"/>
          <w:lang w:val="ru-RU" w:eastAsia="ru-RU"/>
        </w:rPr>
      </w:pPr>
      <w:r>
        <w:rPr>
          <w:rFonts w:ascii="Times New Roman" w:eastAsia="Times New Roman" w:hAnsi="Times New Roman" w:cs="Times New Roman"/>
          <w:color w:val="000000"/>
          <w:sz w:val="36"/>
          <w:szCs w:val="36"/>
          <w:lang w:val="ru-RU" w:eastAsia="ru-RU"/>
        </w:rPr>
        <w:t xml:space="preserve">4. </w:t>
      </w:r>
      <w:r w:rsidR="00F33F1E">
        <w:rPr>
          <w:rFonts w:ascii="Times New Roman" w:eastAsia="Times New Roman" w:hAnsi="Times New Roman" w:cs="Times New Roman"/>
          <w:color w:val="000000"/>
          <w:sz w:val="36"/>
          <w:szCs w:val="36"/>
          <w:lang w:val="ru-RU" w:eastAsia="ru-RU"/>
        </w:rPr>
        <w:t>Ви</w:t>
      </w:r>
      <w:r w:rsidR="00D103D7" w:rsidRPr="00D103D7">
        <w:rPr>
          <w:rFonts w:ascii="Times New Roman" w:eastAsia="Times New Roman" w:hAnsi="Times New Roman" w:cs="Times New Roman"/>
          <w:color w:val="000000"/>
          <w:sz w:val="36"/>
          <w:szCs w:val="36"/>
          <w:lang w:val="ru-RU" w:eastAsia="ru-RU"/>
        </w:rPr>
        <w:t>пуск видавничої продукції в 2012 році [Електронний ресурс] // Ві</w:t>
      </w:r>
      <w:r w:rsidR="00D103D7">
        <w:rPr>
          <w:rFonts w:ascii="Times New Roman" w:eastAsia="Times New Roman" w:hAnsi="Times New Roman" w:cs="Times New Roman"/>
          <w:color w:val="000000"/>
          <w:sz w:val="36"/>
          <w:szCs w:val="36"/>
          <w:lang w:val="ru-RU" w:eastAsia="ru-RU"/>
        </w:rPr>
        <w:t>сник Книжкової палати України. –</w:t>
      </w:r>
      <w:r w:rsidR="00D103D7" w:rsidRPr="00D103D7">
        <w:rPr>
          <w:rFonts w:ascii="Times New Roman" w:eastAsia="Times New Roman" w:hAnsi="Times New Roman" w:cs="Times New Roman"/>
          <w:color w:val="000000"/>
          <w:sz w:val="36"/>
          <w:szCs w:val="36"/>
          <w:lang w:val="ru-RU" w:eastAsia="ru-RU"/>
        </w:rPr>
        <w:t xml:space="preserve"> Режим доступу: http://www.ukr</w:t>
      </w:r>
      <w:r w:rsidR="00D103D7">
        <w:rPr>
          <w:rFonts w:ascii="Times New Roman" w:eastAsia="Times New Roman" w:hAnsi="Times New Roman" w:cs="Times New Roman"/>
          <w:color w:val="000000"/>
          <w:sz w:val="36"/>
          <w:szCs w:val="36"/>
          <w:lang w:val="ru-RU" w:eastAsia="ru-RU"/>
        </w:rPr>
        <w:t>book. net/statistika_2012.htm. –</w:t>
      </w:r>
      <w:r w:rsidR="00D103D7" w:rsidRPr="00D103D7">
        <w:rPr>
          <w:rFonts w:ascii="Times New Roman" w:eastAsia="Times New Roman" w:hAnsi="Times New Roman" w:cs="Times New Roman"/>
          <w:color w:val="000000"/>
          <w:sz w:val="36"/>
          <w:szCs w:val="36"/>
          <w:lang w:val="ru-RU" w:eastAsia="ru-RU"/>
        </w:rPr>
        <w:t xml:space="preserve"> Назва з екрана.</w:t>
      </w:r>
    </w:p>
    <w:p w:rsidR="00525633" w:rsidRPr="009104B1" w:rsidRDefault="00525633" w:rsidP="00033482">
      <w:pPr>
        <w:pStyle w:val="1"/>
      </w:pPr>
      <w:r w:rsidRPr="009104B1">
        <w:lastRenderedPageBreak/>
        <w:t>ПРАВИЛА ОФОРМЛЕННЯ АВТОРСЬКИХ ОРИГІНАЛІВ ДЛЯ НАУКОВИХ ЗБІРНИКІВ ТА УМОВИ ЇХ ОПУБЛІКУВАННЯ</w:t>
      </w:r>
    </w:p>
    <w:p w:rsidR="00525633" w:rsidRPr="009104B1" w:rsidRDefault="00525633" w:rsidP="00601D2E">
      <w:pPr>
        <w:spacing w:after="0" w:line="360" w:lineRule="auto"/>
        <w:ind w:firstLine="709"/>
        <w:jc w:val="both"/>
        <w:rPr>
          <w:rFonts w:ascii="Times New Roman" w:hAnsi="Times New Roman" w:cs="Times New Roman"/>
          <w:sz w:val="36"/>
          <w:szCs w:val="36"/>
        </w:rPr>
      </w:pPr>
    </w:p>
    <w:p w:rsidR="00055122" w:rsidRPr="009104B1" w:rsidRDefault="0046465F" w:rsidP="00601D2E">
      <w:pPr>
        <w:spacing w:after="0" w:line="360" w:lineRule="auto"/>
        <w:ind w:firstLine="709"/>
        <w:jc w:val="both"/>
        <w:rPr>
          <w:rFonts w:ascii="Times New Roman" w:eastAsia="Times New Roman" w:hAnsi="Times New Roman" w:cs="Times New Roman"/>
          <w:color w:val="000000"/>
          <w:sz w:val="36"/>
          <w:szCs w:val="36"/>
          <w:lang w:eastAsia="ru-RU"/>
        </w:rPr>
      </w:pPr>
      <w:r w:rsidRPr="009104B1">
        <w:rPr>
          <w:rFonts w:ascii="Times New Roman" w:eastAsia="Times New Roman" w:hAnsi="Times New Roman" w:cs="Times New Roman"/>
          <w:color w:val="000000"/>
          <w:sz w:val="36"/>
          <w:szCs w:val="36"/>
          <w:lang w:eastAsia="ru-RU"/>
        </w:rPr>
        <w:t>Праці</w:t>
      </w:r>
      <w:r w:rsidR="00055122" w:rsidRPr="009104B1">
        <w:rPr>
          <w:rFonts w:ascii="Times New Roman" w:eastAsia="Times New Roman" w:hAnsi="Times New Roman" w:cs="Times New Roman"/>
          <w:color w:val="000000"/>
          <w:sz w:val="36"/>
          <w:szCs w:val="36"/>
          <w:lang w:eastAsia="ru-RU"/>
        </w:rPr>
        <w:t>, які подаються до публікації в збірнику, готуються автором у двох форматах: надрукований на принтері текст та текстовий файл на електронному носієві (</w:t>
      </w:r>
      <w:r w:rsidR="00055122" w:rsidRPr="009104B1">
        <w:rPr>
          <w:rFonts w:ascii="Times New Roman" w:eastAsia="Times New Roman" w:hAnsi="Times New Roman" w:cs="Times New Roman"/>
          <w:color w:val="000000"/>
          <w:sz w:val="36"/>
          <w:szCs w:val="36"/>
          <w:lang w:val="en-US" w:eastAsia="ru-RU"/>
        </w:rPr>
        <w:t>USB</w:t>
      </w:r>
      <w:r w:rsidR="00055122" w:rsidRPr="009104B1">
        <w:rPr>
          <w:rFonts w:ascii="Times New Roman" w:eastAsia="Times New Roman" w:hAnsi="Times New Roman" w:cs="Times New Roman"/>
          <w:color w:val="000000"/>
          <w:sz w:val="36"/>
          <w:szCs w:val="36"/>
          <w:lang w:eastAsia="ru-RU"/>
        </w:rPr>
        <w:t>-накопичувач «флешка»).</w:t>
      </w:r>
    </w:p>
    <w:p w:rsidR="00055122" w:rsidRPr="009104B1" w:rsidRDefault="0046465F" w:rsidP="00601D2E">
      <w:pPr>
        <w:spacing w:after="0" w:line="360" w:lineRule="auto"/>
        <w:ind w:firstLine="709"/>
        <w:jc w:val="both"/>
        <w:rPr>
          <w:rFonts w:ascii="Times New Roman" w:eastAsia="Times New Roman" w:hAnsi="Times New Roman" w:cs="Times New Roman"/>
          <w:color w:val="000000"/>
          <w:sz w:val="36"/>
          <w:szCs w:val="36"/>
          <w:lang w:eastAsia="ru-RU"/>
        </w:rPr>
      </w:pPr>
      <w:r w:rsidRPr="009104B1">
        <w:rPr>
          <w:rFonts w:ascii="Times New Roman" w:eastAsia="Times New Roman" w:hAnsi="Times New Roman" w:cs="Times New Roman"/>
          <w:color w:val="000000"/>
          <w:sz w:val="36"/>
          <w:szCs w:val="36"/>
          <w:lang w:eastAsia="ru-RU"/>
        </w:rPr>
        <w:t xml:space="preserve">Зміст має відповідати профілю збірника. Обсяг праць зі списком літератури має становити не більше 5 сторінок  тексту.  Текст матеріалу </w:t>
      </w:r>
      <w:r w:rsidR="00525633" w:rsidRPr="009104B1">
        <w:rPr>
          <w:rFonts w:ascii="Times New Roman" w:eastAsia="Times New Roman" w:hAnsi="Times New Roman" w:cs="Times New Roman"/>
          <w:color w:val="000000"/>
          <w:sz w:val="36"/>
          <w:szCs w:val="36"/>
          <w:lang w:eastAsia="ru-RU"/>
        </w:rPr>
        <w:t xml:space="preserve">виконується у форматах </w:t>
      </w:r>
      <w:r w:rsidR="00525633" w:rsidRPr="009104B1">
        <w:rPr>
          <w:rFonts w:ascii="Times New Roman" w:eastAsia="Times New Roman" w:hAnsi="Times New Roman" w:cs="Times New Roman"/>
          <w:color w:val="000000"/>
          <w:sz w:val="36"/>
          <w:szCs w:val="36"/>
          <w:lang w:val="ru-RU" w:eastAsia="ru-RU"/>
        </w:rPr>
        <w:t>MicrosoftWord</w:t>
      </w:r>
      <w:r w:rsidR="00525633" w:rsidRPr="009104B1">
        <w:rPr>
          <w:rFonts w:ascii="Times New Roman" w:eastAsia="Times New Roman" w:hAnsi="Times New Roman" w:cs="Times New Roman"/>
          <w:color w:val="000000"/>
          <w:sz w:val="36"/>
          <w:szCs w:val="36"/>
          <w:lang w:eastAsia="ru-RU"/>
        </w:rPr>
        <w:t xml:space="preserve"> (*.</w:t>
      </w:r>
      <w:r w:rsidR="00525633" w:rsidRPr="009104B1">
        <w:rPr>
          <w:rFonts w:ascii="Times New Roman" w:eastAsia="Times New Roman" w:hAnsi="Times New Roman" w:cs="Times New Roman"/>
          <w:color w:val="000000"/>
          <w:sz w:val="36"/>
          <w:szCs w:val="36"/>
          <w:lang w:val="ru-RU" w:eastAsia="ru-RU"/>
        </w:rPr>
        <w:t>doc</w:t>
      </w:r>
      <w:r w:rsidR="00525633" w:rsidRPr="009104B1">
        <w:rPr>
          <w:rFonts w:ascii="Times New Roman" w:eastAsia="Times New Roman" w:hAnsi="Times New Roman" w:cs="Times New Roman"/>
          <w:color w:val="000000"/>
          <w:sz w:val="36"/>
          <w:szCs w:val="36"/>
          <w:lang w:eastAsia="ru-RU"/>
        </w:rPr>
        <w:t>, *.</w:t>
      </w:r>
      <w:r w:rsidR="00525633" w:rsidRPr="009104B1">
        <w:rPr>
          <w:rFonts w:ascii="Times New Roman" w:eastAsia="Times New Roman" w:hAnsi="Times New Roman" w:cs="Times New Roman"/>
          <w:color w:val="000000"/>
          <w:sz w:val="36"/>
          <w:szCs w:val="36"/>
          <w:lang w:val="ru-RU" w:eastAsia="ru-RU"/>
        </w:rPr>
        <w:t>docx</w:t>
      </w:r>
      <w:r w:rsidR="00525633" w:rsidRPr="009104B1">
        <w:rPr>
          <w:rFonts w:ascii="Times New Roman" w:eastAsia="Times New Roman" w:hAnsi="Times New Roman" w:cs="Times New Roman"/>
          <w:color w:val="000000"/>
          <w:sz w:val="36"/>
          <w:szCs w:val="36"/>
          <w:lang w:eastAsia="ru-RU"/>
        </w:rPr>
        <w:t>, *.</w:t>
      </w:r>
      <w:r w:rsidR="00525633" w:rsidRPr="009104B1">
        <w:rPr>
          <w:rFonts w:ascii="Times New Roman" w:eastAsia="Times New Roman" w:hAnsi="Times New Roman" w:cs="Times New Roman"/>
          <w:color w:val="000000"/>
          <w:sz w:val="36"/>
          <w:szCs w:val="36"/>
          <w:lang w:val="ru-RU" w:eastAsia="ru-RU"/>
        </w:rPr>
        <w:t>rtf</w:t>
      </w:r>
      <w:r w:rsidR="00525633" w:rsidRPr="009104B1">
        <w:rPr>
          <w:rFonts w:ascii="Times New Roman" w:eastAsia="Times New Roman" w:hAnsi="Times New Roman" w:cs="Times New Roman"/>
          <w:color w:val="000000"/>
          <w:sz w:val="36"/>
          <w:szCs w:val="36"/>
          <w:lang w:eastAsia="ru-RU"/>
        </w:rPr>
        <w:t>).</w:t>
      </w:r>
    </w:p>
    <w:p w:rsidR="00525633" w:rsidRPr="009104B1" w:rsidRDefault="00525633" w:rsidP="00601D2E">
      <w:pPr>
        <w:spacing w:after="0" w:line="360" w:lineRule="auto"/>
        <w:ind w:firstLine="709"/>
        <w:jc w:val="both"/>
        <w:rPr>
          <w:rFonts w:ascii="Times New Roman" w:eastAsia="Times New Roman" w:hAnsi="Times New Roman" w:cs="Times New Roman"/>
          <w:color w:val="000000"/>
          <w:sz w:val="36"/>
          <w:szCs w:val="36"/>
          <w:lang w:eastAsia="ru-RU"/>
        </w:rPr>
      </w:pPr>
      <w:r w:rsidRPr="009104B1">
        <w:rPr>
          <w:rFonts w:ascii="Times New Roman" w:eastAsia="Times New Roman" w:hAnsi="Times New Roman" w:cs="Times New Roman"/>
          <w:color w:val="000000"/>
          <w:sz w:val="36"/>
          <w:szCs w:val="36"/>
          <w:lang w:eastAsia="ru-RU"/>
        </w:rPr>
        <w:t xml:space="preserve">Параметри сторінки – формат А4; орієнтація – книжкова; поля – по 2 см; шрифт – </w:t>
      </w:r>
      <w:r w:rsidRPr="009104B1">
        <w:rPr>
          <w:rFonts w:ascii="Times New Roman" w:eastAsia="Times New Roman" w:hAnsi="Times New Roman" w:cs="Times New Roman"/>
          <w:color w:val="000000"/>
          <w:sz w:val="36"/>
          <w:szCs w:val="36"/>
          <w:lang w:val="ru-RU" w:eastAsia="ru-RU"/>
        </w:rPr>
        <w:t>TimesNewRoman</w:t>
      </w:r>
      <w:r w:rsidRPr="009104B1">
        <w:rPr>
          <w:rFonts w:ascii="Times New Roman" w:eastAsia="Times New Roman" w:hAnsi="Times New Roman" w:cs="Times New Roman"/>
          <w:color w:val="000000"/>
          <w:sz w:val="36"/>
          <w:szCs w:val="36"/>
          <w:lang w:eastAsia="ru-RU"/>
        </w:rPr>
        <w:t xml:space="preserve">; кегль – 14; міжрядковий інтервал – 1,5; абзацний відступ – 1,25 см. </w:t>
      </w:r>
      <w:r w:rsidRPr="009104B1">
        <w:rPr>
          <w:rFonts w:ascii="Times New Roman" w:eastAsia="Times New Roman" w:hAnsi="Times New Roman" w:cs="Times New Roman"/>
          <w:color w:val="000000"/>
          <w:sz w:val="36"/>
          <w:szCs w:val="36"/>
          <w:lang w:val="ru-RU" w:eastAsia="ru-RU"/>
        </w:rPr>
        <w:t>Текст має бути вирівняний за шириною аркуша.</w:t>
      </w:r>
    </w:p>
    <w:p w:rsidR="00055122" w:rsidRPr="009104B1" w:rsidRDefault="00525633" w:rsidP="00601D2E">
      <w:pPr>
        <w:spacing w:after="0" w:line="360" w:lineRule="auto"/>
        <w:ind w:firstLine="709"/>
        <w:jc w:val="both"/>
        <w:rPr>
          <w:rFonts w:ascii="Times New Roman" w:eastAsia="Times New Roman" w:hAnsi="Times New Roman" w:cs="Times New Roman"/>
          <w:color w:val="000000"/>
          <w:sz w:val="36"/>
          <w:szCs w:val="36"/>
          <w:lang w:val="ru-RU" w:eastAsia="ru-RU"/>
        </w:rPr>
      </w:pPr>
      <w:r w:rsidRPr="009104B1">
        <w:rPr>
          <w:rFonts w:ascii="Times New Roman" w:eastAsia="Times New Roman" w:hAnsi="Times New Roman" w:cs="Times New Roman"/>
          <w:color w:val="000000"/>
          <w:sz w:val="36"/>
          <w:szCs w:val="36"/>
          <w:lang w:val="ru-RU" w:eastAsia="ru-RU"/>
        </w:rPr>
        <w:t>Рисунки і таблиці розміщуються з вирівнюванням по центру сторінки, без обтікання текстом та не виходячи за поле набору. Їх необхідно подавати в статті безпосередньо після тексту, де вони згадані вперше. На кожну формулу, таблицю, рисунок, графік у тексті мають бути обов’язкові посилання. Формули, на які є посилання, нумерують арабськими цифрами в круглих дужках праворуч. Таблиці повинні бути ко</w:t>
      </w:r>
      <w:r w:rsidR="00055122" w:rsidRPr="009104B1">
        <w:rPr>
          <w:rFonts w:ascii="Times New Roman" w:eastAsia="Times New Roman" w:hAnsi="Times New Roman" w:cs="Times New Roman"/>
          <w:color w:val="000000"/>
          <w:sz w:val="36"/>
          <w:szCs w:val="36"/>
          <w:lang w:val="ru-RU" w:eastAsia="ru-RU"/>
        </w:rPr>
        <w:t>мпактними, мати назву та номер.</w:t>
      </w:r>
    </w:p>
    <w:p w:rsidR="00525633" w:rsidRPr="009104B1" w:rsidRDefault="00525633" w:rsidP="00601D2E">
      <w:pPr>
        <w:spacing w:after="0" w:line="360" w:lineRule="auto"/>
        <w:ind w:firstLine="709"/>
        <w:jc w:val="both"/>
        <w:rPr>
          <w:rFonts w:ascii="Times New Roman" w:eastAsia="Times New Roman" w:hAnsi="Times New Roman" w:cs="Times New Roman"/>
          <w:color w:val="000000"/>
          <w:sz w:val="36"/>
          <w:szCs w:val="36"/>
          <w:lang w:val="ru-RU" w:eastAsia="ru-RU"/>
        </w:rPr>
      </w:pPr>
      <w:r w:rsidRPr="009104B1">
        <w:rPr>
          <w:rFonts w:ascii="Times New Roman" w:eastAsia="Times New Roman" w:hAnsi="Times New Roman" w:cs="Times New Roman"/>
          <w:color w:val="000000"/>
          <w:sz w:val="36"/>
          <w:szCs w:val="36"/>
          <w:lang w:val="ru-RU" w:eastAsia="ru-RU"/>
        </w:rPr>
        <w:lastRenderedPageBreak/>
        <w:t>Ілюстра</w:t>
      </w:r>
      <w:r w:rsidR="00081C6F">
        <w:rPr>
          <w:rFonts w:ascii="Times New Roman" w:eastAsia="Times New Roman" w:hAnsi="Times New Roman" w:cs="Times New Roman"/>
          <w:color w:val="000000"/>
          <w:sz w:val="36"/>
          <w:szCs w:val="36"/>
          <w:lang w:val="ru-RU" w:eastAsia="ru-RU"/>
        </w:rPr>
        <w:t xml:space="preserve">тивний матеріал слід подавати у </w:t>
      </w:r>
      <w:r w:rsidRPr="009104B1">
        <w:rPr>
          <w:rFonts w:ascii="Times New Roman" w:eastAsia="Times New Roman" w:hAnsi="Times New Roman" w:cs="Times New Roman"/>
          <w:color w:val="000000"/>
          <w:sz w:val="36"/>
          <w:szCs w:val="36"/>
          <w:lang w:val="ru-RU" w:eastAsia="ru-RU"/>
        </w:rPr>
        <w:t>форматах ТІF, JРG з роздільною здатністю не менше 300 dрі. У збірнико</w:t>
      </w:r>
      <w:r w:rsidR="005A052D">
        <w:rPr>
          <w:rFonts w:ascii="Times New Roman" w:eastAsia="Times New Roman" w:hAnsi="Times New Roman" w:cs="Times New Roman"/>
          <w:color w:val="000000"/>
          <w:sz w:val="36"/>
          <w:szCs w:val="36"/>
          <w:lang w:val="ru-RU" w:eastAsia="ru-RU"/>
        </w:rPr>
        <w:t xml:space="preserve">ві друкуються тільки чорно-білі </w:t>
      </w:r>
      <w:r w:rsidRPr="009104B1">
        <w:rPr>
          <w:rFonts w:ascii="Times New Roman" w:eastAsia="Times New Roman" w:hAnsi="Times New Roman" w:cs="Times New Roman"/>
          <w:color w:val="000000"/>
          <w:sz w:val="36"/>
          <w:szCs w:val="36"/>
          <w:lang w:val="ru-RU" w:eastAsia="ru-RU"/>
        </w:rPr>
        <w:t>зображення. Кольорові зображення в статті розміщуються на сайті збірника.</w:t>
      </w:r>
    </w:p>
    <w:p w:rsidR="00525633" w:rsidRPr="009104B1" w:rsidRDefault="0046465F" w:rsidP="00601D2E">
      <w:pPr>
        <w:spacing w:after="0" w:line="360" w:lineRule="auto"/>
        <w:ind w:firstLine="709"/>
        <w:jc w:val="both"/>
        <w:rPr>
          <w:rFonts w:ascii="Times New Roman" w:eastAsia="Times New Roman" w:hAnsi="Times New Roman" w:cs="Times New Roman"/>
          <w:color w:val="000000"/>
          <w:sz w:val="36"/>
          <w:szCs w:val="36"/>
          <w:lang w:eastAsia="ru-RU"/>
        </w:rPr>
      </w:pPr>
      <w:r w:rsidRPr="009104B1">
        <w:rPr>
          <w:rFonts w:ascii="Times New Roman" w:eastAsia="Times New Roman" w:hAnsi="Times New Roman" w:cs="Times New Roman"/>
          <w:color w:val="000000"/>
          <w:sz w:val="36"/>
          <w:szCs w:val="36"/>
          <w:lang w:val="ru-RU" w:eastAsia="ru-RU"/>
        </w:rPr>
        <w:t>На першій сторінці матеріалу зазначаються індекс УДК (по лівому краю), ініціали та прізвищ</w:t>
      </w:r>
      <w:r w:rsidR="009F39C5" w:rsidRPr="009104B1">
        <w:rPr>
          <w:rFonts w:ascii="Times New Roman" w:eastAsia="Times New Roman" w:hAnsi="Times New Roman" w:cs="Times New Roman"/>
          <w:color w:val="000000"/>
          <w:sz w:val="36"/>
          <w:szCs w:val="36"/>
          <w:lang w:val="ru-RU" w:eastAsia="ru-RU"/>
        </w:rPr>
        <w:t>а автора в називному відмінку (</w:t>
      </w:r>
      <w:r w:rsidRPr="009104B1">
        <w:rPr>
          <w:rFonts w:ascii="Times New Roman" w:eastAsia="Times New Roman" w:hAnsi="Times New Roman" w:cs="Times New Roman"/>
          <w:color w:val="000000"/>
          <w:sz w:val="36"/>
          <w:szCs w:val="36"/>
          <w:lang w:val="ru-RU" w:eastAsia="ru-RU"/>
        </w:rPr>
        <w:t>з нового рядка по центру),</w:t>
      </w:r>
      <w:r w:rsidR="00F819AF">
        <w:rPr>
          <w:rFonts w:ascii="Times New Roman" w:eastAsia="Times New Roman" w:hAnsi="Times New Roman" w:cs="Times New Roman"/>
          <w:color w:val="000000"/>
          <w:sz w:val="36"/>
          <w:szCs w:val="36"/>
          <w:lang w:val="ru-RU" w:eastAsia="ru-RU"/>
        </w:rPr>
        <w:t xml:space="preserve"> </w:t>
      </w:r>
      <w:r w:rsidR="009B60C5" w:rsidRPr="009104B1">
        <w:rPr>
          <w:rFonts w:ascii="Times New Roman" w:eastAsia="Times New Roman" w:hAnsi="Times New Roman" w:cs="Times New Roman"/>
          <w:sz w:val="36"/>
          <w:szCs w:val="36"/>
          <w:lang w:val="ru-RU" w:eastAsia="ru-RU"/>
        </w:rPr>
        <w:t>освітній рівень,</w:t>
      </w:r>
      <w:r w:rsidR="005A052D">
        <w:rPr>
          <w:rFonts w:ascii="Times New Roman" w:eastAsia="Times New Roman" w:hAnsi="Times New Roman" w:cs="Times New Roman"/>
          <w:sz w:val="36"/>
          <w:szCs w:val="36"/>
          <w:lang w:val="ru-RU" w:eastAsia="ru-RU"/>
        </w:rPr>
        <w:t xml:space="preserve"> </w:t>
      </w:r>
      <w:r w:rsidRPr="009104B1">
        <w:rPr>
          <w:rFonts w:ascii="Times New Roman" w:eastAsia="Times New Roman" w:hAnsi="Times New Roman" w:cs="Times New Roman"/>
          <w:color w:val="000000"/>
          <w:sz w:val="36"/>
          <w:szCs w:val="36"/>
          <w:lang w:val="ru-RU" w:eastAsia="ru-RU"/>
        </w:rPr>
        <w:t xml:space="preserve">науковий ступінь, вчене звання, посада, </w:t>
      </w:r>
      <w:r w:rsidR="009B60C5" w:rsidRPr="009104B1">
        <w:rPr>
          <w:rFonts w:ascii="Times New Roman" w:eastAsia="Times New Roman" w:hAnsi="Times New Roman" w:cs="Times New Roman"/>
          <w:color w:val="000000"/>
          <w:sz w:val="36"/>
          <w:szCs w:val="36"/>
          <w:lang w:val="ru-RU" w:eastAsia="ru-RU"/>
        </w:rPr>
        <w:t xml:space="preserve">повна </w:t>
      </w:r>
      <w:r w:rsidRPr="009104B1">
        <w:rPr>
          <w:rFonts w:ascii="Times New Roman" w:eastAsia="Times New Roman" w:hAnsi="Times New Roman" w:cs="Times New Roman"/>
          <w:color w:val="000000"/>
          <w:sz w:val="36"/>
          <w:szCs w:val="36"/>
          <w:lang w:val="ru-RU" w:eastAsia="ru-RU"/>
        </w:rPr>
        <w:t>назва організації,</w:t>
      </w:r>
      <w:r w:rsidR="005A052D">
        <w:rPr>
          <w:rFonts w:ascii="Times New Roman" w:eastAsia="Times New Roman" w:hAnsi="Times New Roman" w:cs="Times New Roman"/>
          <w:color w:val="000000"/>
          <w:sz w:val="36"/>
          <w:szCs w:val="36"/>
          <w:lang w:val="ru-RU" w:eastAsia="ru-RU"/>
        </w:rPr>
        <w:t xml:space="preserve"> </w:t>
      </w:r>
      <w:r w:rsidR="009B60C5" w:rsidRPr="009104B1">
        <w:rPr>
          <w:rFonts w:ascii="Times New Roman" w:eastAsia="Times New Roman" w:hAnsi="Times New Roman" w:cs="Times New Roman"/>
          <w:color w:val="000000"/>
          <w:sz w:val="36"/>
          <w:szCs w:val="36"/>
          <w:lang w:val="ru-RU" w:eastAsia="ru-RU"/>
        </w:rPr>
        <w:t>де працює автор,</w:t>
      </w:r>
      <w:r w:rsidR="005A052D">
        <w:rPr>
          <w:rFonts w:ascii="Times New Roman" w:eastAsia="Times New Roman" w:hAnsi="Times New Roman" w:cs="Times New Roman"/>
          <w:color w:val="000000"/>
          <w:sz w:val="36"/>
          <w:szCs w:val="36"/>
          <w:lang w:val="ru-RU" w:eastAsia="ru-RU"/>
        </w:rPr>
        <w:t xml:space="preserve"> </w:t>
      </w:r>
      <w:r w:rsidR="009B60C5" w:rsidRPr="009104B1">
        <w:rPr>
          <w:rFonts w:ascii="Times New Roman" w:eastAsia="Times New Roman" w:hAnsi="Times New Roman" w:cs="Times New Roman"/>
          <w:color w:val="000000"/>
          <w:sz w:val="36"/>
          <w:szCs w:val="36"/>
          <w:lang w:val="ru-RU" w:eastAsia="ru-RU"/>
        </w:rPr>
        <w:t xml:space="preserve">місто, e-mail </w:t>
      </w:r>
      <w:r w:rsidR="009B60C5" w:rsidRPr="009104B1">
        <w:rPr>
          <w:rFonts w:ascii="Times New Roman" w:eastAsia="Times New Roman" w:hAnsi="Times New Roman" w:cs="Times New Roman"/>
          <w:color w:val="000000"/>
          <w:sz w:val="36"/>
          <w:szCs w:val="36"/>
          <w:lang w:eastAsia="ru-RU"/>
        </w:rPr>
        <w:t xml:space="preserve">адреса. На наступних рядках </w:t>
      </w:r>
      <w:r w:rsidR="00AB0439" w:rsidRPr="009104B1">
        <w:rPr>
          <w:rFonts w:ascii="Times New Roman" w:eastAsia="Times New Roman" w:hAnsi="Times New Roman" w:cs="Times New Roman"/>
          <w:color w:val="000000"/>
          <w:sz w:val="36"/>
          <w:szCs w:val="36"/>
          <w:lang w:eastAsia="ru-RU"/>
        </w:rPr>
        <w:t xml:space="preserve">назва статті; анотація, ключові слова українською мовою. Далі зазначити всі відомості про автора, назва статті, анотацію й ключові слова англійською мовою (анотоції – не менше 40 слів, 500-700 знаків, ключові слова – не менше 3 і не більше 10). </w:t>
      </w:r>
    </w:p>
    <w:p w:rsidR="00AB0439" w:rsidRPr="009104B1" w:rsidRDefault="00AB0439" w:rsidP="00601D2E">
      <w:pPr>
        <w:spacing w:after="0" w:line="360" w:lineRule="auto"/>
        <w:ind w:firstLine="709"/>
        <w:jc w:val="both"/>
        <w:rPr>
          <w:rFonts w:ascii="Times New Roman" w:eastAsia="Times New Roman" w:hAnsi="Times New Roman" w:cs="Times New Roman"/>
          <w:color w:val="000000"/>
          <w:sz w:val="36"/>
          <w:szCs w:val="36"/>
          <w:lang w:eastAsia="ru-RU"/>
        </w:rPr>
      </w:pPr>
      <w:r w:rsidRPr="009104B1">
        <w:rPr>
          <w:rFonts w:ascii="Times New Roman" w:eastAsia="Times New Roman" w:hAnsi="Times New Roman" w:cs="Times New Roman"/>
          <w:b/>
          <w:color w:val="000000"/>
          <w:sz w:val="36"/>
          <w:szCs w:val="36"/>
          <w:lang w:eastAsia="ru-RU"/>
        </w:rPr>
        <w:t>Основний текст матеріалу</w:t>
      </w:r>
      <w:r w:rsidRPr="009104B1">
        <w:rPr>
          <w:rFonts w:ascii="Times New Roman" w:eastAsia="Times New Roman" w:hAnsi="Times New Roman" w:cs="Times New Roman"/>
          <w:color w:val="000000"/>
          <w:sz w:val="36"/>
          <w:szCs w:val="36"/>
          <w:lang w:eastAsia="ru-RU"/>
        </w:rPr>
        <w:t xml:space="preserve"> повинен мати такі необхідні елементи: постановка проблеми; аналіз останніх досліджень та публікацій; мета праці; виклад основного матеріалу дослідження; висновки; перспективи подальших досліджень. </w:t>
      </w:r>
    </w:p>
    <w:p w:rsidR="00135005" w:rsidRPr="009104B1" w:rsidRDefault="00AB0439" w:rsidP="00601D2E">
      <w:pPr>
        <w:spacing w:after="0" w:line="360" w:lineRule="auto"/>
        <w:ind w:firstLine="709"/>
        <w:jc w:val="both"/>
        <w:rPr>
          <w:rFonts w:ascii="Times New Roman" w:hAnsi="Times New Roman" w:cs="Times New Roman"/>
          <w:sz w:val="36"/>
          <w:szCs w:val="36"/>
        </w:rPr>
      </w:pPr>
      <w:r w:rsidRPr="009104B1">
        <w:rPr>
          <w:rFonts w:ascii="Times New Roman" w:hAnsi="Times New Roman" w:cs="Times New Roman"/>
          <w:sz w:val="36"/>
          <w:szCs w:val="36"/>
        </w:rPr>
        <w:t>Список використаних джерел виконується мовою оригіналу в алфавітному п</w:t>
      </w:r>
      <w:r w:rsidR="001756A1" w:rsidRPr="009104B1">
        <w:rPr>
          <w:rFonts w:ascii="Times New Roman" w:hAnsi="Times New Roman" w:cs="Times New Roman"/>
          <w:sz w:val="36"/>
          <w:szCs w:val="36"/>
        </w:rPr>
        <w:t>орядку, має наскрізну ну</w:t>
      </w:r>
      <w:r w:rsidRPr="009104B1">
        <w:rPr>
          <w:rFonts w:ascii="Times New Roman" w:hAnsi="Times New Roman" w:cs="Times New Roman"/>
          <w:sz w:val="36"/>
          <w:szCs w:val="36"/>
        </w:rPr>
        <w:t xml:space="preserve">мерацію. </w:t>
      </w:r>
    </w:p>
    <w:p w:rsidR="00E8517B" w:rsidRPr="009F06BD" w:rsidRDefault="00AB0439" w:rsidP="009F06BD">
      <w:pPr>
        <w:spacing w:after="0" w:line="360" w:lineRule="auto"/>
        <w:ind w:firstLine="709"/>
        <w:jc w:val="both"/>
        <w:rPr>
          <w:rFonts w:ascii="Times New Roman" w:hAnsi="Times New Roman" w:cs="Times New Roman"/>
          <w:sz w:val="36"/>
          <w:szCs w:val="36"/>
        </w:rPr>
      </w:pPr>
      <w:r w:rsidRPr="009104B1">
        <w:rPr>
          <w:rFonts w:ascii="Times New Roman" w:hAnsi="Times New Roman" w:cs="Times New Roman"/>
          <w:sz w:val="36"/>
          <w:szCs w:val="36"/>
        </w:rPr>
        <w:t>Рукопис авторові не повертається. Якщо автор не дотримуватиме хоча б одного правила оформленн</w:t>
      </w:r>
      <w:r w:rsidR="006B4B9E">
        <w:rPr>
          <w:rFonts w:ascii="Times New Roman" w:hAnsi="Times New Roman" w:cs="Times New Roman"/>
          <w:sz w:val="36"/>
          <w:szCs w:val="36"/>
        </w:rPr>
        <w:t>я, стаття не публікуватиметься.</w:t>
      </w:r>
    </w:p>
    <w:p w:rsidR="00135005" w:rsidRPr="00F33F1E" w:rsidRDefault="001756A1" w:rsidP="00601D2E">
      <w:pPr>
        <w:spacing w:after="0" w:line="360" w:lineRule="auto"/>
        <w:ind w:firstLine="709"/>
        <w:jc w:val="center"/>
        <w:rPr>
          <w:rFonts w:ascii="Times New Roman" w:hAnsi="Times New Roman" w:cs="Times New Roman"/>
          <w:sz w:val="40"/>
          <w:szCs w:val="40"/>
        </w:rPr>
      </w:pPr>
      <w:r w:rsidRPr="00F33F1E">
        <w:rPr>
          <w:rFonts w:ascii="Times New Roman" w:hAnsi="Times New Roman" w:cs="Times New Roman"/>
          <w:sz w:val="40"/>
          <w:szCs w:val="40"/>
        </w:rPr>
        <w:lastRenderedPageBreak/>
        <w:t>Н</w:t>
      </w:r>
      <w:r w:rsidR="009037C5" w:rsidRPr="00F33F1E">
        <w:rPr>
          <w:rFonts w:ascii="Times New Roman" w:hAnsi="Times New Roman" w:cs="Times New Roman"/>
          <w:sz w:val="40"/>
          <w:szCs w:val="40"/>
        </w:rPr>
        <w:t>АУКОВЕ ВИДАННЯ</w:t>
      </w:r>
    </w:p>
    <w:p w:rsidR="0068042E" w:rsidRDefault="0068042E" w:rsidP="00601D2E">
      <w:pPr>
        <w:pStyle w:val="1"/>
        <w:spacing w:before="0" w:line="360" w:lineRule="auto"/>
        <w:ind w:firstLine="709"/>
        <w:rPr>
          <w:rFonts w:cs="Times New Roman"/>
          <w:color w:val="1D1B11" w:themeColor="background2" w:themeShade="1A"/>
          <w:szCs w:val="40"/>
        </w:rPr>
      </w:pPr>
    </w:p>
    <w:p w:rsidR="003B713E" w:rsidRDefault="003B713E" w:rsidP="0068042E">
      <w:pPr>
        <w:pStyle w:val="1"/>
        <w:spacing w:before="0" w:line="240" w:lineRule="auto"/>
        <w:ind w:firstLine="709"/>
        <w:rPr>
          <w:rFonts w:cs="Times New Roman"/>
          <w:color w:val="1D1B11" w:themeColor="background2" w:themeShade="1A"/>
          <w:szCs w:val="40"/>
        </w:rPr>
      </w:pPr>
      <w:r w:rsidRPr="00033482">
        <w:rPr>
          <w:rFonts w:cs="Times New Roman"/>
          <w:color w:val="1D1B11" w:themeColor="background2" w:themeShade="1A"/>
          <w:szCs w:val="40"/>
        </w:rPr>
        <w:t>ПРИКЛАДНІ ТА ФУНДАМЕНТАЛЬНІ АСПЕКТИ ДОСЛІДЖЕНЬ У СОЦІАЛЬНИХ КОМУНІКАЦІЯХ</w:t>
      </w:r>
    </w:p>
    <w:p w:rsidR="00F33F1E" w:rsidRPr="00F33F1E" w:rsidRDefault="00F33F1E" w:rsidP="00F33F1E">
      <w:pPr>
        <w:rPr>
          <w:lang w:eastAsia="en-US"/>
        </w:rPr>
      </w:pPr>
    </w:p>
    <w:p w:rsidR="00EF33A3" w:rsidRPr="0068042E" w:rsidRDefault="001756A1" w:rsidP="0068042E">
      <w:pPr>
        <w:pStyle w:val="1"/>
        <w:spacing w:before="0" w:line="360" w:lineRule="auto"/>
        <w:rPr>
          <w:rFonts w:eastAsia="Batang" w:cs="Times New Roman"/>
          <w:b w:val="0"/>
          <w:color w:val="1D1B11" w:themeColor="background2" w:themeShade="1A"/>
          <w:sz w:val="36"/>
          <w:szCs w:val="36"/>
        </w:rPr>
      </w:pPr>
      <w:r w:rsidRPr="0068042E">
        <w:rPr>
          <w:rFonts w:eastAsia="Batang" w:cs="Times New Roman"/>
          <w:b w:val="0"/>
          <w:color w:val="1D1B11" w:themeColor="background2" w:themeShade="1A"/>
          <w:sz w:val="36"/>
          <w:szCs w:val="36"/>
        </w:rPr>
        <w:t xml:space="preserve">Матеріали </w:t>
      </w:r>
      <w:r w:rsidR="002A1E70" w:rsidRPr="0068042E">
        <w:rPr>
          <w:rFonts w:eastAsia="Batang" w:cs="Times New Roman"/>
          <w:b w:val="0"/>
          <w:color w:val="1D1B11" w:themeColor="background2" w:themeShade="1A"/>
          <w:sz w:val="36"/>
          <w:szCs w:val="36"/>
        </w:rPr>
        <w:t>всеукраїнської</w:t>
      </w:r>
      <w:r w:rsidR="003B5368" w:rsidRPr="0068042E">
        <w:rPr>
          <w:rFonts w:eastAsia="Batang" w:cs="Times New Roman"/>
          <w:b w:val="0"/>
          <w:color w:val="1D1B11" w:themeColor="background2" w:themeShade="1A"/>
          <w:sz w:val="36"/>
          <w:szCs w:val="36"/>
          <w:lang w:val="ru-RU"/>
        </w:rPr>
        <w:t xml:space="preserve"> </w:t>
      </w:r>
      <w:r w:rsidR="00EF33A3" w:rsidRPr="0068042E">
        <w:rPr>
          <w:rFonts w:eastAsia="Batang" w:cs="Times New Roman"/>
          <w:b w:val="0"/>
          <w:color w:val="1D1B11" w:themeColor="background2" w:themeShade="1A"/>
          <w:sz w:val="36"/>
          <w:szCs w:val="36"/>
        </w:rPr>
        <w:t>науково</w:t>
      </w:r>
      <w:r w:rsidR="003C5EE7" w:rsidRPr="0068042E">
        <w:rPr>
          <w:rFonts w:eastAsia="Batang" w:cs="Times New Roman"/>
          <w:b w:val="0"/>
          <w:color w:val="1D1B11" w:themeColor="background2" w:themeShade="1A"/>
          <w:sz w:val="36"/>
          <w:szCs w:val="36"/>
        </w:rPr>
        <w:t>-практичної</w:t>
      </w:r>
      <w:r w:rsidRPr="0068042E">
        <w:rPr>
          <w:rFonts w:eastAsia="Batang" w:cs="Times New Roman"/>
          <w:b w:val="0"/>
          <w:color w:val="1D1B11" w:themeColor="background2" w:themeShade="1A"/>
          <w:sz w:val="36"/>
          <w:szCs w:val="36"/>
        </w:rPr>
        <w:t xml:space="preserve"> конференції</w:t>
      </w:r>
    </w:p>
    <w:p w:rsidR="001756A1" w:rsidRPr="00F819AF" w:rsidRDefault="002A1E70" w:rsidP="0068042E">
      <w:pPr>
        <w:pStyle w:val="1"/>
        <w:spacing w:before="0" w:line="360" w:lineRule="auto"/>
        <w:rPr>
          <w:rFonts w:eastAsia="Batang" w:cs="Times New Roman"/>
          <w:b w:val="0"/>
          <w:color w:val="1D1B11" w:themeColor="background2" w:themeShade="1A"/>
        </w:rPr>
      </w:pPr>
      <w:r>
        <w:rPr>
          <w:rFonts w:eastAsia="Batang" w:cs="Times New Roman"/>
          <w:b w:val="0"/>
          <w:color w:val="1D1B11" w:themeColor="background2" w:themeShade="1A"/>
        </w:rPr>
        <w:t xml:space="preserve">Випуск </w:t>
      </w:r>
      <w:r w:rsidR="00F819AF">
        <w:rPr>
          <w:rFonts w:eastAsia="Batang" w:cs="Times New Roman"/>
          <w:b w:val="0"/>
          <w:color w:val="1D1B11" w:themeColor="background2" w:themeShade="1A"/>
          <w:lang w:val="en-US"/>
        </w:rPr>
        <w:t>IV</w:t>
      </w:r>
    </w:p>
    <w:p w:rsidR="00A42A0C" w:rsidRPr="00F33F1E" w:rsidRDefault="00A42A0C" w:rsidP="00A42A0C">
      <w:pPr>
        <w:spacing w:after="0" w:line="360" w:lineRule="auto"/>
        <w:ind w:firstLine="709"/>
        <w:jc w:val="center"/>
        <w:rPr>
          <w:rFonts w:ascii="Times New Roman" w:hAnsi="Times New Roman" w:cs="Times New Roman"/>
          <w:i/>
          <w:sz w:val="28"/>
          <w:szCs w:val="28"/>
          <w:lang w:eastAsia="en-US"/>
        </w:rPr>
      </w:pPr>
      <w:r w:rsidRPr="00F33F1E">
        <w:rPr>
          <w:rFonts w:ascii="Times New Roman" w:hAnsi="Times New Roman" w:cs="Times New Roman"/>
          <w:i/>
          <w:sz w:val="28"/>
          <w:szCs w:val="28"/>
          <w:lang w:eastAsia="en-US"/>
        </w:rPr>
        <w:t>Друкується за рішенням Вченої ради ДВНЗ «Прикарпатський національний університет імені Василя Стефаника» Факультету філології</w:t>
      </w:r>
    </w:p>
    <w:p w:rsidR="00A42A0C" w:rsidRPr="00E8517B" w:rsidRDefault="00A42A0C" w:rsidP="00A42A0C">
      <w:pPr>
        <w:spacing w:after="0" w:line="360" w:lineRule="auto"/>
        <w:ind w:firstLine="709"/>
        <w:jc w:val="center"/>
        <w:rPr>
          <w:rFonts w:ascii="Times New Roman" w:hAnsi="Times New Roman" w:cs="Times New Roman"/>
          <w:i/>
          <w:sz w:val="28"/>
          <w:szCs w:val="28"/>
          <w:lang w:eastAsia="en-US"/>
        </w:rPr>
      </w:pPr>
      <w:r w:rsidRPr="00F33F1E">
        <w:rPr>
          <w:rFonts w:ascii="Times New Roman" w:hAnsi="Times New Roman" w:cs="Times New Roman"/>
          <w:i/>
          <w:sz w:val="28"/>
          <w:szCs w:val="28"/>
          <w:lang w:eastAsia="en-US"/>
        </w:rPr>
        <w:t>(протокол №</w:t>
      </w:r>
      <w:r w:rsidR="00DD6204" w:rsidRPr="00E8517B">
        <w:rPr>
          <w:rFonts w:ascii="Times New Roman" w:hAnsi="Times New Roman" w:cs="Times New Roman"/>
          <w:i/>
          <w:sz w:val="28"/>
          <w:szCs w:val="28"/>
          <w:lang w:eastAsia="en-US"/>
        </w:rPr>
        <w:t xml:space="preserve"> </w:t>
      </w:r>
      <w:r w:rsidRPr="00E8517B">
        <w:rPr>
          <w:rFonts w:ascii="Times New Roman" w:hAnsi="Times New Roman" w:cs="Times New Roman"/>
          <w:i/>
          <w:sz w:val="28"/>
          <w:szCs w:val="28"/>
          <w:lang w:eastAsia="en-US"/>
        </w:rPr>
        <w:t>1 від 29 серпня 20</w:t>
      </w:r>
      <w:r w:rsidR="005A052D" w:rsidRPr="00E8517B">
        <w:rPr>
          <w:rFonts w:ascii="Times New Roman" w:hAnsi="Times New Roman" w:cs="Times New Roman"/>
          <w:i/>
          <w:sz w:val="28"/>
          <w:szCs w:val="28"/>
          <w:lang w:eastAsia="en-US"/>
        </w:rPr>
        <w:t>21</w:t>
      </w:r>
      <w:r w:rsidRPr="00E8517B">
        <w:rPr>
          <w:rFonts w:ascii="Times New Roman" w:hAnsi="Times New Roman" w:cs="Times New Roman"/>
          <w:i/>
          <w:sz w:val="28"/>
          <w:szCs w:val="28"/>
          <w:lang w:eastAsia="en-US"/>
        </w:rPr>
        <w:t xml:space="preserve"> р.)</w:t>
      </w:r>
    </w:p>
    <w:p w:rsidR="0068042E" w:rsidRPr="00F33F1E" w:rsidRDefault="0068042E" w:rsidP="00A42A0C">
      <w:pPr>
        <w:spacing w:after="0" w:line="360" w:lineRule="auto"/>
        <w:ind w:firstLine="709"/>
        <w:jc w:val="center"/>
        <w:rPr>
          <w:rFonts w:ascii="Times New Roman" w:hAnsi="Times New Roman" w:cs="Times New Roman"/>
          <w:i/>
          <w:sz w:val="28"/>
          <w:szCs w:val="28"/>
          <w:lang w:eastAsia="en-US"/>
        </w:rPr>
      </w:pPr>
    </w:p>
    <w:p w:rsidR="00EB245C" w:rsidRPr="00F33F1E" w:rsidRDefault="00EB245C" w:rsidP="0068042E">
      <w:pPr>
        <w:spacing w:after="0" w:line="240" w:lineRule="auto"/>
        <w:ind w:firstLine="709"/>
        <w:jc w:val="both"/>
        <w:rPr>
          <w:rFonts w:ascii="Times New Roman" w:hAnsi="Times New Roman" w:cs="Times New Roman"/>
          <w:sz w:val="28"/>
          <w:szCs w:val="28"/>
        </w:rPr>
      </w:pPr>
      <w:r w:rsidRPr="00F33F1E">
        <w:rPr>
          <w:rFonts w:ascii="Times New Roman" w:hAnsi="Times New Roman" w:cs="Times New Roman"/>
          <w:sz w:val="28"/>
          <w:szCs w:val="28"/>
        </w:rPr>
        <w:t>The collection of scientific articles is the result of the work of the Second Scientific and Practical Conference "Applied and Fundamental Aspects of Research in Social Communications", as well as the activities of the research laboratory of undergraduates and students. It is also the result of work on the departmental theme: “Regional mass communication development: historical-theoretical, genre and philological aspects” implemented in the areas of research of conceptual foundations of regional and all-Ukrainian journalism in the field of social communications, theoretical searches and social effects in publishing and editing, research of modern technologies in advertising communication. For scientists, teachers, students and media professionals.</w:t>
      </w:r>
    </w:p>
    <w:p w:rsidR="002A1E70" w:rsidRPr="00F33F1E" w:rsidRDefault="002A1E70" w:rsidP="002A1E70">
      <w:pPr>
        <w:spacing w:after="0" w:line="360" w:lineRule="auto"/>
        <w:ind w:firstLine="709"/>
        <w:jc w:val="both"/>
        <w:rPr>
          <w:rFonts w:ascii="Times New Roman" w:hAnsi="Times New Roman" w:cs="Times New Roman"/>
          <w:b/>
          <w:sz w:val="28"/>
          <w:szCs w:val="28"/>
          <w:lang w:eastAsia="en-US"/>
        </w:rPr>
      </w:pPr>
    </w:p>
    <w:p w:rsidR="00F819AF" w:rsidRPr="00F33F1E" w:rsidRDefault="00F819AF" w:rsidP="009D0EFE">
      <w:pPr>
        <w:spacing w:after="0" w:line="240" w:lineRule="auto"/>
        <w:jc w:val="both"/>
        <w:rPr>
          <w:rFonts w:ascii="Times New Roman" w:hAnsi="Times New Roman" w:cs="Times New Roman"/>
          <w:sz w:val="28"/>
          <w:szCs w:val="28"/>
          <w:lang w:eastAsia="en-US"/>
        </w:rPr>
      </w:pPr>
    </w:p>
    <w:p w:rsidR="00A42A0C" w:rsidRPr="00F33F1E" w:rsidRDefault="00A42A0C" w:rsidP="0068042E">
      <w:pPr>
        <w:spacing w:after="0" w:line="240" w:lineRule="auto"/>
        <w:ind w:firstLine="709"/>
        <w:jc w:val="both"/>
        <w:rPr>
          <w:rFonts w:ascii="Times New Roman" w:hAnsi="Times New Roman" w:cs="Times New Roman"/>
          <w:sz w:val="28"/>
          <w:szCs w:val="28"/>
          <w:lang w:eastAsia="en-US"/>
        </w:rPr>
      </w:pPr>
      <w:r w:rsidRPr="00F33F1E">
        <w:rPr>
          <w:rFonts w:ascii="Times New Roman" w:hAnsi="Times New Roman" w:cs="Times New Roman"/>
          <w:b/>
          <w:sz w:val="28"/>
          <w:szCs w:val="28"/>
          <w:lang w:eastAsia="en-US"/>
        </w:rPr>
        <w:t xml:space="preserve">Надруковано в авторській редакції. </w:t>
      </w:r>
      <w:r w:rsidRPr="00F33F1E">
        <w:rPr>
          <w:rFonts w:ascii="Times New Roman" w:hAnsi="Times New Roman" w:cs="Times New Roman"/>
          <w:sz w:val="28"/>
          <w:szCs w:val="28"/>
          <w:lang w:eastAsia="en-US"/>
        </w:rPr>
        <w:t>Автори опублікованих матеріалів несуть повну відповідальність за достовірність викладеного матеріалу, за правильне цитування джерел  та посилання на них і за всі інші відомості.</w:t>
      </w:r>
      <w:r w:rsidR="006D2BC1" w:rsidRPr="00F33F1E">
        <w:rPr>
          <w:rFonts w:ascii="Times New Roman" w:hAnsi="Times New Roman" w:cs="Times New Roman"/>
          <w:sz w:val="28"/>
          <w:szCs w:val="28"/>
          <w:lang w:eastAsia="en-US"/>
        </w:rPr>
        <w:t xml:space="preserve"> </w:t>
      </w:r>
      <w:r w:rsidRPr="00F33F1E">
        <w:rPr>
          <w:rFonts w:ascii="Times New Roman" w:hAnsi="Times New Roman" w:cs="Times New Roman"/>
          <w:sz w:val="28"/>
          <w:szCs w:val="28"/>
          <w:lang w:eastAsia="en-US"/>
        </w:rPr>
        <w:t>Думки авторів можуть не збігатися з позицією редакторів.</w:t>
      </w:r>
    </w:p>
    <w:p w:rsidR="0068042E" w:rsidRPr="00F33F1E" w:rsidRDefault="0068042E" w:rsidP="0068042E">
      <w:pPr>
        <w:spacing w:after="0" w:line="240" w:lineRule="auto"/>
        <w:ind w:firstLine="709"/>
        <w:jc w:val="both"/>
        <w:rPr>
          <w:rFonts w:ascii="Times New Roman" w:hAnsi="Times New Roman" w:cs="Times New Roman"/>
          <w:sz w:val="28"/>
          <w:szCs w:val="28"/>
          <w:lang w:eastAsia="en-US"/>
        </w:rPr>
      </w:pPr>
    </w:p>
    <w:p w:rsidR="0068042E" w:rsidRDefault="0068042E" w:rsidP="00F33F1E">
      <w:pPr>
        <w:pStyle w:val="Pa28"/>
        <w:rPr>
          <w:rStyle w:val="A20"/>
          <w:rFonts w:ascii="Times New Roman" w:hAnsi="Times New Roman" w:cs="Times New Roman"/>
          <w:b/>
          <w:bCs/>
          <w:sz w:val="22"/>
          <w:szCs w:val="22"/>
        </w:rPr>
      </w:pPr>
    </w:p>
    <w:p w:rsidR="009F06BD" w:rsidRDefault="009F06BD" w:rsidP="002A1E70">
      <w:pPr>
        <w:pStyle w:val="Pa28"/>
        <w:jc w:val="center"/>
        <w:rPr>
          <w:rStyle w:val="A20"/>
          <w:rFonts w:ascii="Times New Roman" w:hAnsi="Times New Roman" w:cs="Times New Roman"/>
          <w:b/>
          <w:bCs/>
          <w:sz w:val="20"/>
          <w:szCs w:val="20"/>
        </w:rPr>
      </w:pPr>
    </w:p>
    <w:p w:rsidR="002A1E70" w:rsidRPr="009F06BD" w:rsidRDefault="005A052D" w:rsidP="002A1E70">
      <w:pPr>
        <w:pStyle w:val="Pa28"/>
        <w:jc w:val="center"/>
        <w:rPr>
          <w:rFonts w:ascii="Times New Roman" w:hAnsi="Times New Roman" w:cs="Times New Roman"/>
          <w:color w:val="211D1E"/>
        </w:rPr>
      </w:pPr>
      <w:r w:rsidRPr="009F06BD">
        <w:rPr>
          <w:rStyle w:val="A20"/>
          <w:rFonts w:ascii="Times New Roman" w:hAnsi="Times New Roman" w:cs="Times New Roman"/>
          <w:b/>
          <w:bCs/>
          <w:sz w:val="24"/>
          <w:szCs w:val="24"/>
        </w:rPr>
        <w:t>Видавництво «ЯРИНА»</w:t>
      </w:r>
      <w:r w:rsidR="002A1E70" w:rsidRPr="009F06BD">
        <w:rPr>
          <w:rStyle w:val="A20"/>
          <w:rFonts w:ascii="Times New Roman" w:hAnsi="Times New Roman" w:cs="Times New Roman"/>
          <w:b/>
          <w:bCs/>
          <w:sz w:val="24"/>
          <w:szCs w:val="24"/>
        </w:rPr>
        <w:t xml:space="preserve"> Підприємець Майданчук І. І.</w:t>
      </w:r>
    </w:p>
    <w:p w:rsidR="002A1E70" w:rsidRPr="009F06BD" w:rsidRDefault="002A1E70" w:rsidP="002A1E70">
      <w:pPr>
        <w:pStyle w:val="Pa28"/>
        <w:jc w:val="center"/>
        <w:rPr>
          <w:rFonts w:ascii="Times New Roman" w:hAnsi="Times New Roman" w:cs="Times New Roman"/>
          <w:color w:val="211D1E"/>
        </w:rPr>
      </w:pPr>
      <w:r w:rsidRPr="009F06BD">
        <w:rPr>
          <w:rStyle w:val="A20"/>
          <w:rFonts w:ascii="Times New Roman" w:hAnsi="Times New Roman" w:cs="Times New Roman"/>
          <w:sz w:val="24"/>
          <w:szCs w:val="24"/>
        </w:rPr>
        <w:t>76000, м. Івано-Франківськ, вул. Вовчинецька, 77, кв. 4.</w:t>
      </w:r>
    </w:p>
    <w:p w:rsidR="002A1E70" w:rsidRPr="009F06BD" w:rsidRDefault="002A1E70" w:rsidP="002A1E70">
      <w:pPr>
        <w:pStyle w:val="Pa28"/>
        <w:jc w:val="center"/>
        <w:rPr>
          <w:rFonts w:ascii="Times New Roman" w:hAnsi="Times New Roman" w:cs="Times New Roman"/>
          <w:color w:val="211D1E"/>
        </w:rPr>
      </w:pPr>
      <w:r w:rsidRPr="009F06BD">
        <w:rPr>
          <w:rStyle w:val="A20"/>
          <w:rFonts w:ascii="Times New Roman" w:hAnsi="Times New Roman" w:cs="Times New Roman"/>
          <w:sz w:val="24"/>
          <w:szCs w:val="24"/>
        </w:rPr>
        <w:t>Свідоцтво про внесення до Державного реєстру суб’єкта видавничої справи</w:t>
      </w:r>
    </w:p>
    <w:p w:rsidR="002A1E70" w:rsidRPr="009F06BD" w:rsidRDefault="002A1E70" w:rsidP="002A1E70">
      <w:pPr>
        <w:pStyle w:val="Pa28"/>
        <w:jc w:val="center"/>
        <w:rPr>
          <w:rFonts w:ascii="Times New Roman" w:hAnsi="Times New Roman" w:cs="Times New Roman"/>
          <w:color w:val="211D1E"/>
        </w:rPr>
      </w:pPr>
      <w:r w:rsidRPr="009F06BD">
        <w:rPr>
          <w:rStyle w:val="A20"/>
          <w:rFonts w:ascii="Times New Roman" w:hAnsi="Times New Roman" w:cs="Times New Roman"/>
          <w:sz w:val="24"/>
          <w:szCs w:val="24"/>
        </w:rPr>
        <w:t>серія ІФ №5122 від 09.06.2016 року.</w:t>
      </w:r>
    </w:p>
    <w:p w:rsidR="002A1E70" w:rsidRPr="009F06BD" w:rsidRDefault="002A1E70" w:rsidP="002A1E70">
      <w:pPr>
        <w:pStyle w:val="Pa28"/>
        <w:jc w:val="center"/>
        <w:rPr>
          <w:rFonts w:ascii="Times New Roman" w:hAnsi="Times New Roman" w:cs="Times New Roman"/>
          <w:color w:val="211D1E"/>
        </w:rPr>
      </w:pPr>
      <w:r w:rsidRPr="009F06BD">
        <w:rPr>
          <w:rStyle w:val="A20"/>
          <w:rFonts w:ascii="Times New Roman" w:hAnsi="Times New Roman" w:cs="Times New Roman"/>
          <w:b/>
          <w:bCs/>
          <w:sz w:val="24"/>
          <w:szCs w:val="24"/>
        </w:rPr>
        <w:t>Друк – підприємець Майданчук І. І.</w:t>
      </w:r>
    </w:p>
    <w:p w:rsidR="001756A1" w:rsidRPr="009F06BD" w:rsidRDefault="00DD6204" w:rsidP="00DD6204">
      <w:pPr>
        <w:spacing w:after="0" w:line="360" w:lineRule="auto"/>
        <w:ind w:firstLine="709"/>
        <w:rPr>
          <w:rFonts w:ascii="Times New Roman" w:hAnsi="Times New Roman" w:cs="Times New Roman"/>
          <w:b/>
          <w:i/>
          <w:sz w:val="24"/>
          <w:szCs w:val="24"/>
        </w:rPr>
      </w:pPr>
      <w:r w:rsidRPr="009F06BD">
        <w:rPr>
          <w:rStyle w:val="A20"/>
          <w:rFonts w:ascii="Times New Roman" w:hAnsi="Times New Roman" w:cs="Times New Roman"/>
          <w:sz w:val="24"/>
          <w:szCs w:val="24"/>
        </w:rPr>
        <w:t xml:space="preserve">                                 </w:t>
      </w:r>
      <w:r w:rsidR="002A1E70" w:rsidRPr="009F06BD">
        <w:rPr>
          <w:rStyle w:val="A20"/>
          <w:rFonts w:ascii="Times New Roman" w:hAnsi="Times New Roman" w:cs="Times New Roman"/>
          <w:sz w:val="24"/>
          <w:szCs w:val="24"/>
        </w:rPr>
        <w:t>76000, м. Івано-Франківськ, вул. Вовчинецька, 77, кв. 4.</w:t>
      </w:r>
    </w:p>
    <w:sectPr w:rsidR="001756A1" w:rsidRPr="009F06BD" w:rsidSect="00033482">
      <w:footerReference w:type="default" r:id="rId86"/>
      <w:pgSz w:w="11906" w:h="16838"/>
      <w:pgMar w:top="907" w:right="964" w:bottom="1247"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D53" w:rsidRDefault="009D5D53" w:rsidP="00A42A0C">
      <w:pPr>
        <w:spacing w:after="0" w:line="240" w:lineRule="auto"/>
      </w:pPr>
      <w:r>
        <w:separator/>
      </w:r>
    </w:p>
  </w:endnote>
  <w:endnote w:type="continuationSeparator" w:id="0">
    <w:p w:rsidR="009D5D53" w:rsidRDefault="009D5D53" w:rsidP="00A42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Neue">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TextBookC">
    <w:panose1 w:val="00000000000000000000"/>
    <w:charset w:val="00"/>
    <w:family w:val="decorative"/>
    <w:notTrueType/>
    <w:pitch w:val="variable"/>
    <w:sig w:usb0="800002A3" w:usb1="0000004A" w:usb2="00000000" w:usb3="00000000" w:csb0="00000005" w:csb1="00000000"/>
  </w:font>
  <w:font w:name="Tahoma">
    <w:panose1 w:val="020B0604030504040204"/>
    <w:charset w:val="CC"/>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New Roman,Bold">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2589447"/>
      <w:docPartObj>
        <w:docPartGallery w:val="Page Numbers (Bottom of Page)"/>
        <w:docPartUnique/>
      </w:docPartObj>
    </w:sdtPr>
    <w:sdtContent>
      <w:p w:rsidR="00EB014F" w:rsidRDefault="00EB014F">
        <w:pPr>
          <w:pStyle w:val="ae"/>
          <w:jc w:val="center"/>
        </w:pPr>
        <w:r>
          <w:fldChar w:fldCharType="begin"/>
        </w:r>
        <w:r>
          <w:instrText>PAGE   \* MERGEFORMAT</w:instrText>
        </w:r>
        <w:r>
          <w:fldChar w:fldCharType="separate"/>
        </w:r>
        <w:r w:rsidR="00663C2B">
          <w:rPr>
            <w:noProof/>
          </w:rPr>
          <w:t>21</w:t>
        </w:r>
        <w:r>
          <w:fldChar w:fldCharType="end"/>
        </w:r>
      </w:p>
    </w:sdtContent>
  </w:sdt>
  <w:p w:rsidR="00EB014F" w:rsidRDefault="00EB014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D53" w:rsidRDefault="009D5D53" w:rsidP="00A42A0C">
      <w:pPr>
        <w:spacing w:after="0" w:line="240" w:lineRule="auto"/>
      </w:pPr>
      <w:r>
        <w:separator/>
      </w:r>
    </w:p>
  </w:footnote>
  <w:footnote w:type="continuationSeparator" w:id="0">
    <w:p w:rsidR="009D5D53" w:rsidRDefault="009D5D53" w:rsidP="00A42A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71D6D"/>
    <w:multiLevelType w:val="hybridMultilevel"/>
    <w:tmpl w:val="9FC4BB28"/>
    <w:lvl w:ilvl="0" w:tplc="9F20315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9563C"/>
    <w:multiLevelType w:val="hybridMultilevel"/>
    <w:tmpl w:val="9F54F438"/>
    <w:lvl w:ilvl="0" w:tplc="8E746B54">
      <w:start w:val="1"/>
      <w:numFmt w:val="decimal"/>
      <w:lvlText w:val="%1."/>
      <w:lvlJc w:val="left"/>
      <w:pPr>
        <w:tabs>
          <w:tab w:val="num" w:pos="360"/>
        </w:tabs>
        <w:ind w:left="360" w:hanging="360"/>
      </w:pPr>
      <w:rPr>
        <w:rFonts w:hint="default"/>
        <w:b w:val="0"/>
        <w:color w:val="000000"/>
        <w:effect w:val="none"/>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08F97169"/>
    <w:multiLevelType w:val="multilevel"/>
    <w:tmpl w:val="CCC419D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C7061AF"/>
    <w:multiLevelType w:val="hybridMultilevel"/>
    <w:tmpl w:val="6AB86FD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C8E5D0A"/>
    <w:multiLevelType w:val="hybridMultilevel"/>
    <w:tmpl w:val="5CEAE6E2"/>
    <w:lvl w:ilvl="0" w:tplc="B48CFE60">
      <w:start w:val="1"/>
      <w:numFmt w:val="decimal"/>
      <w:lvlText w:val="%1."/>
      <w:lvlJc w:val="left"/>
      <w:pPr>
        <w:ind w:left="2124" w:hanging="708"/>
      </w:pPr>
      <w:rPr>
        <w:rFonts w:hint="default"/>
      </w:rPr>
    </w:lvl>
    <w:lvl w:ilvl="1" w:tplc="04220019">
      <w:start w:val="1"/>
      <w:numFmt w:val="lowerLetter"/>
      <w:lvlText w:val="%2."/>
      <w:lvlJc w:val="left"/>
      <w:pPr>
        <w:ind w:left="2496" w:hanging="360"/>
      </w:pPr>
    </w:lvl>
    <w:lvl w:ilvl="2" w:tplc="0422001B" w:tentative="1">
      <w:start w:val="1"/>
      <w:numFmt w:val="lowerRoman"/>
      <w:lvlText w:val="%3."/>
      <w:lvlJc w:val="right"/>
      <w:pPr>
        <w:ind w:left="3216" w:hanging="180"/>
      </w:pPr>
    </w:lvl>
    <w:lvl w:ilvl="3" w:tplc="0422000F" w:tentative="1">
      <w:start w:val="1"/>
      <w:numFmt w:val="decimal"/>
      <w:lvlText w:val="%4."/>
      <w:lvlJc w:val="left"/>
      <w:pPr>
        <w:ind w:left="3936" w:hanging="360"/>
      </w:pPr>
    </w:lvl>
    <w:lvl w:ilvl="4" w:tplc="04220019" w:tentative="1">
      <w:start w:val="1"/>
      <w:numFmt w:val="lowerLetter"/>
      <w:lvlText w:val="%5."/>
      <w:lvlJc w:val="left"/>
      <w:pPr>
        <w:ind w:left="4656" w:hanging="360"/>
      </w:pPr>
    </w:lvl>
    <w:lvl w:ilvl="5" w:tplc="0422001B" w:tentative="1">
      <w:start w:val="1"/>
      <w:numFmt w:val="lowerRoman"/>
      <w:lvlText w:val="%6."/>
      <w:lvlJc w:val="right"/>
      <w:pPr>
        <w:ind w:left="5376" w:hanging="180"/>
      </w:pPr>
    </w:lvl>
    <w:lvl w:ilvl="6" w:tplc="0422000F" w:tentative="1">
      <w:start w:val="1"/>
      <w:numFmt w:val="decimal"/>
      <w:lvlText w:val="%7."/>
      <w:lvlJc w:val="left"/>
      <w:pPr>
        <w:ind w:left="6096" w:hanging="360"/>
      </w:pPr>
    </w:lvl>
    <w:lvl w:ilvl="7" w:tplc="04220019" w:tentative="1">
      <w:start w:val="1"/>
      <w:numFmt w:val="lowerLetter"/>
      <w:lvlText w:val="%8."/>
      <w:lvlJc w:val="left"/>
      <w:pPr>
        <w:ind w:left="6816" w:hanging="360"/>
      </w:pPr>
    </w:lvl>
    <w:lvl w:ilvl="8" w:tplc="0422001B" w:tentative="1">
      <w:start w:val="1"/>
      <w:numFmt w:val="lowerRoman"/>
      <w:lvlText w:val="%9."/>
      <w:lvlJc w:val="right"/>
      <w:pPr>
        <w:ind w:left="7536" w:hanging="180"/>
      </w:pPr>
    </w:lvl>
  </w:abstractNum>
  <w:abstractNum w:abstractNumId="5" w15:restartNumberingAfterBreak="0">
    <w:nsid w:val="12A61D2D"/>
    <w:multiLevelType w:val="hybridMultilevel"/>
    <w:tmpl w:val="E95851BE"/>
    <w:lvl w:ilvl="0" w:tplc="04220013">
      <w:start w:val="1"/>
      <w:numFmt w:val="upperRoman"/>
      <w:lvlText w:val="%1."/>
      <w:lvlJc w:val="righ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 w15:restartNumberingAfterBreak="0">
    <w:nsid w:val="14D60B82"/>
    <w:multiLevelType w:val="hybridMultilevel"/>
    <w:tmpl w:val="44840F06"/>
    <w:lvl w:ilvl="0" w:tplc="E222E846">
      <w:start w:val="2"/>
      <w:numFmt w:val="bullet"/>
      <w:lvlText w:val="–"/>
      <w:lvlJc w:val="left"/>
      <w:pPr>
        <w:ind w:left="928" w:hanging="360"/>
      </w:pPr>
      <w:rPr>
        <w:rFonts w:ascii="Times New Roman" w:eastAsia="Calibri"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cs="Wingdings" w:hint="default"/>
      </w:rPr>
    </w:lvl>
    <w:lvl w:ilvl="3" w:tplc="04220001">
      <w:start w:val="1"/>
      <w:numFmt w:val="bullet"/>
      <w:lvlText w:val=""/>
      <w:lvlJc w:val="left"/>
      <w:pPr>
        <w:ind w:left="3240" w:hanging="360"/>
      </w:pPr>
      <w:rPr>
        <w:rFonts w:ascii="Symbol" w:hAnsi="Symbol" w:cs="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cs="Wingdings" w:hint="default"/>
      </w:rPr>
    </w:lvl>
    <w:lvl w:ilvl="6" w:tplc="04220001">
      <w:start w:val="1"/>
      <w:numFmt w:val="bullet"/>
      <w:lvlText w:val=""/>
      <w:lvlJc w:val="left"/>
      <w:pPr>
        <w:ind w:left="5400" w:hanging="360"/>
      </w:pPr>
      <w:rPr>
        <w:rFonts w:ascii="Symbol" w:hAnsi="Symbol" w:cs="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cs="Wingdings" w:hint="default"/>
      </w:rPr>
    </w:lvl>
  </w:abstractNum>
  <w:abstractNum w:abstractNumId="7" w15:restartNumberingAfterBreak="0">
    <w:nsid w:val="19520194"/>
    <w:multiLevelType w:val="hybridMultilevel"/>
    <w:tmpl w:val="81260EBA"/>
    <w:lvl w:ilvl="0" w:tplc="04220001">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8" w15:restartNumberingAfterBreak="0">
    <w:nsid w:val="1A9029EC"/>
    <w:multiLevelType w:val="hybridMultilevel"/>
    <w:tmpl w:val="2892F1D6"/>
    <w:lvl w:ilvl="0" w:tplc="103C10F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7137A"/>
    <w:multiLevelType w:val="hybridMultilevel"/>
    <w:tmpl w:val="98A43410"/>
    <w:lvl w:ilvl="0" w:tplc="ABCADF9A">
      <w:start w:val="1"/>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 w15:restartNumberingAfterBreak="0">
    <w:nsid w:val="21CC501B"/>
    <w:multiLevelType w:val="multilevel"/>
    <w:tmpl w:val="CEAC57F0"/>
    <w:lvl w:ilvl="0">
      <w:start w:val="1"/>
      <w:numFmt w:val="decimal"/>
      <w:lvlText w:val="%1."/>
      <w:lvlJc w:val="left"/>
      <w:pPr>
        <w:tabs>
          <w:tab w:val="num" w:pos="2520"/>
        </w:tabs>
        <w:ind w:left="2520" w:hanging="360"/>
      </w:pPr>
    </w:lvl>
    <w:lvl w:ilvl="1">
      <w:start w:val="1"/>
      <w:numFmt w:val="decimal"/>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11" w15:restartNumberingAfterBreak="0">
    <w:nsid w:val="23DE2906"/>
    <w:multiLevelType w:val="hybridMultilevel"/>
    <w:tmpl w:val="12B2A0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3E9663F"/>
    <w:multiLevelType w:val="hybridMultilevel"/>
    <w:tmpl w:val="8B4427C2"/>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3" w15:restartNumberingAfterBreak="0">
    <w:nsid w:val="25D3511F"/>
    <w:multiLevelType w:val="hybridMultilevel"/>
    <w:tmpl w:val="C51448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F04791"/>
    <w:multiLevelType w:val="hybridMultilevel"/>
    <w:tmpl w:val="034832CE"/>
    <w:lvl w:ilvl="0" w:tplc="605E5C4C">
      <w:start w:val="1"/>
      <w:numFmt w:val="decimal"/>
      <w:lvlText w:val="%1."/>
      <w:lvlJc w:val="left"/>
      <w:pPr>
        <w:ind w:left="1080" w:hanging="360"/>
      </w:pPr>
      <w:rPr>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EDB31E3"/>
    <w:multiLevelType w:val="hybridMultilevel"/>
    <w:tmpl w:val="2D1E62A8"/>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6" w15:restartNumberingAfterBreak="0">
    <w:nsid w:val="315547E3"/>
    <w:multiLevelType w:val="hybridMultilevel"/>
    <w:tmpl w:val="11D21030"/>
    <w:lvl w:ilvl="0" w:tplc="04220001">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17" w15:restartNumberingAfterBreak="0">
    <w:nsid w:val="33A21E55"/>
    <w:multiLevelType w:val="hybridMultilevel"/>
    <w:tmpl w:val="6BC60E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4E90914"/>
    <w:multiLevelType w:val="hybridMultilevel"/>
    <w:tmpl w:val="EEFCC63C"/>
    <w:lvl w:ilvl="0" w:tplc="04220001">
      <w:start w:val="1"/>
      <w:numFmt w:val="bullet"/>
      <w:lvlText w:val=""/>
      <w:lvlJc w:val="left"/>
      <w:pPr>
        <w:ind w:left="1428" w:hanging="360"/>
      </w:pPr>
      <w:rPr>
        <w:rFonts w:ascii="Symbol" w:hAnsi="Symbol"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hint="default"/>
      </w:rPr>
    </w:lvl>
  </w:abstractNum>
  <w:abstractNum w:abstractNumId="19" w15:restartNumberingAfterBreak="0">
    <w:nsid w:val="3A2566EC"/>
    <w:multiLevelType w:val="hybridMultilevel"/>
    <w:tmpl w:val="5344C9FE"/>
    <w:lvl w:ilvl="0" w:tplc="0786EBBC">
      <w:start w:val="1"/>
      <w:numFmt w:val="decimal"/>
      <w:lvlText w:val="%1."/>
      <w:lvlJc w:val="left"/>
      <w:pPr>
        <w:ind w:left="720" w:hanging="360"/>
      </w:pPr>
      <w:rPr>
        <w:rFonts w:ascii="Times New Roman" w:eastAsia="Times New Roman" w:hAnsi="Times New Roman" w:cs="Times New Roman" w:hint="default"/>
        <w:color w:val="auto"/>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ED33D5"/>
    <w:multiLevelType w:val="hybridMultilevel"/>
    <w:tmpl w:val="EB18B354"/>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1" w15:restartNumberingAfterBreak="0">
    <w:nsid w:val="4BB118C5"/>
    <w:multiLevelType w:val="hybridMultilevel"/>
    <w:tmpl w:val="7B84E1C6"/>
    <w:lvl w:ilvl="0" w:tplc="E8FCD1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4D381710"/>
    <w:multiLevelType w:val="multilevel"/>
    <w:tmpl w:val="E5E62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9B15E8"/>
    <w:multiLevelType w:val="hybridMultilevel"/>
    <w:tmpl w:val="142AF5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1172BFA"/>
    <w:multiLevelType w:val="hybridMultilevel"/>
    <w:tmpl w:val="E37002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A27096"/>
    <w:multiLevelType w:val="hybridMultilevel"/>
    <w:tmpl w:val="5F90A78C"/>
    <w:lvl w:ilvl="0" w:tplc="85A6D17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6" w15:restartNumberingAfterBreak="0">
    <w:nsid w:val="53233894"/>
    <w:multiLevelType w:val="multilevel"/>
    <w:tmpl w:val="86AE33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8B97C18"/>
    <w:multiLevelType w:val="multilevel"/>
    <w:tmpl w:val="12DE523A"/>
    <w:lvl w:ilvl="0">
      <w:start w:val="1"/>
      <w:numFmt w:val="decimal"/>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D710856"/>
    <w:multiLevelType w:val="hybridMultilevel"/>
    <w:tmpl w:val="DCE83D3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E731FA7"/>
    <w:multiLevelType w:val="hybridMultilevel"/>
    <w:tmpl w:val="5C3E261A"/>
    <w:lvl w:ilvl="0" w:tplc="2458AF8E">
      <w:start w:val="2"/>
      <w:numFmt w:val="bullet"/>
      <w:lvlText w:val="-"/>
      <w:lvlJc w:val="left"/>
      <w:pPr>
        <w:ind w:left="720" w:hanging="360"/>
      </w:pPr>
      <w:rPr>
        <w:rFonts w:ascii="Arial" w:eastAsia="Times New Roman" w:hAnsi="Arial" w:cs="Aria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F8C4EF5"/>
    <w:multiLevelType w:val="multilevel"/>
    <w:tmpl w:val="BCB028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BA85AB3"/>
    <w:multiLevelType w:val="singleLevel"/>
    <w:tmpl w:val="0419000F"/>
    <w:lvl w:ilvl="0">
      <w:start w:val="1"/>
      <w:numFmt w:val="decimal"/>
      <w:lvlText w:val="%1."/>
      <w:lvlJc w:val="left"/>
      <w:pPr>
        <w:tabs>
          <w:tab w:val="num" w:pos="360"/>
        </w:tabs>
        <w:ind w:left="360" w:hanging="360"/>
      </w:pPr>
      <w:rPr>
        <w:rFonts w:hint="default"/>
      </w:rPr>
    </w:lvl>
  </w:abstractNum>
  <w:abstractNum w:abstractNumId="32" w15:restartNumberingAfterBreak="0">
    <w:nsid w:val="73457916"/>
    <w:multiLevelType w:val="hybridMultilevel"/>
    <w:tmpl w:val="3E84C29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96A2E10"/>
    <w:multiLevelType w:val="hybridMultilevel"/>
    <w:tmpl w:val="01965A9A"/>
    <w:lvl w:ilvl="0" w:tplc="4B124A1C">
      <w:start w:val="1"/>
      <w:numFmt w:val="decimal"/>
      <w:lvlText w:val="%1."/>
      <w:lvlJc w:val="left"/>
      <w:pPr>
        <w:ind w:left="720" w:hanging="360"/>
      </w:pPr>
      <w:rPr>
        <w:rFonts w:ascii="Times New Roman" w:eastAsiaTheme="minorHAnsi" w:hAnsi="Times New Roman" w:cs="Times New Roman"/>
        <w:b w:val="0"/>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13329B"/>
    <w:multiLevelType w:val="multilevel"/>
    <w:tmpl w:val="61CA10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8"/>
  </w:num>
  <w:num w:numId="2">
    <w:abstractNumId w:val="29"/>
  </w:num>
  <w:num w:numId="3">
    <w:abstractNumId w:val="5"/>
  </w:num>
  <w:num w:numId="4">
    <w:abstractNumId w:val="21"/>
  </w:num>
  <w:num w:numId="5">
    <w:abstractNumId w:val="11"/>
  </w:num>
  <w:num w:numId="6">
    <w:abstractNumId w:val="2"/>
  </w:num>
  <w:num w:numId="7">
    <w:abstractNumId w:val="33"/>
  </w:num>
  <w:num w:numId="8">
    <w:abstractNumId w:val="9"/>
  </w:num>
  <w:num w:numId="9">
    <w:abstractNumId w:val="4"/>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3"/>
  </w:num>
  <w:num w:numId="13">
    <w:abstractNumId w:val="25"/>
  </w:num>
  <w:num w:numId="14">
    <w:abstractNumId w:val="14"/>
  </w:num>
  <w:num w:numId="15">
    <w:abstractNumId w:val="8"/>
  </w:num>
  <w:num w:numId="16">
    <w:abstractNumId w:val="12"/>
  </w:num>
  <w:num w:numId="17">
    <w:abstractNumId w:val="31"/>
  </w:num>
  <w:num w:numId="18">
    <w:abstractNumId w:val="10"/>
  </w:num>
  <w:num w:numId="19">
    <w:abstractNumId w:val="6"/>
  </w:num>
  <w:num w:numId="20">
    <w:abstractNumId w:val="18"/>
  </w:num>
  <w:num w:numId="21">
    <w:abstractNumId w:val="17"/>
  </w:num>
  <w:num w:numId="22">
    <w:abstractNumId w:val="26"/>
  </w:num>
  <w:num w:numId="23">
    <w:abstractNumId w:val="27"/>
  </w:num>
  <w:num w:numId="24">
    <w:abstractNumId w:val="34"/>
  </w:num>
  <w:num w:numId="25">
    <w:abstractNumId w:val="30"/>
  </w:num>
  <w:num w:numId="26">
    <w:abstractNumId w:val="3"/>
  </w:num>
  <w:num w:numId="27">
    <w:abstractNumId w:val="1"/>
  </w:num>
  <w:num w:numId="28">
    <w:abstractNumId w:val="24"/>
  </w:num>
  <w:num w:numId="29">
    <w:abstractNumId w:val="0"/>
  </w:num>
  <w:num w:numId="30">
    <w:abstractNumId w:val="32"/>
  </w:num>
  <w:num w:numId="31">
    <w:abstractNumId w:val="7"/>
  </w:num>
  <w:num w:numId="32">
    <w:abstractNumId w:val="16"/>
  </w:num>
  <w:num w:numId="33">
    <w:abstractNumId w:val="15"/>
  </w:num>
  <w:num w:numId="34">
    <w:abstractNumId w:val="13"/>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426C4"/>
    <w:rsid w:val="0000020A"/>
    <w:rsid w:val="00003966"/>
    <w:rsid w:val="00004673"/>
    <w:rsid w:val="000103C0"/>
    <w:rsid w:val="00012833"/>
    <w:rsid w:val="000128DE"/>
    <w:rsid w:val="0001640F"/>
    <w:rsid w:val="00024AF7"/>
    <w:rsid w:val="00033482"/>
    <w:rsid w:val="000350EB"/>
    <w:rsid w:val="00040DB0"/>
    <w:rsid w:val="00045570"/>
    <w:rsid w:val="0005293A"/>
    <w:rsid w:val="00055122"/>
    <w:rsid w:val="00057749"/>
    <w:rsid w:val="00062A5D"/>
    <w:rsid w:val="000704EE"/>
    <w:rsid w:val="00073BAD"/>
    <w:rsid w:val="00081C6F"/>
    <w:rsid w:val="00083DC7"/>
    <w:rsid w:val="000859DF"/>
    <w:rsid w:val="00090081"/>
    <w:rsid w:val="000953AD"/>
    <w:rsid w:val="00095964"/>
    <w:rsid w:val="000B6186"/>
    <w:rsid w:val="000C0611"/>
    <w:rsid w:val="000C47A7"/>
    <w:rsid w:val="000C50F8"/>
    <w:rsid w:val="000D26FC"/>
    <w:rsid w:val="000D7109"/>
    <w:rsid w:val="000D7B41"/>
    <w:rsid w:val="000E0582"/>
    <w:rsid w:val="000E0BC8"/>
    <w:rsid w:val="000F0AE7"/>
    <w:rsid w:val="000F0C90"/>
    <w:rsid w:val="000F2BAF"/>
    <w:rsid w:val="00100BF5"/>
    <w:rsid w:val="00106B14"/>
    <w:rsid w:val="00107A36"/>
    <w:rsid w:val="0011106D"/>
    <w:rsid w:val="001248E2"/>
    <w:rsid w:val="0013015E"/>
    <w:rsid w:val="00131AF5"/>
    <w:rsid w:val="001349B5"/>
    <w:rsid w:val="00135005"/>
    <w:rsid w:val="00140578"/>
    <w:rsid w:val="00140DA1"/>
    <w:rsid w:val="001426C4"/>
    <w:rsid w:val="00147FBA"/>
    <w:rsid w:val="00156C33"/>
    <w:rsid w:val="00173D7C"/>
    <w:rsid w:val="00175198"/>
    <w:rsid w:val="001756A1"/>
    <w:rsid w:val="001915CE"/>
    <w:rsid w:val="001935B0"/>
    <w:rsid w:val="001B44E6"/>
    <w:rsid w:val="001B4B44"/>
    <w:rsid w:val="001D4513"/>
    <w:rsid w:val="001D5443"/>
    <w:rsid w:val="001D6D54"/>
    <w:rsid w:val="001E0556"/>
    <w:rsid w:val="001E2799"/>
    <w:rsid w:val="001E7813"/>
    <w:rsid w:val="00201768"/>
    <w:rsid w:val="00203412"/>
    <w:rsid w:val="00203C1E"/>
    <w:rsid w:val="00213DFD"/>
    <w:rsid w:val="00216633"/>
    <w:rsid w:val="00216C2B"/>
    <w:rsid w:val="00221E6E"/>
    <w:rsid w:val="002237BA"/>
    <w:rsid w:val="00223D45"/>
    <w:rsid w:val="002308B9"/>
    <w:rsid w:val="00237C8E"/>
    <w:rsid w:val="00252BFE"/>
    <w:rsid w:val="00252C2A"/>
    <w:rsid w:val="00252DB3"/>
    <w:rsid w:val="00254374"/>
    <w:rsid w:val="00266927"/>
    <w:rsid w:val="002747E5"/>
    <w:rsid w:val="002827B8"/>
    <w:rsid w:val="00293D61"/>
    <w:rsid w:val="00295A19"/>
    <w:rsid w:val="002A1E70"/>
    <w:rsid w:val="002A728E"/>
    <w:rsid w:val="002B47F4"/>
    <w:rsid w:val="002C2FB5"/>
    <w:rsid w:val="002C5750"/>
    <w:rsid w:val="002C77FB"/>
    <w:rsid w:val="002D1D2C"/>
    <w:rsid w:val="002D3CEE"/>
    <w:rsid w:val="002D3E31"/>
    <w:rsid w:val="002E124C"/>
    <w:rsid w:val="002E48F7"/>
    <w:rsid w:val="002E5919"/>
    <w:rsid w:val="002F1BED"/>
    <w:rsid w:val="002F3DD4"/>
    <w:rsid w:val="002F661D"/>
    <w:rsid w:val="002F68DE"/>
    <w:rsid w:val="003005F3"/>
    <w:rsid w:val="003036CB"/>
    <w:rsid w:val="00320D44"/>
    <w:rsid w:val="003307AD"/>
    <w:rsid w:val="00332BC9"/>
    <w:rsid w:val="00333167"/>
    <w:rsid w:val="00344C63"/>
    <w:rsid w:val="0035121E"/>
    <w:rsid w:val="00356E77"/>
    <w:rsid w:val="00365C9F"/>
    <w:rsid w:val="00367E0D"/>
    <w:rsid w:val="0037054A"/>
    <w:rsid w:val="0039303E"/>
    <w:rsid w:val="0039593B"/>
    <w:rsid w:val="003A27B1"/>
    <w:rsid w:val="003A677E"/>
    <w:rsid w:val="003A6CE1"/>
    <w:rsid w:val="003B137F"/>
    <w:rsid w:val="003B5368"/>
    <w:rsid w:val="003B713E"/>
    <w:rsid w:val="003B7950"/>
    <w:rsid w:val="003C252E"/>
    <w:rsid w:val="003C2BBA"/>
    <w:rsid w:val="003C32C8"/>
    <w:rsid w:val="003C5EE7"/>
    <w:rsid w:val="003E183F"/>
    <w:rsid w:val="003E18C2"/>
    <w:rsid w:val="003F023C"/>
    <w:rsid w:val="003F0A32"/>
    <w:rsid w:val="003F6E63"/>
    <w:rsid w:val="00400000"/>
    <w:rsid w:val="004049BB"/>
    <w:rsid w:val="00405D3B"/>
    <w:rsid w:val="00413D0B"/>
    <w:rsid w:val="00416CB8"/>
    <w:rsid w:val="0042039E"/>
    <w:rsid w:val="00421B84"/>
    <w:rsid w:val="00424252"/>
    <w:rsid w:val="004264C8"/>
    <w:rsid w:val="00427E31"/>
    <w:rsid w:val="00431770"/>
    <w:rsid w:val="00431B03"/>
    <w:rsid w:val="00432922"/>
    <w:rsid w:val="0043668A"/>
    <w:rsid w:val="00436A04"/>
    <w:rsid w:val="00437E58"/>
    <w:rsid w:val="00440A28"/>
    <w:rsid w:val="0044137E"/>
    <w:rsid w:val="00443F64"/>
    <w:rsid w:val="00454FDD"/>
    <w:rsid w:val="004556A4"/>
    <w:rsid w:val="00456A62"/>
    <w:rsid w:val="0045773A"/>
    <w:rsid w:val="00457A2F"/>
    <w:rsid w:val="0046465F"/>
    <w:rsid w:val="004652B2"/>
    <w:rsid w:val="00465FA4"/>
    <w:rsid w:val="004809AC"/>
    <w:rsid w:val="00483FCF"/>
    <w:rsid w:val="004856B9"/>
    <w:rsid w:val="00485CFF"/>
    <w:rsid w:val="00486690"/>
    <w:rsid w:val="00495C33"/>
    <w:rsid w:val="004A0558"/>
    <w:rsid w:val="004A6980"/>
    <w:rsid w:val="004B281E"/>
    <w:rsid w:val="004B4266"/>
    <w:rsid w:val="004C1C85"/>
    <w:rsid w:val="004C33F2"/>
    <w:rsid w:val="004C4ED8"/>
    <w:rsid w:val="004D516F"/>
    <w:rsid w:val="004D7A16"/>
    <w:rsid w:val="004E4C26"/>
    <w:rsid w:val="004E6702"/>
    <w:rsid w:val="004F09B8"/>
    <w:rsid w:val="004F2516"/>
    <w:rsid w:val="004F6F3D"/>
    <w:rsid w:val="00507BED"/>
    <w:rsid w:val="00510749"/>
    <w:rsid w:val="00517E3A"/>
    <w:rsid w:val="00521920"/>
    <w:rsid w:val="00523C34"/>
    <w:rsid w:val="005241AF"/>
    <w:rsid w:val="00525633"/>
    <w:rsid w:val="0052764D"/>
    <w:rsid w:val="00532138"/>
    <w:rsid w:val="0053529C"/>
    <w:rsid w:val="00537AC8"/>
    <w:rsid w:val="00543D65"/>
    <w:rsid w:val="00562894"/>
    <w:rsid w:val="00563937"/>
    <w:rsid w:val="00563C5C"/>
    <w:rsid w:val="005748C7"/>
    <w:rsid w:val="0058170E"/>
    <w:rsid w:val="0058296D"/>
    <w:rsid w:val="00582CB9"/>
    <w:rsid w:val="00585F4E"/>
    <w:rsid w:val="005A0343"/>
    <w:rsid w:val="005A052D"/>
    <w:rsid w:val="005A5F09"/>
    <w:rsid w:val="005A79B4"/>
    <w:rsid w:val="005B3EA2"/>
    <w:rsid w:val="005B4806"/>
    <w:rsid w:val="005D0809"/>
    <w:rsid w:val="005D2683"/>
    <w:rsid w:val="005E06CC"/>
    <w:rsid w:val="005E2481"/>
    <w:rsid w:val="005E2B92"/>
    <w:rsid w:val="005E3C0A"/>
    <w:rsid w:val="005E5925"/>
    <w:rsid w:val="005F122F"/>
    <w:rsid w:val="00601D2E"/>
    <w:rsid w:val="00613EB0"/>
    <w:rsid w:val="006246B0"/>
    <w:rsid w:val="00626EC7"/>
    <w:rsid w:val="00633F6F"/>
    <w:rsid w:val="00637666"/>
    <w:rsid w:val="00637D26"/>
    <w:rsid w:val="006440B0"/>
    <w:rsid w:val="006562AA"/>
    <w:rsid w:val="0065747E"/>
    <w:rsid w:val="006630A5"/>
    <w:rsid w:val="00663C2B"/>
    <w:rsid w:val="00663E76"/>
    <w:rsid w:val="0066430D"/>
    <w:rsid w:val="00666D7A"/>
    <w:rsid w:val="00670AC0"/>
    <w:rsid w:val="00673939"/>
    <w:rsid w:val="0067460A"/>
    <w:rsid w:val="00675922"/>
    <w:rsid w:val="006764C4"/>
    <w:rsid w:val="0068042E"/>
    <w:rsid w:val="00681A21"/>
    <w:rsid w:val="00690F6E"/>
    <w:rsid w:val="006A451F"/>
    <w:rsid w:val="006A78B0"/>
    <w:rsid w:val="006B4B9E"/>
    <w:rsid w:val="006B6FBE"/>
    <w:rsid w:val="006C4498"/>
    <w:rsid w:val="006C7281"/>
    <w:rsid w:val="006D127D"/>
    <w:rsid w:val="006D2BC1"/>
    <w:rsid w:val="006D3D4F"/>
    <w:rsid w:val="006D5E22"/>
    <w:rsid w:val="006E5B72"/>
    <w:rsid w:val="006E5C83"/>
    <w:rsid w:val="006E7B86"/>
    <w:rsid w:val="006F138D"/>
    <w:rsid w:val="006F3D86"/>
    <w:rsid w:val="007019A4"/>
    <w:rsid w:val="00704090"/>
    <w:rsid w:val="007058A3"/>
    <w:rsid w:val="00715505"/>
    <w:rsid w:val="00715F10"/>
    <w:rsid w:val="007212BB"/>
    <w:rsid w:val="007258E2"/>
    <w:rsid w:val="007274CA"/>
    <w:rsid w:val="007337DB"/>
    <w:rsid w:val="0073650E"/>
    <w:rsid w:val="00744AFA"/>
    <w:rsid w:val="00750A0B"/>
    <w:rsid w:val="00755942"/>
    <w:rsid w:val="00760DDF"/>
    <w:rsid w:val="00763916"/>
    <w:rsid w:val="00763A55"/>
    <w:rsid w:val="00765D19"/>
    <w:rsid w:val="0076787C"/>
    <w:rsid w:val="00770D58"/>
    <w:rsid w:val="00771C4C"/>
    <w:rsid w:val="007733B4"/>
    <w:rsid w:val="007741C7"/>
    <w:rsid w:val="00780434"/>
    <w:rsid w:val="007859F3"/>
    <w:rsid w:val="007A1045"/>
    <w:rsid w:val="007A2DD9"/>
    <w:rsid w:val="007B1285"/>
    <w:rsid w:val="007B554C"/>
    <w:rsid w:val="007B6833"/>
    <w:rsid w:val="007C1BA7"/>
    <w:rsid w:val="007C59B1"/>
    <w:rsid w:val="007D620B"/>
    <w:rsid w:val="007E188F"/>
    <w:rsid w:val="007E6C01"/>
    <w:rsid w:val="00802386"/>
    <w:rsid w:val="00802640"/>
    <w:rsid w:val="00813699"/>
    <w:rsid w:val="00815591"/>
    <w:rsid w:val="00821376"/>
    <w:rsid w:val="00821CE1"/>
    <w:rsid w:val="00841CA3"/>
    <w:rsid w:val="008444FB"/>
    <w:rsid w:val="0084494C"/>
    <w:rsid w:val="008470CD"/>
    <w:rsid w:val="00856F7E"/>
    <w:rsid w:val="0086187B"/>
    <w:rsid w:val="00863468"/>
    <w:rsid w:val="00863C69"/>
    <w:rsid w:val="008730B1"/>
    <w:rsid w:val="008835DE"/>
    <w:rsid w:val="0089399D"/>
    <w:rsid w:val="00895E86"/>
    <w:rsid w:val="00895ED7"/>
    <w:rsid w:val="008964A6"/>
    <w:rsid w:val="008A4E63"/>
    <w:rsid w:val="008A5A15"/>
    <w:rsid w:val="008B019E"/>
    <w:rsid w:val="008D2FCA"/>
    <w:rsid w:val="008E03D7"/>
    <w:rsid w:val="008E0893"/>
    <w:rsid w:val="008E1EB3"/>
    <w:rsid w:val="008E28E5"/>
    <w:rsid w:val="008F0AEB"/>
    <w:rsid w:val="008F0B7C"/>
    <w:rsid w:val="008F0E86"/>
    <w:rsid w:val="008F3AA7"/>
    <w:rsid w:val="008F60FD"/>
    <w:rsid w:val="009037C5"/>
    <w:rsid w:val="009104B1"/>
    <w:rsid w:val="0091134A"/>
    <w:rsid w:val="00914BCE"/>
    <w:rsid w:val="009266FE"/>
    <w:rsid w:val="00933AC1"/>
    <w:rsid w:val="00937CE2"/>
    <w:rsid w:val="00950C14"/>
    <w:rsid w:val="00954442"/>
    <w:rsid w:val="00960AE6"/>
    <w:rsid w:val="00965A97"/>
    <w:rsid w:val="00965AF9"/>
    <w:rsid w:val="0097012C"/>
    <w:rsid w:val="00975721"/>
    <w:rsid w:val="00976EA8"/>
    <w:rsid w:val="009827AF"/>
    <w:rsid w:val="009835FC"/>
    <w:rsid w:val="009842D9"/>
    <w:rsid w:val="00990295"/>
    <w:rsid w:val="00992AD8"/>
    <w:rsid w:val="009A17DF"/>
    <w:rsid w:val="009A29E4"/>
    <w:rsid w:val="009A2EA9"/>
    <w:rsid w:val="009B4D2F"/>
    <w:rsid w:val="009B60C5"/>
    <w:rsid w:val="009B69A9"/>
    <w:rsid w:val="009B75AC"/>
    <w:rsid w:val="009C2AE5"/>
    <w:rsid w:val="009C7E93"/>
    <w:rsid w:val="009C7FEA"/>
    <w:rsid w:val="009D0EFE"/>
    <w:rsid w:val="009D4EB3"/>
    <w:rsid w:val="009D5D53"/>
    <w:rsid w:val="009E4218"/>
    <w:rsid w:val="009E5C18"/>
    <w:rsid w:val="009E756B"/>
    <w:rsid w:val="009F06BD"/>
    <w:rsid w:val="009F16E9"/>
    <w:rsid w:val="009F2CE4"/>
    <w:rsid w:val="009F3005"/>
    <w:rsid w:val="009F39C5"/>
    <w:rsid w:val="009F4D61"/>
    <w:rsid w:val="00A00C6E"/>
    <w:rsid w:val="00A02A7B"/>
    <w:rsid w:val="00A02BEF"/>
    <w:rsid w:val="00A053AB"/>
    <w:rsid w:val="00A059DA"/>
    <w:rsid w:val="00A06143"/>
    <w:rsid w:val="00A16BA7"/>
    <w:rsid w:val="00A20773"/>
    <w:rsid w:val="00A2162E"/>
    <w:rsid w:val="00A301D3"/>
    <w:rsid w:val="00A317EE"/>
    <w:rsid w:val="00A42A0C"/>
    <w:rsid w:val="00A47A5B"/>
    <w:rsid w:val="00A53302"/>
    <w:rsid w:val="00A61D97"/>
    <w:rsid w:val="00A674CF"/>
    <w:rsid w:val="00A751EE"/>
    <w:rsid w:val="00A76147"/>
    <w:rsid w:val="00A80ADD"/>
    <w:rsid w:val="00A8371F"/>
    <w:rsid w:val="00A83B2D"/>
    <w:rsid w:val="00A876C1"/>
    <w:rsid w:val="00A90B89"/>
    <w:rsid w:val="00A92B29"/>
    <w:rsid w:val="00AA1C69"/>
    <w:rsid w:val="00AA2DFA"/>
    <w:rsid w:val="00AA54DB"/>
    <w:rsid w:val="00AA6A81"/>
    <w:rsid w:val="00AA7AFB"/>
    <w:rsid w:val="00AB0439"/>
    <w:rsid w:val="00AC44C9"/>
    <w:rsid w:val="00AC5B7E"/>
    <w:rsid w:val="00AE057A"/>
    <w:rsid w:val="00AE192A"/>
    <w:rsid w:val="00AE32E6"/>
    <w:rsid w:val="00AE53D9"/>
    <w:rsid w:val="00AE6DB4"/>
    <w:rsid w:val="00AF67F4"/>
    <w:rsid w:val="00B00A2E"/>
    <w:rsid w:val="00B00F0C"/>
    <w:rsid w:val="00B03956"/>
    <w:rsid w:val="00B04AF7"/>
    <w:rsid w:val="00B12E8C"/>
    <w:rsid w:val="00B160F8"/>
    <w:rsid w:val="00B27C28"/>
    <w:rsid w:val="00B4054C"/>
    <w:rsid w:val="00B424EA"/>
    <w:rsid w:val="00B47555"/>
    <w:rsid w:val="00B503B9"/>
    <w:rsid w:val="00B607AE"/>
    <w:rsid w:val="00B62D30"/>
    <w:rsid w:val="00B669F9"/>
    <w:rsid w:val="00B677BF"/>
    <w:rsid w:val="00B80C90"/>
    <w:rsid w:val="00B82648"/>
    <w:rsid w:val="00B83DD7"/>
    <w:rsid w:val="00B83E54"/>
    <w:rsid w:val="00B945B9"/>
    <w:rsid w:val="00B9665B"/>
    <w:rsid w:val="00BA7293"/>
    <w:rsid w:val="00BA7774"/>
    <w:rsid w:val="00BB2430"/>
    <w:rsid w:val="00BD063B"/>
    <w:rsid w:val="00BD4775"/>
    <w:rsid w:val="00BD48A1"/>
    <w:rsid w:val="00BD51BC"/>
    <w:rsid w:val="00BE09A2"/>
    <w:rsid w:val="00BE44C0"/>
    <w:rsid w:val="00BE70C8"/>
    <w:rsid w:val="00BF186A"/>
    <w:rsid w:val="00BF7ADF"/>
    <w:rsid w:val="00C03CA6"/>
    <w:rsid w:val="00C119E2"/>
    <w:rsid w:val="00C11E51"/>
    <w:rsid w:val="00C12439"/>
    <w:rsid w:val="00C17EE7"/>
    <w:rsid w:val="00C2207E"/>
    <w:rsid w:val="00C2234C"/>
    <w:rsid w:val="00C239F0"/>
    <w:rsid w:val="00C333AE"/>
    <w:rsid w:val="00C45B66"/>
    <w:rsid w:val="00C465C3"/>
    <w:rsid w:val="00C52D28"/>
    <w:rsid w:val="00C6413F"/>
    <w:rsid w:val="00C76C8E"/>
    <w:rsid w:val="00C86786"/>
    <w:rsid w:val="00C87553"/>
    <w:rsid w:val="00C941CD"/>
    <w:rsid w:val="00C96156"/>
    <w:rsid w:val="00CA1420"/>
    <w:rsid w:val="00CA2623"/>
    <w:rsid w:val="00CA2926"/>
    <w:rsid w:val="00CA7379"/>
    <w:rsid w:val="00CB1179"/>
    <w:rsid w:val="00CB1707"/>
    <w:rsid w:val="00CB533C"/>
    <w:rsid w:val="00CD367B"/>
    <w:rsid w:val="00CD3F84"/>
    <w:rsid w:val="00CE10FB"/>
    <w:rsid w:val="00CE3929"/>
    <w:rsid w:val="00CE514F"/>
    <w:rsid w:val="00CE520B"/>
    <w:rsid w:val="00D103D7"/>
    <w:rsid w:val="00D208B5"/>
    <w:rsid w:val="00D23616"/>
    <w:rsid w:val="00D24A37"/>
    <w:rsid w:val="00D25EA4"/>
    <w:rsid w:val="00D329BF"/>
    <w:rsid w:val="00D407F0"/>
    <w:rsid w:val="00D42830"/>
    <w:rsid w:val="00D44B7A"/>
    <w:rsid w:val="00D45891"/>
    <w:rsid w:val="00D5264C"/>
    <w:rsid w:val="00D52D6D"/>
    <w:rsid w:val="00D57D85"/>
    <w:rsid w:val="00D60B4F"/>
    <w:rsid w:val="00D63AD6"/>
    <w:rsid w:val="00D64E65"/>
    <w:rsid w:val="00D65381"/>
    <w:rsid w:val="00D71392"/>
    <w:rsid w:val="00D71A28"/>
    <w:rsid w:val="00D755F8"/>
    <w:rsid w:val="00D7595F"/>
    <w:rsid w:val="00D77542"/>
    <w:rsid w:val="00D807DF"/>
    <w:rsid w:val="00D83148"/>
    <w:rsid w:val="00D833B3"/>
    <w:rsid w:val="00D90031"/>
    <w:rsid w:val="00D959A6"/>
    <w:rsid w:val="00D95F6D"/>
    <w:rsid w:val="00DD4D26"/>
    <w:rsid w:val="00DD5D12"/>
    <w:rsid w:val="00DD6204"/>
    <w:rsid w:val="00DD714A"/>
    <w:rsid w:val="00DE40AE"/>
    <w:rsid w:val="00DF59EB"/>
    <w:rsid w:val="00E1090E"/>
    <w:rsid w:val="00E1266A"/>
    <w:rsid w:val="00E129B5"/>
    <w:rsid w:val="00E15D41"/>
    <w:rsid w:val="00E206B0"/>
    <w:rsid w:val="00E22F98"/>
    <w:rsid w:val="00E32819"/>
    <w:rsid w:val="00E35C3C"/>
    <w:rsid w:val="00E42A4B"/>
    <w:rsid w:val="00E44BF5"/>
    <w:rsid w:val="00E57FB9"/>
    <w:rsid w:val="00E67D1E"/>
    <w:rsid w:val="00E74C6B"/>
    <w:rsid w:val="00E76807"/>
    <w:rsid w:val="00E7681A"/>
    <w:rsid w:val="00E8517B"/>
    <w:rsid w:val="00E866B1"/>
    <w:rsid w:val="00E92DD8"/>
    <w:rsid w:val="00E93BF2"/>
    <w:rsid w:val="00E93FF1"/>
    <w:rsid w:val="00E96415"/>
    <w:rsid w:val="00EA35B3"/>
    <w:rsid w:val="00EA63C0"/>
    <w:rsid w:val="00EA70C8"/>
    <w:rsid w:val="00EB014F"/>
    <w:rsid w:val="00EB245C"/>
    <w:rsid w:val="00EB312A"/>
    <w:rsid w:val="00EB540F"/>
    <w:rsid w:val="00ED1A69"/>
    <w:rsid w:val="00ED3FD0"/>
    <w:rsid w:val="00ED5945"/>
    <w:rsid w:val="00EE2BC5"/>
    <w:rsid w:val="00EE4979"/>
    <w:rsid w:val="00EE583E"/>
    <w:rsid w:val="00EF33A3"/>
    <w:rsid w:val="00F00CBC"/>
    <w:rsid w:val="00F02AE4"/>
    <w:rsid w:val="00F145CC"/>
    <w:rsid w:val="00F16579"/>
    <w:rsid w:val="00F16628"/>
    <w:rsid w:val="00F214D2"/>
    <w:rsid w:val="00F241E8"/>
    <w:rsid w:val="00F24E17"/>
    <w:rsid w:val="00F270F3"/>
    <w:rsid w:val="00F32DB5"/>
    <w:rsid w:val="00F33F1E"/>
    <w:rsid w:val="00F34375"/>
    <w:rsid w:val="00F416D0"/>
    <w:rsid w:val="00F42AE9"/>
    <w:rsid w:val="00F444C6"/>
    <w:rsid w:val="00F470D1"/>
    <w:rsid w:val="00F556ED"/>
    <w:rsid w:val="00F604E6"/>
    <w:rsid w:val="00F629AA"/>
    <w:rsid w:val="00F62D33"/>
    <w:rsid w:val="00F63C84"/>
    <w:rsid w:val="00F65397"/>
    <w:rsid w:val="00F705DB"/>
    <w:rsid w:val="00F72F75"/>
    <w:rsid w:val="00F75AA1"/>
    <w:rsid w:val="00F769C8"/>
    <w:rsid w:val="00F818CF"/>
    <w:rsid w:val="00F819AF"/>
    <w:rsid w:val="00FA38D1"/>
    <w:rsid w:val="00FA65D8"/>
    <w:rsid w:val="00FA7BF0"/>
    <w:rsid w:val="00FB37EE"/>
    <w:rsid w:val="00FB5F4A"/>
    <w:rsid w:val="00FC4488"/>
    <w:rsid w:val="00FD69AC"/>
    <w:rsid w:val="00FE07CF"/>
    <w:rsid w:val="00FE172B"/>
    <w:rsid w:val="00FE2EE8"/>
    <w:rsid w:val="00FE4F92"/>
    <w:rsid w:val="00FE67D2"/>
    <w:rsid w:val="00FF3C91"/>
    <w:rsid w:val="00FF4AC2"/>
    <w:rsid w:val="00FF4B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9"/>
    <o:shapelayout v:ext="edit">
      <o:idmap v:ext="edit" data="1"/>
    </o:shapelayout>
  </w:shapeDefaults>
  <w:decimalSymbol w:val=","/>
  <w:listSeparator w:val=";"/>
  <w15:docId w15:val="{3DAB4A27-DC40-4D83-BA6E-6A95B7E63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CA6"/>
  </w:style>
  <w:style w:type="paragraph" w:styleId="1">
    <w:name w:val="heading 1"/>
    <w:basedOn w:val="10"/>
    <w:next w:val="a"/>
    <w:link w:val="11"/>
    <w:uiPriority w:val="9"/>
    <w:qFormat/>
    <w:rsid w:val="00356E77"/>
    <w:pPr>
      <w:keepNext/>
      <w:keepLines/>
      <w:spacing w:before="240" w:line="259" w:lineRule="auto"/>
      <w:jc w:val="center"/>
      <w:outlineLvl w:val="0"/>
    </w:pPr>
    <w:rPr>
      <w:rFonts w:ascii="Times New Roman" w:eastAsiaTheme="majorEastAsia" w:hAnsi="Times New Roman" w:cstheme="majorBidi"/>
      <w:b/>
      <w:sz w:val="40"/>
      <w:szCs w:val="32"/>
      <w:lang w:eastAsia="en-US"/>
    </w:rPr>
  </w:style>
  <w:style w:type="paragraph" w:styleId="3">
    <w:name w:val="heading 3"/>
    <w:basedOn w:val="a"/>
    <w:next w:val="a"/>
    <w:link w:val="30"/>
    <w:uiPriority w:val="9"/>
    <w:semiHidden/>
    <w:unhideWhenUsed/>
    <w:qFormat/>
    <w:rsid w:val="0052563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26C4"/>
    <w:pPr>
      <w:ind w:left="720"/>
      <w:contextualSpacing/>
    </w:pPr>
    <w:rPr>
      <w:rFonts w:eastAsiaTheme="minorHAnsi"/>
      <w:lang w:eastAsia="en-US"/>
    </w:rPr>
  </w:style>
  <w:style w:type="character" w:customStyle="1" w:styleId="apple-converted-space">
    <w:name w:val="apple-converted-space"/>
    <w:basedOn w:val="a0"/>
    <w:rsid w:val="001426C4"/>
  </w:style>
  <w:style w:type="paragraph" w:styleId="a4">
    <w:name w:val="Normal (Web)"/>
    <w:basedOn w:val="a"/>
    <w:uiPriority w:val="99"/>
    <w:unhideWhenUsed/>
    <w:rsid w:val="001426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Заголовок 1 Знак"/>
    <w:basedOn w:val="a0"/>
    <w:link w:val="1"/>
    <w:uiPriority w:val="9"/>
    <w:rsid w:val="00356E77"/>
    <w:rPr>
      <w:rFonts w:ascii="Times New Roman" w:eastAsiaTheme="majorEastAsia" w:hAnsi="Times New Roman" w:cstheme="majorBidi"/>
      <w:b/>
      <w:sz w:val="40"/>
      <w:szCs w:val="32"/>
      <w:lang w:eastAsia="en-US"/>
    </w:rPr>
  </w:style>
  <w:style w:type="character" w:styleId="a5">
    <w:name w:val="Hyperlink"/>
    <w:basedOn w:val="a0"/>
    <w:uiPriority w:val="99"/>
    <w:unhideWhenUsed/>
    <w:rsid w:val="00135005"/>
    <w:rPr>
      <w:color w:val="0000FF"/>
      <w:u w:val="single"/>
    </w:rPr>
  </w:style>
  <w:style w:type="character" w:styleId="a6">
    <w:name w:val="Emphasis"/>
    <w:basedOn w:val="a0"/>
    <w:uiPriority w:val="20"/>
    <w:qFormat/>
    <w:rsid w:val="00FE172B"/>
    <w:rPr>
      <w:i/>
      <w:iCs/>
    </w:rPr>
  </w:style>
  <w:style w:type="paragraph" w:styleId="a7">
    <w:name w:val="No Spacing"/>
    <w:uiPriority w:val="1"/>
    <w:qFormat/>
    <w:rsid w:val="00ED1A69"/>
    <w:pPr>
      <w:spacing w:after="0" w:line="240" w:lineRule="auto"/>
    </w:pPr>
  </w:style>
  <w:style w:type="paragraph" w:customStyle="1" w:styleId="a8">
    <w:name w:val="Основний текст"/>
    <w:rsid w:val="0065747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30">
    <w:name w:val="Заголовок 3 Знак"/>
    <w:basedOn w:val="a0"/>
    <w:link w:val="3"/>
    <w:uiPriority w:val="9"/>
    <w:semiHidden/>
    <w:rsid w:val="00525633"/>
    <w:rPr>
      <w:rFonts w:asciiTheme="majorHAnsi" w:eastAsiaTheme="majorEastAsia" w:hAnsiTheme="majorHAnsi" w:cstheme="majorBidi"/>
      <w:color w:val="243F60" w:themeColor="accent1" w:themeShade="7F"/>
      <w:sz w:val="24"/>
      <w:szCs w:val="24"/>
    </w:rPr>
  </w:style>
  <w:style w:type="character" w:customStyle="1" w:styleId="a9">
    <w:name w:val="Основной текст_"/>
    <w:basedOn w:val="a0"/>
    <w:link w:val="12"/>
    <w:uiPriority w:val="99"/>
    <w:rsid w:val="00E206B0"/>
    <w:rPr>
      <w:rFonts w:ascii="Sylfaen" w:hAnsi="Sylfaen" w:cs="Sylfaen"/>
      <w:sz w:val="17"/>
      <w:szCs w:val="17"/>
      <w:shd w:val="clear" w:color="auto" w:fill="FFFFFF"/>
    </w:rPr>
  </w:style>
  <w:style w:type="character" w:customStyle="1" w:styleId="TimesNewRoman">
    <w:name w:val="Основной текст + Times New Roman"/>
    <w:aliases w:val="9 pt39"/>
    <w:basedOn w:val="a9"/>
    <w:uiPriority w:val="99"/>
    <w:rsid w:val="00E206B0"/>
    <w:rPr>
      <w:rFonts w:ascii="Times New Roman" w:hAnsi="Times New Roman" w:cs="Times New Roman"/>
      <w:sz w:val="18"/>
      <w:szCs w:val="18"/>
      <w:shd w:val="clear" w:color="auto" w:fill="FFFFFF"/>
    </w:rPr>
  </w:style>
  <w:style w:type="character" w:customStyle="1" w:styleId="TimesNewRoman43">
    <w:name w:val="Основной текст + Times New Roman43"/>
    <w:aliases w:val="9 pt38,Полужирный59"/>
    <w:basedOn w:val="a9"/>
    <w:uiPriority w:val="99"/>
    <w:rsid w:val="00E206B0"/>
    <w:rPr>
      <w:rFonts w:ascii="Times New Roman" w:hAnsi="Times New Roman" w:cs="Times New Roman"/>
      <w:b/>
      <w:bCs/>
      <w:sz w:val="18"/>
      <w:szCs w:val="18"/>
      <w:shd w:val="clear" w:color="auto" w:fill="FFFFFF"/>
    </w:rPr>
  </w:style>
  <w:style w:type="paragraph" w:customStyle="1" w:styleId="12">
    <w:name w:val="Основной текст1"/>
    <w:basedOn w:val="a"/>
    <w:link w:val="a9"/>
    <w:uiPriority w:val="99"/>
    <w:rsid w:val="00E206B0"/>
    <w:pPr>
      <w:widowControl w:val="0"/>
      <w:shd w:val="clear" w:color="auto" w:fill="FFFFFF"/>
      <w:spacing w:after="0" w:line="206" w:lineRule="exact"/>
      <w:ind w:hanging="280"/>
    </w:pPr>
    <w:rPr>
      <w:rFonts w:ascii="Sylfaen" w:hAnsi="Sylfaen" w:cs="Sylfaen"/>
      <w:sz w:val="17"/>
      <w:szCs w:val="17"/>
    </w:rPr>
  </w:style>
  <w:style w:type="character" w:customStyle="1" w:styleId="TimesNewRoman39">
    <w:name w:val="Основной текст + Times New Roman39"/>
    <w:aliases w:val="9 pt35,Полужирный57"/>
    <w:basedOn w:val="a9"/>
    <w:uiPriority w:val="99"/>
    <w:rsid w:val="00E206B0"/>
    <w:rPr>
      <w:rFonts w:ascii="Times New Roman" w:hAnsi="Times New Roman" w:cs="Times New Roman"/>
      <w:b/>
      <w:bCs/>
      <w:sz w:val="18"/>
      <w:szCs w:val="18"/>
      <w:u w:val="none"/>
      <w:shd w:val="clear" w:color="auto" w:fill="FFFFFF"/>
    </w:rPr>
  </w:style>
  <w:style w:type="paragraph" w:styleId="HTML">
    <w:name w:val="HTML Preformatted"/>
    <w:basedOn w:val="a"/>
    <w:link w:val="HTML0"/>
    <w:uiPriority w:val="99"/>
    <w:unhideWhenUsed/>
    <w:rsid w:val="0067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70AC0"/>
    <w:rPr>
      <w:rFonts w:ascii="Courier New" w:eastAsia="Times New Roman" w:hAnsi="Courier New" w:cs="Courier New"/>
      <w:sz w:val="20"/>
      <w:szCs w:val="20"/>
    </w:rPr>
  </w:style>
  <w:style w:type="paragraph" w:customStyle="1" w:styleId="10">
    <w:name w:val="Обычный1"/>
    <w:rsid w:val="008835DE"/>
    <w:pPr>
      <w:spacing w:after="0" w:line="240" w:lineRule="auto"/>
    </w:pPr>
    <w:rPr>
      <w:rFonts w:ascii="Calibri" w:hAnsi="Calibri" w:cs="Calibri"/>
      <w:sz w:val="20"/>
      <w:szCs w:val="20"/>
    </w:rPr>
  </w:style>
  <w:style w:type="character" w:customStyle="1" w:styleId="3oh-">
    <w:name w:val="_3oh-"/>
    <w:basedOn w:val="a0"/>
    <w:rsid w:val="00BA7774"/>
  </w:style>
  <w:style w:type="paragraph" w:styleId="aa">
    <w:name w:val="Body Text Indent"/>
    <w:basedOn w:val="a"/>
    <w:link w:val="ab"/>
    <w:rsid w:val="00EB245C"/>
    <w:pPr>
      <w:spacing w:after="0" w:line="360" w:lineRule="auto"/>
      <w:ind w:firstLine="567"/>
      <w:jc w:val="both"/>
    </w:pPr>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0"/>
    <w:link w:val="aa"/>
    <w:rsid w:val="00EB245C"/>
    <w:rPr>
      <w:rFonts w:ascii="Times New Roman" w:eastAsia="Times New Roman" w:hAnsi="Times New Roman" w:cs="Times New Roman"/>
      <w:sz w:val="28"/>
      <w:szCs w:val="20"/>
      <w:lang w:eastAsia="ru-RU"/>
    </w:rPr>
  </w:style>
  <w:style w:type="paragraph" w:customStyle="1" w:styleId="Pa28">
    <w:name w:val="Pa28"/>
    <w:basedOn w:val="a"/>
    <w:next w:val="a"/>
    <w:uiPriority w:val="99"/>
    <w:rsid w:val="002A1E70"/>
    <w:pPr>
      <w:autoSpaceDE w:val="0"/>
      <w:autoSpaceDN w:val="0"/>
      <w:adjustRightInd w:val="0"/>
      <w:spacing w:after="0" w:line="221" w:lineRule="atLeast"/>
    </w:pPr>
    <w:rPr>
      <w:rFonts w:ascii="TextBookC" w:hAnsi="TextBookC"/>
      <w:sz w:val="24"/>
      <w:szCs w:val="24"/>
    </w:rPr>
  </w:style>
  <w:style w:type="character" w:customStyle="1" w:styleId="A20">
    <w:name w:val="A2"/>
    <w:uiPriority w:val="99"/>
    <w:rsid w:val="002A1E70"/>
    <w:rPr>
      <w:rFonts w:cs="TextBookC"/>
      <w:color w:val="211D1E"/>
      <w:sz w:val="28"/>
      <w:szCs w:val="28"/>
    </w:rPr>
  </w:style>
  <w:style w:type="paragraph" w:styleId="ac">
    <w:name w:val="header"/>
    <w:basedOn w:val="a"/>
    <w:link w:val="ad"/>
    <w:uiPriority w:val="99"/>
    <w:unhideWhenUsed/>
    <w:rsid w:val="00A42A0C"/>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A42A0C"/>
  </w:style>
  <w:style w:type="paragraph" w:styleId="ae">
    <w:name w:val="footer"/>
    <w:basedOn w:val="a"/>
    <w:link w:val="af"/>
    <w:uiPriority w:val="99"/>
    <w:unhideWhenUsed/>
    <w:rsid w:val="00A42A0C"/>
    <w:pPr>
      <w:tabs>
        <w:tab w:val="center" w:pos="4819"/>
        <w:tab w:val="right" w:pos="9639"/>
      </w:tabs>
      <w:spacing w:after="0" w:line="240" w:lineRule="auto"/>
    </w:pPr>
  </w:style>
  <w:style w:type="character" w:customStyle="1" w:styleId="af">
    <w:name w:val="Нижний колонтитул Знак"/>
    <w:basedOn w:val="a0"/>
    <w:link w:val="ae"/>
    <w:uiPriority w:val="99"/>
    <w:rsid w:val="00A42A0C"/>
  </w:style>
  <w:style w:type="paragraph" w:styleId="af0">
    <w:name w:val="Balloon Text"/>
    <w:basedOn w:val="a"/>
    <w:link w:val="af1"/>
    <w:uiPriority w:val="99"/>
    <w:semiHidden/>
    <w:unhideWhenUsed/>
    <w:rsid w:val="009B75AC"/>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9B75AC"/>
    <w:rPr>
      <w:rFonts w:ascii="Tahoma" w:hAnsi="Tahoma" w:cs="Tahoma"/>
      <w:sz w:val="16"/>
      <w:szCs w:val="16"/>
    </w:rPr>
  </w:style>
  <w:style w:type="paragraph" w:styleId="af2">
    <w:name w:val="TOC Heading"/>
    <w:basedOn w:val="1"/>
    <w:next w:val="a"/>
    <w:uiPriority w:val="39"/>
    <w:unhideWhenUsed/>
    <w:qFormat/>
    <w:rsid w:val="00033482"/>
    <w:pPr>
      <w:jc w:val="left"/>
      <w:outlineLvl w:val="9"/>
    </w:pPr>
    <w:rPr>
      <w:rFonts w:asciiTheme="majorHAnsi" w:hAnsiTheme="majorHAnsi"/>
      <w:b w:val="0"/>
      <w:color w:val="365F91" w:themeColor="accent1" w:themeShade="BF"/>
      <w:sz w:val="32"/>
      <w:lang w:eastAsia="uk-UA"/>
    </w:rPr>
  </w:style>
  <w:style w:type="paragraph" w:styleId="13">
    <w:name w:val="toc 1"/>
    <w:basedOn w:val="a"/>
    <w:next w:val="a"/>
    <w:autoRedefine/>
    <w:uiPriority w:val="39"/>
    <w:unhideWhenUsed/>
    <w:rsid w:val="00033482"/>
    <w:pPr>
      <w:spacing w:after="100"/>
      <w:jc w:val="both"/>
    </w:pPr>
    <w:rPr>
      <w:rFonts w:ascii="Times New Roman" w:hAnsi="Times New Roman"/>
      <w:sz w:val="36"/>
    </w:rPr>
  </w:style>
  <w:style w:type="character" w:styleId="af3">
    <w:name w:val="Strong"/>
    <w:uiPriority w:val="22"/>
    <w:qFormat/>
    <w:rsid w:val="0039593B"/>
    <w:rPr>
      <w:b/>
      <w:bCs/>
    </w:rPr>
  </w:style>
  <w:style w:type="paragraph" w:styleId="af4">
    <w:name w:val="annotation text"/>
    <w:basedOn w:val="a"/>
    <w:link w:val="af5"/>
    <w:uiPriority w:val="99"/>
    <w:unhideWhenUsed/>
    <w:rsid w:val="000128DE"/>
    <w:pPr>
      <w:spacing w:after="160" w:line="240" w:lineRule="auto"/>
    </w:pPr>
    <w:rPr>
      <w:rFonts w:eastAsiaTheme="minorHAnsi"/>
      <w:sz w:val="20"/>
      <w:szCs w:val="20"/>
      <w:lang w:val="ru-RU" w:eastAsia="en-US"/>
    </w:rPr>
  </w:style>
  <w:style w:type="character" w:customStyle="1" w:styleId="af5">
    <w:name w:val="Текст примечания Знак"/>
    <w:basedOn w:val="a0"/>
    <w:link w:val="af4"/>
    <w:uiPriority w:val="99"/>
    <w:rsid w:val="000128DE"/>
    <w:rPr>
      <w:rFonts w:eastAsiaTheme="minorHAnsi"/>
      <w:sz w:val="20"/>
      <w:szCs w:val="20"/>
      <w:lang w:val="ru-RU" w:eastAsia="en-US"/>
    </w:rPr>
  </w:style>
  <w:style w:type="paragraph" w:styleId="af6">
    <w:name w:val="footnote text"/>
    <w:basedOn w:val="a"/>
    <w:link w:val="af7"/>
    <w:semiHidden/>
    <w:unhideWhenUsed/>
    <w:rsid w:val="00333167"/>
    <w:pPr>
      <w:spacing w:after="0" w:line="240" w:lineRule="auto"/>
    </w:pPr>
    <w:rPr>
      <w:rFonts w:ascii="Times New Roman" w:eastAsia="Times New Roman" w:hAnsi="Times New Roman" w:cs="Times New Roman"/>
      <w:sz w:val="20"/>
      <w:szCs w:val="20"/>
      <w:lang w:val="ru-RU" w:eastAsia="ru-RU"/>
    </w:rPr>
  </w:style>
  <w:style w:type="character" w:customStyle="1" w:styleId="af7">
    <w:name w:val="Текст сноски Знак"/>
    <w:basedOn w:val="a0"/>
    <w:link w:val="af6"/>
    <w:semiHidden/>
    <w:rsid w:val="00333167"/>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5756">
      <w:bodyDiv w:val="1"/>
      <w:marLeft w:val="0"/>
      <w:marRight w:val="0"/>
      <w:marTop w:val="0"/>
      <w:marBottom w:val="0"/>
      <w:divBdr>
        <w:top w:val="none" w:sz="0" w:space="0" w:color="auto"/>
        <w:left w:val="none" w:sz="0" w:space="0" w:color="auto"/>
        <w:bottom w:val="none" w:sz="0" w:space="0" w:color="auto"/>
        <w:right w:val="none" w:sz="0" w:space="0" w:color="auto"/>
      </w:divBdr>
    </w:div>
    <w:div w:id="457380622">
      <w:bodyDiv w:val="1"/>
      <w:marLeft w:val="0"/>
      <w:marRight w:val="0"/>
      <w:marTop w:val="0"/>
      <w:marBottom w:val="0"/>
      <w:divBdr>
        <w:top w:val="none" w:sz="0" w:space="0" w:color="auto"/>
        <w:left w:val="none" w:sz="0" w:space="0" w:color="auto"/>
        <w:bottom w:val="none" w:sz="0" w:space="0" w:color="auto"/>
        <w:right w:val="none" w:sz="0" w:space="0" w:color="auto"/>
      </w:divBdr>
    </w:div>
    <w:div w:id="730227547">
      <w:bodyDiv w:val="1"/>
      <w:marLeft w:val="0"/>
      <w:marRight w:val="0"/>
      <w:marTop w:val="0"/>
      <w:marBottom w:val="0"/>
      <w:divBdr>
        <w:top w:val="none" w:sz="0" w:space="0" w:color="auto"/>
        <w:left w:val="none" w:sz="0" w:space="0" w:color="auto"/>
        <w:bottom w:val="none" w:sz="0" w:space="0" w:color="auto"/>
        <w:right w:val="none" w:sz="0" w:space="0" w:color="auto"/>
      </w:divBdr>
    </w:div>
    <w:div w:id="1363827284">
      <w:bodyDiv w:val="1"/>
      <w:marLeft w:val="0"/>
      <w:marRight w:val="0"/>
      <w:marTop w:val="0"/>
      <w:marBottom w:val="0"/>
      <w:divBdr>
        <w:top w:val="none" w:sz="0" w:space="0" w:color="auto"/>
        <w:left w:val="none" w:sz="0" w:space="0" w:color="auto"/>
        <w:bottom w:val="none" w:sz="0" w:space="0" w:color="auto"/>
        <w:right w:val="none" w:sz="0" w:space="0" w:color="auto"/>
      </w:divBdr>
    </w:div>
    <w:div w:id="1583026435">
      <w:bodyDiv w:val="1"/>
      <w:marLeft w:val="0"/>
      <w:marRight w:val="0"/>
      <w:marTop w:val="0"/>
      <w:marBottom w:val="0"/>
      <w:divBdr>
        <w:top w:val="none" w:sz="0" w:space="0" w:color="auto"/>
        <w:left w:val="none" w:sz="0" w:space="0" w:color="auto"/>
        <w:bottom w:val="none" w:sz="0" w:space="0" w:color="auto"/>
        <w:right w:val="none" w:sz="0" w:space="0" w:color="auto"/>
      </w:divBdr>
    </w:div>
    <w:div w:id="1593977291">
      <w:bodyDiv w:val="1"/>
      <w:marLeft w:val="0"/>
      <w:marRight w:val="0"/>
      <w:marTop w:val="0"/>
      <w:marBottom w:val="0"/>
      <w:divBdr>
        <w:top w:val="none" w:sz="0" w:space="0" w:color="auto"/>
        <w:left w:val="none" w:sz="0" w:space="0" w:color="auto"/>
        <w:bottom w:val="none" w:sz="0" w:space="0" w:color="auto"/>
        <w:right w:val="none" w:sz="0" w:space="0" w:color="auto"/>
      </w:divBdr>
    </w:div>
    <w:div w:id="1638026684">
      <w:bodyDiv w:val="1"/>
      <w:marLeft w:val="0"/>
      <w:marRight w:val="0"/>
      <w:marTop w:val="0"/>
      <w:marBottom w:val="0"/>
      <w:divBdr>
        <w:top w:val="none" w:sz="0" w:space="0" w:color="auto"/>
        <w:left w:val="none" w:sz="0" w:space="0" w:color="auto"/>
        <w:bottom w:val="none" w:sz="0" w:space="0" w:color="auto"/>
        <w:right w:val="none" w:sz="0" w:space="0" w:color="auto"/>
      </w:divBdr>
    </w:div>
    <w:div w:id="206205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ccc.pro/article/socialni-merezhi-yak-seredovyshche-dlya-tehnologiy-manipulyatyvnogo-vplyvu" TargetMode="External"/><Relationship Id="rId18" Type="http://schemas.openxmlformats.org/officeDocument/2006/relationships/hyperlink" Target="https://www.nytimes.com/2020/12/03/t-magazine/cancel-culture-history.html" TargetMode="External"/><Relationship Id="rId26" Type="http://schemas.openxmlformats.org/officeDocument/2006/relationships/hyperlink" Target="https://www.comscore.com/Insights/Rankings" TargetMode="External"/><Relationship Id="rId39" Type="http://schemas.openxmlformats.org/officeDocument/2006/relationships/hyperlink" Target="https://en.wikipedia.org/wiki/Consumer_activism" TargetMode="External"/><Relationship Id="rId21" Type="http://schemas.openxmlformats.org/officeDocument/2006/relationships/hyperlink" Target="https://www.legalzoom.com/articles/social-media-and-the-law-5-things-you-need-to-know" TargetMode="External"/><Relationship Id="rId34" Type="http://schemas.openxmlformats.org/officeDocument/2006/relationships/hyperlink" Target="https://www.netflix.com/ua/title/81254224" TargetMode="External"/><Relationship Id="rId42" Type="http://schemas.openxmlformats.org/officeDocument/2006/relationships/hyperlink" Target="https://gk-press.if.ua/" TargetMode="External"/><Relationship Id="rId47" Type="http://schemas.openxmlformats.org/officeDocument/2006/relationships/hyperlink" Target="https://voxukraine.org/uk/facebook-ta-zmi-%20yak-ukrayinski-media-vikoristovuyut-%20sotsmerezhu-1-a-yak-facebook-zminyuye-zmi/" TargetMode="External"/><Relationship Id="rId50" Type="http://schemas.openxmlformats.org/officeDocument/2006/relationships/hyperlink" Target="http://www.slovnyk.lutsk.ua/" TargetMode="External"/><Relationship Id="rId55" Type="http://schemas.openxmlformats.org/officeDocument/2006/relationships/hyperlink" Target="http://zakon2.rada.gov.ua/rada/show/2782-12" TargetMode="External"/><Relationship Id="rId63" Type="http://schemas.openxmlformats.org/officeDocument/2006/relationships/hyperlink" Target="https://uk.wikipedia.org/wiki/%D0%9A%D0%BB%D0%B0%D1%81%D0%B8%D1%84%D1%96%D0%BA%D0%B0%D1%86%D1%96%D1%8F" TargetMode="External"/><Relationship Id="rId68" Type="http://schemas.openxmlformats.org/officeDocument/2006/relationships/hyperlink" Target="https://uk.wikipedia.org/wiki/%D0%94%D0%B8%D0%B7%D0%B0%D0%B9%D0%BD" TargetMode="External"/><Relationship Id="rId76" Type="http://schemas.openxmlformats.org/officeDocument/2006/relationships/hyperlink" Target="mailto:zvv1411@gmail.com" TargetMode="External"/><Relationship Id="rId84" Type="http://schemas.openxmlformats.org/officeDocument/2006/relationships/hyperlink" Target="mailto:khorob@ukr.net" TargetMode="External"/><Relationship Id="rId7" Type="http://schemas.openxmlformats.org/officeDocument/2006/relationships/endnotes" Target="endnotes.xml"/><Relationship Id="rId71" Type="http://schemas.openxmlformats.org/officeDocument/2006/relationships/hyperlink" Target="https://uk.wikipedia.org/wiki/%D0%9A%D0%B0%D1%80%27%D1%94%D1%80%D0%B0" TargetMode="External"/><Relationship Id="rId2" Type="http://schemas.openxmlformats.org/officeDocument/2006/relationships/numbering" Target="numbering.xml"/><Relationship Id="rId16" Type="http://schemas.openxmlformats.org/officeDocument/2006/relationships/hyperlink" Target="https://en.wikipedia.org/wiki/Internet" TargetMode="External"/><Relationship Id="rId29" Type="http://schemas.openxmlformats.org/officeDocument/2006/relationships/hyperlink" Target="https://ms.detector.media/it-kompanii/post/23952/2019-12-17-facebook-volodiie-chotyrma-naybilsh-populyarnymy-dodatkamy-desyatylittya-analityky/" TargetMode="External"/><Relationship Id="rId11" Type="http://schemas.openxmlformats.org/officeDocument/2006/relationships/hyperlink" Target="https://docplayer.ru/41214345-Buktreyler-sovremennyy-sposob-prodvizheniya-knigi-v-biblioteke.html" TargetMode="External"/><Relationship Id="rId24" Type="http://schemas.openxmlformats.org/officeDocument/2006/relationships/hyperlink" Target="https://www.statista.com/statistics/278414/number-of-worldwide-social-network-users/" TargetMode="External"/><Relationship Id="rId32" Type="http://schemas.openxmlformats.org/officeDocument/2006/relationships/hyperlink" Target="https://wallaroomedia.com/blog/social-media/tiktok-statistics/" TargetMode="External"/><Relationship Id="rId37" Type="http://schemas.openxmlformats.org/officeDocument/2006/relationships/hyperlink" Target="https://podcasts.google.com/feed/aHR0cHM6Ly9mZWVkcy5zaW1wbGVjYXN0LmNvbS9fVHExemNybg==" TargetMode="External"/><Relationship Id="rId40" Type="http://schemas.openxmlformats.org/officeDocument/2006/relationships/hyperlink" Target="https://www.nytimes.com/2019/10/31/style/cancel-culture.html" TargetMode="External"/><Relationship Id="rId45" Type="http://schemas.openxmlformats.org/officeDocument/2006/relationships/hyperlink" Target="https://galka.if.ua/" TargetMode="External"/><Relationship Id="rId53" Type="http://schemas.openxmlformats.org/officeDocument/2006/relationships/hyperlink" Target="https://en.wikipedia.org/wiki/Marketing" TargetMode="External"/><Relationship Id="rId58" Type="http://schemas.openxmlformats.org/officeDocument/2006/relationships/hyperlink" Target="https://kjourn.pnu.edu.ua/" TargetMode="External"/><Relationship Id="rId66" Type="http://schemas.openxmlformats.org/officeDocument/2006/relationships/hyperlink" Target="https://uk.wikipedia.org/wiki/%D0%A1%D1%82%D0%B0%D1%82%D1%8C" TargetMode="External"/><Relationship Id="rId74" Type="http://schemas.openxmlformats.org/officeDocument/2006/relationships/hyperlink" Target="https://uk.wikipedia.org/wiki/%D0%93%D0%BE%D1%80%D0%BE%D1%81%D0%BA%D0%BE%D0%BF" TargetMode="External"/><Relationship Id="rId79" Type="http://schemas.openxmlformats.org/officeDocument/2006/relationships/hyperlink" Target="mailto:jasmineeva@yahoo.com"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uk.wikipedia.org/wiki/%D0%90%D0%BF%D0%BE%D0%BB%D1%96%D1%82%D0%B8%D1%87%D0%BD%D1%96%D1%81%D1%82%D1%8C" TargetMode="External"/><Relationship Id="rId82" Type="http://schemas.openxmlformats.org/officeDocument/2006/relationships/hyperlink" Target="https://www.blitz.if.ua/" TargetMode="External"/><Relationship Id="rId19" Type="http://schemas.openxmlformats.org/officeDocument/2006/relationships/hyperlink" Target="https://www.cbsnews.com/news/cancel-culture-internet-joke-anything-but/" TargetMode="External"/><Relationship Id="rId4" Type="http://schemas.openxmlformats.org/officeDocument/2006/relationships/settings" Target="settings.xml"/><Relationship Id="rId9" Type="http://schemas.openxmlformats.org/officeDocument/2006/relationships/hyperlink" Target="mailto:zvv1411@gmail.com" TargetMode="External"/><Relationship Id="rId14" Type="http://schemas.openxmlformats.org/officeDocument/2006/relationships/hyperlink" Target="https://nakedsecurity.sophos.com/2019/09/30/social-media-manipulation-as-a-political-tool-is-spreading/" TargetMode="External"/><Relationship Id="rId22" Type="http://schemas.openxmlformats.org/officeDocument/2006/relationships/hyperlink" Target="https://techcrunch.com/2020/10/19/who-regulates-social-media/" TargetMode="External"/><Relationship Id="rId27" Type="http://schemas.openxmlformats.org/officeDocument/2006/relationships/hyperlink" Target="https://www.statista.com/statistics/272014/global-social-networks-ranked-by-number-of-users/" TargetMode="External"/><Relationship Id="rId30" Type="http://schemas.openxmlformats.org/officeDocument/2006/relationships/hyperlink" Target="https://www.oberlo.com/blog/social-media-trends" TargetMode="External"/><Relationship Id="rId35" Type="http://schemas.openxmlformats.org/officeDocument/2006/relationships/hyperlink" Target="https://www.youtube.com/watch?v=Se20RoB331w&amp;feature=youtu.be&amp;ab_channel=GCFLearnFree.org" TargetMode="External"/><Relationship Id="rId43" Type="http://schemas.openxmlformats.org/officeDocument/2006/relationships/hyperlink" Target="https://report.if.ua/" TargetMode="External"/><Relationship Id="rId48" Type="http://schemas.openxmlformats.org/officeDocument/2006/relationships/hyperlink" Target="http://rb.com.ua/uk/blog-uk/omnibus-uk/socialni-merezhi-%20ta-mesendzheri-v-ukraini/" TargetMode="External"/><Relationship Id="rId56" Type="http://schemas.openxmlformats.org/officeDocument/2006/relationships/hyperlink" Target="http://www.lnu.edu.ua/mediaeco/index.htm" TargetMode="External"/><Relationship Id="rId64" Type="http://schemas.openxmlformats.org/officeDocument/2006/relationships/hyperlink" Target="https://uk.wikipedia.org/wiki/%D0%90%D0%BD%D0%B0%D0%BB%D1%96%D0%B7" TargetMode="External"/><Relationship Id="rId69" Type="http://schemas.openxmlformats.org/officeDocument/2006/relationships/hyperlink" Target="https://uk.wikipedia.org/wiki/%D0%92%D1%96%D0%B4%D0%BF%D0%BE%D1%87%D0%B8%D0%BD%D0%BE%D0%BA" TargetMode="External"/><Relationship Id="rId77" Type="http://schemas.openxmlformats.org/officeDocument/2006/relationships/hyperlink" Target="http://dspace.pnpu.edu.ua/bitstream/123456789/6306/1/VplivTeleb.pdf" TargetMode="External"/><Relationship Id="rId8" Type="http://schemas.openxmlformats.org/officeDocument/2006/relationships/image" Target="media/image1.jpeg"/><Relationship Id="rId51" Type="http://schemas.openxmlformats.org/officeDocument/2006/relationships/hyperlink" Target="http://evartist.narod.ru/journ.htm" TargetMode="External"/><Relationship Id="rId72" Type="http://schemas.openxmlformats.org/officeDocument/2006/relationships/hyperlink" Target="https://uk.wikipedia.org/wiki/%D0%9C%D1%96%D0%B6%D0%BE%D1%81%D0%BE%D0%B1%D0%B8%D1%81%D1%82%D1%96%D1%81%D0%BD%D1%96_%D1%81%D1%82%D0%BE%D1%81%D1%83%D0%BD%D0%BA%D0%B8" TargetMode="External"/><Relationship Id="rId80" Type="http://schemas.openxmlformats.org/officeDocument/2006/relationships/hyperlink" Target="http://xn--80aafi6cg.if.ua/" TargetMode="External"/><Relationship Id="rId85" Type="http://schemas.openxmlformats.org/officeDocument/2006/relationships/hyperlink" Target="mailto:irynacherepiuk@gmail.com" TargetMode="External"/><Relationship Id="rId3" Type="http://schemas.openxmlformats.org/officeDocument/2006/relationships/styles" Target="styles.xml"/><Relationship Id="rId12" Type="http://schemas.openxmlformats.org/officeDocument/2006/relationships/hyperlink" Target="https://www.hitfm.ua/" TargetMode="External"/><Relationship Id="rId17" Type="http://schemas.openxmlformats.org/officeDocument/2006/relationships/hyperlink" Target="https://theconversation.com/misinformation-and-biases-infect-social-media-both-intentionally-and-accidentally-97148" TargetMode="External"/><Relationship Id="rId25" Type="http://schemas.openxmlformats.org/officeDocument/2006/relationships/hyperlink" Target="https://www.oberlo.com/blog/social-media-marketing-statistics" TargetMode="External"/><Relationship Id="rId33" Type="http://schemas.openxmlformats.org/officeDocument/2006/relationships/hyperlink" Target="https://www.youtube.com/watch?v=0v6KBGr5IzY&amp;feature=youtu.be&amp;ab_channel=JansonMedia" TargetMode="External"/><Relationship Id="rId38" Type="http://schemas.openxmlformats.org/officeDocument/2006/relationships/hyperlink" Target="https://podcasts.google.com/feed/aHR0cHM6Ly91cmJhbnNwYWNlcmFkaW8uY29tL2ZlZWQvcG9kY2FzdC9mb3JtdWxhLXByYXZkeQ==" TargetMode="External"/><Relationship Id="rId46" Type="http://schemas.openxmlformats.org/officeDocument/2006/relationships/hyperlink" Target="http://www.medi-akrytyka.info/ohlyady-analityka/zhurnalistyka-sotsialnykh-merezh-ne-like-omyedynym.html" TargetMode="External"/><Relationship Id="rId59" Type="http://schemas.openxmlformats.org/officeDocument/2006/relationships/hyperlink" Target="mailto:zvv1411@gmail.com" TargetMode="External"/><Relationship Id="rId67" Type="http://schemas.openxmlformats.org/officeDocument/2006/relationships/hyperlink" Target="https://uk.wikipedia.org/wiki/%D0%9C%D0%BE%D0%B4%D0%B0" TargetMode="External"/><Relationship Id="rId20" Type="http://schemas.openxmlformats.org/officeDocument/2006/relationships/hyperlink" Target="https://www.trin.cam.ac.uk/wp-content/uploads/Dorothy-Biyere.pdf" TargetMode="External"/><Relationship Id="rId41" Type="http://schemas.openxmlformats.org/officeDocument/2006/relationships/hyperlink" Target="mailto:murkotlyvo@gmail.com" TargetMode="External"/><Relationship Id="rId54" Type="http://schemas.openxmlformats.org/officeDocument/2006/relationships/hyperlink" Target="http://uam.in.ua/ukr/about/history/" TargetMode="External"/><Relationship Id="rId62" Type="http://schemas.openxmlformats.org/officeDocument/2006/relationships/hyperlink" Target="https://uk.wikipedia.org/wiki/%D0%86%D0%BB%D1%8E%D0%B7%D1%96%D1%8F" TargetMode="External"/><Relationship Id="rId70" Type="http://schemas.openxmlformats.org/officeDocument/2006/relationships/hyperlink" Target="https://uk.wikipedia.org/wiki/%D0%A5%D0%BE%D0%B1%D1%96" TargetMode="External"/><Relationship Id="rId75" Type="http://schemas.openxmlformats.org/officeDocument/2006/relationships/hyperlink" Target="https://uk.wikipedia.org/wiki/%D0%93%D1%83%D0%BC%D0%BE%D1%80" TargetMode="External"/><Relationship Id="rId83" Type="http://schemas.openxmlformats.org/officeDocument/2006/relationships/hyperlink" Target="mailto:natali.marchuk@gmail.com"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oecd.org/about/" TargetMode="External"/><Relationship Id="rId23" Type="http://schemas.openxmlformats.org/officeDocument/2006/relationships/hyperlink" Target="https://whatis.techtarget.com/definition/social-media" TargetMode="External"/><Relationship Id="rId28" Type="http://schemas.openxmlformats.org/officeDocument/2006/relationships/hyperlink" Target="https://influencermarketinghub.com/social-media-trends/" TargetMode="External"/><Relationship Id="rId36" Type="http://schemas.openxmlformats.org/officeDocument/2006/relationships/hyperlink" Target="https://www.youtube.com/watch?v=pT-k1kDIRnw&amp;feature=youtu.be&amp;ab_channel=GCFLearnFree.org" TargetMode="External"/><Relationship Id="rId49" Type="http://schemas.openxmlformats.org/officeDocument/2006/relationships/hyperlink" Target="mailto:solomia.kyzela@gmail.com" TargetMode="External"/><Relationship Id="rId57" Type="http://schemas.openxmlformats.org/officeDocument/2006/relationships/hyperlink" Target="http://www.poligraf.biz.ua/" TargetMode="External"/><Relationship Id="rId10" Type="http://schemas.openxmlformats.org/officeDocument/2006/relationships/hyperlink" Target="http://nbuv.gov.ua/UJRN/Nzck_2015_1_7" TargetMode="External"/><Relationship Id="rId31" Type="http://schemas.openxmlformats.org/officeDocument/2006/relationships/hyperlink" Target="https://www.statista.com/statistics/296227/us-youtube-reach-age-gender/" TargetMode="External"/><Relationship Id="rId44" Type="http://schemas.openxmlformats.org/officeDocument/2006/relationships/hyperlink" Target="https://mi100.info/" TargetMode="External"/><Relationship Id="rId52" Type="http://schemas.openxmlformats.org/officeDocument/2006/relationships/hyperlink" Target="mailto:juliazlatova2205@gmail.com" TargetMode="External"/><Relationship Id="rId60" Type="http://schemas.openxmlformats.org/officeDocument/2006/relationships/hyperlink" Target="https://uk.wikipedia.org/wiki/%D0%9C%D0%B0%D1%81%D0%BE%D0%B2%D0%B0_%D0%BA%D1%83%D0%BB%D1%8C%D1%82%D1%83%D1%80%D0%B0" TargetMode="External"/><Relationship Id="rId65" Type="http://schemas.openxmlformats.org/officeDocument/2006/relationships/hyperlink" Target="https://uk.wikipedia.org/wiki/%D0%93%D0%B5%D0%BD%D0%B4%D0%B5%D1%80" TargetMode="External"/><Relationship Id="rId73" Type="http://schemas.openxmlformats.org/officeDocument/2006/relationships/hyperlink" Target="https://uk.wikipedia.org/wiki/%D0%A1%D0%B2%D1%96%D1%82%D1%81%D1%8C%D0%BA%D0%B8%D0%B9" TargetMode="External"/><Relationship Id="rId78" Type="http://schemas.openxmlformats.org/officeDocument/2006/relationships/hyperlink" Target="http://publications.lnu.edu.ua/bulletins/index.php/journalism/article/view/10560" TargetMode="External"/><Relationship Id="rId81" Type="http://schemas.openxmlformats.org/officeDocument/2006/relationships/hyperlink" Target="https://gk-press.if.ua/x14637/" TargetMode="External"/><Relationship Id="rId86"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5D149-D482-4A40-858E-EB6740476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1733</TotalTime>
  <Pages>158</Pages>
  <Words>27245</Words>
  <Characters>155297</Characters>
  <Application>Microsoft Office Word</Application>
  <DocSecurity>0</DocSecurity>
  <Lines>1294</Lines>
  <Paragraphs>364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182178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galuna1803@gmail.com</cp:lastModifiedBy>
  <cp:revision>257</cp:revision>
  <cp:lastPrinted>2019-11-25T14:51:00Z</cp:lastPrinted>
  <dcterms:created xsi:type="dcterms:W3CDTF">2019-11-18T13:55:00Z</dcterms:created>
  <dcterms:modified xsi:type="dcterms:W3CDTF">2022-02-21T17:21:00Z</dcterms:modified>
</cp:coreProperties>
</file>